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0F1" w:rsidRDefault="00B40FA3" w:rsidP="002850F1">
      <w:pPr>
        <w:rPr>
          <w:rFonts w:ascii="Times New Roman" w:hAnsi="Times New Roman" w:cs="Times New Roman"/>
          <w:i/>
          <w:sz w:val="32"/>
          <w:szCs w:val="32"/>
          <w:u w:val="single"/>
        </w:rPr>
      </w:pPr>
      <w:r w:rsidRPr="00B40FA3">
        <w:rPr>
          <w:rFonts w:ascii="Times New Roman" w:hAnsi="Times New Roman" w:cs="Times New Roman"/>
          <w:i/>
          <w:sz w:val="32"/>
          <w:szCs w:val="32"/>
          <w:u w:val="single"/>
        </w:rPr>
        <w:pict>
          <v:rect id="_x0000_i1025" style="width:0;height:1.5pt" o:hralign="center" o:hrstd="t" o:hr="t" fillcolor="#a0a0a0" stroked="f"/>
        </w:pict>
      </w:r>
    </w:p>
    <w:p w:rsidR="002850F1" w:rsidRPr="002850F1" w:rsidRDefault="002850F1" w:rsidP="002850F1">
      <w:pPr>
        <w:tabs>
          <w:tab w:val="left" w:pos="2535"/>
        </w:tabs>
        <w:jc w:val="center"/>
        <w:rPr>
          <w:rFonts w:ascii="Times New Roman" w:hAnsi="Times New Roman" w:cs="Times New Roman"/>
          <w:b/>
          <w:i/>
          <w:sz w:val="28"/>
          <w:szCs w:val="28"/>
        </w:rPr>
      </w:pPr>
      <w:r w:rsidRPr="002850F1">
        <w:rPr>
          <w:rFonts w:ascii="Times New Roman" w:hAnsi="Times New Roman" w:cs="Times New Roman"/>
          <w:b/>
          <w:i/>
          <w:sz w:val="28"/>
          <w:szCs w:val="28"/>
        </w:rPr>
        <w:t>Муниципальная газета</w:t>
      </w:r>
    </w:p>
    <w:p w:rsidR="002850F1" w:rsidRDefault="002850F1" w:rsidP="002850F1">
      <w:pPr>
        <w:rPr>
          <w:rFonts w:ascii="Times New Roman" w:hAnsi="Times New Roman" w:cs="Times New Roman"/>
          <w:b/>
          <w:i/>
          <w:sz w:val="56"/>
          <w:szCs w:val="56"/>
        </w:rPr>
      </w:pPr>
      <w:r w:rsidRPr="002850F1">
        <w:rPr>
          <w:rFonts w:ascii="Times New Roman" w:hAnsi="Times New Roman" w:cs="Times New Roman"/>
          <w:i/>
          <w:noProof/>
          <w:sz w:val="32"/>
          <w:szCs w:val="32"/>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028700" cy="1162050"/>
            <wp:effectExtent l="95250" t="76200" r="95250" b="76200"/>
            <wp:wrapSquare wrapText="bothSides"/>
            <wp:docPr id="1" name="Рисунок 1" descr="обр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рез"/>
                    <pic:cNvPicPr>
                      <a:picLocks noChangeAspect="1" noChangeArrowheads="1"/>
                    </pic:cNvPicPr>
                  </pic:nvPicPr>
                  <pic:blipFill>
                    <a:blip r:embed="rId8" cstate="print"/>
                    <a:srcRect/>
                    <a:stretch>
                      <a:fillRect/>
                    </a:stretch>
                  </pic:blipFill>
                  <pic:spPr bwMode="auto">
                    <a:xfrm>
                      <a:off x="0" y="0"/>
                      <a:ext cx="1028700" cy="11620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2850F1">
        <w:rPr>
          <w:rFonts w:ascii="Times New Roman" w:hAnsi="Times New Roman" w:cs="Times New Roman"/>
          <w:b/>
          <w:i/>
          <w:sz w:val="56"/>
          <w:szCs w:val="56"/>
        </w:rPr>
        <w:t>ЗЛАТОРУНОВСКИЙ</w:t>
      </w:r>
      <w:r>
        <w:rPr>
          <w:rFonts w:ascii="Times New Roman" w:hAnsi="Times New Roman" w:cs="Times New Roman"/>
          <w:b/>
          <w:i/>
          <w:sz w:val="56"/>
          <w:szCs w:val="56"/>
        </w:rPr>
        <w:t xml:space="preserve">     </w:t>
      </w:r>
      <w:r w:rsidRPr="002850F1">
        <w:rPr>
          <w:rFonts w:ascii="Times New Roman" w:hAnsi="Times New Roman" w:cs="Times New Roman"/>
          <w:b/>
          <w:i/>
          <w:sz w:val="56"/>
          <w:szCs w:val="56"/>
        </w:rPr>
        <w:t>ВЕСТНИК</w:t>
      </w:r>
    </w:p>
    <w:p w:rsidR="002850F1" w:rsidRPr="000A0F36" w:rsidRDefault="002850F1" w:rsidP="002850F1">
      <w:pPr>
        <w:rPr>
          <w:rFonts w:ascii="Times New Roman" w:hAnsi="Times New Roman" w:cs="Times New Roman"/>
          <w:u w:val="single"/>
        </w:rPr>
      </w:pPr>
      <w:r w:rsidRPr="000A0F36">
        <w:rPr>
          <w:rFonts w:ascii="Times New Roman" w:hAnsi="Times New Roman" w:cs="Times New Roman"/>
          <w:b/>
          <w:i/>
        </w:rPr>
        <w:t xml:space="preserve">Издается с </w:t>
      </w:r>
      <w:r w:rsidR="00BD5611" w:rsidRPr="000A0F36">
        <w:rPr>
          <w:rFonts w:ascii="Times New Roman" w:hAnsi="Times New Roman" w:cs="Times New Roman"/>
          <w:b/>
          <w:i/>
        </w:rPr>
        <w:t>2005 г.</w:t>
      </w:r>
    </w:p>
    <w:p w:rsidR="00561BB6" w:rsidRPr="002850F1" w:rsidRDefault="00B40FA3" w:rsidP="002850F1">
      <w:pPr>
        <w:rPr>
          <w:rFonts w:ascii="Times New Roman" w:hAnsi="Times New Roman" w:cs="Times New Roman"/>
          <w:sz w:val="32"/>
          <w:szCs w:val="32"/>
          <w:u w:val="single"/>
        </w:rPr>
      </w:pPr>
      <w:r w:rsidRPr="00B40FA3">
        <w:rPr>
          <w:rFonts w:ascii="Times New Roman" w:hAnsi="Times New Roman" w:cs="Times New Roman"/>
          <w:i/>
          <w:sz w:val="32"/>
          <w:szCs w:val="32"/>
          <w:u w:val="single"/>
        </w:rPr>
        <w:pict>
          <v:rect id="_x0000_i1026" style="width:0;height:1.5pt" o:hralign="center" o:hrstd="t" o:hr="t" fillcolor="#a0a0a0" stroked="f"/>
        </w:pict>
      </w:r>
    </w:p>
    <w:p w:rsidR="00561BB6" w:rsidRPr="00E256A0" w:rsidRDefault="00C42DD8" w:rsidP="002850F1">
      <w:pPr>
        <w:spacing w:after="0"/>
        <w:jc w:val="right"/>
        <w:rPr>
          <w:rFonts w:ascii="Times New Roman" w:hAnsi="Times New Roman" w:cs="Times New Roman"/>
          <w:b/>
          <w:i/>
          <w:color w:val="FF0000"/>
        </w:rPr>
      </w:pPr>
      <w:r>
        <w:rPr>
          <w:rFonts w:ascii="Times New Roman" w:hAnsi="Times New Roman" w:cs="Times New Roman"/>
          <w:b/>
          <w:i/>
          <w:color w:val="FF0000"/>
        </w:rPr>
        <w:t>№ 3</w:t>
      </w:r>
    </w:p>
    <w:p w:rsidR="002850F1" w:rsidRPr="00E256A0" w:rsidRDefault="00C42DD8" w:rsidP="002850F1">
      <w:pPr>
        <w:spacing w:after="0"/>
        <w:jc w:val="right"/>
        <w:rPr>
          <w:rFonts w:ascii="Times New Roman" w:hAnsi="Times New Roman" w:cs="Times New Roman"/>
          <w:b/>
          <w:i/>
          <w:color w:val="FF0000"/>
        </w:rPr>
      </w:pPr>
      <w:r>
        <w:rPr>
          <w:rFonts w:ascii="Times New Roman" w:hAnsi="Times New Roman" w:cs="Times New Roman"/>
          <w:b/>
          <w:i/>
          <w:color w:val="FF0000"/>
        </w:rPr>
        <w:t>28 февраля 2023</w:t>
      </w:r>
    </w:p>
    <w:p w:rsidR="00087E3B" w:rsidRDefault="00B40FA3" w:rsidP="002850F1">
      <w:pPr>
        <w:spacing w:after="0"/>
        <w:jc w:val="right"/>
      </w:pPr>
      <w:hyperlink r:id="rId9" w:history="1">
        <w:r w:rsidR="00CE2704" w:rsidRPr="00B23D6F">
          <w:rPr>
            <w:rStyle w:val="af4"/>
            <w:b/>
            <w:lang w:val="en-US"/>
          </w:rPr>
          <w:t>http</w:t>
        </w:r>
        <w:r w:rsidR="00CE2704" w:rsidRPr="00B23D6F">
          <w:rPr>
            <w:rStyle w:val="af4"/>
            <w:b/>
          </w:rPr>
          <w:t>://</w:t>
        </w:r>
        <w:r w:rsidR="00CE2704" w:rsidRPr="00B23D6F">
          <w:rPr>
            <w:rStyle w:val="af4"/>
            <w:b/>
            <w:lang w:val="en-US"/>
          </w:rPr>
          <w:t>mozlat</w:t>
        </w:r>
        <w:r w:rsidR="00CE2704" w:rsidRPr="00B23D6F">
          <w:rPr>
            <w:rStyle w:val="af4"/>
            <w:b/>
          </w:rPr>
          <w:t>.</w:t>
        </w:r>
        <w:r w:rsidR="00CE2704" w:rsidRPr="00B23D6F">
          <w:rPr>
            <w:rStyle w:val="af4"/>
            <w:b/>
            <w:lang w:val="en-US"/>
          </w:rPr>
          <w:t>ru</w:t>
        </w:r>
      </w:hyperlink>
      <w:r w:rsidR="002850F1" w:rsidRPr="002850F1">
        <w:t>.</w:t>
      </w:r>
    </w:p>
    <w:p w:rsidR="002850F1" w:rsidRDefault="002850F1" w:rsidP="002850F1">
      <w:pPr>
        <w:spacing w:after="0"/>
        <w:rPr>
          <w:rFonts w:ascii="Times New Roman" w:hAnsi="Times New Roman" w:cs="Times New Roman"/>
          <w:b/>
          <w:sz w:val="32"/>
          <w:szCs w:val="32"/>
          <w:u w:val="single"/>
        </w:rPr>
      </w:pPr>
      <w:r>
        <w:rPr>
          <w:rFonts w:ascii="Times New Roman" w:hAnsi="Times New Roman" w:cs="Times New Roman"/>
          <w:b/>
          <w:sz w:val="32"/>
          <w:szCs w:val="32"/>
          <w:u w:val="single"/>
        </w:rPr>
        <w:t>ОФИЦИАЛЬНО</w:t>
      </w:r>
    </w:p>
    <w:p w:rsidR="00E256A0" w:rsidRDefault="00E256A0" w:rsidP="002850F1">
      <w:pPr>
        <w:spacing w:after="0"/>
        <w:rPr>
          <w:rFonts w:ascii="Times New Roman" w:hAnsi="Times New Roman" w:cs="Times New Roman"/>
          <w:b/>
          <w:sz w:val="32"/>
          <w:szCs w:val="32"/>
          <w:u w:val="single"/>
        </w:rPr>
      </w:pPr>
    </w:p>
    <w:p w:rsidR="00E256A0" w:rsidRDefault="00E256A0" w:rsidP="002850F1">
      <w:pPr>
        <w:spacing w:after="0"/>
        <w:rPr>
          <w:rFonts w:ascii="Times New Roman" w:hAnsi="Times New Roman" w:cs="Times New Roman"/>
          <w:b/>
          <w:sz w:val="32"/>
          <w:szCs w:val="32"/>
          <w:u w:val="single"/>
        </w:rPr>
      </w:pPr>
    </w:p>
    <w:p w:rsidR="00E256A0" w:rsidRDefault="00E256A0" w:rsidP="002850F1">
      <w:pPr>
        <w:spacing w:after="0"/>
        <w:rPr>
          <w:rFonts w:ascii="Times New Roman" w:hAnsi="Times New Roman" w:cs="Times New Roman"/>
          <w:b/>
          <w:sz w:val="32"/>
          <w:szCs w:val="32"/>
          <w:u w:val="single"/>
        </w:rPr>
      </w:pPr>
    </w:p>
    <w:p w:rsidR="00E256A0" w:rsidRDefault="00E256A0" w:rsidP="002850F1">
      <w:pPr>
        <w:spacing w:after="0"/>
        <w:rPr>
          <w:rFonts w:ascii="Times New Roman" w:hAnsi="Times New Roman" w:cs="Times New Roman"/>
          <w:b/>
          <w:sz w:val="32"/>
          <w:szCs w:val="32"/>
          <w:u w:val="single"/>
        </w:rPr>
      </w:pPr>
    </w:p>
    <w:p w:rsidR="00E256A0" w:rsidRDefault="00E256A0" w:rsidP="002850F1">
      <w:pPr>
        <w:spacing w:after="0"/>
        <w:rPr>
          <w:rFonts w:ascii="Times New Roman" w:hAnsi="Times New Roman" w:cs="Times New Roman"/>
          <w:b/>
          <w:sz w:val="32"/>
          <w:szCs w:val="32"/>
          <w:u w:val="single"/>
        </w:rPr>
      </w:pPr>
    </w:p>
    <w:p w:rsidR="00E256A0" w:rsidRPr="00E256A0" w:rsidRDefault="00E256A0" w:rsidP="00E256A0">
      <w:pPr>
        <w:spacing w:after="0"/>
        <w:rPr>
          <w:rFonts w:ascii="Times New Roman" w:hAnsi="Times New Roman" w:cs="Times New Roman"/>
          <w:color w:val="FF0000"/>
          <w:sz w:val="20"/>
          <w:szCs w:val="20"/>
          <w:shd w:val="clear" w:color="auto" w:fill="FFFFFF"/>
        </w:rPr>
      </w:pPr>
      <w:r w:rsidRPr="00E256A0">
        <w:rPr>
          <w:rFonts w:ascii="Times New Roman" w:hAnsi="Times New Roman" w:cs="Times New Roman"/>
          <w:color w:val="FF0000"/>
          <w:sz w:val="20"/>
          <w:szCs w:val="20"/>
          <w:shd w:val="clear" w:color="auto" w:fill="FFFFFF"/>
        </w:rPr>
        <w:t>Газета «Златоруновский</w:t>
      </w:r>
      <w:r w:rsidR="00C42DD8">
        <w:rPr>
          <w:rFonts w:ascii="Times New Roman" w:hAnsi="Times New Roman" w:cs="Times New Roman"/>
          <w:color w:val="FF0000"/>
          <w:sz w:val="20"/>
          <w:szCs w:val="20"/>
          <w:shd w:val="clear" w:color="auto" w:fill="FFFFFF"/>
        </w:rPr>
        <w:t xml:space="preserve">  Вестник» №3 февраль 2023</w:t>
      </w:r>
      <w:r w:rsidR="00290244">
        <w:rPr>
          <w:rFonts w:ascii="Times New Roman" w:hAnsi="Times New Roman" w:cs="Times New Roman"/>
          <w:color w:val="FF0000"/>
          <w:sz w:val="20"/>
          <w:szCs w:val="20"/>
          <w:shd w:val="clear" w:color="auto" w:fill="FFFFFF"/>
        </w:rPr>
        <w:t xml:space="preserve"> года</w:t>
      </w:r>
      <w:r w:rsidRPr="00E256A0">
        <w:rPr>
          <w:rFonts w:ascii="Times New Roman" w:hAnsi="Times New Roman" w:cs="Times New Roman"/>
          <w:color w:val="FF0000"/>
          <w:sz w:val="20"/>
          <w:szCs w:val="20"/>
          <w:shd w:val="clear" w:color="auto" w:fill="FFFFFF"/>
        </w:rPr>
        <w:t xml:space="preserve">. Тираж 15 экз. Распространяется бесплатно. </w:t>
      </w:r>
    </w:p>
    <w:p w:rsidR="00E256A0" w:rsidRPr="00E256A0" w:rsidRDefault="00E256A0" w:rsidP="00E256A0">
      <w:pPr>
        <w:spacing w:after="0"/>
        <w:rPr>
          <w:rFonts w:ascii="Times New Roman" w:hAnsi="Times New Roman" w:cs="Times New Roman"/>
          <w:color w:val="FF0000"/>
          <w:sz w:val="20"/>
          <w:szCs w:val="20"/>
        </w:rPr>
      </w:pPr>
      <w:r w:rsidRPr="00E256A0">
        <w:rPr>
          <w:rFonts w:ascii="Times New Roman" w:hAnsi="Times New Roman" w:cs="Times New Roman"/>
          <w:color w:val="FF0000"/>
          <w:sz w:val="20"/>
          <w:szCs w:val="20"/>
          <w:shd w:val="clear" w:color="auto" w:fill="FFFFFF"/>
        </w:rPr>
        <w:t>Тел. для справок: 8-(39156)-24236</w:t>
      </w:r>
    </w:p>
    <w:p w:rsidR="00E256A0" w:rsidRDefault="00E256A0" w:rsidP="002850F1">
      <w:pPr>
        <w:spacing w:after="0"/>
        <w:rPr>
          <w:rFonts w:ascii="Times New Roman" w:hAnsi="Times New Roman" w:cs="Times New Roman"/>
          <w:b/>
          <w:color w:val="FF0000"/>
          <w:sz w:val="32"/>
          <w:szCs w:val="32"/>
          <w:u w:val="single"/>
        </w:rPr>
      </w:pPr>
    </w:p>
    <w:p w:rsidR="00C42DD8" w:rsidRDefault="00C42DD8" w:rsidP="002850F1">
      <w:pPr>
        <w:spacing w:after="0"/>
        <w:rPr>
          <w:rFonts w:ascii="Times New Roman" w:hAnsi="Times New Roman" w:cs="Times New Roman"/>
          <w:b/>
          <w:color w:val="FF0000"/>
          <w:sz w:val="32"/>
          <w:szCs w:val="32"/>
          <w:u w:val="single"/>
        </w:rPr>
      </w:pPr>
    </w:p>
    <w:p w:rsidR="00C42DD8" w:rsidRDefault="00C42DD8" w:rsidP="002850F1">
      <w:pPr>
        <w:spacing w:after="0"/>
        <w:rPr>
          <w:rFonts w:ascii="Times New Roman" w:hAnsi="Times New Roman" w:cs="Times New Roman"/>
          <w:b/>
          <w:color w:val="FF0000"/>
          <w:sz w:val="32"/>
          <w:szCs w:val="32"/>
          <w:u w:val="single"/>
        </w:rPr>
      </w:pPr>
    </w:p>
    <w:p w:rsidR="00C42DD8" w:rsidRDefault="00C42DD8" w:rsidP="002850F1">
      <w:pPr>
        <w:spacing w:after="0"/>
        <w:rPr>
          <w:rFonts w:ascii="Times New Roman" w:hAnsi="Times New Roman" w:cs="Times New Roman"/>
          <w:b/>
          <w:color w:val="FF0000"/>
          <w:sz w:val="32"/>
          <w:szCs w:val="32"/>
          <w:u w:val="single"/>
        </w:rPr>
      </w:pPr>
    </w:p>
    <w:p w:rsidR="00C42DD8" w:rsidRDefault="00C42DD8" w:rsidP="002850F1">
      <w:pPr>
        <w:spacing w:after="0"/>
        <w:rPr>
          <w:rFonts w:ascii="Times New Roman" w:hAnsi="Times New Roman" w:cs="Times New Roman"/>
          <w:b/>
          <w:color w:val="FF0000"/>
          <w:sz w:val="32"/>
          <w:szCs w:val="32"/>
          <w:u w:val="single"/>
        </w:rPr>
      </w:pPr>
    </w:p>
    <w:p w:rsidR="00C42DD8" w:rsidRDefault="00C42DD8" w:rsidP="002850F1">
      <w:pPr>
        <w:spacing w:after="0"/>
        <w:rPr>
          <w:rFonts w:ascii="Times New Roman" w:hAnsi="Times New Roman" w:cs="Times New Roman"/>
          <w:b/>
          <w:color w:val="FF0000"/>
          <w:sz w:val="32"/>
          <w:szCs w:val="32"/>
          <w:u w:val="single"/>
        </w:rPr>
      </w:pPr>
    </w:p>
    <w:p w:rsidR="00C42DD8" w:rsidRDefault="00C42DD8" w:rsidP="002850F1">
      <w:pPr>
        <w:spacing w:after="0"/>
        <w:rPr>
          <w:rFonts w:ascii="Times New Roman" w:hAnsi="Times New Roman" w:cs="Times New Roman"/>
          <w:b/>
          <w:color w:val="FF0000"/>
          <w:sz w:val="32"/>
          <w:szCs w:val="32"/>
          <w:u w:val="single"/>
        </w:rPr>
      </w:pPr>
    </w:p>
    <w:p w:rsidR="00C42DD8" w:rsidRDefault="00C42DD8" w:rsidP="002850F1">
      <w:pPr>
        <w:spacing w:after="0"/>
        <w:rPr>
          <w:rFonts w:ascii="Times New Roman" w:hAnsi="Times New Roman" w:cs="Times New Roman"/>
          <w:b/>
          <w:color w:val="FF0000"/>
          <w:sz w:val="32"/>
          <w:szCs w:val="32"/>
          <w:u w:val="single"/>
        </w:rPr>
      </w:pPr>
    </w:p>
    <w:p w:rsidR="00C42DD8" w:rsidRDefault="00C42DD8" w:rsidP="002850F1">
      <w:pPr>
        <w:spacing w:after="0"/>
        <w:rPr>
          <w:rFonts w:ascii="Times New Roman" w:hAnsi="Times New Roman" w:cs="Times New Roman"/>
          <w:b/>
          <w:color w:val="FF0000"/>
          <w:sz w:val="32"/>
          <w:szCs w:val="32"/>
          <w:u w:val="single"/>
        </w:rPr>
      </w:pPr>
    </w:p>
    <w:p w:rsidR="00C42DD8" w:rsidRDefault="00C42DD8" w:rsidP="002850F1">
      <w:pPr>
        <w:spacing w:after="0"/>
        <w:rPr>
          <w:rFonts w:ascii="Times New Roman" w:hAnsi="Times New Roman" w:cs="Times New Roman"/>
          <w:b/>
          <w:color w:val="FF0000"/>
          <w:sz w:val="32"/>
          <w:szCs w:val="32"/>
          <w:u w:val="single"/>
        </w:rPr>
      </w:pPr>
    </w:p>
    <w:p w:rsidR="00C42DD8" w:rsidRDefault="00C42DD8" w:rsidP="002850F1">
      <w:pPr>
        <w:spacing w:after="0"/>
        <w:rPr>
          <w:rFonts w:ascii="Times New Roman" w:hAnsi="Times New Roman" w:cs="Times New Roman"/>
          <w:b/>
          <w:color w:val="FF0000"/>
          <w:sz w:val="32"/>
          <w:szCs w:val="32"/>
          <w:u w:val="single"/>
        </w:rPr>
      </w:pPr>
    </w:p>
    <w:p w:rsidR="00C42DD8" w:rsidRDefault="00C42DD8" w:rsidP="002850F1">
      <w:pPr>
        <w:spacing w:after="0"/>
        <w:rPr>
          <w:rFonts w:ascii="Times New Roman" w:hAnsi="Times New Roman" w:cs="Times New Roman"/>
          <w:b/>
          <w:color w:val="FF0000"/>
          <w:sz w:val="32"/>
          <w:szCs w:val="32"/>
          <w:u w:val="single"/>
        </w:rPr>
      </w:pPr>
    </w:p>
    <w:p w:rsidR="00C42DD8" w:rsidRDefault="00C42DD8" w:rsidP="002850F1">
      <w:pPr>
        <w:spacing w:after="0"/>
        <w:rPr>
          <w:rFonts w:ascii="Times New Roman" w:hAnsi="Times New Roman" w:cs="Times New Roman"/>
          <w:b/>
          <w:color w:val="FF0000"/>
          <w:sz w:val="32"/>
          <w:szCs w:val="32"/>
          <w:u w:val="single"/>
        </w:rPr>
      </w:pPr>
    </w:p>
    <w:p w:rsidR="00C42DD8" w:rsidRDefault="00C42DD8" w:rsidP="002850F1">
      <w:pPr>
        <w:spacing w:after="0"/>
        <w:rPr>
          <w:rFonts w:ascii="Times New Roman" w:hAnsi="Times New Roman" w:cs="Times New Roman"/>
          <w:b/>
          <w:color w:val="FF0000"/>
          <w:sz w:val="32"/>
          <w:szCs w:val="32"/>
          <w:u w:val="single"/>
        </w:rPr>
      </w:pPr>
    </w:p>
    <w:p w:rsidR="00C42DD8" w:rsidRDefault="00C42DD8" w:rsidP="002850F1">
      <w:pPr>
        <w:spacing w:after="0"/>
        <w:rPr>
          <w:rFonts w:ascii="Times New Roman" w:hAnsi="Times New Roman" w:cs="Times New Roman"/>
          <w:b/>
          <w:color w:val="FF0000"/>
          <w:sz w:val="32"/>
          <w:szCs w:val="32"/>
          <w:u w:val="single"/>
        </w:rPr>
      </w:pPr>
    </w:p>
    <w:p w:rsidR="00C42DD8" w:rsidRDefault="00C42DD8" w:rsidP="002850F1">
      <w:pPr>
        <w:spacing w:after="0"/>
        <w:rPr>
          <w:rFonts w:ascii="Times New Roman" w:hAnsi="Times New Roman" w:cs="Times New Roman"/>
          <w:b/>
          <w:color w:val="FF0000"/>
          <w:sz w:val="32"/>
          <w:szCs w:val="32"/>
          <w:u w:val="single"/>
        </w:rPr>
      </w:pPr>
    </w:p>
    <w:tbl>
      <w:tblPr>
        <w:tblpPr w:leftFromText="180" w:rightFromText="180" w:vertAnchor="page" w:horzAnchor="margin" w:tblpY="285"/>
        <w:tblW w:w="0" w:type="auto"/>
        <w:tblLayout w:type="fixed"/>
        <w:tblLook w:val="0000"/>
      </w:tblPr>
      <w:tblGrid>
        <w:gridCol w:w="9852"/>
      </w:tblGrid>
      <w:tr w:rsidR="00C42DD8" w:rsidRPr="00C42DD8" w:rsidTr="00E97AF7">
        <w:trPr>
          <w:cantSplit/>
        </w:trPr>
        <w:tc>
          <w:tcPr>
            <w:tcW w:w="9852" w:type="dxa"/>
            <w:vAlign w:val="center"/>
          </w:tcPr>
          <w:p w:rsidR="00C42DD8" w:rsidRPr="00C42DD8" w:rsidRDefault="00C42DD8" w:rsidP="00C42DD8">
            <w:pPr>
              <w:spacing w:after="0" w:line="240" w:lineRule="auto"/>
              <w:ind w:left="-1265" w:firstLine="1265"/>
              <w:rPr>
                <w:rFonts w:ascii="Times New Roman" w:hAnsi="Times New Roman" w:cs="Times New Roman"/>
                <w:b/>
              </w:rPr>
            </w:pPr>
          </w:p>
          <w:p w:rsidR="00C42DD8" w:rsidRPr="00C42DD8" w:rsidRDefault="00C42DD8" w:rsidP="00C42DD8">
            <w:pPr>
              <w:spacing w:after="0" w:line="240" w:lineRule="auto"/>
              <w:jc w:val="center"/>
              <w:rPr>
                <w:rFonts w:ascii="Times New Roman" w:hAnsi="Times New Roman" w:cs="Times New Roman"/>
                <w:noProof/>
              </w:rPr>
            </w:pPr>
          </w:p>
          <w:p w:rsidR="00C42DD8" w:rsidRPr="00C42DD8" w:rsidRDefault="00C42DD8" w:rsidP="00C42DD8">
            <w:pPr>
              <w:spacing w:after="0" w:line="240" w:lineRule="auto"/>
              <w:jc w:val="center"/>
              <w:rPr>
                <w:rFonts w:ascii="Times New Roman" w:hAnsi="Times New Roman" w:cs="Times New Roman"/>
                <w:b/>
              </w:rPr>
            </w:pPr>
            <w:r w:rsidRPr="00C42DD8">
              <w:rPr>
                <w:rFonts w:ascii="Times New Roman" w:hAnsi="Times New Roman" w:cs="Times New Roman"/>
                <w:b/>
              </w:rPr>
              <w:t>АДМИНИСТРАЦИЯ ЗЛАТОРУНОВСКОГО СЕЛЬСОВЕТА</w:t>
            </w:r>
          </w:p>
          <w:p w:rsidR="00C42DD8" w:rsidRPr="00C42DD8" w:rsidRDefault="00C42DD8" w:rsidP="00C42DD8">
            <w:pPr>
              <w:spacing w:after="0" w:line="240" w:lineRule="auto"/>
              <w:jc w:val="center"/>
              <w:rPr>
                <w:rFonts w:ascii="Times New Roman" w:hAnsi="Times New Roman" w:cs="Times New Roman"/>
                <w:b/>
              </w:rPr>
            </w:pPr>
            <w:r w:rsidRPr="00C42DD8">
              <w:rPr>
                <w:rFonts w:ascii="Times New Roman" w:hAnsi="Times New Roman" w:cs="Times New Roman"/>
                <w:b/>
              </w:rPr>
              <w:t>УЖУРСКИЙ РАЙОН КРАСНОЯРСКИЙ КРАЙ</w:t>
            </w:r>
          </w:p>
          <w:p w:rsidR="00C42DD8" w:rsidRPr="00C42DD8" w:rsidRDefault="00C42DD8" w:rsidP="00C42DD8">
            <w:pPr>
              <w:spacing w:after="0" w:line="240" w:lineRule="auto"/>
              <w:jc w:val="center"/>
              <w:rPr>
                <w:rFonts w:ascii="Times New Roman" w:hAnsi="Times New Roman" w:cs="Times New Roman"/>
              </w:rPr>
            </w:pPr>
          </w:p>
          <w:p w:rsidR="00C42DD8" w:rsidRPr="00C42DD8" w:rsidRDefault="00C42DD8" w:rsidP="00C42DD8">
            <w:pPr>
              <w:spacing w:after="0" w:line="240" w:lineRule="auto"/>
              <w:jc w:val="center"/>
              <w:rPr>
                <w:rFonts w:ascii="Times New Roman" w:hAnsi="Times New Roman" w:cs="Times New Roman"/>
                <w:b/>
              </w:rPr>
            </w:pPr>
            <w:r w:rsidRPr="00C42DD8">
              <w:rPr>
                <w:rFonts w:ascii="Times New Roman" w:hAnsi="Times New Roman" w:cs="Times New Roman"/>
                <w:b/>
              </w:rPr>
              <w:t>ПОСТАНОВЛЕНИЕ</w:t>
            </w:r>
          </w:p>
          <w:p w:rsidR="00C42DD8" w:rsidRPr="00C42DD8" w:rsidRDefault="00C42DD8" w:rsidP="00C42DD8">
            <w:pPr>
              <w:spacing w:after="0" w:line="240" w:lineRule="auto"/>
              <w:rPr>
                <w:rFonts w:ascii="Times New Roman" w:hAnsi="Times New Roman" w:cs="Times New Roman"/>
              </w:rPr>
            </w:pPr>
          </w:p>
          <w:p w:rsidR="00C42DD8" w:rsidRPr="00C42DD8" w:rsidRDefault="00C42DD8" w:rsidP="00C42DD8">
            <w:pPr>
              <w:spacing w:after="0" w:line="240" w:lineRule="auto"/>
              <w:rPr>
                <w:rFonts w:ascii="Times New Roman" w:hAnsi="Times New Roman" w:cs="Times New Roman"/>
                <w:lang w:val="en-US"/>
              </w:rPr>
            </w:pPr>
            <w:r w:rsidRPr="00C42DD8">
              <w:rPr>
                <w:rFonts w:ascii="Times New Roman" w:hAnsi="Times New Roman" w:cs="Times New Roman"/>
                <w:lang w:val="en-US"/>
              </w:rPr>
              <w:t>16</w:t>
            </w:r>
            <w:r w:rsidRPr="00C42DD8">
              <w:rPr>
                <w:rFonts w:ascii="Times New Roman" w:hAnsi="Times New Roman" w:cs="Times New Roman"/>
              </w:rPr>
              <w:t>.0</w:t>
            </w:r>
            <w:r w:rsidRPr="00C42DD8">
              <w:rPr>
                <w:rFonts w:ascii="Times New Roman" w:hAnsi="Times New Roman" w:cs="Times New Roman"/>
                <w:lang w:val="en-US"/>
              </w:rPr>
              <w:t>2</w:t>
            </w:r>
            <w:r w:rsidRPr="00C42DD8">
              <w:rPr>
                <w:rFonts w:ascii="Times New Roman" w:hAnsi="Times New Roman" w:cs="Times New Roman"/>
              </w:rPr>
              <w:t xml:space="preserve">.2023                                     п. </w:t>
            </w:r>
            <w:proofErr w:type="spellStart"/>
            <w:r w:rsidRPr="00C42DD8">
              <w:rPr>
                <w:rFonts w:ascii="Times New Roman" w:hAnsi="Times New Roman" w:cs="Times New Roman"/>
              </w:rPr>
              <w:t>Златоруновск</w:t>
            </w:r>
            <w:proofErr w:type="spellEnd"/>
            <w:r w:rsidRPr="00C42DD8">
              <w:rPr>
                <w:rFonts w:ascii="Times New Roman" w:hAnsi="Times New Roman" w:cs="Times New Roman"/>
              </w:rPr>
              <w:t xml:space="preserve">                                            № </w:t>
            </w:r>
            <w:r w:rsidRPr="00C42DD8">
              <w:rPr>
                <w:rFonts w:ascii="Times New Roman" w:hAnsi="Times New Roman" w:cs="Times New Roman"/>
                <w:lang w:val="en-US"/>
              </w:rPr>
              <w:t>19</w:t>
            </w:r>
          </w:p>
          <w:p w:rsidR="00C42DD8" w:rsidRPr="00C42DD8" w:rsidRDefault="00C42DD8" w:rsidP="00C42DD8">
            <w:pPr>
              <w:spacing w:after="0" w:line="240" w:lineRule="auto"/>
              <w:jc w:val="center"/>
              <w:rPr>
                <w:rFonts w:ascii="Times New Roman" w:hAnsi="Times New Roman" w:cs="Times New Roman"/>
              </w:rPr>
            </w:pPr>
          </w:p>
        </w:tc>
      </w:tr>
    </w:tbl>
    <w:p w:rsidR="00C42DD8" w:rsidRPr="00C42DD8" w:rsidRDefault="00C42DD8" w:rsidP="00C42DD8">
      <w:pPr>
        <w:spacing w:after="0" w:line="240" w:lineRule="auto"/>
        <w:rPr>
          <w:rFonts w:ascii="Times New Roman" w:hAnsi="Times New Roman" w:cs="Times New Roman"/>
          <w:color w:val="000000"/>
        </w:rPr>
      </w:pPr>
      <w:r w:rsidRPr="00C42DD8">
        <w:rPr>
          <w:rFonts w:ascii="Times New Roman" w:hAnsi="Times New Roman" w:cs="Times New Roman"/>
          <w:color w:val="000000"/>
        </w:rPr>
        <w:t xml:space="preserve"> Об утверждении муниципальной  программы администрации Златоруновского сельсовета </w:t>
      </w:r>
      <w:r w:rsidRPr="00C42DD8">
        <w:rPr>
          <w:rFonts w:ascii="Times New Roman" w:hAnsi="Times New Roman" w:cs="Times New Roman"/>
        </w:rPr>
        <w:t xml:space="preserve">«Развитие жилищно-коммунального хозяйства, обеспечение комфортных и безопасных условий жизни на территории Златоруновского сельсовета»  </w:t>
      </w:r>
    </w:p>
    <w:p w:rsidR="00C42DD8" w:rsidRPr="00C42DD8" w:rsidRDefault="00C42DD8" w:rsidP="00C42DD8">
      <w:pPr>
        <w:spacing w:after="0" w:line="240" w:lineRule="auto"/>
        <w:jc w:val="both"/>
        <w:rPr>
          <w:rFonts w:ascii="Times New Roman" w:hAnsi="Times New Roman" w:cs="Times New Roman"/>
        </w:rPr>
      </w:pPr>
    </w:p>
    <w:p w:rsidR="00C42DD8" w:rsidRPr="00C42DD8" w:rsidRDefault="00C42DD8" w:rsidP="00C42DD8">
      <w:pPr>
        <w:spacing w:after="0" w:line="240" w:lineRule="auto"/>
        <w:ind w:firstLine="709"/>
        <w:jc w:val="both"/>
        <w:rPr>
          <w:rFonts w:ascii="Times New Roman" w:hAnsi="Times New Roman" w:cs="Times New Roman"/>
        </w:rPr>
      </w:pPr>
      <w:proofErr w:type="gramStart"/>
      <w:r w:rsidRPr="00C42DD8">
        <w:rPr>
          <w:rFonts w:ascii="Times New Roman" w:hAnsi="Times New Roman" w:cs="Times New Roman"/>
        </w:rPr>
        <w:t>В соответствии с Федеральным законом  от 6 октября 2003 года  №131-ФЗ «Об общих принципах организации местного самоуправления  в Российской Федерации», статьей 179 Бюджетного кодекса  Российской Федерации, постановлением  Администрации   Златоруновского сельсовета   от 24.06.2013 года  № 44 «Об утверждении плана  мероприятий по переходу к программному бюджету в муниципальном образовании  Златоруновский сельсовет, их формировании  и реализации», Уставом Златоруновского сельсовета ПОСТАНОВЛЯЮ:</w:t>
      </w:r>
      <w:proofErr w:type="gramEnd"/>
    </w:p>
    <w:p w:rsidR="00C42DD8" w:rsidRPr="00C42DD8" w:rsidRDefault="00C42DD8" w:rsidP="00C42DD8">
      <w:pPr>
        <w:spacing w:after="0" w:line="240" w:lineRule="auto"/>
        <w:ind w:firstLine="708"/>
        <w:jc w:val="both"/>
        <w:rPr>
          <w:rFonts w:ascii="Times New Roman" w:hAnsi="Times New Roman" w:cs="Times New Roman"/>
        </w:rPr>
      </w:pPr>
      <w:r w:rsidRPr="00C42DD8">
        <w:rPr>
          <w:rFonts w:ascii="Times New Roman" w:hAnsi="Times New Roman" w:cs="Times New Roman"/>
        </w:rPr>
        <w:t>1.Постановление от 21.12.2021 года  №91 «Об Утверждении муниципальной программы администрации Златоруновского сельсовета «Развитие жилищно-коммунального хозяйства, обеспечение комфортных и безопасных условий жизни на территории Златоруновского сельсовета»- отменить.</w:t>
      </w:r>
    </w:p>
    <w:p w:rsidR="00C42DD8" w:rsidRPr="00C42DD8" w:rsidRDefault="00C42DD8" w:rsidP="00C42DD8">
      <w:pPr>
        <w:spacing w:after="0" w:line="240" w:lineRule="auto"/>
        <w:ind w:firstLine="708"/>
        <w:jc w:val="both"/>
        <w:rPr>
          <w:rFonts w:ascii="Times New Roman" w:hAnsi="Times New Roman" w:cs="Times New Roman"/>
        </w:rPr>
      </w:pPr>
      <w:r w:rsidRPr="00C42DD8">
        <w:rPr>
          <w:rFonts w:ascii="Times New Roman" w:hAnsi="Times New Roman" w:cs="Times New Roman"/>
        </w:rPr>
        <w:t>2. Утвердить муниципальную программу администрации Златоруновского сельсовета «Развитие жилищно-коммунального хозяйства, обеспечение комфортных и безопасных условий жизни на территории Златоруновского сельсовета», согласно приложению.</w:t>
      </w:r>
    </w:p>
    <w:p w:rsidR="00C42DD8" w:rsidRPr="00C42DD8" w:rsidRDefault="00C42DD8" w:rsidP="00C42DD8">
      <w:pPr>
        <w:spacing w:after="0" w:line="240" w:lineRule="auto"/>
        <w:ind w:firstLine="708"/>
        <w:jc w:val="both"/>
        <w:rPr>
          <w:rFonts w:ascii="Times New Roman" w:hAnsi="Times New Roman" w:cs="Times New Roman"/>
        </w:rPr>
      </w:pPr>
      <w:r w:rsidRPr="00C42DD8">
        <w:rPr>
          <w:rFonts w:ascii="Times New Roman" w:hAnsi="Times New Roman" w:cs="Times New Roman"/>
        </w:rPr>
        <w:t xml:space="preserve">3. </w:t>
      </w:r>
      <w:proofErr w:type="gramStart"/>
      <w:r w:rsidRPr="00C42DD8">
        <w:rPr>
          <w:rFonts w:ascii="Times New Roman" w:hAnsi="Times New Roman" w:cs="Times New Roman"/>
        </w:rPr>
        <w:t>Контроль за</w:t>
      </w:r>
      <w:proofErr w:type="gramEnd"/>
      <w:r w:rsidRPr="00C42DD8">
        <w:rPr>
          <w:rFonts w:ascii="Times New Roman" w:hAnsi="Times New Roman" w:cs="Times New Roman"/>
        </w:rPr>
        <w:t xml:space="preserve"> выполнением постановления  оставляю за собой.          </w:t>
      </w:r>
    </w:p>
    <w:p w:rsidR="00C42DD8" w:rsidRPr="00C42DD8" w:rsidRDefault="00C42DD8" w:rsidP="00C42DD8">
      <w:pPr>
        <w:spacing w:after="0" w:line="240" w:lineRule="auto"/>
        <w:ind w:firstLine="708"/>
        <w:jc w:val="both"/>
        <w:rPr>
          <w:rFonts w:ascii="Times New Roman" w:hAnsi="Times New Roman" w:cs="Times New Roman"/>
        </w:rPr>
      </w:pPr>
      <w:r w:rsidRPr="00C42DD8">
        <w:rPr>
          <w:rFonts w:ascii="Times New Roman" w:hAnsi="Times New Roman" w:cs="Times New Roman"/>
        </w:rPr>
        <w:t>4. Постановление вступает в силу 01.01.2023, но не ранее дня следующего за днем его официального опубликования в специальном выпуске  «Златоруновский вестник».</w:t>
      </w:r>
    </w:p>
    <w:p w:rsidR="00C42DD8" w:rsidRPr="00C42DD8" w:rsidRDefault="00C42DD8" w:rsidP="00C42DD8">
      <w:pPr>
        <w:spacing w:after="0" w:line="240" w:lineRule="auto"/>
        <w:jc w:val="both"/>
        <w:rPr>
          <w:rFonts w:ascii="Times New Roman" w:hAnsi="Times New Roman" w:cs="Times New Roman"/>
        </w:rPr>
      </w:pPr>
    </w:p>
    <w:p w:rsidR="00C42DD8" w:rsidRPr="00C42DD8" w:rsidRDefault="00C42DD8" w:rsidP="00C42DD8">
      <w:pPr>
        <w:spacing w:after="0" w:line="240" w:lineRule="auto"/>
        <w:jc w:val="both"/>
        <w:rPr>
          <w:rFonts w:ascii="Times New Roman" w:hAnsi="Times New Roman" w:cs="Times New Roman"/>
        </w:rPr>
      </w:pPr>
      <w:r w:rsidRPr="00C42DD8">
        <w:rPr>
          <w:rFonts w:ascii="Times New Roman" w:hAnsi="Times New Roman" w:cs="Times New Roman"/>
        </w:rPr>
        <w:t xml:space="preserve">Глава </w:t>
      </w:r>
    </w:p>
    <w:p w:rsidR="00C42DD8" w:rsidRPr="00C42DD8" w:rsidRDefault="00C42DD8" w:rsidP="00C42DD8">
      <w:pPr>
        <w:spacing w:after="0" w:line="240" w:lineRule="auto"/>
        <w:jc w:val="both"/>
        <w:rPr>
          <w:rFonts w:ascii="Times New Roman" w:hAnsi="Times New Roman" w:cs="Times New Roman"/>
        </w:rPr>
      </w:pPr>
      <w:r w:rsidRPr="00C42DD8">
        <w:rPr>
          <w:rFonts w:ascii="Times New Roman" w:hAnsi="Times New Roman" w:cs="Times New Roman"/>
        </w:rPr>
        <w:t>Златоруновского сельсовета                                                         Е.А. Хасамудинова</w:t>
      </w:r>
    </w:p>
    <w:p w:rsidR="00C42DD8" w:rsidRPr="00C42DD8" w:rsidRDefault="00C42DD8" w:rsidP="00C42DD8">
      <w:pPr>
        <w:pStyle w:val="ConsPlusNonformat"/>
        <w:jc w:val="center"/>
        <w:rPr>
          <w:rFonts w:ascii="Times New Roman" w:hAnsi="Times New Roman" w:cs="Times New Roman"/>
          <w:sz w:val="22"/>
          <w:szCs w:val="22"/>
        </w:rPr>
      </w:pPr>
    </w:p>
    <w:p w:rsidR="00C42DD8" w:rsidRPr="00C42DD8" w:rsidRDefault="00C42DD8" w:rsidP="00C42DD8">
      <w:pPr>
        <w:pStyle w:val="ConsPlusNonformat"/>
        <w:jc w:val="center"/>
        <w:rPr>
          <w:rFonts w:ascii="Times New Roman" w:hAnsi="Times New Roman" w:cs="Times New Roman"/>
          <w:sz w:val="22"/>
          <w:szCs w:val="22"/>
        </w:rPr>
      </w:pPr>
    </w:p>
    <w:p w:rsidR="00C42DD8" w:rsidRPr="00C42DD8" w:rsidRDefault="00C42DD8" w:rsidP="00C42DD8">
      <w:pPr>
        <w:pStyle w:val="ConsPlusNonformat"/>
        <w:jc w:val="center"/>
        <w:rPr>
          <w:rFonts w:ascii="Times New Roman" w:hAnsi="Times New Roman" w:cs="Times New Roman"/>
          <w:sz w:val="22"/>
          <w:szCs w:val="22"/>
        </w:rPr>
      </w:pPr>
      <w:r w:rsidRPr="00C42DD8">
        <w:rPr>
          <w:rFonts w:ascii="Times New Roman" w:hAnsi="Times New Roman" w:cs="Times New Roman"/>
          <w:sz w:val="22"/>
          <w:szCs w:val="22"/>
        </w:rPr>
        <w:t xml:space="preserve">                                                               Приложение к постановлению   </w:t>
      </w:r>
    </w:p>
    <w:p w:rsidR="00C42DD8" w:rsidRPr="00C42DD8" w:rsidRDefault="00C42DD8" w:rsidP="00C42DD8">
      <w:pPr>
        <w:pStyle w:val="ConsPlusNonformat"/>
        <w:rPr>
          <w:rFonts w:ascii="Times New Roman" w:hAnsi="Times New Roman" w:cs="Times New Roman"/>
          <w:sz w:val="22"/>
          <w:szCs w:val="22"/>
        </w:rPr>
      </w:pPr>
      <w:r w:rsidRPr="00C42DD8">
        <w:rPr>
          <w:rFonts w:ascii="Times New Roman" w:hAnsi="Times New Roman" w:cs="Times New Roman"/>
          <w:sz w:val="22"/>
          <w:szCs w:val="22"/>
        </w:rPr>
        <w:t xml:space="preserve">                                                                           администрации Златоруновского                                  </w:t>
      </w:r>
    </w:p>
    <w:p w:rsidR="00C42DD8" w:rsidRPr="00C42DD8" w:rsidRDefault="00C42DD8" w:rsidP="00C42DD8">
      <w:pPr>
        <w:pStyle w:val="ConsPlusNonformat"/>
        <w:rPr>
          <w:rFonts w:ascii="Times New Roman" w:hAnsi="Times New Roman" w:cs="Times New Roman"/>
          <w:sz w:val="22"/>
          <w:szCs w:val="22"/>
        </w:rPr>
      </w:pPr>
      <w:r w:rsidRPr="00C42DD8">
        <w:rPr>
          <w:rFonts w:ascii="Times New Roman" w:hAnsi="Times New Roman" w:cs="Times New Roman"/>
          <w:sz w:val="22"/>
          <w:szCs w:val="22"/>
        </w:rPr>
        <w:t xml:space="preserve">                                                                                       сельсовета от  16.02.2023  № 19</w:t>
      </w:r>
    </w:p>
    <w:p w:rsidR="00C42DD8" w:rsidRPr="00C42DD8" w:rsidRDefault="00C42DD8" w:rsidP="00C42DD8">
      <w:pPr>
        <w:spacing w:after="0" w:line="240" w:lineRule="auto"/>
        <w:jc w:val="both"/>
        <w:rPr>
          <w:rFonts w:ascii="Times New Roman" w:hAnsi="Times New Roman" w:cs="Times New Roman"/>
        </w:rPr>
      </w:pPr>
    </w:p>
    <w:p w:rsidR="00C42DD8" w:rsidRPr="00C42DD8" w:rsidRDefault="00C42DD8" w:rsidP="00C42DD8">
      <w:pPr>
        <w:spacing w:after="0" w:line="240" w:lineRule="auto"/>
        <w:jc w:val="both"/>
        <w:rPr>
          <w:rFonts w:ascii="Times New Roman" w:hAnsi="Times New Roman" w:cs="Times New Roman"/>
        </w:rPr>
      </w:pPr>
    </w:p>
    <w:p w:rsidR="00C42DD8" w:rsidRPr="00C42DD8" w:rsidRDefault="00C42DD8" w:rsidP="00C42DD8">
      <w:pPr>
        <w:autoSpaceDE w:val="0"/>
        <w:autoSpaceDN w:val="0"/>
        <w:adjustRightInd w:val="0"/>
        <w:spacing w:after="0" w:line="240" w:lineRule="auto"/>
        <w:jc w:val="center"/>
        <w:rPr>
          <w:rFonts w:ascii="Times New Roman" w:eastAsia="Calibri" w:hAnsi="Times New Roman" w:cs="Times New Roman"/>
          <w:b/>
        </w:rPr>
      </w:pPr>
      <w:r w:rsidRPr="00C42DD8">
        <w:rPr>
          <w:rFonts w:ascii="Times New Roman" w:eastAsia="Calibri" w:hAnsi="Times New Roman" w:cs="Times New Roman"/>
          <w:b/>
        </w:rPr>
        <w:t>ПАСПОРТ    программы</w:t>
      </w:r>
    </w:p>
    <w:p w:rsidR="00C42DD8" w:rsidRPr="00C42DD8" w:rsidRDefault="00C42DD8" w:rsidP="00C42DD8">
      <w:pPr>
        <w:spacing w:after="0" w:line="240" w:lineRule="auto"/>
        <w:jc w:val="both"/>
        <w:rPr>
          <w:rFonts w:ascii="Times New Roman" w:eastAsia="Calibri" w:hAnsi="Times New Roman" w:cs="Times New Roman"/>
          <w:bCs/>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6379"/>
      </w:tblGrid>
      <w:tr w:rsidR="00C42DD8" w:rsidRPr="00C42DD8" w:rsidTr="00E97AF7">
        <w:tc>
          <w:tcPr>
            <w:tcW w:w="3686" w:type="dxa"/>
            <w:tcBorders>
              <w:top w:val="single" w:sz="4" w:space="0" w:color="auto"/>
              <w:left w:val="single" w:sz="4" w:space="0" w:color="auto"/>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r w:rsidRPr="00C42DD8">
              <w:rPr>
                <w:rFonts w:ascii="Times New Roman" w:eastAsia="Calibri" w:hAnsi="Times New Roman" w:cs="Times New Roman"/>
              </w:rPr>
              <w:t>Наименование муниципальной программы</w:t>
            </w:r>
          </w:p>
        </w:tc>
        <w:tc>
          <w:tcPr>
            <w:tcW w:w="6379" w:type="dxa"/>
            <w:tcBorders>
              <w:top w:val="single" w:sz="4" w:space="0" w:color="auto"/>
              <w:left w:val="single" w:sz="4" w:space="0" w:color="auto"/>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r w:rsidRPr="00C42DD8">
              <w:rPr>
                <w:rFonts w:ascii="Times New Roman" w:eastAsia="Calibri" w:hAnsi="Times New Roman" w:cs="Times New Roman"/>
              </w:rPr>
              <w:t>«</w:t>
            </w:r>
            <w:r w:rsidRPr="00C42DD8">
              <w:rPr>
                <w:rFonts w:ascii="Times New Roman" w:eastAsia="Calibri" w:hAnsi="Times New Roman" w:cs="Times New Roman"/>
                <w:bCs/>
              </w:rPr>
              <w:t xml:space="preserve">Развитие жилищно-коммунального хозяйства, обеспечение комфортных и безопасных условий жизни на территории Златоруновского сельсовета» </w:t>
            </w:r>
          </w:p>
        </w:tc>
      </w:tr>
      <w:tr w:rsidR="00C42DD8" w:rsidRPr="00C42DD8" w:rsidTr="00E97AF7">
        <w:tc>
          <w:tcPr>
            <w:tcW w:w="3686" w:type="dxa"/>
            <w:tcBorders>
              <w:top w:val="single" w:sz="4" w:space="0" w:color="auto"/>
              <w:left w:val="single" w:sz="4" w:space="0" w:color="auto"/>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r w:rsidRPr="00C42DD8">
              <w:rPr>
                <w:rFonts w:ascii="Times New Roman" w:eastAsia="Calibri" w:hAnsi="Times New Roman" w:cs="Times New Roman"/>
              </w:rPr>
              <w:t>Основание для разработки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r w:rsidRPr="00C42DD8">
              <w:rPr>
                <w:rFonts w:ascii="Times New Roman" w:eastAsia="Calibri" w:hAnsi="Times New Roman" w:cs="Times New Roman"/>
              </w:rPr>
              <w:t>Статья 179 Бюджетного Кодекса Российской Федерации, постановление администрации Златоруновского сельсовета №5 от 18.01.2019г. «Об утверждении Порядка принятия решений о разработке муниципальных программ Златоруновского сельсовета, их формировании и реализации», постановление администрации Златоруновского сельсовета.</w:t>
            </w:r>
          </w:p>
        </w:tc>
      </w:tr>
      <w:tr w:rsidR="00C42DD8" w:rsidRPr="00C42DD8" w:rsidTr="00E97AF7">
        <w:tc>
          <w:tcPr>
            <w:tcW w:w="3686" w:type="dxa"/>
            <w:tcBorders>
              <w:top w:val="single" w:sz="4" w:space="0" w:color="auto"/>
              <w:left w:val="single" w:sz="4" w:space="0" w:color="auto"/>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r w:rsidRPr="00C42DD8">
              <w:rPr>
                <w:rFonts w:ascii="Times New Roman" w:eastAsia="Calibri" w:hAnsi="Times New Roman" w:cs="Times New Roman"/>
              </w:rPr>
              <w:t>Ответственный исполнитель муниципальной программы</w:t>
            </w:r>
          </w:p>
        </w:tc>
        <w:tc>
          <w:tcPr>
            <w:tcW w:w="6379" w:type="dxa"/>
            <w:tcBorders>
              <w:top w:val="single" w:sz="4" w:space="0" w:color="auto"/>
              <w:left w:val="single" w:sz="4" w:space="0" w:color="auto"/>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r w:rsidRPr="00C42DD8">
              <w:rPr>
                <w:rFonts w:ascii="Times New Roman" w:eastAsia="Calibri" w:hAnsi="Times New Roman" w:cs="Times New Roman"/>
              </w:rPr>
              <w:t>Администрация Златоруновского сельсовета Ужурского района Красноярского края</w:t>
            </w:r>
          </w:p>
        </w:tc>
      </w:tr>
      <w:tr w:rsidR="00C42DD8" w:rsidRPr="00C42DD8" w:rsidTr="00E97AF7">
        <w:tc>
          <w:tcPr>
            <w:tcW w:w="3686" w:type="dxa"/>
            <w:tcBorders>
              <w:top w:val="single" w:sz="4" w:space="0" w:color="auto"/>
              <w:left w:val="single" w:sz="4" w:space="0" w:color="auto"/>
              <w:bottom w:val="single" w:sz="4" w:space="0" w:color="auto"/>
              <w:right w:val="single" w:sz="4" w:space="0" w:color="auto"/>
            </w:tcBorders>
          </w:tcPr>
          <w:p w:rsidR="00C42DD8" w:rsidRPr="00C42DD8" w:rsidRDefault="00C42DD8" w:rsidP="00C42DD8">
            <w:pPr>
              <w:autoSpaceDE w:val="0"/>
              <w:autoSpaceDN w:val="0"/>
              <w:adjustRightInd w:val="0"/>
              <w:spacing w:after="0" w:line="240" w:lineRule="auto"/>
              <w:jc w:val="both"/>
              <w:rPr>
                <w:rFonts w:ascii="Times New Roman" w:eastAsia="Calibri" w:hAnsi="Times New Roman" w:cs="Times New Roman"/>
              </w:rPr>
            </w:pPr>
            <w:r w:rsidRPr="00C42DD8">
              <w:rPr>
                <w:rFonts w:ascii="Times New Roman" w:eastAsia="Calibri" w:hAnsi="Times New Roman" w:cs="Times New Roman"/>
              </w:rPr>
              <w:t>Соисполнители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tcPr>
          <w:p w:rsidR="00C42DD8" w:rsidRPr="00C42DD8" w:rsidRDefault="00C42DD8" w:rsidP="00C42DD8">
            <w:pPr>
              <w:autoSpaceDE w:val="0"/>
              <w:autoSpaceDN w:val="0"/>
              <w:adjustRightInd w:val="0"/>
              <w:spacing w:after="0" w:line="240" w:lineRule="auto"/>
              <w:jc w:val="both"/>
              <w:rPr>
                <w:rFonts w:ascii="Times New Roman" w:eastAsia="Calibri" w:hAnsi="Times New Roman" w:cs="Times New Roman"/>
              </w:rPr>
            </w:pPr>
            <w:r w:rsidRPr="00C42DD8">
              <w:rPr>
                <w:rFonts w:ascii="Times New Roman" w:eastAsia="Calibri" w:hAnsi="Times New Roman" w:cs="Times New Roman"/>
              </w:rPr>
              <w:t>Администрация Златоруновского сельсовета Ужурского района Красноярского края</w:t>
            </w:r>
          </w:p>
        </w:tc>
      </w:tr>
      <w:tr w:rsidR="00C42DD8" w:rsidRPr="00C42DD8" w:rsidTr="00E97AF7">
        <w:tc>
          <w:tcPr>
            <w:tcW w:w="3686" w:type="dxa"/>
            <w:tcBorders>
              <w:top w:val="single" w:sz="4" w:space="0" w:color="auto"/>
              <w:left w:val="single" w:sz="4" w:space="0" w:color="auto"/>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r w:rsidRPr="00C42DD8">
              <w:rPr>
                <w:rFonts w:ascii="Times New Roman" w:eastAsia="Calibri" w:hAnsi="Times New Roman" w:cs="Times New Roman"/>
              </w:rPr>
              <w:t>Перечень подпрограмм и отдельных мероприятий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r w:rsidRPr="00C42DD8">
              <w:rPr>
                <w:rFonts w:ascii="Times New Roman" w:eastAsia="Calibri" w:hAnsi="Times New Roman" w:cs="Times New Roman"/>
              </w:rPr>
              <w:t>1. «Благоустройство территории  и улучшение технического состояния дорог Златоруновского сельсовета» (приложение №1 к муниципальной программе Златоруновского сельсовета).</w:t>
            </w:r>
          </w:p>
          <w:p w:rsidR="00C42DD8" w:rsidRPr="00C42DD8" w:rsidRDefault="00C42DD8" w:rsidP="00C42DD8">
            <w:pPr>
              <w:spacing w:after="0" w:line="240" w:lineRule="auto"/>
              <w:rPr>
                <w:rFonts w:ascii="Times New Roman" w:eastAsia="Calibri" w:hAnsi="Times New Roman" w:cs="Times New Roman"/>
              </w:rPr>
            </w:pPr>
            <w:r w:rsidRPr="00C42DD8">
              <w:rPr>
                <w:rFonts w:ascii="Times New Roman" w:eastAsia="Calibri" w:hAnsi="Times New Roman" w:cs="Times New Roman"/>
                <w:bCs/>
              </w:rPr>
              <w:t xml:space="preserve">2. </w:t>
            </w:r>
            <w:proofErr w:type="gramStart"/>
            <w:r w:rsidRPr="00C42DD8">
              <w:rPr>
                <w:rFonts w:ascii="Times New Roman" w:eastAsia="Calibri" w:hAnsi="Times New Roman" w:cs="Times New Roman"/>
                <w:bCs/>
              </w:rPr>
              <w:t>«Обеспечение пожарной безопасности территории, профилактика терроризма, экстремизма и чрезвычайных ситуаций</w:t>
            </w:r>
            <w:r w:rsidRPr="00C42DD8">
              <w:rPr>
                <w:rFonts w:ascii="Times New Roman" w:eastAsia="Calibri" w:hAnsi="Times New Roman" w:cs="Times New Roman"/>
              </w:rPr>
              <w:t xml:space="preserve">» (приложение №2 к муниципальной программе </w:t>
            </w:r>
            <w:r w:rsidRPr="00C42DD8">
              <w:rPr>
                <w:rFonts w:ascii="Times New Roman" w:eastAsia="Calibri" w:hAnsi="Times New Roman" w:cs="Times New Roman"/>
              </w:rPr>
              <w:lastRenderedPageBreak/>
              <w:t>Златоруновского сельсовета</w:t>
            </w:r>
            <w:proofErr w:type="gramEnd"/>
          </w:p>
          <w:p w:rsidR="00C42DD8" w:rsidRPr="00C42DD8" w:rsidRDefault="00C42DD8" w:rsidP="00C42DD8">
            <w:pPr>
              <w:spacing w:after="0" w:line="240" w:lineRule="auto"/>
              <w:rPr>
                <w:rFonts w:ascii="Times New Roman" w:eastAsia="Calibri" w:hAnsi="Times New Roman" w:cs="Times New Roman"/>
              </w:rPr>
            </w:pPr>
            <w:r w:rsidRPr="00C42DD8">
              <w:rPr>
                <w:rFonts w:ascii="Times New Roman" w:eastAsia="Calibri" w:hAnsi="Times New Roman" w:cs="Times New Roman"/>
              </w:rPr>
              <w:t>3. «Поддержка жилищно-коммунального хозяйства на территории Златоруновского сельсовета» (приложение №3 к муниципальной программе Златоруновского сельсовета).</w:t>
            </w:r>
          </w:p>
          <w:p w:rsidR="00C42DD8" w:rsidRPr="00C42DD8" w:rsidRDefault="00C42DD8" w:rsidP="00C42DD8">
            <w:pPr>
              <w:spacing w:after="0" w:line="240" w:lineRule="auto"/>
              <w:rPr>
                <w:rFonts w:ascii="Times New Roman" w:eastAsia="Calibri" w:hAnsi="Times New Roman" w:cs="Times New Roman"/>
                <w:bCs/>
              </w:rPr>
            </w:pPr>
          </w:p>
        </w:tc>
      </w:tr>
      <w:tr w:rsidR="00C42DD8" w:rsidRPr="00C42DD8" w:rsidTr="00E97AF7">
        <w:tc>
          <w:tcPr>
            <w:tcW w:w="3686" w:type="dxa"/>
            <w:tcBorders>
              <w:top w:val="single" w:sz="4" w:space="0" w:color="auto"/>
              <w:left w:val="single" w:sz="4" w:space="0" w:color="auto"/>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r w:rsidRPr="00C42DD8">
              <w:rPr>
                <w:rFonts w:ascii="Times New Roman" w:eastAsia="Calibri" w:hAnsi="Times New Roman" w:cs="Times New Roman"/>
              </w:rPr>
              <w:lastRenderedPageBreak/>
              <w:t xml:space="preserve">Цели муниципальной </w:t>
            </w:r>
          </w:p>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r w:rsidRPr="00C42DD8">
              <w:rPr>
                <w:rFonts w:ascii="Times New Roman" w:eastAsia="Calibri" w:hAnsi="Times New Roman" w:cs="Times New Roman"/>
              </w:rPr>
              <w:t>программы</w:t>
            </w:r>
          </w:p>
        </w:tc>
        <w:tc>
          <w:tcPr>
            <w:tcW w:w="6379" w:type="dxa"/>
            <w:tcBorders>
              <w:top w:val="single" w:sz="4" w:space="0" w:color="auto"/>
              <w:left w:val="single" w:sz="4" w:space="0" w:color="auto"/>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r w:rsidRPr="00C42DD8">
              <w:rPr>
                <w:rFonts w:ascii="Times New Roman" w:eastAsia="Calibri" w:hAnsi="Times New Roman" w:cs="Times New Roman"/>
              </w:rPr>
              <w:t xml:space="preserve"> - Вовлечение жителей в благоустройство населенных пунктов Златоруновского сельсовета;</w:t>
            </w:r>
          </w:p>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r w:rsidRPr="00C42DD8">
              <w:rPr>
                <w:rFonts w:ascii="Times New Roman" w:eastAsia="Calibri" w:hAnsi="Times New Roman" w:cs="Times New Roman"/>
              </w:rPr>
              <w:t xml:space="preserve">- Безопасность дорожного движения;                    </w:t>
            </w:r>
          </w:p>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r w:rsidRPr="00C42DD8">
              <w:rPr>
                <w:rFonts w:ascii="Times New Roman" w:eastAsia="Calibri" w:hAnsi="Times New Roman" w:cs="Times New Roman"/>
              </w:rPr>
              <w:t xml:space="preserve"> -  Защита жизни и здоровья граждан, их прав и свобод;</w:t>
            </w:r>
          </w:p>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r w:rsidRPr="00C42DD8">
              <w:rPr>
                <w:rFonts w:ascii="Times New Roman" w:eastAsia="Calibri" w:hAnsi="Times New Roman" w:cs="Times New Roman"/>
              </w:rPr>
              <w:t xml:space="preserve"> - Повышение надежности функционирования систем жизнеобеспечения населения, энергосбережения и </w:t>
            </w:r>
            <w:proofErr w:type="spellStart"/>
            <w:r w:rsidRPr="00C42DD8">
              <w:rPr>
                <w:rFonts w:ascii="Times New Roman" w:eastAsia="Calibri" w:hAnsi="Times New Roman" w:cs="Times New Roman"/>
              </w:rPr>
              <w:t>энергоэффективности</w:t>
            </w:r>
            <w:proofErr w:type="spellEnd"/>
            <w:r w:rsidRPr="00C42DD8">
              <w:rPr>
                <w:rFonts w:ascii="Times New Roman" w:eastAsia="Calibri" w:hAnsi="Times New Roman" w:cs="Times New Roman"/>
              </w:rPr>
              <w:t>, улучшение жилищных условий граждан.</w:t>
            </w:r>
          </w:p>
        </w:tc>
      </w:tr>
      <w:tr w:rsidR="00C42DD8" w:rsidRPr="00C42DD8" w:rsidTr="00E97AF7">
        <w:tc>
          <w:tcPr>
            <w:tcW w:w="3686" w:type="dxa"/>
            <w:tcBorders>
              <w:top w:val="single" w:sz="4" w:space="0" w:color="auto"/>
              <w:left w:val="single" w:sz="4" w:space="0" w:color="auto"/>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r w:rsidRPr="00C42DD8">
              <w:rPr>
                <w:rFonts w:ascii="Times New Roman" w:eastAsia="Calibri" w:hAnsi="Times New Roman" w:cs="Times New Roman"/>
              </w:rPr>
              <w:t xml:space="preserve">Задачи муниципальной программы </w:t>
            </w:r>
          </w:p>
        </w:tc>
        <w:tc>
          <w:tcPr>
            <w:tcW w:w="6379" w:type="dxa"/>
            <w:tcBorders>
              <w:top w:val="single" w:sz="4" w:space="0" w:color="auto"/>
              <w:left w:val="single" w:sz="4" w:space="0" w:color="auto"/>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r w:rsidRPr="00C42DD8">
              <w:rPr>
                <w:rFonts w:ascii="Times New Roman" w:eastAsia="Calibri" w:hAnsi="Times New Roman" w:cs="Times New Roman"/>
              </w:rPr>
              <w:t>1. Развитие и поддержка инициатив жителей населенных пунктов по благоустройству, улучшение санитарно-экологической обстановки, внешнего и архитектурного облика населенных пунктов;</w:t>
            </w:r>
          </w:p>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r w:rsidRPr="00C42DD8">
              <w:rPr>
                <w:rFonts w:ascii="Times New Roman" w:eastAsia="Calibri" w:hAnsi="Times New Roman" w:cs="Times New Roman"/>
              </w:rPr>
              <w:t>2. Повышение уровня защищенности населения по гражданской обороне, действиям при угрозе и возникновении чрезвычайных ситуаций, выполнению требований пожарной безопасности;</w:t>
            </w:r>
          </w:p>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r w:rsidRPr="00C42DD8">
              <w:rPr>
                <w:rFonts w:ascii="Times New Roman" w:eastAsia="Calibri" w:hAnsi="Times New Roman" w:cs="Times New Roman"/>
              </w:rPr>
              <w:t>3. Обеспечение качественного предоставления     жилищно-коммунальных услуг и условий проживания населения на территории Златоруновского сельсовета.</w:t>
            </w:r>
          </w:p>
        </w:tc>
      </w:tr>
      <w:tr w:rsidR="00C42DD8" w:rsidRPr="00C42DD8" w:rsidTr="00E97AF7">
        <w:tc>
          <w:tcPr>
            <w:tcW w:w="3686" w:type="dxa"/>
            <w:tcBorders>
              <w:top w:val="single" w:sz="4" w:space="0" w:color="auto"/>
              <w:left w:val="single" w:sz="4" w:space="0" w:color="auto"/>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r w:rsidRPr="00C42DD8">
              <w:rPr>
                <w:rFonts w:ascii="Times New Roman" w:eastAsia="Calibri" w:hAnsi="Times New Roman" w:cs="Times New Roman"/>
              </w:rPr>
              <w:t>Этапы и сроки реализации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r w:rsidRPr="00C42DD8">
              <w:rPr>
                <w:rFonts w:ascii="Times New Roman" w:eastAsia="Calibri" w:hAnsi="Times New Roman" w:cs="Times New Roman"/>
              </w:rPr>
              <w:t>2023- 2025 годы в три этапа</w:t>
            </w:r>
          </w:p>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r w:rsidRPr="00C42DD8">
              <w:rPr>
                <w:rFonts w:ascii="Times New Roman" w:eastAsia="Calibri" w:hAnsi="Times New Roman" w:cs="Times New Roman"/>
              </w:rPr>
              <w:t>I этап – 2023 год;</w:t>
            </w:r>
          </w:p>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r w:rsidRPr="00C42DD8">
              <w:rPr>
                <w:rFonts w:ascii="Times New Roman" w:eastAsia="Calibri" w:hAnsi="Times New Roman" w:cs="Times New Roman"/>
                <w:lang w:val="en-US"/>
              </w:rPr>
              <w:t>II</w:t>
            </w:r>
            <w:r w:rsidRPr="00C42DD8">
              <w:rPr>
                <w:rFonts w:ascii="Times New Roman" w:eastAsia="Calibri" w:hAnsi="Times New Roman" w:cs="Times New Roman"/>
              </w:rPr>
              <w:t xml:space="preserve"> этап – 2024 год;</w:t>
            </w:r>
          </w:p>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r w:rsidRPr="00C42DD8">
              <w:rPr>
                <w:rFonts w:ascii="Times New Roman" w:eastAsia="Calibri" w:hAnsi="Times New Roman" w:cs="Times New Roman"/>
                <w:lang w:val="en-US"/>
              </w:rPr>
              <w:t>III</w:t>
            </w:r>
            <w:r w:rsidRPr="00C42DD8">
              <w:rPr>
                <w:rFonts w:ascii="Times New Roman" w:eastAsia="Calibri" w:hAnsi="Times New Roman" w:cs="Times New Roman"/>
              </w:rPr>
              <w:t xml:space="preserve"> этап – 2025 год.</w:t>
            </w:r>
          </w:p>
        </w:tc>
      </w:tr>
      <w:tr w:rsidR="00C42DD8" w:rsidRPr="00C42DD8" w:rsidTr="00E97AF7">
        <w:tc>
          <w:tcPr>
            <w:tcW w:w="3686" w:type="dxa"/>
            <w:tcBorders>
              <w:top w:val="single" w:sz="4" w:space="0" w:color="auto"/>
              <w:left w:val="single" w:sz="4" w:space="0" w:color="auto"/>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r w:rsidRPr="00C42DD8">
              <w:rPr>
                <w:rFonts w:ascii="Times New Roman" w:eastAsia="Calibri" w:hAnsi="Times New Roman" w:cs="Times New Roman"/>
              </w:rPr>
              <w:t>Целевые показатели и показатели результативности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r w:rsidRPr="00C42DD8">
              <w:rPr>
                <w:rFonts w:ascii="Times New Roman" w:eastAsia="Calibri" w:hAnsi="Times New Roman" w:cs="Times New Roman"/>
              </w:rPr>
              <w:t>Приложение к паспорту муниципальной программы Златоруновского сельсовета</w:t>
            </w:r>
          </w:p>
        </w:tc>
      </w:tr>
      <w:tr w:rsidR="00C42DD8" w:rsidRPr="00C42DD8" w:rsidTr="00E97AF7">
        <w:tc>
          <w:tcPr>
            <w:tcW w:w="3686" w:type="dxa"/>
            <w:tcBorders>
              <w:top w:val="single" w:sz="4" w:space="0" w:color="auto"/>
              <w:left w:val="single" w:sz="4" w:space="0" w:color="auto"/>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color w:val="000000"/>
              </w:rPr>
            </w:pPr>
            <w:r w:rsidRPr="00C42DD8">
              <w:rPr>
                <w:rFonts w:ascii="Times New Roman" w:eastAsia="Calibri" w:hAnsi="Times New Roman" w:cs="Times New Roman"/>
                <w:color w:val="000000"/>
              </w:rPr>
              <w:t>Ресурсное обеспечение муниципальной программы</w:t>
            </w:r>
          </w:p>
        </w:tc>
        <w:tc>
          <w:tcPr>
            <w:tcW w:w="6379" w:type="dxa"/>
            <w:tcBorders>
              <w:top w:val="single" w:sz="4" w:space="0" w:color="auto"/>
              <w:left w:val="single" w:sz="4" w:space="0" w:color="auto"/>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r w:rsidRPr="00C42DD8">
              <w:rPr>
                <w:rFonts w:ascii="Times New Roman" w:eastAsia="Calibri" w:hAnsi="Times New Roman" w:cs="Times New Roman"/>
                <w:color w:val="000000"/>
              </w:rPr>
              <w:t xml:space="preserve">Общий объем финансирования муниципальной программы Златоруновского сельсовета составляет 2023-2025 </w:t>
            </w:r>
            <w:proofErr w:type="gramStart"/>
            <w:r w:rsidRPr="00C42DD8">
              <w:rPr>
                <w:rFonts w:ascii="Times New Roman" w:eastAsia="Calibri" w:hAnsi="Times New Roman" w:cs="Times New Roman"/>
                <w:color w:val="000000"/>
              </w:rPr>
              <w:t>годах</w:t>
            </w:r>
            <w:proofErr w:type="gramEnd"/>
            <w:r w:rsidRPr="00C42DD8">
              <w:rPr>
                <w:rFonts w:ascii="Times New Roman" w:eastAsia="Calibri" w:hAnsi="Times New Roman" w:cs="Times New Roman"/>
                <w:color w:val="000000"/>
              </w:rPr>
              <w:t xml:space="preserve">: </w:t>
            </w:r>
            <w:r w:rsidRPr="00C42DD8">
              <w:rPr>
                <w:rFonts w:ascii="Times New Roman" w:eastAsia="Calibri" w:hAnsi="Times New Roman" w:cs="Times New Roman"/>
              </w:rPr>
              <w:t>2023 год -  953,1 тыс. руб.;</w:t>
            </w:r>
          </w:p>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r w:rsidRPr="00C42DD8">
              <w:rPr>
                <w:rFonts w:ascii="Times New Roman" w:eastAsia="Calibri" w:hAnsi="Times New Roman" w:cs="Times New Roman"/>
              </w:rPr>
              <w:t>2024 год – 866,6 тыс. руб.;</w:t>
            </w:r>
          </w:p>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color w:val="000000"/>
              </w:rPr>
            </w:pPr>
            <w:r w:rsidRPr="00C42DD8">
              <w:rPr>
                <w:rFonts w:ascii="Times New Roman" w:eastAsia="Calibri" w:hAnsi="Times New Roman" w:cs="Times New Roman"/>
              </w:rPr>
              <w:t xml:space="preserve">2025 год – 834,2 тыс. </w:t>
            </w:r>
            <w:proofErr w:type="spellStart"/>
            <w:r w:rsidRPr="00C42DD8">
              <w:rPr>
                <w:rFonts w:ascii="Times New Roman" w:eastAsia="Calibri" w:hAnsi="Times New Roman" w:cs="Times New Roman"/>
              </w:rPr>
              <w:t>руб</w:t>
            </w:r>
            <w:proofErr w:type="spellEnd"/>
            <w:proofErr w:type="gramStart"/>
            <w:r w:rsidRPr="00C42DD8">
              <w:rPr>
                <w:rFonts w:ascii="Times New Roman" w:eastAsia="Calibri" w:hAnsi="Times New Roman" w:cs="Times New Roman"/>
                <w:color w:val="000000"/>
              </w:rPr>
              <w:t xml:space="preserve"> .</w:t>
            </w:r>
            <w:proofErr w:type="gramEnd"/>
          </w:p>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color w:val="000000"/>
              </w:rPr>
            </w:pPr>
            <w:r w:rsidRPr="00C42DD8">
              <w:rPr>
                <w:rFonts w:ascii="Times New Roman" w:eastAsia="Calibri" w:hAnsi="Times New Roman" w:cs="Times New Roman"/>
                <w:color w:val="000000"/>
              </w:rPr>
              <w:t xml:space="preserve">Объем средств местного и краевого бюджетов для финансирования муниципальной программы носят прогнозный характер и подлежат корректировке по мере необходимости.     </w:t>
            </w:r>
          </w:p>
        </w:tc>
      </w:tr>
    </w:tbl>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b/>
        </w:rPr>
      </w:pPr>
    </w:p>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b/>
        </w:rPr>
      </w:pPr>
      <w:r w:rsidRPr="00C42DD8">
        <w:rPr>
          <w:rFonts w:ascii="Times New Roman" w:eastAsia="Calibri" w:hAnsi="Times New Roman" w:cs="Times New Roman"/>
          <w:b/>
        </w:rPr>
        <w:t xml:space="preserve">2.  Характеристика текущего состояния социально-экономического развития  с указанием основных показателей социально-экономического развития муниципального образования Златоруновский сельсовет </w:t>
      </w:r>
    </w:p>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b/>
        </w:rPr>
      </w:pPr>
    </w:p>
    <w:p w:rsidR="00C42DD8" w:rsidRPr="00C42DD8" w:rsidRDefault="00C42DD8" w:rsidP="00C42DD8">
      <w:pPr>
        <w:widowControl w:val="0"/>
        <w:autoSpaceDE w:val="0"/>
        <w:autoSpaceDN w:val="0"/>
        <w:adjustRightInd w:val="0"/>
        <w:spacing w:before="240" w:after="0" w:line="240" w:lineRule="auto"/>
        <w:rPr>
          <w:rFonts w:ascii="Times New Roman" w:eastAsia="Calibri" w:hAnsi="Times New Roman" w:cs="Times New Roman"/>
        </w:rPr>
      </w:pPr>
      <w:r w:rsidRPr="00C42DD8">
        <w:rPr>
          <w:rFonts w:ascii="Times New Roman" w:eastAsia="Calibri" w:hAnsi="Times New Roman" w:cs="Times New Roman"/>
        </w:rPr>
        <w:t xml:space="preserve">       Муниципальное образование Златоруновский сельсовет включает в себя  пять  населенных пункта: п. </w:t>
      </w:r>
      <w:proofErr w:type="spellStart"/>
      <w:r w:rsidRPr="00C42DD8">
        <w:rPr>
          <w:rFonts w:ascii="Times New Roman" w:eastAsia="Calibri" w:hAnsi="Times New Roman" w:cs="Times New Roman"/>
        </w:rPr>
        <w:t>Солбатский</w:t>
      </w:r>
      <w:proofErr w:type="spellEnd"/>
      <w:r w:rsidRPr="00C42DD8">
        <w:rPr>
          <w:rFonts w:ascii="Times New Roman" w:eastAsia="Calibri" w:hAnsi="Times New Roman" w:cs="Times New Roman"/>
        </w:rPr>
        <w:t xml:space="preserve">, п. Сухая долина, п. </w:t>
      </w:r>
      <w:proofErr w:type="spellStart"/>
      <w:r w:rsidRPr="00C42DD8">
        <w:rPr>
          <w:rFonts w:ascii="Times New Roman" w:eastAsia="Calibri" w:hAnsi="Times New Roman" w:cs="Times New Roman"/>
        </w:rPr>
        <w:t>Кутузовка</w:t>
      </w:r>
      <w:proofErr w:type="spellEnd"/>
      <w:r w:rsidRPr="00C42DD8">
        <w:rPr>
          <w:rFonts w:ascii="Times New Roman" w:eastAsia="Calibri" w:hAnsi="Times New Roman" w:cs="Times New Roman"/>
        </w:rPr>
        <w:t xml:space="preserve">, станция </w:t>
      </w:r>
      <w:proofErr w:type="spellStart"/>
      <w:r w:rsidRPr="00C42DD8">
        <w:rPr>
          <w:rFonts w:ascii="Times New Roman" w:eastAsia="Calibri" w:hAnsi="Times New Roman" w:cs="Times New Roman"/>
        </w:rPr>
        <w:t>Учум</w:t>
      </w:r>
      <w:proofErr w:type="spellEnd"/>
      <w:r w:rsidRPr="00C42DD8">
        <w:rPr>
          <w:rFonts w:ascii="Times New Roman" w:eastAsia="Calibri" w:hAnsi="Times New Roman" w:cs="Times New Roman"/>
        </w:rPr>
        <w:t xml:space="preserve">, п. </w:t>
      </w:r>
      <w:proofErr w:type="spellStart"/>
      <w:r w:rsidRPr="00C42DD8">
        <w:rPr>
          <w:rFonts w:ascii="Times New Roman" w:eastAsia="Calibri" w:hAnsi="Times New Roman" w:cs="Times New Roman"/>
        </w:rPr>
        <w:t>Златоруновск</w:t>
      </w:r>
      <w:proofErr w:type="spellEnd"/>
      <w:r w:rsidRPr="00C42DD8">
        <w:rPr>
          <w:rFonts w:ascii="Times New Roman" w:eastAsia="Calibri" w:hAnsi="Times New Roman" w:cs="Times New Roman"/>
        </w:rPr>
        <w:t xml:space="preserve"> (административный центр).  Численность населения  Златоруновского сельсовета  на 01.01.2023 года – 1284 человек.                                                                                                                         </w:t>
      </w:r>
    </w:p>
    <w:p w:rsidR="00C42DD8" w:rsidRPr="00C42DD8" w:rsidRDefault="00C42DD8" w:rsidP="00C42DD8">
      <w:pPr>
        <w:widowControl w:val="0"/>
        <w:autoSpaceDE w:val="0"/>
        <w:autoSpaceDN w:val="0"/>
        <w:adjustRightInd w:val="0"/>
        <w:spacing w:before="240" w:after="0" w:line="240" w:lineRule="auto"/>
        <w:ind w:firstLine="540"/>
        <w:jc w:val="both"/>
        <w:rPr>
          <w:rFonts w:ascii="Times New Roman" w:eastAsia="Calibri" w:hAnsi="Times New Roman" w:cs="Times New Roman"/>
        </w:rPr>
      </w:pPr>
      <w:r w:rsidRPr="00C42DD8">
        <w:rPr>
          <w:rFonts w:ascii="Times New Roman" w:eastAsia="Calibri" w:hAnsi="Times New Roman" w:cs="Times New Roman"/>
        </w:rPr>
        <w:t xml:space="preserve">Населенные пункты удалены друг от друга и от центра поселения, имеется значительная протяженность дорог местного, краевого  и федерального значения. Большинство объектов внешнего благоустройства населенных пунктов, таких как зоны отдыха, уличное освещение, дороги и тротуары  до настоящего времени не обеспечивают комфортных условий для жизни и деятельности населения и нуждаются в ремонте, места захоронения требуют благоустройства. </w:t>
      </w:r>
    </w:p>
    <w:p w:rsidR="00C42DD8" w:rsidRPr="00C42DD8" w:rsidRDefault="00C42DD8" w:rsidP="00C42DD8">
      <w:pPr>
        <w:spacing w:after="0" w:line="240" w:lineRule="auto"/>
        <w:ind w:firstLine="540"/>
        <w:jc w:val="both"/>
        <w:rPr>
          <w:rFonts w:ascii="Times New Roman" w:hAnsi="Times New Roman" w:cs="Times New Roman"/>
        </w:rPr>
      </w:pPr>
      <w:r w:rsidRPr="00C42DD8">
        <w:rPr>
          <w:rFonts w:ascii="Times New Roman" w:hAnsi="Times New Roman" w:cs="Times New Roman"/>
        </w:rPr>
        <w:t>Повышение уровня благоустройства территории стимулирует позитивные тенденции в социально-экономическом развитии Златоруновского сельсовета и, как следствие, повышение качества жизни населения.</w:t>
      </w:r>
    </w:p>
    <w:p w:rsidR="00C42DD8" w:rsidRPr="00C42DD8" w:rsidRDefault="00C42DD8" w:rsidP="00C42DD8">
      <w:pPr>
        <w:spacing w:after="0" w:line="240" w:lineRule="auto"/>
        <w:jc w:val="both"/>
        <w:rPr>
          <w:rFonts w:ascii="Times New Roman" w:hAnsi="Times New Roman" w:cs="Times New Roman"/>
        </w:rPr>
      </w:pPr>
      <w:r w:rsidRPr="00C42DD8">
        <w:rPr>
          <w:rFonts w:ascii="Times New Roman" w:hAnsi="Times New Roman" w:cs="Times New Roman"/>
        </w:rPr>
        <w:tab/>
        <w:t>Имеющиеся объекты благоустройства, расположенные на территории сельсовета, не обеспечивают растущие потребности и не удовлетворяют современным требованиям, предъявляемым к их качеству, а уровень износа продолжает увеличиваться.</w:t>
      </w:r>
    </w:p>
    <w:p w:rsidR="00C42DD8" w:rsidRPr="00C42DD8" w:rsidRDefault="00C42DD8" w:rsidP="00C42DD8">
      <w:pPr>
        <w:spacing w:after="0" w:line="240" w:lineRule="auto"/>
        <w:ind w:hanging="709"/>
        <w:jc w:val="both"/>
        <w:rPr>
          <w:rFonts w:ascii="Times New Roman" w:hAnsi="Times New Roman" w:cs="Times New Roman"/>
        </w:rPr>
      </w:pPr>
      <w:r w:rsidRPr="00C42DD8">
        <w:rPr>
          <w:rFonts w:ascii="Times New Roman" w:hAnsi="Times New Roman" w:cs="Times New Roman"/>
        </w:rPr>
        <w:lastRenderedPageBreak/>
        <w:t xml:space="preserve">                   Финансово – </w:t>
      </w:r>
      <w:proofErr w:type="gramStart"/>
      <w:r w:rsidRPr="00C42DD8">
        <w:rPr>
          <w:rFonts w:ascii="Times New Roman" w:hAnsi="Times New Roman" w:cs="Times New Roman"/>
        </w:rPr>
        <w:t>экономические механизмы</w:t>
      </w:r>
      <w:proofErr w:type="gramEnd"/>
      <w:r w:rsidRPr="00C42DD8">
        <w:rPr>
          <w:rFonts w:ascii="Times New Roman" w:hAnsi="Times New Roman" w:cs="Times New Roman"/>
        </w:rPr>
        <w:t>, обеспечивающие восстановление, ремонт существующих объектов благоустройства, недостаточно эффективны, так как решение проблемы требует комплексного подхода.</w:t>
      </w:r>
    </w:p>
    <w:p w:rsidR="00C42DD8" w:rsidRPr="00C42DD8" w:rsidRDefault="00C42DD8" w:rsidP="00C42DD8">
      <w:pPr>
        <w:spacing w:after="0" w:line="240" w:lineRule="auto"/>
        <w:jc w:val="both"/>
        <w:rPr>
          <w:rFonts w:ascii="Times New Roman" w:hAnsi="Times New Roman" w:cs="Times New Roman"/>
        </w:rPr>
      </w:pPr>
      <w:r w:rsidRPr="00C42DD8">
        <w:rPr>
          <w:rFonts w:ascii="Times New Roman" w:hAnsi="Times New Roman" w:cs="Times New Roman"/>
        </w:rPr>
        <w:t xml:space="preserve">          Для увеличения уровня благоустройства территории также необходимо бережное отношение населения к объектам муниципальной собственности.</w:t>
      </w:r>
    </w:p>
    <w:p w:rsidR="00C42DD8" w:rsidRPr="00C42DD8" w:rsidRDefault="00C42DD8" w:rsidP="00C42DD8">
      <w:pPr>
        <w:pStyle w:val="afd"/>
        <w:ind w:firstLine="567"/>
        <w:jc w:val="both"/>
        <w:rPr>
          <w:rFonts w:ascii="Times New Roman" w:hAnsi="Times New Roman"/>
        </w:rPr>
      </w:pPr>
      <w:r w:rsidRPr="00C42DD8">
        <w:rPr>
          <w:rFonts w:ascii="Times New Roman" w:hAnsi="Times New Roman"/>
        </w:rPr>
        <w:t>Приоритетами развития в дорожной сфере на территории Златоруновского сельсовета являются:</w:t>
      </w:r>
    </w:p>
    <w:p w:rsidR="00C42DD8" w:rsidRPr="00C42DD8" w:rsidRDefault="00C42DD8" w:rsidP="00C42DD8">
      <w:pPr>
        <w:pStyle w:val="afd"/>
        <w:jc w:val="both"/>
        <w:rPr>
          <w:rFonts w:ascii="Times New Roman" w:hAnsi="Times New Roman"/>
        </w:rPr>
      </w:pPr>
      <w:r w:rsidRPr="00C42DD8">
        <w:rPr>
          <w:rFonts w:ascii="Times New Roman" w:hAnsi="Times New Roman"/>
        </w:rPr>
        <w:tab/>
        <w:t>- обеспечение сохранности существующей сети автомобильных дорог муниципального значения в рамках содержания дорог  и качества выполнения  дорожных работ;</w:t>
      </w:r>
    </w:p>
    <w:p w:rsidR="00C42DD8" w:rsidRPr="00C42DD8" w:rsidRDefault="00C42DD8" w:rsidP="00C42DD8">
      <w:pPr>
        <w:spacing w:after="0" w:line="240" w:lineRule="auto"/>
        <w:jc w:val="both"/>
        <w:rPr>
          <w:rFonts w:ascii="Times New Roman" w:hAnsi="Times New Roman" w:cs="Times New Roman"/>
        </w:rPr>
      </w:pPr>
      <w:r w:rsidRPr="00C42DD8">
        <w:rPr>
          <w:rFonts w:ascii="Times New Roman" w:hAnsi="Times New Roman" w:cs="Times New Roman"/>
        </w:rPr>
        <w:t xml:space="preserve"> </w:t>
      </w:r>
      <w:r w:rsidRPr="00C42DD8">
        <w:rPr>
          <w:rFonts w:ascii="Times New Roman" w:hAnsi="Times New Roman" w:cs="Times New Roman"/>
        </w:rPr>
        <w:tab/>
        <w:t>- обеспечение круглогодичного транспортного сообщения с сельскими населенными пунктами в рамках содержания автомобильных дорог.</w:t>
      </w:r>
    </w:p>
    <w:p w:rsidR="00C42DD8" w:rsidRPr="00C42DD8" w:rsidRDefault="00C42DD8" w:rsidP="00C42DD8">
      <w:pPr>
        <w:spacing w:after="0" w:line="240" w:lineRule="auto"/>
        <w:ind w:firstLine="539"/>
        <w:jc w:val="both"/>
        <w:rPr>
          <w:rFonts w:ascii="Times New Roman" w:hAnsi="Times New Roman" w:cs="Times New Roman"/>
        </w:rPr>
      </w:pPr>
      <w:r w:rsidRPr="00C42DD8">
        <w:rPr>
          <w:rFonts w:ascii="Times New Roman" w:hAnsi="Times New Roman" w:cs="Times New Roman"/>
        </w:rPr>
        <w:t>Качество жизни населения как приоритетное направление, одним из показателей которого является создание комфортных условий проживания для населения.</w:t>
      </w:r>
    </w:p>
    <w:p w:rsidR="00C42DD8" w:rsidRPr="00C42DD8" w:rsidRDefault="00C42DD8" w:rsidP="00C42DD8">
      <w:pPr>
        <w:spacing w:after="0" w:line="240" w:lineRule="auto"/>
        <w:ind w:firstLine="539"/>
        <w:jc w:val="both"/>
        <w:rPr>
          <w:rFonts w:ascii="Times New Roman" w:hAnsi="Times New Roman" w:cs="Times New Roman"/>
        </w:rPr>
      </w:pPr>
      <w:r w:rsidRPr="00C42DD8">
        <w:rPr>
          <w:rFonts w:ascii="Times New Roman" w:eastAsia="Calibri" w:hAnsi="Times New Roman" w:cs="Times New Roman"/>
        </w:rPr>
        <w:tab/>
      </w:r>
      <w:r w:rsidRPr="00C42DD8">
        <w:rPr>
          <w:rFonts w:ascii="Times New Roman" w:hAnsi="Times New Roman" w:cs="Times New Roman"/>
        </w:rPr>
        <w:t>На территории сельсовета ведется работа по выделению земельных участков под индивидуальное жилищное строительство семьям, имеющим трех и более детей.</w:t>
      </w:r>
    </w:p>
    <w:p w:rsidR="00C42DD8" w:rsidRPr="00C42DD8" w:rsidRDefault="00C42DD8" w:rsidP="00C42DD8">
      <w:pPr>
        <w:spacing w:after="0" w:line="240" w:lineRule="auto"/>
        <w:jc w:val="both"/>
        <w:rPr>
          <w:rFonts w:ascii="Times New Roman" w:hAnsi="Times New Roman" w:cs="Times New Roman"/>
        </w:rPr>
      </w:pPr>
      <w:r w:rsidRPr="00C42DD8">
        <w:rPr>
          <w:rFonts w:ascii="Times New Roman" w:eastAsia="Calibri" w:hAnsi="Times New Roman" w:cs="Times New Roman"/>
        </w:rPr>
        <w:t xml:space="preserve">        </w:t>
      </w:r>
      <w:r w:rsidRPr="00C42DD8">
        <w:rPr>
          <w:rFonts w:ascii="Times New Roman" w:hAnsi="Times New Roman" w:cs="Times New Roman"/>
        </w:rPr>
        <w:t>Жилищно-коммунальное хозяйство Златоруновского сельсовета характеризует:</w:t>
      </w:r>
    </w:p>
    <w:p w:rsidR="00C42DD8" w:rsidRPr="00C42DD8" w:rsidRDefault="00C42DD8" w:rsidP="00C42DD8">
      <w:pPr>
        <w:spacing w:after="0" w:line="240" w:lineRule="auto"/>
        <w:jc w:val="both"/>
        <w:rPr>
          <w:rFonts w:ascii="Times New Roman" w:hAnsi="Times New Roman" w:cs="Times New Roman"/>
        </w:rPr>
      </w:pPr>
      <w:r w:rsidRPr="00C42DD8">
        <w:rPr>
          <w:rFonts w:ascii="Times New Roman" w:hAnsi="Times New Roman" w:cs="Times New Roman"/>
        </w:rPr>
        <w:tab/>
        <w:t>-высокий уровень износа основных производственных фондов, в том числе транспортных коммуникаций и энергетического оборудования 60 – 70 %;</w:t>
      </w:r>
    </w:p>
    <w:p w:rsidR="00C42DD8" w:rsidRPr="00C42DD8" w:rsidRDefault="00C42DD8" w:rsidP="00C42DD8">
      <w:pPr>
        <w:spacing w:after="0" w:line="240" w:lineRule="auto"/>
        <w:jc w:val="both"/>
        <w:rPr>
          <w:rFonts w:ascii="Times New Roman" w:hAnsi="Times New Roman" w:cs="Times New Roman"/>
        </w:rPr>
      </w:pPr>
      <w:r w:rsidRPr="00C42DD8">
        <w:rPr>
          <w:rFonts w:ascii="Times New Roman" w:hAnsi="Times New Roman" w:cs="Times New Roman"/>
        </w:rPr>
        <w:tab/>
        <w:t>-высокие потери энергоресурсов на всех стадиях от производства до потребления, составляющие до 30 %, вследствие эксплуатации устаревшего технологического оборудования с низким  коэффициентом полезного действия;</w:t>
      </w:r>
    </w:p>
    <w:p w:rsidR="00C42DD8" w:rsidRPr="00C42DD8" w:rsidRDefault="00C42DD8" w:rsidP="00C42DD8">
      <w:pPr>
        <w:spacing w:after="0" w:line="240" w:lineRule="auto"/>
        <w:jc w:val="both"/>
        <w:rPr>
          <w:rFonts w:ascii="Times New Roman" w:hAnsi="Times New Roman" w:cs="Times New Roman"/>
        </w:rPr>
      </w:pPr>
      <w:r w:rsidRPr="00C42DD8">
        <w:rPr>
          <w:rFonts w:ascii="Times New Roman" w:hAnsi="Times New Roman" w:cs="Times New Roman"/>
        </w:rPr>
        <w:tab/>
        <w:t>-высокая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w:t>
      </w:r>
    </w:p>
    <w:p w:rsidR="00C42DD8" w:rsidRPr="00C42DD8" w:rsidRDefault="00C42DD8" w:rsidP="00C42DD8">
      <w:pPr>
        <w:spacing w:after="0" w:line="240" w:lineRule="auto"/>
        <w:jc w:val="both"/>
        <w:rPr>
          <w:rFonts w:ascii="Times New Roman" w:hAnsi="Times New Roman" w:cs="Times New Roman"/>
        </w:rPr>
      </w:pPr>
      <w:r w:rsidRPr="00C42DD8">
        <w:rPr>
          <w:rFonts w:ascii="Times New Roman" w:hAnsi="Times New Roman" w:cs="Times New Roman"/>
        </w:rPr>
        <w:tab/>
        <w:t>- недостаточная степень очистки питьевой воды и сточных вод.</w:t>
      </w:r>
    </w:p>
    <w:p w:rsidR="00C42DD8" w:rsidRPr="00C42DD8" w:rsidRDefault="00C42DD8" w:rsidP="00C42DD8">
      <w:pPr>
        <w:tabs>
          <w:tab w:val="center" w:pos="709"/>
          <w:tab w:val="right" w:pos="9072"/>
        </w:tabs>
        <w:spacing w:after="0" w:line="240" w:lineRule="auto"/>
        <w:jc w:val="both"/>
        <w:rPr>
          <w:rFonts w:ascii="Times New Roman" w:hAnsi="Times New Roman" w:cs="Times New Roman"/>
        </w:rPr>
      </w:pPr>
      <w:r w:rsidRPr="00C42DD8">
        <w:rPr>
          <w:rFonts w:ascii="Times New Roman" w:hAnsi="Times New Roman" w:cs="Times New Roman"/>
        </w:rPr>
        <w:tab/>
      </w:r>
      <w:r w:rsidRPr="00C42DD8">
        <w:rPr>
          <w:rFonts w:ascii="Times New Roman" w:hAnsi="Times New Roman" w:cs="Times New Roman"/>
        </w:rPr>
        <w:tab/>
        <w:t>На территории сельсовета действует две организации в сфере жилищно-коммунального хозяйства. Из них одна занимаются только водоснабжением (ООО «</w:t>
      </w:r>
      <w:proofErr w:type="spellStart"/>
      <w:r w:rsidRPr="00C42DD8">
        <w:rPr>
          <w:rFonts w:ascii="Times New Roman" w:hAnsi="Times New Roman" w:cs="Times New Roman"/>
        </w:rPr>
        <w:t>Сибтепло</w:t>
      </w:r>
      <w:proofErr w:type="spellEnd"/>
      <w:r w:rsidRPr="00C42DD8">
        <w:rPr>
          <w:rFonts w:ascii="Times New Roman" w:hAnsi="Times New Roman" w:cs="Times New Roman"/>
        </w:rPr>
        <w:t xml:space="preserve">») и </w:t>
      </w:r>
      <w:proofErr w:type="gramStart"/>
      <w:r w:rsidRPr="00C42DD8">
        <w:rPr>
          <w:rFonts w:ascii="Times New Roman" w:hAnsi="Times New Roman" w:cs="Times New Roman"/>
        </w:rPr>
        <w:t>организация</w:t>
      </w:r>
      <w:proofErr w:type="gramEnd"/>
      <w:r w:rsidRPr="00C42DD8">
        <w:rPr>
          <w:rFonts w:ascii="Times New Roman" w:hAnsi="Times New Roman" w:cs="Times New Roman"/>
        </w:rPr>
        <w:t xml:space="preserve"> которая обеспечивает </w:t>
      </w:r>
      <w:proofErr w:type="spellStart"/>
      <w:r w:rsidRPr="00C42DD8">
        <w:rPr>
          <w:rFonts w:ascii="Times New Roman" w:hAnsi="Times New Roman" w:cs="Times New Roman"/>
        </w:rPr>
        <w:t>тепловодоснабжение</w:t>
      </w:r>
      <w:proofErr w:type="spellEnd"/>
      <w:r w:rsidRPr="00C42DD8">
        <w:rPr>
          <w:rFonts w:ascii="Times New Roman" w:hAnsi="Times New Roman" w:cs="Times New Roman"/>
        </w:rPr>
        <w:t>,  (ООО «ЖКХ Ужурского района»), водоотведение осуществляется ИП по заявкам жителей.</w:t>
      </w:r>
    </w:p>
    <w:p w:rsidR="00C42DD8" w:rsidRPr="00C42DD8" w:rsidRDefault="00C42DD8" w:rsidP="00C42DD8">
      <w:pPr>
        <w:widowControl w:val="0"/>
        <w:autoSpaceDE w:val="0"/>
        <w:autoSpaceDN w:val="0"/>
        <w:adjustRightInd w:val="0"/>
        <w:spacing w:before="240" w:after="0" w:line="240" w:lineRule="auto"/>
        <w:jc w:val="both"/>
        <w:rPr>
          <w:rFonts w:ascii="Times New Roman" w:eastAsia="Calibri" w:hAnsi="Times New Roman" w:cs="Times New Roman"/>
        </w:rPr>
      </w:pPr>
      <w:r w:rsidRPr="00C42DD8">
        <w:rPr>
          <w:rFonts w:ascii="Times New Roman" w:hAnsi="Times New Roman" w:cs="Times New Roman"/>
        </w:rPr>
        <w:t>Теплоснабжение обеспечивают 3 муниципальных котельных, в которых установлены 6  котлов</w:t>
      </w:r>
      <w:proofErr w:type="gramStart"/>
      <w:r w:rsidRPr="00C42DD8">
        <w:rPr>
          <w:rFonts w:ascii="Times New Roman" w:hAnsi="Times New Roman" w:cs="Times New Roman"/>
        </w:rPr>
        <w:t xml:space="preserve"> ,</w:t>
      </w:r>
      <w:proofErr w:type="gramEnd"/>
      <w:r w:rsidRPr="00C42DD8">
        <w:rPr>
          <w:rFonts w:ascii="Times New Roman" w:hAnsi="Times New Roman" w:cs="Times New Roman"/>
        </w:rPr>
        <w:t xml:space="preserve"> средний процент износа по основным фондам  71,2 %. </w:t>
      </w:r>
      <w:r w:rsidRPr="00C42DD8">
        <w:rPr>
          <w:rFonts w:ascii="Times New Roman" w:eastAsia="Calibri" w:hAnsi="Times New Roman" w:cs="Times New Roman"/>
        </w:rPr>
        <w:t xml:space="preserve">В аварийном состоянии находятся более 30% всех существующих септиков и колодцев, расположенных на территории Златоруновского сельсовета. В настоящее время  более </w:t>
      </w:r>
      <w:smartTag w:uri="urn:schemas-microsoft-com:office:smarttags" w:element="metricconverter">
        <w:smartTagPr>
          <w:attr w:name="ProductID" w:val="8,0 км"/>
        </w:smartTagPr>
        <w:r w:rsidRPr="00C42DD8">
          <w:rPr>
            <w:rFonts w:ascii="Times New Roman" w:eastAsia="Calibri" w:hAnsi="Times New Roman" w:cs="Times New Roman"/>
          </w:rPr>
          <w:t>8,0 км</w:t>
        </w:r>
      </w:smartTag>
      <w:proofErr w:type="gramStart"/>
      <w:r w:rsidRPr="00C42DD8">
        <w:rPr>
          <w:rFonts w:ascii="Times New Roman" w:eastAsia="Calibri" w:hAnsi="Times New Roman" w:cs="Times New Roman"/>
        </w:rPr>
        <w:t>.</w:t>
      </w:r>
      <w:proofErr w:type="gramEnd"/>
      <w:r w:rsidRPr="00C42DD8">
        <w:rPr>
          <w:rFonts w:ascii="Times New Roman" w:eastAsia="Calibri" w:hAnsi="Times New Roman" w:cs="Times New Roman"/>
        </w:rPr>
        <w:t xml:space="preserve"> </w:t>
      </w:r>
      <w:proofErr w:type="gramStart"/>
      <w:r w:rsidRPr="00C42DD8">
        <w:rPr>
          <w:rFonts w:ascii="Times New Roman" w:eastAsia="Calibri" w:hAnsi="Times New Roman" w:cs="Times New Roman"/>
        </w:rPr>
        <w:t>с</w:t>
      </w:r>
      <w:proofErr w:type="gramEnd"/>
      <w:r w:rsidRPr="00C42DD8">
        <w:rPr>
          <w:rFonts w:ascii="Times New Roman" w:eastAsia="Calibri" w:hAnsi="Times New Roman" w:cs="Times New Roman"/>
        </w:rPr>
        <w:t xml:space="preserve">етей теплоснабжения, водоснабжения </w:t>
      </w:r>
      <w:smartTag w:uri="urn:schemas-microsoft-com:office:smarttags" w:element="metricconverter">
        <w:smartTagPr>
          <w:attr w:name="ProductID" w:val="7,5 км"/>
        </w:smartTagPr>
        <w:r w:rsidRPr="00C42DD8">
          <w:rPr>
            <w:rFonts w:ascii="Times New Roman" w:eastAsia="Calibri" w:hAnsi="Times New Roman" w:cs="Times New Roman"/>
          </w:rPr>
          <w:t>7,5 км</w:t>
        </w:r>
      </w:smartTag>
      <w:r w:rsidRPr="00C42DD8">
        <w:rPr>
          <w:rFonts w:ascii="Times New Roman" w:eastAsia="Calibri" w:hAnsi="Times New Roman" w:cs="Times New Roman"/>
        </w:rPr>
        <w:t xml:space="preserve"> требуют замены: тепловые сети -  </w:t>
      </w:r>
      <w:smartTag w:uri="urn:schemas-microsoft-com:office:smarttags" w:element="metricconverter">
        <w:smartTagPr>
          <w:attr w:name="ProductID" w:val="5,6 км"/>
        </w:smartTagPr>
        <w:r w:rsidRPr="00C42DD8">
          <w:rPr>
            <w:rFonts w:ascii="Times New Roman" w:eastAsia="Calibri" w:hAnsi="Times New Roman" w:cs="Times New Roman"/>
          </w:rPr>
          <w:t>5,6 км</w:t>
        </w:r>
      </w:smartTag>
      <w:r w:rsidRPr="00C42DD8">
        <w:rPr>
          <w:rFonts w:ascii="Times New Roman" w:eastAsia="Calibri" w:hAnsi="Times New Roman" w:cs="Times New Roman"/>
        </w:rPr>
        <w:t xml:space="preserve">, сети водоснабжения - </w:t>
      </w:r>
      <w:smartTag w:uri="urn:schemas-microsoft-com:office:smarttags" w:element="metricconverter">
        <w:smartTagPr>
          <w:attr w:name="ProductID" w:val="5,2 км"/>
        </w:smartTagPr>
        <w:r w:rsidRPr="00C42DD8">
          <w:rPr>
            <w:rFonts w:ascii="Times New Roman" w:eastAsia="Calibri" w:hAnsi="Times New Roman" w:cs="Times New Roman"/>
          </w:rPr>
          <w:t>5,2 км</w:t>
        </w:r>
      </w:smartTag>
      <w:r w:rsidRPr="00C42DD8">
        <w:rPr>
          <w:rFonts w:ascii="Times New Roman" w:eastAsia="Calibri" w:hAnsi="Times New Roman" w:cs="Times New Roman"/>
        </w:rPr>
        <w:t>.  Износ коммунальных систем в среднем составляет порядка 62%, потери ресурсов – 34%.</w:t>
      </w:r>
    </w:p>
    <w:p w:rsidR="00C42DD8" w:rsidRPr="00C42DD8" w:rsidRDefault="00C42DD8" w:rsidP="00C42DD8">
      <w:pPr>
        <w:widowControl w:val="0"/>
        <w:autoSpaceDE w:val="0"/>
        <w:autoSpaceDN w:val="0"/>
        <w:adjustRightInd w:val="0"/>
        <w:spacing w:after="0" w:line="240" w:lineRule="auto"/>
        <w:ind w:firstLine="709"/>
        <w:jc w:val="both"/>
        <w:rPr>
          <w:rFonts w:ascii="Times New Roman" w:hAnsi="Times New Roman" w:cs="Times New Roman"/>
        </w:rPr>
      </w:pPr>
      <w:r w:rsidRPr="00C42DD8">
        <w:rPr>
          <w:rFonts w:ascii="Times New Roman" w:hAnsi="Times New Roman" w:cs="Times New Roman"/>
        </w:rPr>
        <w:t>Для повышения надежности и экономичности системы тепло - водоснабжения района необходима реконструкция и капитальный ремонт существующих котельных, замена технологического оборудования на более эффективное и экономичное, а также строительство новых объектов, замена изношенных тепловых, водопроводных и канализационных сетей, реконструкция внутридомовых трубопроводов, установка индивидуальных теплообменников в каждом многоквартирном доме и учреждениях.</w:t>
      </w:r>
    </w:p>
    <w:p w:rsidR="00C42DD8" w:rsidRPr="00C42DD8" w:rsidRDefault="00C42DD8" w:rsidP="00C42DD8">
      <w:pPr>
        <w:widowControl w:val="0"/>
        <w:autoSpaceDE w:val="0"/>
        <w:autoSpaceDN w:val="0"/>
        <w:adjustRightInd w:val="0"/>
        <w:spacing w:after="0" w:line="240" w:lineRule="auto"/>
        <w:ind w:firstLine="540"/>
        <w:jc w:val="both"/>
        <w:rPr>
          <w:rFonts w:ascii="Times New Roman" w:hAnsi="Times New Roman" w:cs="Times New Roman"/>
        </w:rPr>
      </w:pPr>
      <w:r w:rsidRPr="00C42DD8">
        <w:rPr>
          <w:rFonts w:ascii="Times New Roman" w:hAnsi="Times New Roman" w:cs="Times New Roman"/>
        </w:rPr>
        <w:t xml:space="preserve">  Ежегодно происходят аварии на теплосетях, сетях водопровода и водоотведения. В ветхом состоянии находятся тепловые узлы, смотровые колодцы, трубы, утеплители труб. Водогрейные котлы на котельных часто выходят из строя, быстро изнашиваются топочные части котлов, часто требуется ремонт и замена элементов и самих котлов.</w:t>
      </w:r>
    </w:p>
    <w:p w:rsidR="00C42DD8" w:rsidRPr="00C42DD8" w:rsidRDefault="00C42DD8" w:rsidP="00C42DD8">
      <w:pPr>
        <w:widowControl w:val="0"/>
        <w:autoSpaceDE w:val="0"/>
        <w:autoSpaceDN w:val="0"/>
        <w:adjustRightInd w:val="0"/>
        <w:spacing w:after="0" w:line="240" w:lineRule="auto"/>
        <w:ind w:firstLine="540"/>
        <w:jc w:val="both"/>
        <w:rPr>
          <w:rFonts w:ascii="Times New Roman" w:hAnsi="Times New Roman" w:cs="Times New Roman"/>
        </w:rPr>
      </w:pPr>
      <w:r w:rsidRPr="00C42DD8">
        <w:rPr>
          <w:rFonts w:ascii="Times New Roman" w:hAnsi="Times New Roman" w:cs="Times New Roman"/>
        </w:rPr>
        <w:t xml:space="preserve">  Значительные финансовые затраты на содержание и ремонт оборудования, устранение последствий аварий может привести к росту тарифов для населения на отопление, горячее и холодное водоснабжение.</w:t>
      </w:r>
    </w:p>
    <w:p w:rsidR="00C42DD8" w:rsidRPr="00C42DD8" w:rsidRDefault="00C42DD8" w:rsidP="00C42DD8">
      <w:pPr>
        <w:widowControl w:val="0"/>
        <w:autoSpaceDE w:val="0"/>
        <w:autoSpaceDN w:val="0"/>
        <w:adjustRightInd w:val="0"/>
        <w:spacing w:after="0" w:line="240" w:lineRule="auto"/>
        <w:ind w:firstLine="540"/>
        <w:jc w:val="both"/>
        <w:rPr>
          <w:rFonts w:ascii="Times New Roman" w:hAnsi="Times New Roman" w:cs="Times New Roman"/>
          <w:color w:val="FF0000"/>
        </w:rPr>
      </w:pPr>
      <w:r w:rsidRPr="00C42DD8">
        <w:rPr>
          <w:rFonts w:ascii="Times New Roman" w:hAnsi="Times New Roman" w:cs="Times New Roman"/>
        </w:rPr>
        <w:t xml:space="preserve">  Принятие муниципальной  программы Златоруновского сельсовета обусловлено необходимостью предупреждения ситуаций, которые могут привести к нарушению функционирования систем жизнеобеспечения населения, предотвращению критического уровня износа основных фондов жилищно-коммунального комплекса,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w:t>
      </w:r>
      <w:proofErr w:type="gramStart"/>
      <w:r w:rsidRPr="00C42DD8">
        <w:rPr>
          <w:rFonts w:ascii="Times New Roman" w:hAnsi="Times New Roman" w:cs="Times New Roman"/>
        </w:rPr>
        <w:t xml:space="preserve"> ,</w:t>
      </w:r>
      <w:proofErr w:type="gramEnd"/>
      <w:r w:rsidRPr="00C42DD8">
        <w:rPr>
          <w:rFonts w:ascii="Times New Roman" w:hAnsi="Times New Roman" w:cs="Times New Roman"/>
        </w:rPr>
        <w:t xml:space="preserve"> благоустройства территории, улучшения дорожного хозяйства, эффективного производства и использования энергоресурсов, развития </w:t>
      </w:r>
      <w:proofErr w:type="spellStart"/>
      <w:r w:rsidRPr="00C42DD8">
        <w:rPr>
          <w:rFonts w:ascii="Times New Roman" w:hAnsi="Times New Roman" w:cs="Times New Roman"/>
        </w:rPr>
        <w:t>энергоресурсосбережения</w:t>
      </w:r>
      <w:proofErr w:type="spellEnd"/>
      <w:r w:rsidRPr="00C42DD8">
        <w:rPr>
          <w:rFonts w:ascii="Times New Roman" w:hAnsi="Times New Roman" w:cs="Times New Roman"/>
        </w:rPr>
        <w:t xml:space="preserve"> в жилищно-коммунальном хозяйстве с последующим оздоровлением финансового состояния предприятий, созданием благоприятного инвестиционного климата</w:t>
      </w:r>
      <w:r w:rsidRPr="00C42DD8">
        <w:rPr>
          <w:rFonts w:ascii="Times New Roman" w:hAnsi="Times New Roman" w:cs="Times New Roman"/>
          <w:color w:val="FF0000"/>
        </w:rPr>
        <w:t>.</w:t>
      </w:r>
    </w:p>
    <w:p w:rsidR="00C42DD8" w:rsidRPr="00C42DD8" w:rsidRDefault="00C42DD8" w:rsidP="00C42DD8">
      <w:pPr>
        <w:widowControl w:val="0"/>
        <w:autoSpaceDE w:val="0"/>
        <w:autoSpaceDN w:val="0"/>
        <w:adjustRightInd w:val="0"/>
        <w:spacing w:before="240" w:after="0" w:line="240" w:lineRule="auto"/>
        <w:jc w:val="both"/>
        <w:rPr>
          <w:rFonts w:ascii="Times New Roman" w:eastAsia="Calibri" w:hAnsi="Times New Roman" w:cs="Times New Roman"/>
        </w:rPr>
      </w:pPr>
      <w:r w:rsidRPr="00C42DD8">
        <w:rPr>
          <w:rFonts w:ascii="Times New Roman" w:eastAsia="Calibri" w:hAnsi="Times New Roman" w:cs="Times New Roman"/>
        </w:rPr>
        <w:t xml:space="preserve">       В настоящее время на территории муниципального образования Златоруновский сельсовет </w:t>
      </w:r>
      <w:r w:rsidRPr="00C42DD8">
        <w:rPr>
          <w:rFonts w:ascii="Times New Roman" w:eastAsia="Calibri" w:hAnsi="Times New Roman" w:cs="Times New Roman"/>
        </w:rPr>
        <w:lastRenderedPageBreak/>
        <w:t xml:space="preserve">принимаются меры по улучшению состояния пожарной безопасности учреждений, проведен анализ общего состояния пожарной безопасности учреждений поселения, изданы и направлены в учреждения приказы и инструктивно-методические рекомендации. Проводится обучение должностных и ответственных лиц по пожарной безопасности. В </w:t>
      </w:r>
      <w:proofErr w:type="spellStart"/>
      <w:r w:rsidRPr="00C42DD8">
        <w:rPr>
          <w:rFonts w:ascii="Times New Roman" w:eastAsia="Calibri" w:hAnsi="Times New Roman" w:cs="Times New Roman"/>
        </w:rPr>
        <w:t>Златоруновском</w:t>
      </w:r>
      <w:proofErr w:type="spellEnd"/>
      <w:r w:rsidRPr="00C42DD8">
        <w:rPr>
          <w:rFonts w:ascii="Times New Roman" w:eastAsia="Calibri" w:hAnsi="Times New Roman" w:cs="Times New Roman"/>
        </w:rPr>
        <w:t xml:space="preserve"> сельсовете создана добровольная пожарная дружина. </w:t>
      </w:r>
    </w:p>
    <w:p w:rsidR="00C42DD8" w:rsidRPr="00C42DD8" w:rsidRDefault="00C42DD8" w:rsidP="00C42DD8">
      <w:pPr>
        <w:widowControl w:val="0"/>
        <w:autoSpaceDE w:val="0"/>
        <w:autoSpaceDN w:val="0"/>
        <w:adjustRightInd w:val="0"/>
        <w:spacing w:before="240" w:after="0" w:line="240" w:lineRule="auto"/>
        <w:ind w:firstLine="540"/>
        <w:jc w:val="both"/>
        <w:rPr>
          <w:rFonts w:ascii="Times New Roman" w:eastAsia="Calibri" w:hAnsi="Times New Roman" w:cs="Times New Roman"/>
        </w:rPr>
      </w:pPr>
      <w:r w:rsidRPr="00C42DD8">
        <w:rPr>
          <w:rFonts w:ascii="Times New Roman" w:eastAsia="Calibri" w:hAnsi="Times New Roman" w:cs="Times New Roman"/>
        </w:rPr>
        <w:t xml:space="preserve">Характерными недостатками по обеспечению пожарной безопасности учреждений  являются: отсутствие или неисправность систем автоматических пожарных сигнализаций, систем оповещения управления эвакуацией (СОУЭ) людей при пожаре, отсутствие обработки огнезащитным составом деревянных конструкций кровли зданий, установка фотолюминесцентной эвакуационной системы, </w:t>
      </w:r>
      <w:proofErr w:type="spellStart"/>
      <w:r w:rsidRPr="00C42DD8">
        <w:rPr>
          <w:rFonts w:ascii="Times New Roman" w:eastAsia="Calibri" w:hAnsi="Times New Roman" w:cs="Times New Roman"/>
        </w:rPr>
        <w:t>противодымной</w:t>
      </w:r>
      <w:proofErr w:type="spellEnd"/>
      <w:r w:rsidRPr="00C42DD8">
        <w:rPr>
          <w:rFonts w:ascii="Times New Roman" w:eastAsia="Calibri" w:hAnsi="Times New Roman" w:cs="Times New Roman"/>
        </w:rPr>
        <w:t xml:space="preserve">  вытяжной вентиляции, приведение эвакуационных путей и выходов в соответствие со </w:t>
      </w:r>
      <w:proofErr w:type="spellStart"/>
      <w:r w:rsidRPr="00C42DD8">
        <w:rPr>
          <w:rFonts w:ascii="Times New Roman" w:eastAsia="Calibri" w:hAnsi="Times New Roman" w:cs="Times New Roman"/>
        </w:rPr>
        <w:t>СНиП</w:t>
      </w:r>
      <w:proofErr w:type="spellEnd"/>
      <w:r w:rsidRPr="00C42DD8">
        <w:rPr>
          <w:rFonts w:ascii="Times New Roman" w:eastAsia="Calibri" w:hAnsi="Times New Roman" w:cs="Times New Roman"/>
        </w:rPr>
        <w:t xml:space="preserve">.                          </w:t>
      </w:r>
    </w:p>
    <w:p w:rsidR="00C42DD8" w:rsidRPr="00C42DD8" w:rsidRDefault="00C42DD8" w:rsidP="00C42DD8">
      <w:pPr>
        <w:widowControl w:val="0"/>
        <w:autoSpaceDE w:val="0"/>
        <w:autoSpaceDN w:val="0"/>
        <w:adjustRightInd w:val="0"/>
        <w:spacing w:before="240" w:after="0" w:line="240" w:lineRule="auto"/>
        <w:ind w:firstLine="540"/>
        <w:jc w:val="both"/>
        <w:rPr>
          <w:rFonts w:ascii="Times New Roman" w:eastAsia="Calibri" w:hAnsi="Times New Roman" w:cs="Times New Roman"/>
        </w:rPr>
      </w:pPr>
      <w:r w:rsidRPr="00C42DD8">
        <w:rPr>
          <w:rFonts w:ascii="Times New Roman" w:eastAsia="Calibri" w:hAnsi="Times New Roman" w:cs="Times New Roman"/>
        </w:rPr>
        <w:t xml:space="preserve">Проблемами территории Златоруновского сельсовета является возникновение пожаров, чрезвычайных ситуаций природного и техногенного характера.  За последнее время в результате целенаправленной деятельности органов местного самоуправления Златоруновского сельсовета, проведена определенная работа по стабилизации общественно-политической ситуации и решению первоочередных организационно-профилактических задач по противодействию экстремизму, терроризму, чрезвычайным ситуациям повышению степени защищенности муниципального образования Златоруновского сельсовета от возникающих угроз от  чрезвычайных ситуаций, пожаров. Вместе с тем общий уровень защищенности муниципального образования Златоруновского сельсовета, пока не в полной мере адекватен выявленным угрозам безопасности в этих сферах. В рамках полномочий органов местного самоуправления необходимо, совершенствовать функционирование системы обеспечения общественной безопасности и правопорядка на территории муниципального образования Златоруновского сельсовета, вырабатывать меры по усилению борьбы с преступностью, профилактику экстремизма и противодействия терроризму, повысить степень защищенности муниципального образования Златоруновского сельсовета от возникающих угроз природного и техногенного характера, чрезвычайных ситуаций, пожаров.                                                                                                                                 </w:t>
      </w:r>
    </w:p>
    <w:p w:rsidR="00C42DD8" w:rsidRPr="00C42DD8" w:rsidRDefault="00C42DD8" w:rsidP="00C42DD8">
      <w:pPr>
        <w:widowControl w:val="0"/>
        <w:autoSpaceDE w:val="0"/>
        <w:autoSpaceDN w:val="0"/>
        <w:adjustRightInd w:val="0"/>
        <w:spacing w:before="240" w:after="0" w:line="240" w:lineRule="auto"/>
        <w:rPr>
          <w:rFonts w:ascii="Times New Roman" w:eastAsia="Calibri" w:hAnsi="Times New Roman" w:cs="Times New Roman"/>
          <w:b/>
          <w:snapToGrid w:val="0"/>
          <w:kern w:val="32"/>
        </w:rPr>
      </w:pPr>
      <w:r w:rsidRPr="00C42DD8">
        <w:rPr>
          <w:rFonts w:ascii="Times New Roman" w:eastAsia="Calibri" w:hAnsi="Times New Roman" w:cs="Times New Roman"/>
          <w:b/>
          <w:snapToGrid w:val="0"/>
          <w:kern w:val="32"/>
        </w:rPr>
        <w:t xml:space="preserve">             3. Приоритеты и цели социально-экономического развития в соответствующей сфере, описание основных целей и задач программы, прогноз развития соответствующей сферы</w:t>
      </w:r>
    </w:p>
    <w:p w:rsidR="00C42DD8" w:rsidRPr="00C42DD8" w:rsidRDefault="00C42DD8" w:rsidP="00C42DD8">
      <w:pPr>
        <w:widowControl w:val="0"/>
        <w:autoSpaceDE w:val="0"/>
        <w:autoSpaceDN w:val="0"/>
        <w:adjustRightInd w:val="0"/>
        <w:spacing w:before="240" w:after="0" w:line="240" w:lineRule="auto"/>
        <w:ind w:firstLine="708"/>
        <w:rPr>
          <w:rFonts w:ascii="Times New Roman" w:eastAsia="Calibri" w:hAnsi="Times New Roman" w:cs="Times New Roman"/>
        </w:rPr>
      </w:pPr>
      <w:r w:rsidRPr="00C42DD8">
        <w:rPr>
          <w:rFonts w:ascii="Times New Roman" w:eastAsia="Calibri" w:hAnsi="Times New Roman" w:cs="Times New Roman"/>
        </w:rPr>
        <w:t>Цели муниципальной программы Златоруновского сельсовета:</w:t>
      </w:r>
    </w:p>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r w:rsidRPr="00C42DD8">
        <w:rPr>
          <w:rFonts w:ascii="Times New Roman" w:eastAsia="Calibri" w:hAnsi="Times New Roman" w:cs="Times New Roman"/>
        </w:rPr>
        <w:t>- Вовлечение жителей в благоустройство населенных пунктов Златоруновского сельсовета;</w:t>
      </w:r>
    </w:p>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r w:rsidRPr="00C42DD8">
        <w:rPr>
          <w:rFonts w:ascii="Times New Roman" w:eastAsia="Calibri" w:hAnsi="Times New Roman" w:cs="Times New Roman"/>
        </w:rPr>
        <w:t xml:space="preserve">- Безопасность дорожного движения;                    </w:t>
      </w:r>
    </w:p>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r w:rsidRPr="00C42DD8">
        <w:rPr>
          <w:rFonts w:ascii="Times New Roman" w:eastAsia="Calibri" w:hAnsi="Times New Roman" w:cs="Times New Roman"/>
        </w:rPr>
        <w:t xml:space="preserve"> -  Защита жизни и здоровья граждан, их прав и свобод;</w:t>
      </w:r>
    </w:p>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r w:rsidRPr="00C42DD8">
        <w:rPr>
          <w:rFonts w:ascii="Times New Roman" w:eastAsia="Calibri" w:hAnsi="Times New Roman" w:cs="Times New Roman"/>
        </w:rPr>
        <w:t xml:space="preserve"> - Повышение надежности функционирования систем жизнеобеспечения населения, энергосбережения и </w:t>
      </w:r>
      <w:proofErr w:type="spellStart"/>
      <w:r w:rsidRPr="00C42DD8">
        <w:rPr>
          <w:rFonts w:ascii="Times New Roman" w:eastAsia="Calibri" w:hAnsi="Times New Roman" w:cs="Times New Roman"/>
        </w:rPr>
        <w:t>энергоэффективности</w:t>
      </w:r>
      <w:proofErr w:type="spellEnd"/>
      <w:r w:rsidRPr="00C42DD8">
        <w:rPr>
          <w:rFonts w:ascii="Times New Roman" w:eastAsia="Calibri" w:hAnsi="Times New Roman" w:cs="Times New Roman"/>
        </w:rPr>
        <w:t xml:space="preserve">, улучшение жилищных условий граждан.     </w:t>
      </w:r>
    </w:p>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r w:rsidRPr="00C42DD8">
        <w:rPr>
          <w:rFonts w:ascii="Times New Roman" w:eastAsia="Calibri" w:hAnsi="Times New Roman" w:cs="Times New Roman"/>
        </w:rPr>
        <w:t xml:space="preserve">   Для достижения этих целей необходимо выполнить следующие задачи:</w:t>
      </w:r>
    </w:p>
    <w:p w:rsidR="00C42DD8" w:rsidRPr="00C42DD8" w:rsidRDefault="00C42DD8" w:rsidP="00C42DD8">
      <w:pPr>
        <w:pStyle w:val="afd"/>
        <w:rPr>
          <w:rFonts w:ascii="Times New Roman" w:hAnsi="Times New Roman"/>
        </w:rPr>
      </w:pPr>
      <w:r w:rsidRPr="00C42DD8">
        <w:rPr>
          <w:rFonts w:ascii="Times New Roman" w:hAnsi="Times New Roman"/>
        </w:rPr>
        <w:t>1. Развитие и поддержка инициатив жителей населенных пунктов по благоустройству, улучшение санитарно-экологической обстановки, внешнего и архитектурного облика населенных пунктов;</w:t>
      </w:r>
    </w:p>
    <w:p w:rsidR="00C42DD8" w:rsidRPr="00C42DD8" w:rsidRDefault="00C42DD8" w:rsidP="00C42DD8">
      <w:pPr>
        <w:pStyle w:val="afd"/>
        <w:rPr>
          <w:rFonts w:ascii="Times New Roman" w:hAnsi="Times New Roman"/>
        </w:rPr>
      </w:pPr>
      <w:r w:rsidRPr="00C42DD8">
        <w:rPr>
          <w:rFonts w:ascii="Times New Roman" w:hAnsi="Times New Roman"/>
        </w:rPr>
        <w:t>2. Повышение уровня защищенности населения по гражданской обороне, действиям при угрозе и возникновении чрезвычайных ситуаций, выполнению требований пожарной безопасности;</w:t>
      </w:r>
    </w:p>
    <w:p w:rsidR="00C42DD8" w:rsidRPr="00C42DD8" w:rsidRDefault="00C42DD8" w:rsidP="00C42DD8">
      <w:pPr>
        <w:pStyle w:val="afd"/>
        <w:rPr>
          <w:rFonts w:ascii="Times New Roman" w:hAnsi="Times New Roman"/>
        </w:rPr>
      </w:pPr>
      <w:r w:rsidRPr="00C42DD8">
        <w:rPr>
          <w:rFonts w:ascii="Times New Roman" w:hAnsi="Times New Roman"/>
        </w:rPr>
        <w:t>3. Обеспечение качественного предоставления     жилищно-коммунальных услуг и условий проживания населения на территории Златоруновского сельсовета.</w:t>
      </w:r>
    </w:p>
    <w:p w:rsidR="00C42DD8" w:rsidRPr="00C42DD8" w:rsidRDefault="00C42DD8" w:rsidP="00C42DD8">
      <w:pPr>
        <w:widowControl w:val="0"/>
        <w:autoSpaceDE w:val="0"/>
        <w:autoSpaceDN w:val="0"/>
        <w:adjustRightInd w:val="0"/>
        <w:spacing w:after="0" w:line="240" w:lineRule="auto"/>
        <w:ind w:firstLine="709"/>
        <w:jc w:val="both"/>
        <w:rPr>
          <w:rFonts w:ascii="Times New Roman" w:hAnsi="Times New Roman" w:cs="Times New Roman"/>
        </w:rPr>
      </w:pPr>
      <w:r w:rsidRPr="00C42DD8">
        <w:rPr>
          <w:rFonts w:ascii="Times New Roman" w:hAnsi="Times New Roman" w:cs="Times New Roman"/>
        </w:rPr>
        <w:t>При реализации данных задач предполагается достичь следующих результатов, приведенных в приложении к паспорту муниципальной программы Златоруновского сельсовета.</w:t>
      </w:r>
    </w:p>
    <w:p w:rsidR="00C42DD8" w:rsidRPr="00C42DD8" w:rsidRDefault="00C42DD8" w:rsidP="00C42DD8">
      <w:pPr>
        <w:spacing w:after="0" w:line="240" w:lineRule="auto"/>
        <w:ind w:firstLine="708"/>
        <w:jc w:val="both"/>
        <w:rPr>
          <w:rFonts w:ascii="Times New Roman" w:hAnsi="Times New Roman" w:cs="Times New Roman"/>
        </w:rPr>
      </w:pPr>
      <w:r w:rsidRPr="00C42DD8">
        <w:rPr>
          <w:rFonts w:ascii="Times New Roman" w:hAnsi="Times New Roman" w:cs="Times New Roman"/>
        </w:rPr>
        <w:t>Энергосбережение в жилищно-коммунальном и бюджетном секторе является актуальным и необходимым условием нормального функционирования, так как повышение эффективности использования топливно-энергетических ресурсов (далее – ТЭР),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 так и финансовых  ресурсов.</w:t>
      </w:r>
    </w:p>
    <w:p w:rsidR="00C42DD8" w:rsidRPr="00C42DD8" w:rsidRDefault="00C42DD8" w:rsidP="00C42DD8">
      <w:pPr>
        <w:spacing w:after="0" w:line="240" w:lineRule="auto"/>
        <w:ind w:firstLine="708"/>
        <w:jc w:val="both"/>
        <w:rPr>
          <w:rFonts w:ascii="Times New Roman" w:hAnsi="Times New Roman" w:cs="Times New Roman"/>
        </w:rPr>
      </w:pPr>
      <w:r w:rsidRPr="00C42DD8">
        <w:rPr>
          <w:rFonts w:ascii="Times New Roman" w:hAnsi="Times New Roman" w:cs="Times New Roman"/>
        </w:rPr>
        <w:t xml:space="preserve"> Энергосбережение должно обеспечить снижение потребление ТЭР и воды за счет внедрения предлагаемых решений и мероприятий, и,  соответственно, перехода на экономичное и рациональное расходование ТЭР.</w:t>
      </w:r>
    </w:p>
    <w:p w:rsidR="00C42DD8" w:rsidRPr="00C42DD8" w:rsidRDefault="00C42DD8" w:rsidP="00C42DD8">
      <w:pPr>
        <w:pStyle w:val="afe"/>
        <w:spacing w:before="0" w:beforeAutospacing="0" w:after="0" w:afterAutospacing="0"/>
        <w:ind w:firstLine="720"/>
        <w:jc w:val="both"/>
        <w:rPr>
          <w:sz w:val="22"/>
          <w:szCs w:val="22"/>
        </w:rPr>
      </w:pPr>
      <w:r w:rsidRPr="00C42DD8">
        <w:rPr>
          <w:sz w:val="22"/>
          <w:szCs w:val="22"/>
        </w:rPr>
        <w:t xml:space="preserve"> Благоустройство населённых пунктов не отвечает современным требованиям. Одной из проблем благоустройства является негативное отношение жителей к элементам благоустройства: приводятся в негодность детские площадки, разрушаются и разрисовываются фасады зданий, создаются несанкционированные свалки мусора.</w:t>
      </w:r>
    </w:p>
    <w:p w:rsidR="00C42DD8" w:rsidRPr="00C42DD8" w:rsidRDefault="00C42DD8" w:rsidP="00C42DD8">
      <w:pPr>
        <w:pStyle w:val="afe"/>
        <w:spacing w:before="0" w:beforeAutospacing="0" w:after="0" w:afterAutospacing="0"/>
        <w:ind w:firstLine="720"/>
        <w:jc w:val="both"/>
        <w:rPr>
          <w:sz w:val="22"/>
          <w:szCs w:val="22"/>
        </w:rPr>
      </w:pPr>
      <w:r w:rsidRPr="00C42DD8">
        <w:rPr>
          <w:sz w:val="22"/>
          <w:szCs w:val="22"/>
        </w:rPr>
        <w:lastRenderedPageBreak/>
        <w:t xml:space="preserve"> Для решения проблем по благоустройству населённых пунктов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и безопасность граждан, будет способствовать повышению уровня их комфортного проживания. </w:t>
      </w:r>
    </w:p>
    <w:p w:rsidR="00C42DD8" w:rsidRPr="00C42DD8" w:rsidRDefault="00C42DD8" w:rsidP="00C42DD8">
      <w:pPr>
        <w:pStyle w:val="afe"/>
        <w:spacing w:before="0" w:beforeAutospacing="0" w:after="0" w:afterAutospacing="0"/>
        <w:ind w:firstLine="720"/>
        <w:jc w:val="both"/>
        <w:rPr>
          <w:sz w:val="22"/>
          <w:szCs w:val="22"/>
        </w:rPr>
      </w:pPr>
      <w:r w:rsidRPr="00C42DD8">
        <w:rPr>
          <w:bCs/>
          <w:sz w:val="22"/>
          <w:szCs w:val="22"/>
        </w:rPr>
        <w:t xml:space="preserve">Дорожное хозяйство Златоруновского сельсовета  </w:t>
      </w:r>
      <w:r w:rsidRPr="00C42DD8">
        <w:rPr>
          <w:sz w:val="22"/>
          <w:szCs w:val="22"/>
        </w:rPr>
        <w:t>включает в себя автомобильные дороги общего пользования и инженерные сооружения на них.</w:t>
      </w:r>
    </w:p>
    <w:p w:rsidR="00C42DD8" w:rsidRPr="00C42DD8" w:rsidRDefault="00C42DD8" w:rsidP="00C42DD8">
      <w:pPr>
        <w:pStyle w:val="afe"/>
        <w:spacing w:before="0" w:beforeAutospacing="0" w:after="0" w:afterAutospacing="0"/>
        <w:ind w:firstLine="720"/>
        <w:jc w:val="both"/>
        <w:rPr>
          <w:sz w:val="22"/>
          <w:szCs w:val="22"/>
        </w:rPr>
      </w:pPr>
      <w:r w:rsidRPr="00C42DD8">
        <w:rPr>
          <w:sz w:val="22"/>
          <w:szCs w:val="22"/>
        </w:rPr>
        <w:t xml:space="preserve"> Златоруновский сельсовет  является транзитным поселением, соединяющий п. </w:t>
      </w:r>
      <w:proofErr w:type="spellStart"/>
      <w:r w:rsidRPr="00C42DD8">
        <w:rPr>
          <w:sz w:val="22"/>
          <w:szCs w:val="22"/>
        </w:rPr>
        <w:t>Златоруновск</w:t>
      </w:r>
      <w:proofErr w:type="spellEnd"/>
      <w:r w:rsidRPr="00C42DD8">
        <w:rPr>
          <w:sz w:val="22"/>
          <w:szCs w:val="22"/>
        </w:rPr>
        <w:t xml:space="preserve"> и п. </w:t>
      </w:r>
      <w:proofErr w:type="spellStart"/>
      <w:r w:rsidRPr="00C42DD8">
        <w:rPr>
          <w:sz w:val="22"/>
          <w:szCs w:val="22"/>
        </w:rPr>
        <w:t>Солбатский</w:t>
      </w:r>
      <w:proofErr w:type="spellEnd"/>
      <w:r w:rsidRPr="00C42DD8">
        <w:rPr>
          <w:sz w:val="22"/>
          <w:szCs w:val="22"/>
        </w:rPr>
        <w:t xml:space="preserve"> краевой дорогой (зимник).</w:t>
      </w:r>
    </w:p>
    <w:p w:rsidR="00C42DD8" w:rsidRPr="00C42DD8" w:rsidRDefault="00C42DD8" w:rsidP="00C42DD8">
      <w:pPr>
        <w:tabs>
          <w:tab w:val="left" w:pos="900"/>
        </w:tabs>
        <w:spacing w:after="0" w:line="240" w:lineRule="auto"/>
        <w:ind w:firstLine="851"/>
        <w:jc w:val="both"/>
        <w:rPr>
          <w:rFonts w:ascii="Times New Roman" w:hAnsi="Times New Roman" w:cs="Times New Roman"/>
        </w:rPr>
      </w:pPr>
      <w:r w:rsidRPr="00C42DD8">
        <w:rPr>
          <w:rFonts w:ascii="Times New Roman" w:hAnsi="Times New Roman" w:cs="Times New Roman"/>
        </w:rPr>
        <w:t>Улично-дорожная сеть Златоруновского сельсовета  составляет 323,5 км. В п. Сухая Долина по центральной улице Российской и по ул. Пролетарской проезжают большегрузные автомобили воинской части п. Солнечного Ужурского района.  В целях поддержания автомобильных дорог и дорожных сооружений  на должном уровне, необходимо своевременно и качественно обслуживать, ремонтировать, содержать и строить новые.</w:t>
      </w:r>
    </w:p>
    <w:p w:rsidR="00C42DD8" w:rsidRPr="00C42DD8" w:rsidRDefault="00C42DD8" w:rsidP="00C42DD8">
      <w:pPr>
        <w:autoSpaceDE w:val="0"/>
        <w:spacing w:after="0" w:line="240" w:lineRule="auto"/>
        <w:ind w:firstLine="851"/>
        <w:jc w:val="both"/>
        <w:rPr>
          <w:rFonts w:ascii="Times New Roman" w:hAnsi="Times New Roman" w:cs="Times New Roman"/>
        </w:rPr>
      </w:pPr>
      <w:r w:rsidRPr="00C42DD8">
        <w:rPr>
          <w:rFonts w:ascii="Times New Roman" w:hAnsi="Times New Roman" w:cs="Times New Roman"/>
        </w:rPr>
        <w:t xml:space="preserve">Для населения поселений  автомобильные дороги имеют </w:t>
      </w:r>
      <w:proofErr w:type="gramStart"/>
      <w:r w:rsidRPr="00C42DD8">
        <w:rPr>
          <w:rFonts w:ascii="Times New Roman" w:hAnsi="Times New Roman" w:cs="Times New Roman"/>
        </w:rPr>
        <w:t>важное значение</w:t>
      </w:r>
      <w:proofErr w:type="gramEnd"/>
      <w:r w:rsidRPr="00C42DD8">
        <w:rPr>
          <w:rFonts w:ascii="Times New Roman" w:hAnsi="Times New Roman" w:cs="Times New Roman"/>
        </w:rPr>
        <w:t xml:space="preserve">,   поскольку они обеспечивают единственную транспортную связь населенных пунктов, входящих в состав района, с административным центром сельсовета,  районным центром и между собой, а также подвоз учащихся с поселений в </w:t>
      </w:r>
      <w:proofErr w:type="spellStart"/>
      <w:r w:rsidRPr="00C42DD8">
        <w:rPr>
          <w:rFonts w:ascii="Times New Roman" w:hAnsi="Times New Roman" w:cs="Times New Roman"/>
        </w:rPr>
        <w:t>Златоруновскую</w:t>
      </w:r>
      <w:proofErr w:type="spellEnd"/>
      <w:r w:rsidRPr="00C42DD8">
        <w:rPr>
          <w:rFonts w:ascii="Times New Roman" w:hAnsi="Times New Roman" w:cs="Times New Roman"/>
        </w:rPr>
        <w:t xml:space="preserve"> школу.</w:t>
      </w:r>
    </w:p>
    <w:p w:rsidR="00C42DD8" w:rsidRPr="00C42DD8" w:rsidRDefault="00C42DD8" w:rsidP="00C42DD8">
      <w:pPr>
        <w:spacing w:after="0" w:line="240" w:lineRule="auto"/>
        <w:ind w:firstLine="708"/>
        <w:jc w:val="both"/>
        <w:rPr>
          <w:rFonts w:ascii="Times New Roman" w:hAnsi="Times New Roman" w:cs="Times New Roman"/>
        </w:rPr>
      </w:pPr>
      <w:r w:rsidRPr="00C42DD8">
        <w:rPr>
          <w:rFonts w:ascii="Times New Roman" w:hAnsi="Times New Roman" w:cs="Times New Roman"/>
        </w:rPr>
        <w:t xml:space="preserve"> Обеспечение сохранности и содержание в надлежащем состоянии автомобильных дорог Златоруновского сельсовета  и элементов их обустройства требует регулярного выполнения мероприятий по очистке проезжей части дорог, тротуаров,  обочин,  выполнения текущего ремонта покрытия дорог, установки дорожных знаков, ограждений, а также замены, при необходимости, элементов обустройства автомобильных дорог и искусственных сооружений.</w:t>
      </w:r>
    </w:p>
    <w:p w:rsidR="00C42DD8" w:rsidRPr="00C42DD8" w:rsidRDefault="00C42DD8" w:rsidP="00C42DD8">
      <w:pPr>
        <w:spacing w:after="0" w:line="240" w:lineRule="auto"/>
        <w:ind w:firstLine="851"/>
        <w:contextualSpacing/>
        <w:jc w:val="both"/>
        <w:rPr>
          <w:rFonts w:ascii="Times New Roman" w:hAnsi="Times New Roman" w:cs="Times New Roman"/>
        </w:rPr>
      </w:pPr>
      <w:r w:rsidRPr="00C42DD8">
        <w:rPr>
          <w:rFonts w:ascii="Times New Roman" w:hAnsi="Times New Roman" w:cs="Times New Roman"/>
        </w:rPr>
        <w:t>Состояние улично-дорожной сети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w:t>
      </w:r>
    </w:p>
    <w:p w:rsidR="00C42DD8" w:rsidRPr="00C42DD8" w:rsidRDefault="00C42DD8" w:rsidP="00C42DD8">
      <w:pPr>
        <w:spacing w:after="0" w:line="240" w:lineRule="auto"/>
        <w:jc w:val="both"/>
        <w:rPr>
          <w:rFonts w:ascii="Times New Roman" w:hAnsi="Times New Roman" w:cs="Times New Roman"/>
        </w:rPr>
      </w:pPr>
      <w:r w:rsidRPr="00C42DD8">
        <w:rPr>
          <w:rFonts w:ascii="Times New Roman" w:hAnsi="Times New Roman" w:cs="Times New Roman"/>
        </w:rPr>
        <w:t xml:space="preserve">           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w:t>
      </w:r>
    </w:p>
    <w:p w:rsidR="00C42DD8" w:rsidRPr="00C42DD8" w:rsidRDefault="00C42DD8" w:rsidP="00C42DD8">
      <w:pPr>
        <w:spacing w:after="0" w:line="240" w:lineRule="auto"/>
        <w:ind w:firstLine="709"/>
        <w:jc w:val="both"/>
        <w:rPr>
          <w:rFonts w:ascii="Times New Roman" w:hAnsi="Times New Roman" w:cs="Times New Roman"/>
        </w:rPr>
      </w:pPr>
      <w:r w:rsidRPr="00C42DD8">
        <w:rPr>
          <w:rFonts w:ascii="Times New Roman" w:hAnsi="Times New Roman" w:cs="Times New Roman"/>
        </w:rPr>
        <w:t>Реализуемые мероприятия в области дорожного движения должны быть направлены на комплексное решение проблем и улучшение состояния существующей дорожной сети. Реализация этих мероприятий позволит улучшить условия движения автотранспорта, снизить уровень аварийности и повысить безопасность дорожного движения в поселениях Златоруновского сельсовета.</w:t>
      </w:r>
    </w:p>
    <w:p w:rsidR="00C42DD8" w:rsidRPr="00C42DD8" w:rsidRDefault="00C42DD8" w:rsidP="00C42DD8">
      <w:pPr>
        <w:spacing w:after="0" w:line="240" w:lineRule="auto"/>
        <w:ind w:firstLine="708"/>
        <w:rPr>
          <w:rFonts w:ascii="Times New Roman" w:hAnsi="Times New Roman" w:cs="Times New Roman"/>
        </w:rPr>
      </w:pPr>
      <w:r w:rsidRPr="00C42DD8">
        <w:rPr>
          <w:rFonts w:ascii="Times New Roman" w:hAnsi="Times New Roman" w:cs="Times New Roman"/>
        </w:rPr>
        <w:t xml:space="preserve">В целом улучшение «дорожных условий» приведет </w:t>
      </w:r>
      <w:proofErr w:type="gramStart"/>
      <w:r w:rsidRPr="00C42DD8">
        <w:rPr>
          <w:rFonts w:ascii="Times New Roman" w:hAnsi="Times New Roman" w:cs="Times New Roman"/>
        </w:rPr>
        <w:t>к</w:t>
      </w:r>
      <w:proofErr w:type="gramEnd"/>
      <w:r w:rsidRPr="00C42DD8">
        <w:rPr>
          <w:rFonts w:ascii="Times New Roman" w:hAnsi="Times New Roman" w:cs="Times New Roman"/>
        </w:rPr>
        <w:t>:</w:t>
      </w:r>
    </w:p>
    <w:p w:rsidR="00C42DD8" w:rsidRPr="00C42DD8" w:rsidRDefault="00C42DD8" w:rsidP="00C42DD8">
      <w:pPr>
        <w:spacing w:after="0" w:line="240" w:lineRule="auto"/>
        <w:contextualSpacing/>
        <w:jc w:val="both"/>
        <w:rPr>
          <w:rFonts w:ascii="Times New Roman" w:hAnsi="Times New Roman" w:cs="Times New Roman"/>
        </w:rPr>
      </w:pPr>
      <w:r w:rsidRPr="00C42DD8">
        <w:rPr>
          <w:rFonts w:ascii="Times New Roman" w:hAnsi="Times New Roman" w:cs="Times New Roman"/>
        </w:rPr>
        <w:t xml:space="preserve"> - сокращению времени на перевозку грузов и пассажиров (за счет увеличения скорости движения);</w:t>
      </w:r>
    </w:p>
    <w:p w:rsidR="00C42DD8" w:rsidRPr="00C42DD8" w:rsidRDefault="00C42DD8" w:rsidP="00C42DD8">
      <w:pPr>
        <w:spacing w:after="0" w:line="240" w:lineRule="auto"/>
        <w:contextualSpacing/>
        <w:jc w:val="both"/>
        <w:rPr>
          <w:rFonts w:ascii="Times New Roman" w:hAnsi="Times New Roman" w:cs="Times New Roman"/>
        </w:rPr>
      </w:pPr>
      <w:r w:rsidRPr="00C42DD8">
        <w:rPr>
          <w:rFonts w:ascii="Times New Roman" w:hAnsi="Times New Roman" w:cs="Times New Roman"/>
        </w:rPr>
        <w:t xml:space="preserve"> - снижению стоимости перевозок (за счет сокращения расхода горюче-смазочных материалов, снижения износа транспортных средств из-за неудовлетворительного качества дорог, повышения производительности труда);</w:t>
      </w:r>
    </w:p>
    <w:p w:rsidR="00C42DD8" w:rsidRPr="00C42DD8" w:rsidRDefault="00C42DD8" w:rsidP="00C42DD8">
      <w:pPr>
        <w:spacing w:after="0" w:line="240" w:lineRule="auto"/>
        <w:contextualSpacing/>
        <w:rPr>
          <w:rFonts w:ascii="Times New Roman" w:hAnsi="Times New Roman" w:cs="Times New Roman"/>
        </w:rPr>
      </w:pPr>
      <w:r w:rsidRPr="00C42DD8">
        <w:rPr>
          <w:rFonts w:ascii="Times New Roman" w:hAnsi="Times New Roman" w:cs="Times New Roman"/>
        </w:rPr>
        <w:t>- развитию туризма;</w:t>
      </w:r>
    </w:p>
    <w:p w:rsidR="00C42DD8" w:rsidRPr="00C42DD8" w:rsidRDefault="00C42DD8" w:rsidP="00C42DD8">
      <w:pPr>
        <w:spacing w:after="0" w:line="240" w:lineRule="auto"/>
        <w:contextualSpacing/>
        <w:rPr>
          <w:rFonts w:ascii="Times New Roman" w:hAnsi="Times New Roman" w:cs="Times New Roman"/>
        </w:rPr>
      </w:pPr>
      <w:r w:rsidRPr="00C42DD8">
        <w:rPr>
          <w:rFonts w:ascii="Times New Roman" w:hAnsi="Times New Roman" w:cs="Times New Roman"/>
        </w:rPr>
        <w:t>- повышению транспортной доступности;</w:t>
      </w:r>
    </w:p>
    <w:p w:rsidR="00C42DD8" w:rsidRPr="00C42DD8" w:rsidRDefault="00C42DD8" w:rsidP="00C42DD8">
      <w:pPr>
        <w:spacing w:after="0" w:line="240" w:lineRule="auto"/>
        <w:contextualSpacing/>
        <w:rPr>
          <w:rFonts w:ascii="Times New Roman" w:hAnsi="Times New Roman" w:cs="Times New Roman"/>
        </w:rPr>
      </w:pPr>
      <w:r w:rsidRPr="00C42DD8">
        <w:rPr>
          <w:rFonts w:ascii="Times New Roman" w:hAnsi="Times New Roman" w:cs="Times New Roman"/>
        </w:rPr>
        <w:t>- сокращению числа дорожно-транспортных происшествий;</w:t>
      </w:r>
    </w:p>
    <w:p w:rsidR="00C42DD8" w:rsidRPr="00C42DD8" w:rsidRDefault="00C42DD8" w:rsidP="00C42DD8">
      <w:pPr>
        <w:shd w:val="clear" w:color="auto" w:fill="FFFFFF"/>
        <w:spacing w:after="0" w:line="240" w:lineRule="auto"/>
        <w:contextualSpacing/>
        <w:jc w:val="both"/>
        <w:rPr>
          <w:rFonts w:ascii="Times New Roman" w:hAnsi="Times New Roman" w:cs="Times New Roman"/>
        </w:rPr>
      </w:pPr>
      <w:r w:rsidRPr="00C42DD8">
        <w:rPr>
          <w:rFonts w:ascii="Times New Roman" w:hAnsi="Times New Roman" w:cs="Times New Roman"/>
        </w:rPr>
        <w:t>- улучшению экологической ситуации (за счет роста скорости движения, уменьшения расходов ГСМ).</w:t>
      </w:r>
    </w:p>
    <w:p w:rsidR="00C42DD8" w:rsidRPr="00C42DD8" w:rsidRDefault="00C42DD8" w:rsidP="00C42DD8">
      <w:pPr>
        <w:spacing w:after="0" w:line="240" w:lineRule="auto"/>
        <w:ind w:firstLine="709"/>
        <w:jc w:val="both"/>
        <w:rPr>
          <w:rFonts w:ascii="Times New Roman" w:hAnsi="Times New Roman" w:cs="Times New Roman"/>
        </w:rPr>
      </w:pPr>
      <w:r w:rsidRPr="00C42DD8">
        <w:rPr>
          <w:rFonts w:ascii="Times New Roman" w:hAnsi="Times New Roman" w:cs="Times New Roman"/>
        </w:rPr>
        <w:t xml:space="preserve">Учитывая </w:t>
      </w:r>
      <w:proofErr w:type="gramStart"/>
      <w:r w:rsidRPr="00C42DD8">
        <w:rPr>
          <w:rFonts w:ascii="Times New Roman" w:hAnsi="Times New Roman" w:cs="Times New Roman"/>
        </w:rPr>
        <w:t>вышеизложенное</w:t>
      </w:r>
      <w:proofErr w:type="gramEnd"/>
      <w:r w:rsidRPr="00C42DD8">
        <w:rPr>
          <w:rFonts w:ascii="Times New Roman" w:hAnsi="Times New Roman" w:cs="Times New Roman"/>
        </w:rPr>
        <w:t>, в условиях ограниченных финансовых средств стоит задача их  эффективного использования с целью максимального снижения количества проблемных участков дороги и сооружений на них.</w:t>
      </w:r>
    </w:p>
    <w:p w:rsidR="00C42DD8" w:rsidRPr="00C42DD8" w:rsidRDefault="00C42DD8" w:rsidP="00C42DD8">
      <w:pPr>
        <w:pStyle w:val="ConsPlusNormal"/>
        <w:ind w:firstLine="709"/>
        <w:jc w:val="both"/>
        <w:rPr>
          <w:rFonts w:ascii="Times New Roman" w:hAnsi="Times New Roman" w:cs="Times New Roman"/>
          <w:sz w:val="22"/>
          <w:szCs w:val="22"/>
        </w:rPr>
      </w:pPr>
      <w:r w:rsidRPr="00C42DD8">
        <w:rPr>
          <w:rFonts w:ascii="Times New Roman" w:eastAsia="MS Mincho" w:hAnsi="Times New Roman" w:cs="Times New Roman"/>
          <w:sz w:val="22"/>
          <w:szCs w:val="22"/>
          <w:lang w:eastAsia="ja-JP"/>
        </w:rPr>
        <w:t xml:space="preserve">Важнейшими целями в сфере жилищного строительства являются </w:t>
      </w:r>
      <w:r w:rsidRPr="00C42DD8">
        <w:rPr>
          <w:rFonts w:ascii="Times New Roman" w:hAnsi="Times New Roman" w:cs="Times New Roman"/>
          <w:sz w:val="22"/>
          <w:szCs w:val="22"/>
        </w:rPr>
        <w:t xml:space="preserve">формирование рынка доступного жилья, отвечающего требованиям </w:t>
      </w:r>
      <w:proofErr w:type="spellStart"/>
      <w:r w:rsidRPr="00C42DD8">
        <w:rPr>
          <w:rFonts w:ascii="Times New Roman" w:hAnsi="Times New Roman" w:cs="Times New Roman"/>
          <w:sz w:val="22"/>
          <w:szCs w:val="22"/>
        </w:rPr>
        <w:t>энергоэффективности</w:t>
      </w:r>
      <w:proofErr w:type="spellEnd"/>
      <w:r w:rsidRPr="00C42DD8">
        <w:rPr>
          <w:rFonts w:ascii="Times New Roman" w:hAnsi="Times New Roman" w:cs="Times New Roman"/>
          <w:sz w:val="22"/>
          <w:szCs w:val="22"/>
        </w:rPr>
        <w:t xml:space="preserve"> и </w:t>
      </w:r>
      <w:proofErr w:type="spellStart"/>
      <w:r w:rsidRPr="00C42DD8">
        <w:rPr>
          <w:rFonts w:ascii="Times New Roman" w:hAnsi="Times New Roman" w:cs="Times New Roman"/>
          <w:sz w:val="22"/>
          <w:szCs w:val="22"/>
        </w:rPr>
        <w:t>экологичности</w:t>
      </w:r>
      <w:proofErr w:type="spellEnd"/>
      <w:r w:rsidRPr="00C42DD8">
        <w:rPr>
          <w:rFonts w:ascii="Times New Roman" w:hAnsi="Times New Roman" w:cs="Times New Roman"/>
          <w:sz w:val="22"/>
          <w:szCs w:val="22"/>
        </w:rPr>
        <w:t>, и обеспечение комфортных условий проживания населения на территории Златоруновского сельсовета.</w:t>
      </w:r>
    </w:p>
    <w:p w:rsidR="00C42DD8" w:rsidRPr="00C42DD8" w:rsidRDefault="00C42DD8" w:rsidP="00C42DD8">
      <w:pPr>
        <w:widowControl w:val="0"/>
        <w:autoSpaceDE w:val="0"/>
        <w:autoSpaceDN w:val="0"/>
        <w:adjustRightInd w:val="0"/>
        <w:spacing w:after="0" w:line="240" w:lineRule="auto"/>
        <w:ind w:firstLine="709"/>
        <w:jc w:val="both"/>
        <w:rPr>
          <w:rFonts w:ascii="Times New Roman" w:hAnsi="Times New Roman" w:cs="Times New Roman"/>
        </w:rPr>
      </w:pPr>
      <w:r w:rsidRPr="00C42DD8">
        <w:rPr>
          <w:rFonts w:ascii="Times New Roman" w:hAnsi="Times New Roman" w:cs="Times New Roman"/>
        </w:rPr>
        <w:t xml:space="preserve">Для достижения цели увеличения ввода жилья, расположенного на территории поселений, необходимо реализовать следующие направления: </w:t>
      </w:r>
    </w:p>
    <w:p w:rsidR="00C42DD8" w:rsidRPr="00C42DD8" w:rsidRDefault="00C42DD8" w:rsidP="00C42DD8">
      <w:pPr>
        <w:spacing w:after="0" w:line="240" w:lineRule="auto"/>
        <w:ind w:firstLine="709"/>
        <w:jc w:val="both"/>
        <w:rPr>
          <w:rFonts w:ascii="Times New Roman" w:hAnsi="Times New Roman" w:cs="Times New Roman"/>
        </w:rPr>
      </w:pPr>
      <w:r w:rsidRPr="00C42DD8">
        <w:rPr>
          <w:rFonts w:ascii="Times New Roman" w:hAnsi="Times New Roman" w:cs="Times New Roman"/>
        </w:rPr>
        <w:t xml:space="preserve">- обустроить земельные участки коммунальной и транспортной инфраструктурой; </w:t>
      </w:r>
    </w:p>
    <w:p w:rsidR="00C42DD8" w:rsidRPr="00C42DD8" w:rsidRDefault="00C42DD8" w:rsidP="00C42DD8">
      <w:pPr>
        <w:tabs>
          <w:tab w:val="left" w:pos="1620"/>
          <w:tab w:val="num" w:pos="3589"/>
        </w:tabs>
        <w:spacing w:after="0" w:line="240" w:lineRule="auto"/>
        <w:ind w:firstLine="709"/>
        <w:jc w:val="both"/>
        <w:rPr>
          <w:rFonts w:ascii="Times New Roman" w:hAnsi="Times New Roman" w:cs="Times New Roman"/>
        </w:rPr>
      </w:pPr>
      <w:r w:rsidRPr="00C42DD8">
        <w:rPr>
          <w:rFonts w:ascii="Times New Roman" w:hAnsi="Times New Roman" w:cs="Times New Roman"/>
        </w:rPr>
        <w:t>- улучшение жилищных условий молодых семей и молодых специалистов в сельской местности;</w:t>
      </w:r>
    </w:p>
    <w:p w:rsidR="00C42DD8" w:rsidRPr="00C42DD8" w:rsidRDefault="00C42DD8" w:rsidP="00C42DD8">
      <w:pPr>
        <w:tabs>
          <w:tab w:val="left" w:pos="426"/>
        </w:tabs>
        <w:spacing w:after="0" w:line="240" w:lineRule="auto"/>
        <w:ind w:firstLine="709"/>
        <w:jc w:val="both"/>
        <w:rPr>
          <w:rFonts w:ascii="Times New Roman" w:hAnsi="Times New Roman" w:cs="Times New Roman"/>
        </w:rPr>
      </w:pPr>
      <w:r w:rsidRPr="00C42DD8">
        <w:rPr>
          <w:rFonts w:ascii="Times New Roman" w:hAnsi="Times New Roman" w:cs="Times New Roman"/>
        </w:rPr>
        <w:t>- разработка (корректировка)  и утверждение нормативов градостроительного проектирования как основы правового регулирования застройки населенных пунктов;</w:t>
      </w:r>
    </w:p>
    <w:p w:rsidR="00C42DD8" w:rsidRPr="00C42DD8" w:rsidRDefault="00C42DD8" w:rsidP="00C42DD8">
      <w:pPr>
        <w:tabs>
          <w:tab w:val="left" w:pos="426"/>
        </w:tabs>
        <w:spacing w:after="0" w:line="240" w:lineRule="auto"/>
        <w:ind w:firstLine="709"/>
        <w:jc w:val="both"/>
        <w:rPr>
          <w:rFonts w:ascii="Times New Roman" w:hAnsi="Times New Roman" w:cs="Times New Roman"/>
        </w:rPr>
      </w:pPr>
      <w:r w:rsidRPr="00C42DD8">
        <w:rPr>
          <w:rFonts w:ascii="Times New Roman" w:hAnsi="Times New Roman" w:cs="Times New Roman"/>
        </w:rPr>
        <w:t>- разработка (корректировка) и утверждение документов территориального планирования, градостроительного зонирования, проектов планировок и межевания поселений, в том числе внесение изменений в данные документы.</w:t>
      </w:r>
    </w:p>
    <w:p w:rsidR="00C42DD8" w:rsidRPr="00C42DD8" w:rsidRDefault="00C42DD8" w:rsidP="00C42DD8">
      <w:pPr>
        <w:spacing w:before="240" w:after="0" w:line="240" w:lineRule="auto"/>
        <w:jc w:val="both"/>
        <w:rPr>
          <w:rFonts w:ascii="Times New Roman" w:eastAsia="Calibri" w:hAnsi="Times New Roman" w:cs="Times New Roman"/>
          <w:b/>
          <w:bCs/>
        </w:rPr>
      </w:pPr>
      <w:r w:rsidRPr="00C42DD8">
        <w:rPr>
          <w:rFonts w:ascii="Times New Roman" w:hAnsi="Times New Roman" w:cs="Times New Roman"/>
          <w:b/>
          <w:lang/>
        </w:rPr>
        <w:lastRenderedPageBreak/>
        <w:t>4</w:t>
      </w:r>
      <w:r w:rsidRPr="00C42DD8">
        <w:rPr>
          <w:rFonts w:ascii="Times New Roman" w:hAnsi="Times New Roman" w:cs="Times New Roman"/>
          <w:b/>
          <w:lang/>
        </w:rPr>
        <w:t xml:space="preserve">. Прогноз конечных результатов программы, характеризующих целевое состояние (изменение состояния) уровня и качества жизни населения, </w:t>
      </w:r>
      <w:r w:rsidRPr="00C42DD8">
        <w:rPr>
          <w:rFonts w:ascii="Times New Roman" w:hAnsi="Times New Roman" w:cs="Times New Roman"/>
          <w:b/>
          <w:lang/>
        </w:rPr>
        <w:t>социально-экономическое развитие сферы жилищно-коммунального хозяйства, дорожной деятельности, благоустройства</w:t>
      </w:r>
      <w:r w:rsidRPr="00C42DD8">
        <w:rPr>
          <w:rFonts w:ascii="Times New Roman" w:eastAsia="Calibri" w:hAnsi="Times New Roman" w:cs="Times New Roman"/>
          <w:bCs/>
        </w:rPr>
        <w:t xml:space="preserve"> </w:t>
      </w:r>
      <w:r w:rsidRPr="00C42DD8">
        <w:rPr>
          <w:rFonts w:ascii="Times New Roman" w:eastAsia="Calibri" w:hAnsi="Times New Roman" w:cs="Times New Roman"/>
          <w:b/>
          <w:bCs/>
        </w:rPr>
        <w:t>обеспечение комфортных и безопасных условий жизни на территории Златоруновского сельсовета</w:t>
      </w:r>
    </w:p>
    <w:p w:rsidR="00C42DD8" w:rsidRPr="00C42DD8" w:rsidRDefault="00C42DD8" w:rsidP="00C42DD8">
      <w:pPr>
        <w:widowControl w:val="0"/>
        <w:autoSpaceDE w:val="0"/>
        <w:autoSpaceDN w:val="0"/>
        <w:adjustRightInd w:val="0"/>
        <w:spacing w:after="0" w:line="240" w:lineRule="auto"/>
        <w:ind w:firstLine="540"/>
        <w:jc w:val="both"/>
        <w:rPr>
          <w:rFonts w:ascii="Times New Roman" w:hAnsi="Times New Roman" w:cs="Times New Roman"/>
        </w:rPr>
      </w:pPr>
      <w:r w:rsidRPr="00C42DD8">
        <w:rPr>
          <w:rFonts w:ascii="Times New Roman" w:hAnsi="Times New Roman" w:cs="Times New Roman"/>
        </w:rPr>
        <w:t>Информация по целевым показателям и показателям результативности муниципальной программы  Златоруновского сельсовета приведена в приложении к паспорту муниципальной  программы.</w:t>
      </w:r>
    </w:p>
    <w:p w:rsidR="00C42DD8" w:rsidRPr="00C42DD8" w:rsidRDefault="00C42DD8" w:rsidP="00C42DD8">
      <w:pPr>
        <w:widowControl w:val="0"/>
        <w:autoSpaceDE w:val="0"/>
        <w:autoSpaceDN w:val="0"/>
        <w:adjustRightInd w:val="0"/>
        <w:spacing w:after="0" w:line="240" w:lineRule="auto"/>
        <w:ind w:firstLine="540"/>
        <w:jc w:val="both"/>
        <w:rPr>
          <w:rFonts w:ascii="Times New Roman" w:hAnsi="Times New Roman" w:cs="Times New Roman"/>
        </w:rPr>
      </w:pPr>
      <w:r w:rsidRPr="00C42DD8">
        <w:rPr>
          <w:rFonts w:ascii="Times New Roman" w:hAnsi="Times New Roman" w:cs="Times New Roman"/>
        </w:rPr>
        <w:t>Информация о значениях целевых показателей на долгосрочный период приведена в приложении к паспорту муниципальной  программы Златоруновского сельсовета.</w:t>
      </w:r>
    </w:p>
    <w:p w:rsidR="00C42DD8" w:rsidRPr="00C42DD8" w:rsidRDefault="00C42DD8" w:rsidP="00C42DD8">
      <w:pPr>
        <w:widowControl w:val="0"/>
        <w:autoSpaceDE w:val="0"/>
        <w:autoSpaceDN w:val="0"/>
        <w:adjustRightInd w:val="0"/>
        <w:spacing w:after="0" w:line="240" w:lineRule="auto"/>
        <w:ind w:firstLine="540"/>
        <w:jc w:val="both"/>
        <w:rPr>
          <w:rFonts w:ascii="Times New Roman" w:hAnsi="Times New Roman" w:cs="Times New Roman"/>
        </w:rPr>
      </w:pPr>
      <w:r w:rsidRPr="00C42DD8">
        <w:rPr>
          <w:rFonts w:ascii="Times New Roman" w:hAnsi="Times New Roman" w:cs="Times New Roman"/>
        </w:rPr>
        <w:t>Неисполнение муниципальной  программы Златоруновского сельсовета может привести: к нарушению функционирования систем жизнеобеспечения населения; к критическому уровню износа основных фондов жилищно-коммунального комплекса района;  к ненадежному предоставлению коммунальных услуг потребителям.</w:t>
      </w:r>
    </w:p>
    <w:p w:rsidR="00C42DD8" w:rsidRPr="00C42DD8" w:rsidRDefault="00C42DD8" w:rsidP="00C42DD8">
      <w:pPr>
        <w:spacing w:before="240" w:after="0" w:line="240" w:lineRule="auto"/>
        <w:jc w:val="both"/>
        <w:rPr>
          <w:rFonts w:ascii="Times New Roman" w:hAnsi="Times New Roman" w:cs="Times New Roman"/>
          <w:b/>
          <w:lang/>
        </w:rPr>
      </w:pPr>
      <w:r w:rsidRPr="00C42DD8">
        <w:rPr>
          <w:rFonts w:ascii="Times New Roman" w:hAnsi="Times New Roman" w:cs="Times New Roman"/>
          <w:b/>
          <w:lang/>
        </w:rPr>
        <w:t xml:space="preserve"> 5. Информация по подпрограммам, отдельным мероприятиям муниципальной программы Златоруновского сельсовета</w:t>
      </w:r>
    </w:p>
    <w:p w:rsidR="00C42DD8" w:rsidRPr="00C42DD8" w:rsidRDefault="00C42DD8" w:rsidP="00C42DD8">
      <w:pPr>
        <w:spacing w:before="240" w:after="0" w:line="240" w:lineRule="auto"/>
        <w:jc w:val="both"/>
        <w:rPr>
          <w:rFonts w:ascii="Times New Roman" w:hAnsi="Times New Roman" w:cs="Times New Roman"/>
        </w:rPr>
      </w:pPr>
      <w:r w:rsidRPr="00C42DD8">
        <w:rPr>
          <w:rFonts w:ascii="Times New Roman" w:hAnsi="Times New Roman" w:cs="Times New Roman"/>
          <w:b/>
          <w:lang/>
        </w:rPr>
        <w:tab/>
      </w:r>
      <w:r w:rsidRPr="00C42DD8">
        <w:rPr>
          <w:rFonts w:ascii="Times New Roman" w:hAnsi="Times New Roman" w:cs="Times New Roman"/>
          <w:color w:val="000000"/>
        </w:rPr>
        <w:t xml:space="preserve">Муниципальной  программой </w:t>
      </w:r>
      <w:r w:rsidRPr="00C42DD8">
        <w:rPr>
          <w:rFonts w:ascii="Times New Roman" w:hAnsi="Times New Roman" w:cs="Times New Roman"/>
        </w:rPr>
        <w:t>«Развитие жилищно-коммунального хозяйства, обеспечение комфортных и безопасных условий жизни на территории Златоруновского сельсовета» предусмотрены следующие подпрограммы:</w:t>
      </w:r>
    </w:p>
    <w:p w:rsidR="00C42DD8" w:rsidRPr="00C42DD8" w:rsidRDefault="00C42DD8" w:rsidP="00C42DD8">
      <w:pPr>
        <w:pStyle w:val="afd"/>
        <w:numPr>
          <w:ilvl w:val="0"/>
          <w:numId w:val="24"/>
        </w:numPr>
        <w:rPr>
          <w:rFonts w:ascii="Times New Roman" w:hAnsi="Times New Roman"/>
        </w:rPr>
      </w:pPr>
      <w:r w:rsidRPr="00C42DD8">
        <w:rPr>
          <w:rFonts w:ascii="Times New Roman" w:hAnsi="Times New Roman"/>
        </w:rPr>
        <w:t>«Благоустройство территории  и улучшение технического состояния дорог Златоруновского сельсовета» (приложение №1 к муниципальной программе Златоруновского сельсовета).</w:t>
      </w:r>
    </w:p>
    <w:p w:rsidR="00C42DD8" w:rsidRPr="00C42DD8" w:rsidRDefault="00C42DD8" w:rsidP="00C42DD8">
      <w:pPr>
        <w:pStyle w:val="afd"/>
        <w:rPr>
          <w:rFonts w:ascii="Times New Roman" w:hAnsi="Times New Roman"/>
        </w:rPr>
      </w:pPr>
      <w:r w:rsidRPr="00C42DD8">
        <w:rPr>
          <w:rFonts w:ascii="Times New Roman" w:hAnsi="Times New Roman"/>
        </w:rPr>
        <w:t>Срок реализации подпрограммы – 2023-2025 годы</w:t>
      </w:r>
    </w:p>
    <w:p w:rsidR="00C42DD8" w:rsidRPr="00C42DD8" w:rsidRDefault="00C42DD8" w:rsidP="00C42DD8">
      <w:pPr>
        <w:pStyle w:val="afd"/>
        <w:rPr>
          <w:rFonts w:ascii="Times New Roman" w:eastAsia="Times New Roman" w:hAnsi="Times New Roman"/>
        </w:rPr>
      </w:pPr>
      <w:r w:rsidRPr="00C42DD8">
        <w:rPr>
          <w:rFonts w:ascii="Times New Roman" w:hAnsi="Times New Roman"/>
        </w:rPr>
        <w:t>Цель подпрограммы № 1:</w:t>
      </w:r>
    </w:p>
    <w:p w:rsidR="00C42DD8" w:rsidRPr="00C42DD8" w:rsidRDefault="00C42DD8" w:rsidP="00C42DD8">
      <w:pPr>
        <w:pStyle w:val="afd"/>
        <w:rPr>
          <w:rFonts w:ascii="Times New Roman" w:hAnsi="Times New Roman"/>
        </w:rPr>
      </w:pPr>
      <w:r w:rsidRPr="00C42DD8">
        <w:rPr>
          <w:rFonts w:ascii="Times New Roman" w:hAnsi="Times New Roman"/>
        </w:rPr>
        <w:t>Вовлечение жителей в благоустройство населенных пунктов Златоруновского сельсовета;</w:t>
      </w:r>
    </w:p>
    <w:p w:rsidR="00C42DD8" w:rsidRPr="00C42DD8" w:rsidRDefault="00C42DD8" w:rsidP="00C42DD8">
      <w:pPr>
        <w:pStyle w:val="afd"/>
        <w:rPr>
          <w:rFonts w:ascii="Times New Roman" w:hAnsi="Times New Roman"/>
        </w:rPr>
      </w:pPr>
      <w:r w:rsidRPr="00C42DD8">
        <w:rPr>
          <w:rFonts w:ascii="Times New Roman" w:hAnsi="Times New Roman"/>
        </w:rPr>
        <w:t>Задача подпрограммы № 1:</w:t>
      </w:r>
    </w:p>
    <w:p w:rsidR="00C42DD8" w:rsidRPr="00C42DD8" w:rsidRDefault="00C42DD8" w:rsidP="00C42DD8">
      <w:pPr>
        <w:pStyle w:val="afd"/>
        <w:rPr>
          <w:rFonts w:ascii="Times New Roman" w:hAnsi="Times New Roman"/>
        </w:rPr>
      </w:pPr>
      <w:r w:rsidRPr="00C42DD8">
        <w:rPr>
          <w:rFonts w:ascii="Times New Roman" w:hAnsi="Times New Roman"/>
        </w:rPr>
        <w:t>Развитие и поддержка инициатив жителей населенных пунктов по благоустройству, улучшение санитарно-экологической обстановки, внешнего и архитектурного облика населенных пунктов;</w:t>
      </w:r>
    </w:p>
    <w:p w:rsidR="00C42DD8" w:rsidRPr="00C42DD8" w:rsidRDefault="00C42DD8" w:rsidP="00C42DD8">
      <w:pPr>
        <w:pStyle w:val="afd"/>
        <w:rPr>
          <w:rFonts w:ascii="Times New Roman" w:hAnsi="Times New Roman"/>
        </w:rPr>
      </w:pPr>
      <w:r w:rsidRPr="00C42DD8">
        <w:rPr>
          <w:rFonts w:ascii="Times New Roman" w:hAnsi="Times New Roman"/>
        </w:rPr>
        <w:t xml:space="preserve"> Безопасность дорожного движения</w:t>
      </w:r>
    </w:p>
    <w:p w:rsidR="00C42DD8" w:rsidRPr="00C42DD8" w:rsidRDefault="00C42DD8" w:rsidP="00C42DD8">
      <w:pPr>
        <w:pStyle w:val="afd"/>
        <w:ind w:firstLine="708"/>
        <w:rPr>
          <w:rFonts w:ascii="Times New Roman" w:hAnsi="Times New Roman"/>
        </w:rPr>
      </w:pPr>
      <w:r w:rsidRPr="00C42DD8">
        <w:rPr>
          <w:rFonts w:ascii="Times New Roman" w:hAnsi="Times New Roman"/>
        </w:rPr>
        <w:t xml:space="preserve">2. </w:t>
      </w:r>
      <w:proofErr w:type="gramStart"/>
      <w:r w:rsidRPr="00C42DD8">
        <w:rPr>
          <w:rFonts w:ascii="Times New Roman" w:hAnsi="Times New Roman"/>
          <w:bCs/>
        </w:rPr>
        <w:t>«Обеспечение пожарной безопасности территории, профилактика терроризма, экстремизма и чрезвычайных ситуаций</w:t>
      </w:r>
      <w:r w:rsidRPr="00C42DD8">
        <w:rPr>
          <w:rFonts w:ascii="Times New Roman" w:hAnsi="Times New Roman"/>
        </w:rPr>
        <w:t>» (приложение №2 к муниципальной программе Златоруновского сельсовета</w:t>
      </w:r>
      <w:proofErr w:type="gramEnd"/>
    </w:p>
    <w:p w:rsidR="00C42DD8" w:rsidRPr="00C42DD8" w:rsidRDefault="00C42DD8" w:rsidP="00C42DD8">
      <w:pPr>
        <w:pStyle w:val="afd"/>
        <w:rPr>
          <w:rFonts w:ascii="Times New Roman" w:hAnsi="Times New Roman"/>
        </w:rPr>
      </w:pPr>
      <w:r w:rsidRPr="00C42DD8">
        <w:rPr>
          <w:rFonts w:ascii="Times New Roman" w:hAnsi="Times New Roman"/>
        </w:rPr>
        <w:t>Срок реализации подпрограммы – 2023-2025 годы</w:t>
      </w:r>
    </w:p>
    <w:p w:rsidR="00C42DD8" w:rsidRPr="00C42DD8" w:rsidRDefault="00C42DD8" w:rsidP="00C42DD8">
      <w:pPr>
        <w:pStyle w:val="afd"/>
        <w:rPr>
          <w:rFonts w:ascii="Times New Roman" w:hAnsi="Times New Roman"/>
        </w:rPr>
      </w:pPr>
      <w:r w:rsidRPr="00C42DD8">
        <w:rPr>
          <w:rFonts w:ascii="Times New Roman" w:hAnsi="Times New Roman"/>
        </w:rPr>
        <w:t>Цель подпрограммы №2:</w:t>
      </w:r>
    </w:p>
    <w:p w:rsidR="00C42DD8" w:rsidRPr="00C42DD8" w:rsidRDefault="00C42DD8" w:rsidP="00C42DD8">
      <w:pPr>
        <w:pStyle w:val="afd"/>
        <w:rPr>
          <w:rFonts w:ascii="Times New Roman" w:hAnsi="Times New Roman"/>
        </w:rPr>
      </w:pPr>
      <w:r w:rsidRPr="00C42DD8">
        <w:rPr>
          <w:rFonts w:ascii="Times New Roman" w:hAnsi="Times New Roman"/>
        </w:rPr>
        <w:t>-  Защита жизни и здоровья граждан, их прав и свобод;</w:t>
      </w:r>
    </w:p>
    <w:p w:rsidR="00C42DD8" w:rsidRPr="00C42DD8" w:rsidRDefault="00C42DD8" w:rsidP="00C42DD8">
      <w:pPr>
        <w:pStyle w:val="afd"/>
        <w:rPr>
          <w:rFonts w:ascii="Times New Roman" w:hAnsi="Times New Roman"/>
        </w:rPr>
      </w:pPr>
      <w:r w:rsidRPr="00C42DD8">
        <w:rPr>
          <w:rFonts w:ascii="Times New Roman" w:hAnsi="Times New Roman"/>
        </w:rPr>
        <w:t>Задача подпрограммы №2</w:t>
      </w:r>
    </w:p>
    <w:p w:rsidR="00C42DD8" w:rsidRPr="00C42DD8" w:rsidRDefault="00C42DD8" w:rsidP="00C42DD8">
      <w:pPr>
        <w:pStyle w:val="afd"/>
        <w:rPr>
          <w:rFonts w:ascii="Times New Roman" w:hAnsi="Times New Roman"/>
        </w:rPr>
      </w:pPr>
      <w:r w:rsidRPr="00C42DD8">
        <w:rPr>
          <w:rFonts w:ascii="Times New Roman" w:hAnsi="Times New Roman"/>
        </w:rPr>
        <w:t>Повышение уровня защищенности населения по гражданской обороне, действиям при угрозе и возникновении чрезвычайных ситуаций, выполнению требований пожарной безопасности.</w:t>
      </w:r>
    </w:p>
    <w:p w:rsidR="00C42DD8" w:rsidRPr="00C42DD8" w:rsidRDefault="00C42DD8" w:rsidP="00C42DD8">
      <w:pPr>
        <w:pStyle w:val="afd"/>
        <w:ind w:firstLine="708"/>
        <w:rPr>
          <w:rFonts w:ascii="Times New Roman" w:hAnsi="Times New Roman"/>
        </w:rPr>
      </w:pPr>
      <w:r w:rsidRPr="00C42DD8">
        <w:rPr>
          <w:rFonts w:ascii="Times New Roman" w:hAnsi="Times New Roman"/>
        </w:rPr>
        <w:t>3. «Поддержка жилищно-коммунального хозяйства на территории Златоруновского сельсовета» (приложение №3 к муниципальной программе Златоруновского сельсовета).</w:t>
      </w:r>
    </w:p>
    <w:p w:rsidR="00C42DD8" w:rsidRPr="00C42DD8" w:rsidRDefault="00C42DD8" w:rsidP="00C42DD8">
      <w:pPr>
        <w:pStyle w:val="afd"/>
        <w:rPr>
          <w:rFonts w:ascii="Times New Roman" w:hAnsi="Times New Roman"/>
        </w:rPr>
      </w:pPr>
      <w:r w:rsidRPr="00C42DD8">
        <w:rPr>
          <w:rFonts w:ascii="Times New Roman" w:hAnsi="Times New Roman"/>
        </w:rPr>
        <w:t>Срок реализации подпрограммы – 2023-2025 годы</w:t>
      </w:r>
    </w:p>
    <w:p w:rsidR="00C42DD8" w:rsidRPr="00C42DD8" w:rsidRDefault="00C42DD8" w:rsidP="00C42DD8">
      <w:pPr>
        <w:pStyle w:val="afd"/>
        <w:rPr>
          <w:rFonts w:ascii="Times New Roman" w:hAnsi="Times New Roman"/>
        </w:rPr>
      </w:pPr>
      <w:r w:rsidRPr="00C42DD8">
        <w:rPr>
          <w:rFonts w:ascii="Times New Roman" w:hAnsi="Times New Roman"/>
        </w:rPr>
        <w:t>Цель подпрограммы № 3</w:t>
      </w:r>
    </w:p>
    <w:p w:rsidR="00C42DD8" w:rsidRPr="00C42DD8" w:rsidRDefault="00C42DD8" w:rsidP="00C42DD8">
      <w:pPr>
        <w:pStyle w:val="afd"/>
        <w:rPr>
          <w:rFonts w:ascii="Times New Roman" w:hAnsi="Times New Roman"/>
        </w:rPr>
      </w:pPr>
      <w:r w:rsidRPr="00C42DD8">
        <w:rPr>
          <w:rFonts w:ascii="Times New Roman" w:hAnsi="Times New Roman"/>
        </w:rPr>
        <w:t xml:space="preserve">Повышение </w:t>
      </w:r>
      <w:proofErr w:type="gramStart"/>
      <w:r w:rsidRPr="00C42DD8">
        <w:rPr>
          <w:rFonts w:ascii="Times New Roman" w:hAnsi="Times New Roman"/>
        </w:rPr>
        <w:t>надежности функционирования систем жизнеобеспечения населения</w:t>
      </w:r>
      <w:proofErr w:type="gramEnd"/>
      <w:r w:rsidRPr="00C42DD8">
        <w:rPr>
          <w:rFonts w:ascii="Times New Roman" w:hAnsi="Times New Roman"/>
        </w:rPr>
        <w:t xml:space="preserve">.                 </w:t>
      </w:r>
    </w:p>
    <w:p w:rsidR="00C42DD8" w:rsidRPr="00C42DD8" w:rsidRDefault="00C42DD8" w:rsidP="00C42DD8">
      <w:pPr>
        <w:pStyle w:val="afd"/>
        <w:rPr>
          <w:rFonts w:ascii="Times New Roman" w:hAnsi="Times New Roman"/>
        </w:rPr>
      </w:pPr>
      <w:r w:rsidRPr="00C42DD8">
        <w:rPr>
          <w:rFonts w:ascii="Times New Roman" w:hAnsi="Times New Roman"/>
        </w:rPr>
        <w:t>Задача подпрограммы № 3</w:t>
      </w:r>
    </w:p>
    <w:p w:rsidR="00C42DD8" w:rsidRPr="00C42DD8" w:rsidRDefault="00C42DD8" w:rsidP="00C42DD8">
      <w:pPr>
        <w:pStyle w:val="afd"/>
        <w:rPr>
          <w:rFonts w:ascii="Times New Roman" w:hAnsi="Times New Roman"/>
        </w:rPr>
      </w:pPr>
      <w:r w:rsidRPr="00C42DD8">
        <w:rPr>
          <w:rFonts w:ascii="Times New Roman" w:hAnsi="Times New Roman"/>
        </w:rPr>
        <w:t>Обеспечение качественного предоставления     жилищно-коммунальных услуг и условий проживания населения на территории Златоруновского сельсовета.</w:t>
      </w:r>
    </w:p>
    <w:p w:rsidR="00C42DD8" w:rsidRPr="00C42DD8" w:rsidRDefault="00C42DD8" w:rsidP="00C42DD8">
      <w:pPr>
        <w:pStyle w:val="afd"/>
        <w:rPr>
          <w:rFonts w:ascii="Times New Roman" w:hAnsi="Times New Roman"/>
        </w:rPr>
      </w:pPr>
    </w:p>
    <w:p w:rsidR="00C42DD8" w:rsidRPr="00C42DD8" w:rsidRDefault="00C42DD8" w:rsidP="00C42DD8">
      <w:pPr>
        <w:widowControl w:val="0"/>
        <w:autoSpaceDE w:val="0"/>
        <w:autoSpaceDN w:val="0"/>
        <w:adjustRightInd w:val="0"/>
        <w:spacing w:after="0" w:line="240" w:lineRule="auto"/>
        <w:ind w:firstLine="540"/>
        <w:jc w:val="both"/>
        <w:rPr>
          <w:rFonts w:ascii="Times New Roman" w:hAnsi="Times New Roman" w:cs="Times New Roman"/>
        </w:rPr>
      </w:pPr>
      <w:r w:rsidRPr="00C42DD8">
        <w:rPr>
          <w:rFonts w:ascii="Times New Roman" w:hAnsi="Times New Roman" w:cs="Times New Roman"/>
        </w:rPr>
        <w:t xml:space="preserve">  Основные проблемы на территории:</w:t>
      </w:r>
    </w:p>
    <w:p w:rsidR="00C42DD8" w:rsidRPr="00C42DD8" w:rsidRDefault="00C42DD8" w:rsidP="00C42DD8">
      <w:pPr>
        <w:autoSpaceDE w:val="0"/>
        <w:autoSpaceDN w:val="0"/>
        <w:adjustRightInd w:val="0"/>
        <w:spacing w:after="0" w:line="240" w:lineRule="auto"/>
        <w:ind w:firstLine="709"/>
        <w:jc w:val="both"/>
        <w:rPr>
          <w:rFonts w:ascii="Times New Roman" w:hAnsi="Times New Roman" w:cs="Times New Roman"/>
        </w:rPr>
      </w:pPr>
      <w:r w:rsidRPr="00C42DD8">
        <w:rPr>
          <w:rFonts w:ascii="Times New Roman" w:hAnsi="Times New Roman" w:cs="Times New Roman"/>
        </w:rPr>
        <w:t>Подпрограмма 1:</w:t>
      </w:r>
    </w:p>
    <w:p w:rsidR="00C42DD8" w:rsidRPr="00C42DD8" w:rsidRDefault="00C42DD8" w:rsidP="00C42DD8">
      <w:pPr>
        <w:autoSpaceDE w:val="0"/>
        <w:autoSpaceDN w:val="0"/>
        <w:adjustRightInd w:val="0"/>
        <w:spacing w:after="0" w:line="240" w:lineRule="auto"/>
        <w:ind w:firstLine="709"/>
        <w:jc w:val="both"/>
        <w:rPr>
          <w:rFonts w:ascii="Times New Roman" w:hAnsi="Times New Roman" w:cs="Times New Roman"/>
        </w:rPr>
      </w:pPr>
      <w:r w:rsidRPr="00C42DD8">
        <w:rPr>
          <w:rFonts w:ascii="Times New Roman" w:hAnsi="Times New Roman" w:cs="Times New Roman"/>
        </w:rPr>
        <w:t>- неудовлетворительное состояние внешнего и архитектурного облика населенных пунктов Златоруновского сельсовета.</w:t>
      </w:r>
    </w:p>
    <w:p w:rsidR="00C42DD8" w:rsidRPr="00C42DD8" w:rsidRDefault="00C42DD8" w:rsidP="00C42DD8">
      <w:pPr>
        <w:autoSpaceDE w:val="0"/>
        <w:autoSpaceDN w:val="0"/>
        <w:adjustRightInd w:val="0"/>
        <w:spacing w:after="0" w:line="240" w:lineRule="auto"/>
        <w:ind w:firstLine="709"/>
        <w:jc w:val="both"/>
        <w:rPr>
          <w:rFonts w:ascii="Times New Roman" w:hAnsi="Times New Roman" w:cs="Times New Roman"/>
        </w:rPr>
      </w:pPr>
      <w:r w:rsidRPr="00C42DD8">
        <w:rPr>
          <w:rFonts w:ascii="Times New Roman" w:hAnsi="Times New Roman" w:cs="Times New Roman"/>
        </w:rPr>
        <w:t xml:space="preserve">-отсутствие обходов населенных пунктов приводит </w:t>
      </w:r>
      <w:r w:rsidRPr="00C42DD8">
        <w:rPr>
          <w:rFonts w:ascii="Times New Roman" w:hAnsi="Times New Roman" w:cs="Times New Roman"/>
        </w:rPr>
        <w:br/>
        <w:t>к ускоренному износу их улично-дорожных систем, оказывает негативное влияние на экологическую среду.</w:t>
      </w:r>
    </w:p>
    <w:p w:rsidR="00C42DD8" w:rsidRPr="00C42DD8" w:rsidRDefault="00C42DD8" w:rsidP="00C42DD8">
      <w:pPr>
        <w:autoSpaceDE w:val="0"/>
        <w:autoSpaceDN w:val="0"/>
        <w:adjustRightInd w:val="0"/>
        <w:spacing w:after="0" w:line="240" w:lineRule="auto"/>
        <w:ind w:firstLine="709"/>
        <w:jc w:val="both"/>
        <w:rPr>
          <w:rFonts w:ascii="Times New Roman" w:hAnsi="Times New Roman" w:cs="Times New Roman"/>
        </w:rPr>
      </w:pPr>
      <w:r w:rsidRPr="00C42DD8">
        <w:rPr>
          <w:rFonts w:ascii="Times New Roman" w:hAnsi="Times New Roman" w:cs="Times New Roman"/>
        </w:rPr>
        <w:t>Имеется существенный разрыв в качественных показателях между транспортно-эксплуатационными показателями региональных и межмуниципальных автомобильных дорог и сетью автомобильных дорог, обеспечивающих преимущественно социальную потребность. Неудовлетворительные потребительские свойства последних сдерживают социально-экономическое развитие территории поселений.</w:t>
      </w:r>
    </w:p>
    <w:p w:rsidR="00C42DD8" w:rsidRPr="00C42DD8" w:rsidRDefault="00C42DD8" w:rsidP="00C42DD8">
      <w:pPr>
        <w:autoSpaceDE w:val="0"/>
        <w:autoSpaceDN w:val="0"/>
        <w:adjustRightInd w:val="0"/>
        <w:spacing w:after="0" w:line="240" w:lineRule="auto"/>
        <w:ind w:firstLine="709"/>
        <w:jc w:val="both"/>
        <w:rPr>
          <w:rFonts w:ascii="Times New Roman" w:hAnsi="Times New Roman" w:cs="Times New Roman"/>
        </w:rPr>
      </w:pPr>
      <w:r w:rsidRPr="00C42DD8">
        <w:rPr>
          <w:rFonts w:ascii="Times New Roman" w:hAnsi="Times New Roman" w:cs="Times New Roman"/>
        </w:rPr>
        <w:t>Подпрограмма 2.</w:t>
      </w:r>
    </w:p>
    <w:p w:rsidR="00C42DD8" w:rsidRPr="00C42DD8" w:rsidRDefault="00C42DD8" w:rsidP="00C42DD8">
      <w:pPr>
        <w:autoSpaceDE w:val="0"/>
        <w:autoSpaceDN w:val="0"/>
        <w:adjustRightInd w:val="0"/>
        <w:spacing w:after="0" w:line="240" w:lineRule="auto"/>
        <w:ind w:firstLine="709"/>
        <w:jc w:val="both"/>
        <w:rPr>
          <w:rFonts w:ascii="Times New Roman" w:hAnsi="Times New Roman" w:cs="Times New Roman"/>
        </w:rPr>
      </w:pPr>
      <w:r w:rsidRPr="00C42DD8">
        <w:rPr>
          <w:rFonts w:ascii="Times New Roman" w:eastAsia="Calibri" w:hAnsi="Times New Roman" w:cs="Times New Roman"/>
        </w:rPr>
        <w:lastRenderedPageBreak/>
        <w:t>Увеличивается количество ландшафтных пожаров на территории поселений в связи с неудовлетворительным состоянием жилфонда, ухода за прилегающими территориями приусадебных хозяйств, организаций, фермеров.  Возникает угроза и возникновение чрезвычайных ситуаций, не выполняют требования пожарной безопасности»</w:t>
      </w:r>
    </w:p>
    <w:p w:rsidR="00C42DD8" w:rsidRPr="00C42DD8" w:rsidRDefault="00C42DD8" w:rsidP="00C42DD8">
      <w:pPr>
        <w:autoSpaceDE w:val="0"/>
        <w:autoSpaceDN w:val="0"/>
        <w:adjustRightInd w:val="0"/>
        <w:spacing w:after="0" w:line="240" w:lineRule="auto"/>
        <w:ind w:firstLine="709"/>
        <w:jc w:val="both"/>
        <w:rPr>
          <w:rFonts w:ascii="Times New Roman" w:hAnsi="Times New Roman" w:cs="Times New Roman"/>
        </w:rPr>
      </w:pPr>
      <w:r w:rsidRPr="00C42DD8">
        <w:rPr>
          <w:rFonts w:ascii="Times New Roman" w:hAnsi="Times New Roman" w:cs="Times New Roman"/>
        </w:rPr>
        <w:t>Подпрограмма 3:</w:t>
      </w:r>
    </w:p>
    <w:p w:rsidR="00C42DD8" w:rsidRPr="00C42DD8" w:rsidRDefault="00C42DD8" w:rsidP="00C42DD8">
      <w:pPr>
        <w:autoSpaceDE w:val="0"/>
        <w:autoSpaceDN w:val="0"/>
        <w:adjustRightInd w:val="0"/>
        <w:spacing w:after="0" w:line="240" w:lineRule="auto"/>
        <w:ind w:firstLine="709"/>
        <w:jc w:val="both"/>
        <w:rPr>
          <w:rFonts w:ascii="Times New Roman" w:hAnsi="Times New Roman" w:cs="Times New Roman"/>
        </w:rPr>
      </w:pPr>
      <w:r w:rsidRPr="00C42DD8">
        <w:rPr>
          <w:rFonts w:ascii="Times New Roman" w:hAnsi="Times New Roman" w:cs="Times New Roman"/>
        </w:rPr>
        <w:t xml:space="preserve">- значительный уровень износа основных производственных фондов, </w:t>
      </w:r>
      <w:r w:rsidRPr="00C42DD8">
        <w:rPr>
          <w:rFonts w:ascii="Times New Roman" w:hAnsi="Times New Roman" w:cs="Times New Roman"/>
        </w:rPr>
        <w:br/>
        <w:t xml:space="preserve">в том числе транспортных коммуникаций и энергетического оборудования </w:t>
      </w:r>
      <w:r w:rsidRPr="00C42DD8">
        <w:rPr>
          <w:rFonts w:ascii="Times New Roman" w:hAnsi="Times New Roman" w:cs="Times New Roman"/>
        </w:rPr>
        <w:br/>
        <w:t>до 60 - 70%;</w:t>
      </w:r>
    </w:p>
    <w:p w:rsidR="00C42DD8" w:rsidRPr="00C42DD8" w:rsidRDefault="00C42DD8" w:rsidP="00C42DD8">
      <w:pPr>
        <w:autoSpaceDE w:val="0"/>
        <w:autoSpaceDN w:val="0"/>
        <w:adjustRightInd w:val="0"/>
        <w:spacing w:after="0" w:line="240" w:lineRule="auto"/>
        <w:ind w:firstLine="709"/>
        <w:jc w:val="both"/>
        <w:rPr>
          <w:rFonts w:ascii="Times New Roman" w:hAnsi="Times New Roman" w:cs="Times New Roman"/>
        </w:rPr>
      </w:pPr>
      <w:r w:rsidRPr="00C42DD8">
        <w:rPr>
          <w:rFonts w:ascii="Times New Roman" w:hAnsi="Times New Roman" w:cs="Times New Roman"/>
        </w:rPr>
        <w:t>-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rsidR="00C42DD8" w:rsidRPr="00C42DD8" w:rsidRDefault="00C42DD8" w:rsidP="00C42DD8">
      <w:pPr>
        <w:autoSpaceDE w:val="0"/>
        <w:autoSpaceDN w:val="0"/>
        <w:adjustRightInd w:val="0"/>
        <w:spacing w:after="0" w:line="240" w:lineRule="auto"/>
        <w:ind w:firstLine="709"/>
        <w:jc w:val="both"/>
        <w:rPr>
          <w:rFonts w:ascii="Times New Roman" w:hAnsi="Times New Roman" w:cs="Times New Roman"/>
        </w:rPr>
      </w:pPr>
      <w:r w:rsidRPr="00C42DD8">
        <w:rPr>
          <w:rFonts w:ascii="Times New Roman" w:hAnsi="Times New Roman" w:cs="Times New Roman"/>
        </w:rPr>
        <w:t xml:space="preserve">- на протяжении многих лет капитальный ремонт жилищного фонда в </w:t>
      </w:r>
      <w:proofErr w:type="spellStart"/>
      <w:r w:rsidRPr="00C42DD8">
        <w:rPr>
          <w:rFonts w:ascii="Times New Roman" w:hAnsi="Times New Roman" w:cs="Times New Roman"/>
        </w:rPr>
        <w:t>Златоруновском</w:t>
      </w:r>
      <w:proofErr w:type="spellEnd"/>
      <w:r w:rsidRPr="00C42DD8">
        <w:rPr>
          <w:rFonts w:ascii="Times New Roman" w:hAnsi="Times New Roman" w:cs="Times New Roman"/>
        </w:rPr>
        <w:t xml:space="preserve"> сельсовете практически не производился, что еще больше усилило процесс ветшания жилищного фонда. </w:t>
      </w:r>
    </w:p>
    <w:p w:rsidR="00C42DD8" w:rsidRPr="00C42DD8" w:rsidRDefault="00C42DD8" w:rsidP="00C42DD8">
      <w:pPr>
        <w:widowControl w:val="0"/>
        <w:autoSpaceDE w:val="0"/>
        <w:autoSpaceDN w:val="0"/>
        <w:adjustRightInd w:val="0"/>
        <w:spacing w:after="0" w:line="240" w:lineRule="auto"/>
        <w:ind w:firstLine="540"/>
        <w:jc w:val="both"/>
        <w:rPr>
          <w:rFonts w:ascii="Times New Roman" w:hAnsi="Times New Roman" w:cs="Times New Roman"/>
        </w:rPr>
      </w:pPr>
      <w:r w:rsidRPr="00C42DD8">
        <w:rPr>
          <w:rFonts w:ascii="Times New Roman" w:hAnsi="Times New Roman" w:cs="Times New Roman"/>
        </w:rPr>
        <w:t xml:space="preserve">  Социальная эффективность и экономический эффект от реализации муниципальной  программы Златоруновского сельсовета  достигается за счет:</w:t>
      </w:r>
    </w:p>
    <w:p w:rsidR="00C42DD8" w:rsidRPr="00C42DD8" w:rsidRDefault="00C42DD8" w:rsidP="00C42DD8">
      <w:pPr>
        <w:pStyle w:val="afd"/>
        <w:rPr>
          <w:rFonts w:ascii="Times New Roman" w:hAnsi="Times New Roman"/>
        </w:rPr>
      </w:pPr>
      <w:r w:rsidRPr="00C42DD8">
        <w:rPr>
          <w:rFonts w:ascii="Times New Roman" w:hAnsi="Times New Roman"/>
        </w:rPr>
        <w:t>1) повышение качества содержания территории поселения в чистоте и порядке, а так же содержания мест захоронения в надлежащем виде;</w:t>
      </w:r>
    </w:p>
    <w:p w:rsidR="00C42DD8" w:rsidRPr="00C42DD8" w:rsidRDefault="00C42DD8" w:rsidP="00C42DD8">
      <w:pPr>
        <w:pStyle w:val="afd"/>
        <w:rPr>
          <w:rFonts w:ascii="Times New Roman" w:hAnsi="Times New Roman"/>
        </w:rPr>
      </w:pPr>
      <w:r w:rsidRPr="00C42DD8">
        <w:rPr>
          <w:rFonts w:ascii="Times New Roman" w:hAnsi="Times New Roman"/>
        </w:rPr>
        <w:t>2) повышение качества  текущего ремонта и содержание дорог;</w:t>
      </w:r>
    </w:p>
    <w:p w:rsidR="00C42DD8" w:rsidRPr="00C42DD8" w:rsidRDefault="00C42DD8" w:rsidP="00C42DD8">
      <w:pPr>
        <w:pStyle w:val="afd"/>
        <w:rPr>
          <w:rFonts w:ascii="Times New Roman" w:hAnsi="Times New Roman"/>
        </w:rPr>
      </w:pPr>
      <w:r w:rsidRPr="00C42DD8">
        <w:rPr>
          <w:rFonts w:ascii="Times New Roman" w:hAnsi="Times New Roman"/>
        </w:rPr>
        <w:t>3) повышение качества освещённости улиц и дорог в населенных пунктах поселения, снижение нарушений общественного порядка;</w:t>
      </w:r>
    </w:p>
    <w:p w:rsidR="00C42DD8" w:rsidRPr="00C42DD8" w:rsidRDefault="00C42DD8" w:rsidP="00C42DD8">
      <w:pPr>
        <w:pStyle w:val="afd"/>
        <w:rPr>
          <w:rFonts w:ascii="Times New Roman" w:hAnsi="Times New Roman"/>
        </w:rPr>
      </w:pPr>
      <w:r w:rsidRPr="00C42DD8">
        <w:rPr>
          <w:rFonts w:ascii="Times New Roman" w:hAnsi="Times New Roman"/>
        </w:rPr>
        <w:t>4) снижение последствий от чрезвычайных ситуаций, пожаров, терроризма и экстремизма территорий.</w:t>
      </w:r>
    </w:p>
    <w:p w:rsidR="00C42DD8" w:rsidRPr="00C42DD8" w:rsidRDefault="00C42DD8" w:rsidP="00C42DD8">
      <w:pPr>
        <w:pStyle w:val="afd"/>
        <w:rPr>
          <w:rFonts w:ascii="Times New Roman" w:hAnsi="Times New Roman"/>
        </w:rPr>
      </w:pPr>
      <w:r w:rsidRPr="00C42DD8">
        <w:rPr>
          <w:rFonts w:ascii="Times New Roman" w:hAnsi="Times New Roman"/>
        </w:rPr>
        <w:t xml:space="preserve">5) повышение безопасности территории Златоруновского сельсовета.    </w:t>
      </w:r>
    </w:p>
    <w:p w:rsidR="00C42DD8" w:rsidRPr="00C42DD8" w:rsidRDefault="00C42DD8" w:rsidP="00C42DD8">
      <w:pPr>
        <w:pStyle w:val="afd"/>
        <w:rPr>
          <w:rFonts w:ascii="Times New Roman" w:hAnsi="Times New Roman"/>
        </w:rPr>
      </w:pPr>
      <w:r w:rsidRPr="00C42DD8">
        <w:rPr>
          <w:rFonts w:ascii="Times New Roman" w:hAnsi="Times New Roman"/>
        </w:rPr>
        <w:t>6) снижение уровня износа коммунальной инфраструктуры, снижение уровня износа жилищного фонда.</w:t>
      </w:r>
    </w:p>
    <w:p w:rsidR="00C42DD8" w:rsidRPr="00C42DD8" w:rsidRDefault="00C42DD8" w:rsidP="00C42DD8">
      <w:pPr>
        <w:widowControl w:val="0"/>
        <w:autoSpaceDE w:val="0"/>
        <w:autoSpaceDN w:val="0"/>
        <w:adjustRightInd w:val="0"/>
        <w:spacing w:after="0" w:line="240" w:lineRule="auto"/>
        <w:jc w:val="both"/>
        <w:rPr>
          <w:rFonts w:ascii="Times New Roman" w:hAnsi="Times New Roman" w:cs="Times New Roman"/>
        </w:rPr>
      </w:pPr>
      <w:r w:rsidRPr="00C42DD8">
        <w:rPr>
          <w:rFonts w:ascii="Times New Roman" w:hAnsi="Times New Roman" w:cs="Times New Roman"/>
        </w:rPr>
        <w:t>7) повышения качества и надежности предоставления услуг холодного водоснабжения; теплоснабжения.</w:t>
      </w:r>
    </w:p>
    <w:p w:rsidR="00C42DD8" w:rsidRPr="00C42DD8" w:rsidRDefault="00C42DD8" w:rsidP="00C42DD8">
      <w:pPr>
        <w:widowControl w:val="0"/>
        <w:autoSpaceDE w:val="0"/>
        <w:autoSpaceDN w:val="0"/>
        <w:adjustRightInd w:val="0"/>
        <w:spacing w:after="0" w:line="240" w:lineRule="auto"/>
        <w:jc w:val="both"/>
        <w:rPr>
          <w:rFonts w:ascii="Times New Roman" w:hAnsi="Times New Roman" w:cs="Times New Roman"/>
        </w:rPr>
      </w:pPr>
      <w:r w:rsidRPr="00C42DD8">
        <w:rPr>
          <w:rFonts w:ascii="Times New Roman" w:hAnsi="Times New Roman" w:cs="Times New Roman"/>
        </w:rPr>
        <w:t>8)  улучшения условий жизнедеятельности человека, сохранения здоровья населения, снижения воздействия негативных факторов на окружающую среду.</w:t>
      </w:r>
    </w:p>
    <w:p w:rsidR="00C42DD8" w:rsidRPr="00C42DD8" w:rsidRDefault="00C42DD8" w:rsidP="00C42DD8">
      <w:pPr>
        <w:widowControl w:val="0"/>
        <w:autoSpaceDE w:val="0"/>
        <w:autoSpaceDN w:val="0"/>
        <w:adjustRightInd w:val="0"/>
        <w:spacing w:after="0" w:line="240" w:lineRule="auto"/>
        <w:jc w:val="both"/>
        <w:rPr>
          <w:rFonts w:ascii="Times New Roman" w:hAnsi="Times New Roman" w:cs="Times New Roman"/>
        </w:rPr>
      </w:pPr>
    </w:p>
    <w:p w:rsidR="00C42DD8" w:rsidRPr="00C42DD8" w:rsidRDefault="00C42DD8" w:rsidP="00C42DD8">
      <w:pPr>
        <w:tabs>
          <w:tab w:val="left" w:pos="567"/>
        </w:tabs>
        <w:autoSpaceDE w:val="0"/>
        <w:autoSpaceDN w:val="0"/>
        <w:adjustRightInd w:val="0"/>
        <w:spacing w:after="0" w:line="240" w:lineRule="auto"/>
        <w:jc w:val="both"/>
        <w:outlineLvl w:val="2"/>
        <w:rPr>
          <w:rFonts w:ascii="Times New Roman" w:hAnsi="Times New Roman" w:cs="Times New Roman"/>
          <w:b/>
        </w:rPr>
      </w:pPr>
      <w:r w:rsidRPr="00C42DD8">
        <w:rPr>
          <w:rFonts w:ascii="Times New Roman" w:hAnsi="Times New Roman" w:cs="Times New Roman"/>
        </w:rPr>
        <w:t xml:space="preserve">           </w:t>
      </w:r>
      <w:r w:rsidRPr="00C42DD8">
        <w:rPr>
          <w:rFonts w:ascii="Times New Roman" w:hAnsi="Times New Roman" w:cs="Times New Roman"/>
          <w:b/>
        </w:rPr>
        <w:t xml:space="preserve">6. Информация об основных мерах правового регулирования </w:t>
      </w:r>
    </w:p>
    <w:p w:rsidR="00C42DD8" w:rsidRPr="00C42DD8" w:rsidRDefault="00C42DD8" w:rsidP="00C42DD8">
      <w:pPr>
        <w:tabs>
          <w:tab w:val="left" w:pos="567"/>
        </w:tabs>
        <w:autoSpaceDE w:val="0"/>
        <w:autoSpaceDN w:val="0"/>
        <w:adjustRightInd w:val="0"/>
        <w:spacing w:after="0" w:line="240" w:lineRule="auto"/>
        <w:jc w:val="both"/>
        <w:outlineLvl w:val="2"/>
        <w:rPr>
          <w:rFonts w:ascii="Times New Roman" w:hAnsi="Times New Roman" w:cs="Times New Roman"/>
          <w:b/>
        </w:rPr>
      </w:pPr>
    </w:p>
    <w:p w:rsidR="00C42DD8" w:rsidRPr="00C42DD8" w:rsidRDefault="00C42DD8" w:rsidP="00C42DD8">
      <w:pPr>
        <w:autoSpaceDE w:val="0"/>
        <w:autoSpaceDN w:val="0"/>
        <w:adjustRightInd w:val="0"/>
        <w:spacing w:after="0" w:line="240" w:lineRule="auto"/>
        <w:ind w:firstLine="709"/>
        <w:jc w:val="both"/>
        <w:rPr>
          <w:rFonts w:ascii="Times New Roman" w:hAnsi="Times New Roman" w:cs="Times New Roman"/>
        </w:rPr>
      </w:pPr>
      <w:r w:rsidRPr="00C42DD8">
        <w:rPr>
          <w:rFonts w:ascii="Times New Roman" w:hAnsi="Times New Roman" w:cs="Times New Roman"/>
        </w:rPr>
        <w:t>Основными мерами правового регулирования направленными на достижение целей и конечных результатов муниципальной  программы Златоруновского сельсовета</w:t>
      </w:r>
      <w:proofErr w:type="gramStart"/>
      <w:r w:rsidRPr="00C42DD8">
        <w:rPr>
          <w:rFonts w:ascii="Times New Roman" w:hAnsi="Times New Roman" w:cs="Times New Roman"/>
        </w:rPr>
        <w:t xml:space="preserve"> ,</w:t>
      </w:r>
      <w:proofErr w:type="gramEnd"/>
      <w:r w:rsidRPr="00C42DD8">
        <w:rPr>
          <w:rFonts w:ascii="Times New Roman" w:hAnsi="Times New Roman" w:cs="Times New Roman"/>
        </w:rPr>
        <w:t xml:space="preserve"> являются подготовка документов для участия в  конкурсных отборах  на проведение разного плана работ, которые улучшают качество жизнедеятельности населения (приложение № 3 к муниципальной программе Златоруновского сельсовета).</w:t>
      </w:r>
    </w:p>
    <w:p w:rsidR="00C42DD8" w:rsidRPr="00C42DD8" w:rsidRDefault="00C42DD8" w:rsidP="00C42DD8">
      <w:pPr>
        <w:spacing w:after="0" w:line="240" w:lineRule="auto"/>
        <w:jc w:val="both"/>
        <w:rPr>
          <w:rFonts w:ascii="Times New Roman" w:hAnsi="Times New Roman" w:cs="Times New Roman"/>
          <w:b/>
          <w:lang/>
        </w:rPr>
      </w:pPr>
    </w:p>
    <w:p w:rsidR="00C42DD8" w:rsidRPr="00C42DD8" w:rsidRDefault="00C42DD8" w:rsidP="00C42DD8">
      <w:pPr>
        <w:spacing w:after="0" w:line="240" w:lineRule="auto"/>
        <w:jc w:val="both"/>
        <w:rPr>
          <w:rFonts w:ascii="Times New Roman" w:hAnsi="Times New Roman" w:cs="Times New Roman"/>
          <w:b/>
          <w:lang/>
        </w:rPr>
      </w:pPr>
      <w:r w:rsidRPr="00C42DD8">
        <w:rPr>
          <w:rFonts w:ascii="Times New Roman" w:hAnsi="Times New Roman" w:cs="Times New Roman"/>
          <w:b/>
          <w:lang/>
        </w:rPr>
        <w:t xml:space="preserve">         </w:t>
      </w:r>
      <w:r w:rsidRPr="00C42DD8">
        <w:rPr>
          <w:rFonts w:ascii="Times New Roman" w:hAnsi="Times New Roman" w:cs="Times New Roman"/>
          <w:b/>
          <w:lang/>
        </w:rPr>
        <w:t xml:space="preserve"> Перечень подпрограмм с указанием сроков их реализации</w:t>
      </w:r>
    </w:p>
    <w:p w:rsidR="00C42DD8" w:rsidRPr="00C42DD8" w:rsidRDefault="00C42DD8" w:rsidP="00C42DD8">
      <w:pPr>
        <w:spacing w:after="0" w:line="240" w:lineRule="auto"/>
        <w:jc w:val="center"/>
        <w:rPr>
          <w:rFonts w:ascii="Times New Roman" w:hAnsi="Times New Roman" w:cs="Times New Roman"/>
          <w:b/>
          <w:lang/>
        </w:rPr>
      </w:pPr>
      <w:r w:rsidRPr="00C42DD8">
        <w:rPr>
          <w:rFonts w:ascii="Times New Roman" w:hAnsi="Times New Roman" w:cs="Times New Roman"/>
          <w:b/>
          <w:lang/>
        </w:rPr>
        <w:t>и ожидаемых результатов</w:t>
      </w:r>
    </w:p>
    <w:p w:rsidR="00C42DD8" w:rsidRPr="00C42DD8" w:rsidRDefault="00C42DD8" w:rsidP="00C42DD8">
      <w:pPr>
        <w:widowControl w:val="0"/>
        <w:autoSpaceDE w:val="0"/>
        <w:autoSpaceDN w:val="0"/>
        <w:adjustRightInd w:val="0"/>
        <w:spacing w:after="0" w:line="240" w:lineRule="auto"/>
        <w:ind w:left="426"/>
        <w:jc w:val="both"/>
        <w:rPr>
          <w:rFonts w:ascii="Times New Roman" w:eastAsia="Calibri" w:hAnsi="Times New Roman" w:cs="Times New Roman"/>
        </w:rPr>
      </w:pPr>
      <w:r w:rsidRPr="00C42DD8">
        <w:rPr>
          <w:rFonts w:ascii="Times New Roman" w:eastAsia="Calibri" w:hAnsi="Times New Roman" w:cs="Times New Roman"/>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2127"/>
        <w:gridCol w:w="4110"/>
      </w:tblGrid>
      <w:tr w:rsidR="00C42DD8" w:rsidRPr="00C42DD8" w:rsidTr="00E97AF7">
        <w:trPr>
          <w:trHeight w:val="501"/>
        </w:trPr>
        <w:tc>
          <w:tcPr>
            <w:tcW w:w="3510" w:type="dxa"/>
            <w:tcBorders>
              <w:top w:val="single" w:sz="4" w:space="0" w:color="auto"/>
              <w:left w:val="single" w:sz="4" w:space="0" w:color="auto"/>
              <w:bottom w:val="single" w:sz="4" w:space="0" w:color="auto"/>
              <w:right w:val="single" w:sz="4" w:space="0" w:color="auto"/>
            </w:tcBorders>
          </w:tcPr>
          <w:p w:rsidR="00C42DD8" w:rsidRPr="00C42DD8" w:rsidRDefault="00C42DD8" w:rsidP="00C42DD8">
            <w:pPr>
              <w:widowControl w:val="0"/>
              <w:tabs>
                <w:tab w:val="left" w:pos="1134"/>
              </w:tabs>
              <w:autoSpaceDE w:val="0"/>
              <w:autoSpaceDN w:val="0"/>
              <w:adjustRightInd w:val="0"/>
              <w:spacing w:after="0" w:line="240" w:lineRule="auto"/>
              <w:jc w:val="both"/>
              <w:rPr>
                <w:rFonts w:ascii="Times New Roman" w:eastAsia="Calibri" w:hAnsi="Times New Roman" w:cs="Times New Roman"/>
                <w:color w:val="000000"/>
                <w:spacing w:val="5"/>
                <w:u w:val="single"/>
              </w:rPr>
            </w:pPr>
            <w:r w:rsidRPr="00C42DD8">
              <w:rPr>
                <w:rFonts w:ascii="Times New Roman" w:eastAsia="Calibri" w:hAnsi="Times New Roman" w:cs="Times New Roman"/>
                <w:color w:val="000000"/>
                <w:spacing w:val="5"/>
              </w:rPr>
              <w:t>Перечень подпрограмм</w:t>
            </w:r>
          </w:p>
        </w:tc>
        <w:tc>
          <w:tcPr>
            <w:tcW w:w="2127" w:type="dxa"/>
            <w:tcBorders>
              <w:top w:val="single" w:sz="4" w:space="0" w:color="auto"/>
              <w:left w:val="single" w:sz="4" w:space="0" w:color="auto"/>
              <w:bottom w:val="single" w:sz="4" w:space="0" w:color="auto"/>
              <w:right w:val="single" w:sz="4" w:space="0" w:color="auto"/>
            </w:tcBorders>
          </w:tcPr>
          <w:p w:rsidR="00C42DD8" w:rsidRPr="00C42DD8" w:rsidRDefault="00C42DD8" w:rsidP="00C42DD8">
            <w:pPr>
              <w:widowControl w:val="0"/>
              <w:tabs>
                <w:tab w:val="left" w:pos="1134"/>
              </w:tabs>
              <w:autoSpaceDE w:val="0"/>
              <w:autoSpaceDN w:val="0"/>
              <w:adjustRightInd w:val="0"/>
              <w:spacing w:after="0" w:line="240" w:lineRule="auto"/>
              <w:jc w:val="both"/>
              <w:rPr>
                <w:rFonts w:ascii="Times New Roman" w:eastAsia="Calibri" w:hAnsi="Times New Roman" w:cs="Times New Roman"/>
                <w:color w:val="000000"/>
                <w:spacing w:val="5"/>
              </w:rPr>
            </w:pPr>
            <w:r w:rsidRPr="00C42DD8">
              <w:rPr>
                <w:rFonts w:ascii="Times New Roman" w:eastAsia="Calibri" w:hAnsi="Times New Roman" w:cs="Times New Roman"/>
                <w:color w:val="000000"/>
                <w:spacing w:val="5"/>
              </w:rPr>
              <w:t>Сроки реализации</w:t>
            </w:r>
          </w:p>
        </w:tc>
        <w:tc>
          <w:tcPr>
            <w:tcW w:w="4110" w:type="dxa"/>
            <w:tcBorders>
              <w:top w:val="single" w:sz="4" w:space="0" w:color="auto"/>
              <w:left w:val="single" w:sz="4" w:space="0" w:color="auto"/>
              <w:bottom w:val="single" w:sz="4" w:space="0" w:color="auto"/>
              <w:right w:val="single" w:sz="4" w:space="0" w:color="auto"/>
            </w:tcBorders>
          </w:tcPr>
          <w:p w:rsidR="00C42DD8" w:rsidRPr="00C42DD8" w:rsidRDefault="00C42DD8" w:rsidP="00C42DD8">
            <w:pPr>
              <w:widowControl w:val="0"/>
              <w:tabs>
                <w:tab w:val="left" w:pos="1134"/>
              </w:tabs>
              <w:autoSpaceDE w:val="0"/>
              <w:autoSpaceDN w:val="0"/>
              <w:adjustRightInd w:val="0"/>
              <w:spacing w:after="0" w:line="240" w:lineRule="auto"/>
              <w:jc w:val="both"/>
              <w:rPr>
                <w:rFonts w:ascii="Times New Roman" w:eastAsia="Calibri" w:hAnsi="Times New Roman" w:cs="Times New Roman"/>
                <w:color w:val="000000"/>
                <w:spacing w:val="5"/>
              </w:rPr>
            </w:pPr>
            <w:r w:rsidRPr="00C42DD8">
              <w:rPr>
                <w:rFonts w:ascii="Times New Roman" w:eastAsia="Calibri" w:hAnsi="Times New Roman" w:cs="Times New Roman"/>
                <w:color w:val="000000"/>
                <w:spacing w:val="5"/>
              </w:rPr>
              <w:t>Ожидаемые результаты</w:t>
            </w:r>
          </w:p>
        </w:tc>
      </w:tr>
      <w:tr w:rsidR="00C42DD8" w:rsidRPr="00C42DD8" w:rsidTr="00C42DD8">
        <w:trPr>
          <w:trHeight w:val="1897"/>
        </w:trPr>
        <w:tc>
          <w:tcPr>
            <w:tcW w:w="3510" w:type="dxa"/>
            <w:tcBorders>
              <w:top w:val="single" w:sz="4" w:space="0" w:color="auto"/>
              <w:left w:val="single" w:sz="4" w:space="0" w:color="auto"/>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r w:rsidRPr="00C42DD8">
              <w:rPr>
                <w:rFonts w:ascii="Times New Roman" w:eastAsia="Calibri" w:hAnsi="Times New Roman" w:cs="Times New Roman"/>
              </w:rPr>
              <w:t>«Благоустройство территории  и улучшение технического состояния дорог Златоруновского сельсовета»;</w:t>
            </w:r>
          </w:p>
          <w:p w:rsidR="00C42DD8" w:rsidRPr="00C42DD8" w:rsidRDefault="00C42DD8" w:rsidP="00C42DD8">
            <w:pPr>
              <w:autoSpaceDE w:val="0"/>
              <w:autoSpaceDN w:val="0"/>
              <w:adjustRightInd w:val="0"/>
              <w:spacing w:after="0" w:line="240" w:lineRule="auto"/>
              <w:jc w:val="both"/>
              <w:rPr>
                <w:rFonts w:ascii="Times New Roman" w:eastAsia="Calibri"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C42DD8" w:rsidRPr="00C42DD8" w:rsidRDefault="00C42DD8" w:rsidP="00C42DD8">
            <w:pPr>
              <w:widowControl w:val="0"/>
              <w:tabs>
                <w:tab w:val="left" w:pos="1134"/>
              </w:tabs>
              <w:autoSpaceDE w:val="0"/>
              <w:autoSpaceDN w:val="0"/>
              <w:adjustRightInd w:val="0"/>
              <w:spacing w:after="0" w:line="240" w:lineRule="auto"/>
              <w:jc w:val="both"/>
              <w:rPr>
                <w:rFonts w:ascii="Times New Roman" w:eastAsia="Calibri" w:hAnsi="Times New Roman" w:cs="Times New Roman"/>
                <w:color w:val="000000"/>
                <w:spacing w:val="5"/>
              </w:rPr>
            </w:pPr>
            <w:r w:rsidRPr="00C42DD8">
              <w:rPr>
                <w:rFonts w:ascii="Times New Roman" w:eastAsia="Calibri" w:hAnsi="Times New Roman" w:cs="Times New Roman"/>
                <w:color w:val="000000"/>
                <w:spacing w:val="5"/>
              </w:rPr>
              <w:t>2023 - 2025 год</w:t>
            </w:r>
          </w:p>
        </w:tc>
        <w:tc>
          <w:tcPr>
            <w:tcW w:w="4110" w:type="dxa"/>
            <w:tcBorders>
              <w:top w:val="single" w:sz="4" w:space="0" w:color="auto"/>
              <w:left w:val="single" w:sz="4" w:space="0" w:color="auto"/>
              <w:bottom w:val="single" w:sz="4" w:space="0" w:color="auto"/>
              <w:right w:val="single" w:sz="4" w:space="0" w:color="auto"/>
            </w:tcBorders>
          </w:tcPr>
          <w:p w:rsidR="00C42DD8" w:rsidRPr="00C42DD8" w:rsidRDefault="00C42DD8" w:rsidP="00C42DD8">
            <w:pPr>
              <w:spacing w:after="0" w:line="240" w:lineRule="auto"/>
              <w:ind w:left="23"/>
              <w:jc w:val="both"/>
              <w:rPr>
                <w:rFonts w:ascii="Times New Roman" w:eastAsia="Calibri" w:hAnsi="Times New Roman" w:cs="Times New Roman"/>
              </w:rPr>
            </w:pPr>
            <w:r w:rsidRPr="00C42DD8">
              <w:rPr>
                <w:rFonts w:ascii="Times New Roman" w:eastAsia="Calibri" w:hAnsi="Times New Roman" w:cs="Times New Roman"/>
              </w:rPr>
              <w:t>1. Привитие жителям сельского поселения любви и уважения к своему населенному пункту, к соблюдению чистоты и порядка на территории Златоруновского сельсовета;</w:t>
            </w:r>
          </w:p>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r w:rsidRPr="00C42DD8">
              <w:rPr>
                <w:rFonts w:ascii="Times New Roman" w:eastAsia="Calibri" w:hAnsi="Times New Roman" w:cs="Times New Roman"/>
              </w:rPr>
              <w:t xml:space="preserve"> 2. Улучшение состояния территории Златоруновского сельсовета.</w:t>
            </w:r>
          </w:p>
        </w:tc>
      </w:tr>
      <w:tr w:rsidR="00C42DD8" w:rsidRPr="00C42DD8" w:rsidTr="00C42DD8">
        <w:trPr>
          <w:trHeight w:val="1837"/>
        </w:trPr>
        <w:tc>
          <w:tcPr>
            <w:tcW w:w="3510" w:type="dxa"/>
            <w:tcBorders>
              <w:top w:val="single" w:sz="4" w:space="0" w:color="auto"/>
              <w:left w:val="single" w:sz="4" w:space="0" w:color="auto"/>
              <w:bottom w:val="single" w:sz="4" w:space="0" w:color="auto"/>
              <w:right w:val="single" w:sz="4" w:space="0" w:color="auto"/>
            </w:tcBorders>
          </w:tcPr>
          <w:p w:rsidR="00C42DD8" w:rsidRPr="00C42DD8" w:rsidRDefault="00C42DD8" w:rsidP="00C42DD8">
            <w:pPr>
              <w:widowControl w:val="0"/>
              <w:tabs>
                <w:tab w:val="left" w:pos="1134"/>
              </w:tabs>
              <w:autoSpaceDE w:val="0"/>
              <w:autoSpaceDN w:val="0"/>
              <w:adjustRightInd w:val="0"/>
              <w:spacing w:after="0" w:line="240" w:lineRule="auto"/>
              <w:rPr>
                <w:rFonts w:ascii="Times New Roman" w:eastAsia="Calibri" w:hAnsi="Times New Roman" w:cs="Times New Roman"/>
                <w:color w:val="000000"/>
                <w:spacing w:val="5"/>
              </w:rPr>
            </w:pPr>
            <w:r w:rsidRPr="00C42DD8">
              <w:rPr>
                <w:rFonts w:ascii="Times New Roman" w:eastAsia="Calibri" w:hAnsi="Times New Roman" w:cs="Times New Roman"/>
                <w:bCs/>
              </w:rPr>
              <w:t>«Обеспечение пожарной безопасности территории, профилактика терроризма, экстремизма и чрезвычайных ситуаций»</w:t>
            </w:r>
            <w:r w:rsidRPr="00C42DD8">
              <w:rPr>
                <w:rFonts w:ascii="Times New Roman" w:eastAsia="Calibri" w:hAnsi="Times New Roman" w:cs="Times New Roman"/>
              </w:rPr>
              <w:t>.</w:t>
            </w:r>
          </w:p>
        </w:tc>
        <w:tc>
          <w:tcPr>
            <w:tcW w:w="2127" w:type="dxa"/>
            <w:tcBorders>
              <w:top w:val="single" w:sz="4" w:space="0" w:color="auto"/>
              <w:left w:val="single" w:sz="4" w:space="0" w:color="auto"/>
              <w:bottom w:val="single" w:sz="4" w:space="0" w:color="auto"/>
              <w:right w:val="single" w:sz="4" w:space="0" w:color="auto"/>
            </w:tcBorders>
          </w:tcPr>
          <w:p w:rsidR="00C42DD8" w:rsidRPr="00C42DD8" w:rsidRDefault="00C42DD8" w:rsidP="00C42DD8">
            <w:pPr>
              <w:widowControl w:val="0"/>
              <w:tabs>
                <w:tab w:val="left" w:pos="1134"/>
              </w:tabs>
              <w:autoSpaceDE w:val="0"/>
              <w:autoSpaceDN w:val="0"/>
              <w:adjustRightInd w:val="0"/>
              <w:spacing w:after="0" w:line="240" w:lineRule="auto"/>
              <w:jc w:val="both"/>
              <w:rPr>
                <w:rFonts w:ascii="Times New Roman" w:eastAsia="Calibri" w:hAnsi="Times New Roman" w:cs="Times New Roman"/>
                <w:color w:val="000000"/>
                <w:spacing w:val="5"/>
              </w:rPr>
            </w:pPr>
            <w:r w:rsidRPr="00C42DD8">
              <w:rPr>
                <w:rFonts w:ascii="Times New Roman" w:eastAsia="Calibri" w:hAnsi="Times New Roman" w:cs="Times New Roman"/>
                <w:color w:val="000000"/>
                <w:spacing w:val="5"/>
              </w:rPr>
              <w:t>2023 – 2025 год</w:t>
            </w:r>
          </w:p>
        </w:tc>
        <w:tc>
          <w:tcPr>
            <w:tcW w:w="4110" w:type="dxa"/>
            <w:tcBorders>
              <w:top w:val="single" w:sz="4" w:space="0" w:color="auto"/>
              <w:left w:val="single" w:sz="4" w:space="0" w:color="auto"/>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r w:rsidRPr="00C42DD8">
              <w:rPr>
                <w:rFonts w:ascii="Times New Roman" w:eastAsia="Calibri" w:hAnsi="Times New Roman" w:cs="Times New Roman"/>
              </w:rPr>
              <w:t xml:space="preserve"> 1. Возникновения и смягчение последствий от чрезвычайных ситуаций, пожаров, терроризма и экстремизма территорий и заражения клещевым энцефалитам.</w:t>
            </w:r>
          </w:p>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r w:rsidRPr="00C42DD8">
              <w:rPr>
                <w:rFonts w:ascii="Times New Roman" w:eastAsia="Calibri" w:hAnsi="Times New Roman" w:cs="Times New Roman"/>
              </w:rPr>
              <w:t xml:space="preserve"> 2. Повышение безопасности территории Златоруновского сельсовета.</w:t>
            </w:r>
          </w:p>
        </w:tc>
      </w:tr>
      <w:tr w:rsidR="00C42DD8" w:rsidRPr="00C42DD8" w:rsidTr="00E97AF7">
        <w:trPr>
          <w:trHeight w:val="1181"/>
        </w:trPr>
        <w:tc>
          <w:tcPr>
            <w:tcW w:w="3510" w:type="dxa"/>
            <w:tcBorders>
              <w:top w:val="single" w:sz="4" w:space="0" w:color="auto"/>
              <w:left w:val="single" w:sz="4" w:space="0" w:color="auto"/>
              <w:bottom w:val="single" w:sz="4" w:space="0" w:color="auto"/>
              <w:right w:val="single" w:sz="4" w:space="0" w:color="auto"/>
            </w:tcBorders>
          </w:tcPr>
          <w:p w:rsidR="00C42DD8" w:rsidRPr="00C42DD8" w:rsidRDefault="00C42DD8" w:rsidP="00C42DD8">
            <w:pPr>
              <w:widowControl w:val="0"/>
              <w:tabs>
                <w:tab w:val="left" w:pos="1134"/>
              </w:tabs>
              <w:autoSpaceDE w:val="0"/>
              <w:autoSpaceDN w:val="0"/>
              <w:adjustRightInd w:val="0"/>
              <w:spacing w:after="0" w:line="240" w:lineRule="auto"/>
              <w:rPr>
                <w:rFonts w:ascii="Times New Roman" w:eastAsia="Calibri" w:hAnsi="Times New Roman" w:cs="Times New Roman"/>
                <w:color w:val="000000"/>
                <w:spacing w:val="5"/>
              </w:rPr>
            </w:pPr>
            <w:r w:rsidRPr="00C42DD8">
              <w:rPr>
                <w:rFonts w:ascii="Times New Roman" w:eastAsia="Calibri" w:hAnsi="Times New Roman" w:cs="Times New Roman"/>
              </w:rPr>
              <w:lastRenderedPageBreak/>
              <w:t xml:space="preserve">«Поддержка жилищно-коммунального хозяйства на территории Златоруновского сельсовета» </w:t>
            </w:r>
          </w:p>
        </w:tc>
        <w:tc>
          <w:tcPr>
            <w:tcW w:w="2127" w:type="dxa"/>
            <w:tcBorders>
              <w:top w:val="single" w:sz="4" w:space="0" w:color="auto"/>
              <w:left w:val="single" w:sz="4" w:space="0" w:color="auto"/>
              <w:bottom w:val="single" w:sz="4" w:space="0" w:color="auto"/>
              <w:right w:val="single" w:sz="4" w:space="0" w:color="auto"/>
            </w:tcBorders>
          </w:tcPr>
          <w:p w:rsidR="00C42DD8" w:rsidRPr="00C42DD8" w:rsidRDefault="00C42DD8" w:rsidP="00C42DD8">
            <w:pPr>
              <w:widowControl w:val="0"/>
              <w:tabs>
                <w:tab w:val="left" w:pos="1134"/>
              </w:tabs>
              <w:autoSpaceDE w:val="0"/>
              <w:autoSpaceDN w:val="0"/>
              <w:adjustRightInd w:val="0"/>
              <w:spacing w:after="0" w:line="240" w:lineRule="auto"/>
              <w:jc w:val="both"/>
              <w:rPr>
                <w:rFonts w:ascii="Times New Roman" w:eastAsia="Calibri" w:hAnsi="Times New Roman" w:cs="Times New Roman"/>
                <w:color w:val="000000"/>
                <w:spacing w:val="5"/>
              </w:rPr>
            </w:pPr>
            <w:r w:rsidRPr="00C42DD8">
              <w:rPr>
                <w:rFonts w:ascii="Times New Roman" w:eastAsia="Calibri" w:hAnsi="Times New Roman" w:cs="Times New Roman"/>
                <w:color w:val="000000"/>
                <w:spacing w:val="5"/>
              </w:rPr>
              <w:t>2023 - 2025 год</w:t>
            </w:r>
          </w:p>
        </w:tc>
        <w:tc>
          <w:tcPr>
            <w:tcW w:w="4110" w:type="dxa"/>
            <w:tcBorders>
              <w:top w:val="single" w:sz="4" w:space="0" w:color="auto"/>
              <w:left w:val="single" w:sz="4" w:space="0" w:color="auto"/>
              <w:bottom w:val="single" w:sz="4" w:space="0" w:color="auto"/>
              <w:right w:val="single" w:sz="4" w:space="0" w:color="auto"/>
            </w:tcBorders>
          </w:tcPr>
          <w:p w:rsidR="00C42DD8" w:rsidRPr="00C42DD8" w:rsidRDefault="00C42DD8" w:rsidP="00C42DD8">
            <w:pPr>
              <w:widowControl w:val="0"/>
              <w:tabs>
                <w:tab w:val="left" w:pos="6660"/>
              </w:tabs>
              <w:autoSpaceDE w:val="0"/>
              <w:autoSpaceDN w:val="0"/>
              <w:adjustRightInd w:val="0"/>
              <w:spacing w:after="0" w:line="240" w:lineRule="auto"/>
              <w:jc w:val="both"/>
              <w:rPr>
                <w:rFonts w:ascii="Times New Roman" w:eastAsia="Calibri" w:hAnsi="Times New Roman" w:cs="Times New Roman"/>
              </w:rPr>
            </w:pPr>
            <w:r w:rsidRPr="00C42DD8">
              <w:rPr>
                <w:rFonts w:ascii="Times New Roman" w:eastAsia="Calibri" w:hAnsi="Times New Roman" w:cs="Times New Roman"/>
              </w:rPr>
              <w:t>1. Снижение уровня износа коммунальной инфраструктуры.</w:t>
            </w:r>
            <w:r w:rsidRPr="00C42DD8">
              <w:rPr>
                <w:rFonts w:ascii="Times New Roman" w:eastAsia="Calibri" w:hAnsi="Times New Roman" w:cs="Times New Roman"/>
              </w:rPr>
              <w:tab/>
            </w:r>
          </w:p>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color w:val="000000"/>
                <w:spacing w:val="5"/>
              </w:rPr>
            </w:pPr>
            <w:r w:rsidRPr="00C42DD8">
              <w:rPr>
                <w:rFonts w:ascii="Times New Roman" w:eastAsia="Calibri" w:hAnsi="Times New Roman" w:cs="Times New Roman"/>
                <w:color w:val="000000"/>
                <w:spacing w:val="5"/>
              </w:rPr>
              <w:t xml:space="preserve">2. </w:t>
            </w:r>
            <w:r w:rsidRPr="00C42DD8">
              <w:rPr>
                <w:rFonts w:ascii="Times New Roman" w:eastAsia="Calibri" w:hAnsi="Times New Roman" w:cs="Times New Roman"/>
              </w:rPr>
              <w:t>Снижение уровня износа жилищного фонда</w:t>
            </w:r>
          </w:p>
        </w:tc>
      </w:tr>
    </w:tbl>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p>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r w:rsidRPr="00C42DD8">
        <w:rPr>
          <w:rFonts w:ascii="Times New Roman" w:eastAsia="Calibri" w:hAnsi="Times New Roman" w:cs="Times New Roman"/>
        </w:rPr>
        <w:t>Основные меры правового регулирования в соответствующей сфере, направленные на достижение цели и (или) конечных результатов программы</w:t>
      </w:r>
    </w:p>
    <w:p w:rsidR="00C42DD8" w:rsidRPr="00C42DD8" w:rsidRDefault="00C42DD8" w:rsidP="00C42DD8">
      <w:pPr>
        <w:autoSpaceDE w:val="0"/>
        <w:autoSpaceDN w:val="0"/>
        <w:adjustRightInd w:val="0"/>
        <w:spacing w:after="0" w:line="240" w:lineRule="auto"/>
        <w:ind w:left="5400"/>
        <w:jc w:val="both"/>
        <w:outlineLvl w:val="2"/>
        <w:rPr>
          <w:rFonts w:ascii="Times New Roman" w:eastAsia="Calibri" w:hAnsi="Times New Roman" w:cs="Times New Roman"/>
        </w:rPr>
      </w:pPr>
    </w:p>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952"/>
        <w:gridCol w:w="3780"/>
        <w:gridCol w:w="2593"/>
      </w:tblGrid>
      <w:tr w:rsidR="00C42DD8" w:rsidRPr="00C42DD8" w:rsidTr="00E97AF7">
        <w:tc>
          <w:tcPr>
            <w:tcW w:w="648" w:type="dxa"/>
            <w:tcBorders>
              <w:top w:val="single" w:sz="4" w:space="0" w:color="auto"/>
              <w:left w:val="single" w:sz="4" w:space="0" w:color="auto"/>
              <w:bottom w:val="single" w:sz="4" w:space="0" w:color="auto"/>
              <w:right w:val="single" w:sz="4" w:space="0" w:color="auto"/>
            </w:tcBorders>
            <w:vAlign w:val="center"/>
          </w:tcPr>
          <w:p w:rsidR="00C42DD8" w:rsidRPr="00C42DD8" w:rsidRDefault="00C42DD8" w:rsidP="00C42DD8">
            <w:pPr>
              <w:autoSpaceDE w:val="0"/>
              <w:autoSpaceDN w:val="0"/>
              <w:adjustRightInd w:val="0"/>
              <w:spacing w:after="0" w:line="240" w:lineRule="auto"/>
              <w:jc w:val="both"/>
              <w:outlineLvl w:val="2"/>
              <w:rPr>
                <w:rFonts w:ascii="Times New Roman" w:eastAsia="Calibri" w:hAnsi="Times New Roman" w:cs="Times New Roman"/>
              </w:rPr>
            </w:pPr>
            <w:r w:rsidRPr="00C42DD8">
              <w:rPr>
                <w:rFonts w:ascii="Times New Roman" w:eastAsia="Calibri" w:hAnsi="Times New Roman" w:cs="Times New Roman"/>
              </w:rPr>
              <w:t xml:space="preserve">№ </w:t>
            </w:r>
            <w:proofErr w:type="spellStart"/>
            <w:proofErr w:type="gramStart"/>
            <w:r w:rsidRPr="00C42DD8">
              <w:rPr>
                <w:rFonts w:ascii="Times New Roman" w:eastAsia="Calibri" w:hAnsi="Times New Roman" w:cs="Times New Roman"/>
              </w:rPr>
              <w:t>п</w:t>
            </w:r>
            <w:proofErr w:type="spellEnd"/>
            <w:proofErr w:type="gramEnd"/>
            <w:r w:rsidRPr="00C42DD8">
              <w:rPr>
                <w:rFonts w:ascii="Times New Roman" w:eastAsia="Calibri" w:hAnsi="Times New Roman" w:cs="Times New Roman"/>
              </w:rPr>
              <w:t>/</w:t>
            </w:r>
            <w:proofErr w:type="spellStart"/>
            <w:r w:rsidRPr="00C42DD8">
              <w:rPr>
                <w:rFonts w:ascii="Times New Roman" w:eastAsia="Calibri" w:hAnsi="Times New Roman" w:cs="Times New Roman"/>
              </w:rPr>
              <w:t>п</w:t>
            </w:r>
            <w:proofErr w:type="spellEnd"/>
          </w:p>
        </w:tc>
        <w:tc>
          <w:tcPr>
            <w:tcW w:w="2952" w:type="dxa"/>
            <w:tcBorders>
              <w:top w:val="single" w:sz="4" w:space="0" w:color="auto"/>
              <w:left w:val="single" w:sz="4" w:space="0" w:color="auto"/>
              <w:bottom w:val="single" w:sz="4" w:space="0" w:color="auto"/>
              <w:right w:val="single" w:sz="4" w:space="0" w:color="auto"/>
            </w:tcBorders>
            <w:vAlign w:val="center"/>
          </w:tcPr>
          <w:p w:rsidR="00C42DD8" w:rsidRPr="00C42DD8" w:rsidRDefault="00C42DD8" w:rsidP="00C42DD8">
            <w:pPr>
              <w:autoSpaceDE w:val="0"/>
              <w:autoSpaceDN w:val="0"/>
              <w:adjustRightInd w:val="0"/>
              <w:spacing w:after="0" w:line="240" w:lineRule="auto"/>
              <w:jc w:val="center"/>
              <w:outlineLvl w:val="2"/>
              <w:rPr>
                <w:rFonts w:ascii="Times New Roman" w:eastAsia="Calibri" w:hAnsi="Times New Roman" w:cs="Times New Roman"/>
              </w:rPr>
            </w:pPr>
            <w:proofErr w:type="spellStart"/>
            <w:r w:rsidRPr="00C42DD8">
              <w:rPr>
                <w:rFonts w:ascii="Times New Roman" w:eastAsia="Calibri" w:hAnsi="Times New Roman" w:cs="Times New Roman"/>
              </w:rPr>
              <w:t>Наменование</w:t>
            </w:r>
            <w:proofErr w:type="spellEnd"/>
            <w:r w:rsidRPr="00C42DD8">
              <w:rPr>
                <w:rFonts w:ascii="Times New Roman" w:eastAsia="Calibri" w:hAnsi="Times New Roman" w:cs="Times New Roman"/>
              </w:rPr>
              <w:t xml:space="preserve"> нормативного правового акта Златоруновского сельсовета</w:t>
            </w:r>
          </w:p>
        </w:tc>
        <w:tc>
          <w:tcPr>
            <w:tcW w:w="3780" w:type="dxa"/>
            <w:tcBorders>
              <w:top w:val="single" w:sz="4" w:space="0" w:color="auto"/>
              <w:left w:val="single" w:sz="4" w:space="0" w:color="auto"/>
              <w:bottom w:val="single" w:sz="4" w:space="0" w:color="auto"/>
              <w:right w:val="single" w:sz="4" w:space="0" w:color="auto"/>
            </w:tcBorders>
            <w:vAlign w:val="center"/>
          </w:tcPr>
          <w:p w:rsidR="00C42DD8" w:rsidRPr="00C42DD8" w:rsidRDefault="00C42DD8" w:rsidP="00C42DD8">
            <w:pPr>
              <w:autoSpaceDE w:val="0"/>
              <w:autoSpaceDN w:val="0"/>
              <w:adjustRightInd w:val="0"/>
              <w:spacing w:after="0" w:line="240" w:lineRule="auto"/>
              <w:jc w:val="center"/>
              <w:outlineLvl w:val="2"/>
              <w:rPr>
                <w:rFonts w:ascii="Times New Roman" w:eastAsia="Calibri" w:hAnsi="Times New Roman" w:cs="Times New Roman"/>
              </w:rPr>
            </w:pPr>
            <w:r w:rsidRPr="00C42DD8">
              <w:rPr>
                <w:rFonts w:ascii="Times New Roman" w:eastAsia="Calibri" w:hAnsi="Times New Roman" w:cs="Times New Roman"/>
              </w:rPr>
              <w:t>Предмет регулирования, основное содержание</w:t>
            </w:r>
          </w:p>
        </w:tc>
        <w:tc>
          <w:tcPr>
            <w:tcW w:w="2593" w:type="dxa"/>
            <w:tcBorders>
              <w:top w:val="single" w:sz="4" w:space="0" w:color="auto"/>
              <w:left w:val="single" w:sz="4" w:space="0" w:color="auto"/>
              <w:bottom w:val="single" w:sz="4" w:space="0" w:color="auto"/>
              <w:right w:val="single" w:sz="4" w:space="0" w:color="auto"/>
            </w:tcBorders>
            <w:vAlign w:val="center"/>
          </w:tcPr>
          <w:p w:rsidR="00C42DD8" w:rsidRPr="00C42DD8" w:rsidRDefault="00C42DD8" w:rsidP="00C42DD8">
            <w:pPr>
              <w:autoSpaceDE w:val="0"/>
              <w:autoSpaceDN w:val="0"/>
              <w:adjustRightInd w:val="0"/>
              <w:spacing w:after="0" w:line="240" w:lineRule="auto"/>
              <w:jc w:val="center"/>
              <w:outlineLvl w:val="2"/>
              <w:rPr>
                <w:rFonts w:ascii="Times New Roman" w:eastAsia="Calibri" w:hAnsi="Times New Roman" w:cs="Times New Roman"/>
              </w:rPr>
            </w:pPr>
            <w:r w:rsidRPr="00C42DD8">
              <w:rPr>
                <w:rFonts w:ascii="Times New Roman" w:eastAsia="Calibri" w:hAnsi="Times New Roman" w:cs="Times New Roman"/>
              </w:rPr>
              <w:t>Срок принятия (год, квартал)</w:t>
            </w:r>
          </w:p>
        </w:tc>
      </w:tr>
      <w:tr w:rsidR="00C42DD8" w:rsidRPr="00C42DD8" w:rsidTr="00E97AF7">
        <w:trPr>
          <w:trHeight w:val="1407"/>
        </w:trPr>
        <w:tc>
          <w:tcPr>
            <w:tcW w:w="648" w:type="dxa"/>
            <w:tcBorders>
              <w:top w:val="single" w:sz="4" w:space="0" w:color="auto"/>
              <w:left w:val="single" w:sz="4" w:space="0" w:color="auto"/>
              <w:bottom w:val="single" w:sz="4" w:space="0" w:color="auto"/>
              <w:right w:val="single" w:sz="4" w:space="0" w:color="auto"/>
            </w:tcBorders>
          </w:tcPr>
          <w:p w:rsidR="00C42DD8" w:rsidRPr="00C42DD8" w:rsidRDefault="00C42DD8" w:rsidP="00C42DD8">
            <w:pPr>
              <w:autoSpaceDE w:val="0"/>
              <w:autoSpaceDN w:val="0"/>
              <w:adjustRightInd w:val="0"/>
              <w:spacing w:after="0" w:line="240" w:lineRule="auto"/>
              <w:jc w:val="both"/>
              <w:outlineLvl w:val="2"/>
              <w:rPr>
                <w:rFonts w:ascii="Times New Roman" w:eastAsia="Calibri" w:hAnsi="Times New Roman" w:cs="Times New Roman"/>
              </w:rPr>
            </w:pPr>
            <w:r w:rsidRPr="00C42DD8">
              <w:rPr>
                <w:rFonts w:ascii="Times New Roman" w:eastAsia="Calibri" w:hAnsi="Times New Roman" w:cs="Times New Roman"/>
              </w:rPr>
              <w:t>1.</w:t>
            </w:r>
          </w:p>
        </w:tc>
        <w:tc>
          <w:tcPr>
            <w:tcW w:w="2952" w:type="dxa"/>
            <w:tcBorders>
              <w:top w:val="single" w:sz="4" w:space="0" w:color="auto"/>
              <w:left w:val="single" w:sz="4" w:space="0" w:color="auto"/>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jc w:val="center"/>
              <w:outlineLvl w:val="2"/>
              <w:rPr>
                <w:rFonts w:ascii="Times New Roman" w:hAnsi="Times New Roman" w:cs="Times New Roman"/>
              </w:rPr>
            </w:pPr>
            <w:r w:rsidRPr="00C42DD8">
              <w:rPr>
                <w:rFonts w:ascii="Times New Roman" w:hAnsi="Times New Roman" w:cs="Times New Roman"/>
              </w:rPr>
              <w:t>Постановление № 44</w:t>
            </w:r>
          </w:p>
        </w:tc>
        <w:tc>
          <w:tcPr>
            <w:tcW w:w="3780" w:type="dxa"/>
            <w:tcBorders>
              <w:top w:val="single" w:sz="4" w:space="0" w:color="auto"/>
              <w:left w:val="single" w:sz="4" w:space="0" w:color="auto"/>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jc w:val="center"/>
              <w:outlineLvl w:val="2"/>
              <w:rPr>
                <w:rFonts w:ascii="Times New Roman" w:hAnsi="Times New Roman" w:cs="Times New Roman"/>
              </w:rPr>
            </w:pPr>
            <w:r w:rsidRPr="00C42DD8">
              <w:rPr>
                <w:rFonts w:ascii="Times New Roman" w:hAnsi="Times New Roman" w:cs="Times New Roman"/>
              </w:rPr>
              <w:t>Об утверждении плана мероприятий по переходу  к программному бюджету в муниципальном образовании Златоруновский  сельсовет.</w:t>
            </w:r>
          </w:p>
        </w:tc>
        <w:tc>
          <w:tcPr>
            <w:tcW w:w="2593" w:type="dxa"/>
            <w:tcBorders>
              <w:top w:val="single" w:sz="4" w:space="0" w:color="auto"/>
              <w:left w:val="single" w:sz="4" w:space="0" w:color="auto"/>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jc w:val="center"/>
              <w:outlineLvl w:val="2"/>
              <w:rPr>
                <w:rFonts w:ascii="Times New Roman" w:hAnsi="Times New Roman" w:cs="Times New Roman"/>
              </w:rPr>
            </w:pPr>
            <w:r w:rsidRPr="00C42DD8">
              <w:rPr>
                <w:rFonts w:ascii="Times New Roman" w:hAnsi="Times New Roman" w:cs="Times New Roman"/>
              </w:rPr>
              <w:t>24.06.2013 год</w:t>
            </w:r>
          </w:p>
        </w:tc>
      </w:tr>
      <w:tr w:rsidR="00C42DD8" w:rsidRPr="00C42DD8" w:rsidTr="00E97AF7">
        <w:trPr>
          <w:trHeight w:val="691"/>
        </w:trPr>
        <w:tc>
          <w:tcPr>
            <w:tcW w:w="648" w:type="dxa"/>
            <w:tcBorders>
              <w:top w:val="single" w:sz="4" w:space="0" w:color="auto"/>
              <w:left w:val="single" w:sz="4" w:space="0" w:color="auto"/>
              <w:bottom w:val="single" w:sz="4" w:space="0" w:color="auto"/>
              <w:right w:val="single" w:sz="4" w:space="0" w:color="auto"/>
            </w:tcBorders>
          </w:tcPr>
          <w:p w:rsidR="00C42DD8" w:rsidRPr="00C42DD8" w:rsidRDefault="00C42DD8" w:rsidP="00C42DD8">
            <w:pPr>
              <w:autoSpaceDE w:val="0"/>
              <w:autoSpaceDN w:val="0"/>
              <w:adjustRightInd w:val="0"/>
              <w:spacing w:after="0" w:line="240" w:lineRule="auto"/>
              <w:jc w:val="both"/>
              <w:outlineLvl w:val="2"/>
              <w:rPr>
                <w:rFonts w:ascii="Times New Roman" w:eastAsia="Calibri" w:hAnsi="Times New Roman" w:cs="Times New Roman"/>
              </w:rPr>
            </w:pPr>
            <w:r w:rsidRPr="00C42DD8">
              <w:rPr>
                <w:rFonts w:ascii="Times New Roman" w:eastAsia="Calibri" w:hAnsi="Times New Roman" w:cs="Times New Roman"/>
              </w:rPr>
              <w:t>2.</w:t>
            </w:r>
          </w:p>
        </w:tc>
        <w:tc>
          <w:tcPr>
            <w:tcW w:w="2952" w:type="dxa"/>
            <w:tcBorders>
              <w:top w:val="single" w:sz="4" w:space="0" w:color="auto"/>
              <w:left w:val="single" w:sz="4" w:space="0" w:color="auto"/>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jc w:val="center"/>
              <w:outlineLvl w:val="2"/>
              <w:rPr>
                <w:rFonts w:ascii="Times New Roman" w:hAnsi="Times New Roman" w:cs="Times New Roman"/>
              </w:rPr>
            </w:pPr>
            <w:r w:rsidRPr="00C42DD8">
              <w:rPr>
                <w:rFonts w:ascii="Times New Roman" w:hAnsi="Times New Roman" w:cs="Times New Roman"/>
              </w:rPr>
              <w:t>Постановление № 82</w:t>
            </w:r>
          </w:p>
        </w:tc>
        <w:tc>
          <w:tcPr>
            <w:tcW w:w="3780" w:type="dxa"/>
            <w:tcBorders>
              <w:top w:val="single" w:sz="4" w:space="0" w:color="auto"/>
              <w:left w:val="single" w:sz="4" w:space="0" w:color="auto"/>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jc w:val="center"/>
              <w:outlineLvl w:val="2"/>
              <w:rPr>
                <w:rFonts w:ascii="Times New Roman" w:hAnsi="Times New Roman" w:cs="Times New Roman"/>
              </w:rPr>
            </w:pPr>
            <w:r w:rsidRPr="00C42DD8">
              <w:rPr>
                <w:rFonts w:ascii="Times New Roman" w:hAnsi="Times New Roman" w:cs="Times New Roman"/>
              </w:rPr>
              <w:t>Об утверждении перечня муниципальных программ на 2014-2016 годы</w:t>
            </w:r>
          </w:p>
        </w:tc>
        <w:tc>
          <w:tcPr>
            <w:tcW w:w="2593" w:type="dxa"/>
            <w:tcBorders>
              <w:top w:val="single" w:sz="4" w:space="0" w:color="auto"/>
              <w:left w:val="single" w:sz="4" w:space="0" w:color="auto"/>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jc w:val="center"/>
              <w:outlineLvl w:val="2"/>
              <w:rPr>
                <w:rFonts w:ascii="Times New Roman" w:hAnsi="Times New Roman" w:cs="Times New Roman"/>
              </w:rPr>
            </w:pPr>
            <w:r w:rsidRPr="00C42DD8">
              <w:rPr>
                <w:rFonts w:ascii="Times New Roman" w:hAnsi="Times New Roman" w:cs="Times New Roman"/>
              </w:rPr>
              <w:t>01.10.2013 год</w:t>
            </w:r>
          </w:p>
        </w:tc>
      </w:tr>
      <w:tr w:rsidR="00C42DD8" w:rsidRPr="00C42DD8" w:rsidTr="00E97AF7">
        <w:tc>
          <w:tcPr>
            <w:tcW w:w="648" w:type="dxa"/>
            <w:tcBorders>
              <w:top w:val="single" w:sz="4" w:space="0" w:color="auto"/>
              <w:left w:val="single" w:sz="4" w:space="0" w:color="auto"/>
              <w:bottom w:val="single" w:sz="4" w:space="0" w:color="auto"/>
              <w:right w:val="single" w:sz="4" w:space="0" w:color="auto"/>
            </w:tcBorders>
          </w:tcPr>
          <w:p w:rsidR="00C42DD8" w:rsidRPr="00C42DD8" w:rsidRDefault="00C42DD8" w:rsidP="00C42DD8">
            <w:pPr>
              <w:autoSpaceDE w:val="0"/>
              <w:autoSpaceDN w:val="0"/>
              <w:adjustRightInd w:val="0"/>
              <w:spacing w:after="0" w:line="240" w:lineRule="auto"/>
              <w:jc w:val="both"/>
              <w:outlineLvl w:val="2"/>
              <w:rPr>
                <w:rFonts w:ascii="Times New Roman" w:eastAsia="Calibri" w:hAnsi="Times New Roman" w:cs="Times New Roman"/>
              </w:rPr>
            </w:pPr>
            <w:r w:rsidRPr="00C42DD8">
              <w:rPr>
                <w:rFonts w:ascii="Times New Roman" w:eastAsia="Calibri" w:hAnsi="Times New Roman" w:cs="Times New Roman"/>
              </w:rPr>
              <w:t>3.</w:t>
            </w:r>
          </w:p>
        </w:tc>
        <w:tc>
          <w:tcPr>
            <w:tcW w:w="2952" w:type="dxa"/>
            <w:tcBorders>
              <w:top w:val="single" w:sz="4" w:space="0" w:color="auto"/>
              <w:left w:val="single" w:sz="4" w:space="0" w:color="auto"/>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jc w:val="center"/>
              <w:outlineLvl w:val="2"/>
              <w:rPr>
                <w:rFonts w:ascii="Times New Roman" w:hAnsi="Times New Roman" w:cs="Times New Roman"/>
              </w:rPr>
            </w:pPr>
            <w:r w:rsidRPr="00C42DD8">
              <w:rPr>
                <w:rFonts w:ascii="Times New Roman" w:hAnsi="Times New Roman" w:cs="Times New Roman"/>
              </w:rPr>
              <w:t>Решение  № 48-138р</w:t>
            </w:r>
          </w:p>
        </w:tc>
        <w:tc>
          <w:tcPr>
            <w:tcW w:w="3780" w:type="dxa"/>
            <w:tcBorders>
              <w:top w:val="single" w:sz="4" w:space="0" w:color="auto"/>
              <w:left w:val="single" w:sz="4" w:space="0" w:color="auto"/>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jc w:val="center"/>
              <w:outlineLvl w:val="2"/>
              <w:rPr>
                <w:rFonts w:ascii="Times New Roman" w:hAnsi="Times New Roman" w:cs="Times New Roman"/>
              </w:rPr>
            </w:pPr>
            <w:r w:rsidRPr="00C42DD8">
              <w:rPr>
                <w:rFonts w:ascii="Times New Roman" w:hAnsi="Times New Roman" w:cs="Times New Roman"/>
              </w:rPr>
              <w:t>Об утверждении  Положения о бюджетном процессе администрации Златоруновского сельсовета</w:t>
            </w:r>
          </w:p>
        </w:tc>
        <w:tc>
          <w:tcPr>
            <w:tcW w:w="2593" w:type="dxa"/>
            <w:tcBorders>
              <w:top w:val="single" w:sz="4" w:space="0" w:color="auto"/>
              <w:left w:val="single" w:sz="4" w:space="0" w:color="auto"/>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jc w:val="center"/>
              <w:outlineLvl w:val="2"/>
              <w:rPr>
                <w:rFonts w:ascii="Times New Roman" w:hAnsi="Times New Roman" w:cs="Times New Roman"/>
              </w:rPr>
            </w:pPr>
            <w:r w:rsidRPr="00C42DD8">
              <w:rPr>
                <w:rFonts w:ascii="Times New Roman" w:hAnsi="Times New Roman" w:cs="Times New Roman"/>
              </w:rPr>
              <w:t>09.09.2013 год</w:t>
            </w:r>
          </w:p>
        </w:tc>
      </w:tr>
    </w:tbl>
    <w:p w:rsidR="00C42DD8" w:rsidRPr="00C42DD8" w:rsidRDefault="00C42DD8" w:rsidP="00C42DD8">
      <w:pPr>
        <w:widowControl w:val="0"/>
        <w:autoSpaceDE w:val="0"/>
        <w:autoSpaceDN w:val="0"/>
        <w:spacing w:before="240" w:after="0" w:line="240" w:lineRule="auto"/>
        <w:ind w:firstLine="709"/>
        <w:jc w:val="center"/>
        <w:rPr>
          <w:rFonts w:ascii="Times New Roman" w:hAnsi="Times New Roman" w:cs="Times New Roman"/>
          <w:b/>
          <w:spacing w:val="-4"/>
        </w:rPr>
      </w:pPr>
      <w:r w:rsidRPr="00C42DD8">
        <w:rPr>
          <w:rFonts w:ascii="Times New Roman" w:hAnsi="Times New Roman" w:cs="Times New Roman"/>
          <w:b/>
        </w:rPr>
        <w:t xml:space="preserve">7. </w:t>
      </w:r>
      <w:r w:rsidRPr="00C42DD8">
        <w:rPr>
          <w:rFonts w:ascii="Times New Roman" w:hAnsi="Times New Roman" w:cs="Times New Roman"/>
          <w:b/>
          <w:spacing w:val="-4"/>
        </w:rPr>
        <w:t>Перечень объектов недвижимого имущества муниципальной собственности Златоруновского сельсовета, подлежащих строительству, реконструкции, техническому перевооружению или приобретению</w:t>
      </w:r>
    </w:p>
    <w:p w:rsidR="00C42DD8" w:rsidRPr="00C42DD8" w:rsidRDefault="00C42DD8" w:rsidP="00C42DD8">
      <w:pPr>
        <w:widowControl w:val="0"/>
        <w:autoSpaceDE w:val="0"/>
        <w:autoSpaceDN w:val="0"/>
        <w:spacing w:before="240" w:after="0" w:line="240" w:lineRule="auto"/>
        <w:ind w:firstLine="709"/>
        <w:jc w:val="both"/>
        <w:rPr>
          <w:rFonts w:ascii="Times New Roman" w:hAnsi="Times New Roman" w:cs="Times New Roman"/>
          <w:spacing w:val="-4"/>
        </w:rPr>
      </w:pPr>
      <w:r w:rsidRPr="00C42DD8">
        <w:rPr>
          <w:rFonts w:ascii="Times New Roman" w:hAnsi="Times New Roman" w:cs="Times New Roman"/>
          <w:spacing w:val="-4"/>
        </w:rPr>
        <w:t>Строительство, реконструкция, техническое перевооружение или приобретение муниципального имущества данной программой не предусмотрено.</w:t>
      </w:r>
    </w:p>
    <w:p w:rsidR="00C42DD8" w:rsidRPr="00C42DD8" w:rsidRDefault="00C42DD8" w:rsidP="00C42DD8">
      <w:pPr>
        <w:pStyle w:val="a7"/>
        <w:tabs>
          <w:tab w:val="left" w:pos="0"/>
          <w:tab w:val="left" w:pos="1418"/>
        </w:tabs>
        <w:autoSpaceDE w:val="0"/>
        <w:autoSpaceDN w:val="0"/>
        <w:adjustRightInd w:val="0"/>
        <w:spacing w:before="240"/>
        <w:ind w:left="0"/>
        <w:jc w:val="center"/>
        <w:outlineLvl w:val="1"/>
        <w:rPr>
          <w:b/>
          <w:sz w:val="22"/>
          <w:szCs w:val="22"/>
        </w:rPr>
      </w:pPr>
      <w:r w:rsidRPr="00C42DD8">
        <w:rPr>
          <w:b/>
          <w:sz w:val="22"/>
          <w:szCs w:val="22"/>
        </w:rPr>
        <w:t xml:space="preserve">8. Ресурсное обеспечение муниципальной  программы Златоруновского сельсовета за счет средств местного бюджета </w:t>
      </w:r>
      <w:proofErr w:type="gramStart"/>
      <w:r w:rsidRPr="00C42DD8">
        <w:rPr>
          <w:b/>
          <w:sz w:val="22"/>
          <w:szCs w:val="22"/>
        </w:rPr>
        <w:t xml:space="preserve">( </w:t>
      </w:r>
      <w:proofErr w:type="gramEnd"/>
      <w:r w:rsidRPr="00C42DD8">
        <w:rPr>
          <w:b/>
          <w:sz w:val="22"/>
          <w:szCs w:val="22"/>
        </w:rPr>
        <w:t>с расшифровкой по главным распорядителям средств бюджета, в разрезе подпрограмм, отдельных мероприятий муниципальной  программы Златоруновского сельсовета)</w:t>
      </w:r>
    </w:p>
    <w:p w:rsidR="00C42DD8" w:rsidRPr="00C42DD8" w:rsidRDefault="00C42DD8" w:rsidP="00C42DD8">
      <w:pPr>
        <w:spacing w:before="240" w:after="0" w:line="240" w:lineRule="auto"/>
        <w:jc w:val="both"/>
        <w:rPr>
          <w:rFonts w:ascii="Times New Roman" w:hAnsi="Times New Roman" w:cs="Times New Roman"/>
        </w:rPr>
      </w:pPr>
      <w:r w:rsidRPr="00C42DD8">
        <w:rPr>
          <w:rFonts w:ascii="Times New Roman" w:hAnsi="Times New Roman" w:cs="Times New Roman"/>
        </w:rPr>
        <w:t xml:space="preserve">          Информация </w:t>
      </w:r>
      <w:r w:rsidRPr="00C42DD8">
        <w:rPr>
          <w:rFonts w:ascii="Times New Roman" w:hAnsi="Times New Roman" w:cs="Times New Roman"/>
          <w:b/>
        </w:rPr>
        <w:t xml:space="preserve">о </w:t>
      </w:r>
      <w:r w:rsidRPr="00C42DD8">
        <w:rPr>
          <w:rFonts w:ascii="Times New Roman" w:hAnsi="Times New Roman" w:cs="Times New Roman"/>
        </w:rPr>
        <w:t xml:space="preserve">ресурсном обеспечении муниципальной  программы Златоруновского сельсовета приведена в приложении №1 к муниципальной  программе Златоруновского сельсовета. </w:t>
      </w:r>
    </w:p>
    <w:p w:rsidR="00C42DD8" w:rsidRPr="00C42DD8" w:rsidRDefault="00C42DD8" w:rsidP="00C42DD8">
      <w:pPr>
        <w:spacing w:before="240" w:after="0" w:line="240" w:lineRule="auto"/>
        <w:jc w:val="both"/>
        <w:rPr>
          <w:rFonts w:ascii="Times New Roman" w:hAnsi="Times New Roman" w:cs="Times New Roman"/>
        </w:rPr>
      </w:pPr>
      <w:r w:rsidRPr="00C42DD8">
        <w:rPr>
          <w:rFonts w:ascii="Times New Roman" w:hAnsi="Times New Roman" w:cs="Times New Roman"/>
        </w:rPr>
        <w:t xml:space="preserve">          Информация об источниках финансирования приведена в приложении №2 </w:t>
      </w:r>
      <w:proofErr w:type="gramStart"/>
      <w:r w:rsidRPr="00C42DD8">
        <w:rPr>
          <w:rFonts w:ascii="Times New Roman" w:hAnsi="Times New Roman" w:cs="Times New Roman"/>
        </w:rPr>
        <w:t>к</w:t>
      </w:r>
      <w:proofErr w:type="gramEnd"/>
      <w:r w:rsidRPr="00C42DD8">
        <w:rPr>
          <w:rFonts w:ascii="Times New Roman" w:hAnsi="Times New Roman" w:cs="Times New Roman"/>
        </w:rPr>
        <w:t xml:space="preserve"> муниципальной программы Златоруновского сельсовета.</w:t>
      </w:r>
    </w:p>
    <w:p w:rsidR="00C42DD8" w:rsidRPr="00C42DD8" w:rsidRDefault="00C42DD8" w:rsidP="00C42DD8">
      <w:pPr>
        <w:spacing w:after="0" w:line="240" w:lineRule="auto"/>
        <w:jc w:val="center"/>
        <w:rPr>
          <w:rFonts w:ascii="Times New Roman" w:hAnsi="Times New Roman" w:cs="Times New Roman"/>
          <w:b/>
          <w:spacing w:val="-4"/>
        </w:rPr>
      </w:pPr>
      <w:r w:rsidRPr="00C42DD8">
        <w:rPr>
          <w:rFonts w:ascii="Times New Roman" w:hAnsi="Times New Roman" w:cs="Times New Roman"/>
          <w:b/>
        </w:rPr>
        <w:t>9. М</w:t>
      </w:r>
      <w:r w:rsidRPr="00C42DD8">
        <w:rPr>
          <w:rFonts w:ascii="Times New Roman" w:hAnsi="Times New Roman" w:cs="Times New Roman"/>
          <w:b/>
          <w:spacing w:val="-4"/>
        </w:rPr>
        <w:t xml:space="preserve">ероприятиях, </w:t>
      </w:r>
      <w:proofErr w:type="gramStart"/>
      <w:r w:rsidRPr="00C42DD8">
        <w:rPr>
          <w:rFonts w:ascii="Times New Roman" w:hAnsi="Times New Roman" w:cs="Times New Roman"/>
          <w:b/>
          <w:spacing w:val="-4"/>
        </w:rPr>
        <w:t>направленные</w:t>
      </w:r>
      <w:proofErr w:type="gramEnd"/>
      <w:r w:rsidRPr="00C42DD8">
        <w:rPr>
          <w:rFonts w:ascii="Times New Roman" w:hAnsi="Times New Roman" w:cs="Times New Roman"/>
          <w:b/>
          <w:spacing w:val="-4"/>
        </w:rPr>
        <w:t xml:space="preserve"> на реализацию научной, </w:t>
      </w:r>
    </w:p>
    <w:p w:rsidR="00C42DD8" w:rsidRPr="00C42DD8" w:rsidRDefault="00C42DD8" w:rsidP="00C42DD8">
      <w:pPr>
        <w:spacing w:after="0" w:line="240" w:lineRule="auto"/>
        <w:jc w:val="center"/>
        <w:rPr>
          <w:rFonts w:ascii="Times New Roman" w:hAnsi="Times New Roman" w:cs="Times New Roman"/>
          <w:b/>
          <w:spacing w:val="-4"/>
        </w:rPr>
      </w:pPr>
      <w:r w:rsidRPr="00C42DD8">
        <w:rPr>
          <w:rFonts w:ascii="Times New Roman" w:hAnsi="Times New Roman" w:cs="Times New Roman"/>
          <w:b/>
          <w:spacing w:val="-4"/>
        </w:rPr>
        <w:t xml:space="preserve"> научно-технической и инновационной деятельности</w:t>
      </w:r>
    </w:p>
    <w:p w:rsidR="00C42DD8" w:rsidRPr="00C42DD8" w:rsidRDefault="00C42DD8" w:rsidP="00C42DD8">
      <w:pPr>
        <w:pStyle w:val="ConsPlusNormal"/>
        <w:spacing w:before="240"/>
        <w:ind w:firstLine="709"/>
        <w:jc w:val="both"/>
        <w:outlineLvl w:val="2"/>
        <w:rPr>
          <w:rFonts w:ascii="Times New Roman" w:hAnsi="Times New Roman" w:cs="Times New Roman"/>
          <w:sz w:val="22"/>
          <w:szCs w:val="22"/>
        </w:rPr>
      </w:pPr>
      <w:r w:rsidRPr="00C42DD8">
        <w:rPr>
          <w:rFonts w:ascii="Times New Roman" w:hAnsi="Times New Roman" w:cs="Times New Roman"/>
          <w:sz w:val="22"/>
          <w:szCs w:val="22"/>
        </w:rPr>
        <w:t>Реализация научной, научно-технической и инновационной деятельности в рамках муниципальной программы Златоруновского сельсовета не предусмотрена.</w:t>
      </w:r>
    </w:p>
    <w:p w:rsidR="00C42DD8" w:rsidRPr="00C42DD8" w:rsidRDefault="00C42DD8" w:rsidP="00C42DD8">
      <w:pPr>
        <w:pStyle w:val="ConsPlusNormal"/>
        <w:spacing w:before="240"/>
        <w:ind w:firstLine="709"/>
        <w:jc w:val="center"/>
        <w:outlineLvl w:val="2"/>
        <w:rPr>
          <w:rFonts w:ascii="Times New Roman" w:hAnsi="Times New Roman" w:cs="Times New Roman"/>
          <w:b/>
          <w:spacing w:val="-4"/>
          <w:sz w:val="22"/>
          <w:szCs w:val="22"/>
        </w:rPr>
      </w:pPr>
      <w:r w:rsidRPr="00C42DD8">
        <w:rPr>
          <w:rFonts w:ascii="Times New Roman" w:hAnsi="Times New Roman" w:cs="Times New Roman"/>
          <w:b/>
          <w:sz w:val="22"/>
          <w:szCs w:val="22"/>
        </w:rPr>
        <w:t xml:space="preserve">10. </w:t>
      </w:r>
      <w:r w:rsidRPr="00C42DD8">
        <w:rPr>
          <w:rFonts w:ascii="Times New Roman" w:hAnsi="Times New Roman" w:cs="Times New Roman"/>
          <w:b/>
          <w:spacing w:val="-4"/>
          <w:sz w:val="22"/>
          <w:szCs w:val="22"/>
        </w:rPr>
        <w:t>Мероприятия, реализуемые в рамках государственно-частного партнерства</w:t>
      </w:r>
    </w:p>
    <w:p w:rsidR="00C42DD8" w:rsidRPr="00C42DD8" w:rsidRDefault="00C42DD8" w:rsidP="00C42DD8">
      <w:pPr>
        <w:spacing w:before="240" w:after="0" w:line="240" w:lineRule="auto"/>
        <w:jc w:val="both"/>
        <w:rPr>
          <w:rFonts w:ascii="Times New Roman" w:hAnsi="Times New Roman" w:cs="Times New Roman"/>
          <w:spacing w:val="-4"/>
        </w:rPr>
      </w:pPr>
      <w:r w:rsidRPr="00C42DD8">
        <w:rPr>
          <w:rFonts w:ascii="Times New Roman" w:hAnsi="Times New Roman" w:cs="Times New Roman"/>
        </w:rPr>
        <w:t xml:space="preserve">          Реализация</w:t>
      </w:r>
      <w:r w:rsidRPr="00C42DD8">
        <w:rPr>
          <w:rFonts w:ascii="Times New Roman" w:hAnsi="Times New Roman" w:cs="Times New Roman"/>
          <w:spacing w:val="-4"/>
        </w:rPr>
        <w:t xml:space="preserve"> мероприятий, в рамках государственно-частного партнерства не предусмотрена. В целях развития государственно-частного партнерства в ЖКС заключаются концессионные соглашения.</w:t>
      </w:r>
    </w:p>
    <w:p w:rsidR="00C42DD8" w:rsidRPr="00C42DD8" w:rsidRDefault="00C42DD8" w:rsidP="00C42DD8">
      <w:pPr>
        <w:spacing w:before="240" w:after="0" w:line="240" w:lineRule="auto"/>
        <w:jc w:val="center"/>
        <w:rPr>
          <w:rFonts w:ascii="Times New Roman" w:hAnsi="Times New Roman" w:cs="Times New Roman"/>
          <w:b/>
          <w:spacing w:val="-4"/>
        </w:rPr>
      </w:pPr>
      <w:r w:rsidRPr="00C42DD8">
        <w:rPr>
          <w:rFonts w:ascii="Times New Roman" w:hAnsi="Times New Roman" w:cs="Times New Roman"/>
          <w:b/>
          <w:spacing w:val="-4"/>
        </w:rPr>
        <w:t>11. Мероприятия, реализуемые за счет средств внебюджетных фондов</w:t>
      </w:r>
    </w:p>
    <w:p w:rsidR="00C42DD8" w:rsidRPr="00C42DD8" w:rsidRDefault="00C42DD8" w:rsidP="00C42DD8">
      <w:pPr>
        <w:spacing w:before="240" w:after="0" w:line="240" w:lineRule="auto"/>
        <w:jc w:val="both"/>
        <w:rPr>
          <w:rFonts w:ascii="Times New Roman" w:hAnsi="Times New Roman" w:cs="Times New Roman"/>
          <w:spacing w:val="-4"/>
        </w:rPr>
      </w:pPr>
      <w:r w:rsidRPr="00C42DD8">
        <w:rPr>
          <w:rFonts w:ascii="Times New Roman" w:hAnsi="Times New Roman" w:cs="Times New Roman"/>
        </w:rPr>
        <w:t xml:space="preserve">         Реализация</w:t>
      </w:r>
      <w:r w:rsidRPr="00C42DD8">
        <w:rPr>
          <w:rFonts w:ascii="Times New Roman" w:hAnsi="Times New Roman" w:cs="Times New Roman"/>
          <w:spacing w:val="-4"/>
        </w:rPr>
        <w:t xml:space="preserve"> мероприятий, за счет средств внебюджетных фондов не предусмотрена.</w:t>
      </w:r>
    </w:p>
    <w:p w:rsidR="00C42DD8" w:rsidRPr="00C42DD8" w:rsidRDefault="00C42DD8" w:rsidP="00C42DD8">
      <w:pPr>
        <w:spacing w:before="240" w:after="0" w:line="240" w:lineRule="auto"/>
        <w:jc w:val="center"/>
        <w:rPr>
          <w:rFonts w:ascii="Times New Roman" w:hAnsi="Times New Roman" w:cs="Times New Roman"/>
          <w:b/>
          <w:spacing w:val="-4"/>
        </w:rPr>
      </w:pPr>
      <w:r w:rsidRPr="00C42DD8">
        <w:rPr>
          <w:rFonts w:ascii="Times New Roman" w:hAnsi="Times New Roman" w:cs="Times New Roman"/>
          <w:b/>
        </w:rPr>
        <w:t xml:space="preserve">12. </w:t>
      </w:r>
      <w:r w:rsidRPr="00C42DD8">
        <w:rPr>
          <w:rFonts w:ascii="Times New Roman" w:hAnsi="Times New Roman" w:cs="Times New Roman"/>
          <w:b/>
          <w:spacing w:val="-4"/>
        </w:rPr>
        <w:t>Инвестиционные проекты, исполнение которых полностью или частично осуществляется за счет средств местного бюджета, – информацию о наличии указанных проектов и их основных параметрах</w:t>
      </w:r>
    </w:p>
    <w:p w:rsidR="00C42DD8" w:rsidRPr="00C42DD8" w:rsidRDefault="00C42DD8" w:rsidP="00C42DD8">
      <w:pPr>
        <w:spacing w:before="240" w:after="0" w:line="240" w:lineRule="auto"/>
        <w:jc w:val="both"/>
        <w:rPr>
          <w:rFonts w:ascii="Times New Roman" w:hAnsi="Times New Roman" w:cs="Times New Roman"/>
          <w:spacing w:val="-4"/>
        </w:rPr>
      </w:pPr>
      <w:r w:rsidRPr="00C42DD8">
        <w:rPr>
          <w:rFonts w:ascii="Times New Roman" w:hAnsi="Times New Roman" w:cs="Times New Roman"/>
          <w:spacing w:val="-4"/>
        </w:rPr>
        <w:lastRenderedPageBreak/>
        <w:t xml:space="preserve">         Инвестиционные проекты, исполнение которых полностью или частично </w:t>
      </w:r>
      <w:proofErr w:type="gramStart"/>
      <w:r w:rsidRPr="00C42DD8">
        <w:rPr>
          <w:rFonts w:ascii="Times New Roman" w:hAnsi="Times New Roman" w:cs="Times New Roman"/>
          <w:spacing w:val="-4"/>
        </w:rPr>
        <w:t>осуществляется за счет средств местного бюджета программой не предусмотрены</w:t>
      </w:r>
      <w:proofErr w:type="gramEnd"/>
      <w:r w:rsidRPr="00C42DD8">
        <w:rPr>
          <w:rFonts w:ascii="Times New Roman" w:hAnsi="Times New Roman" w:cs="Times New Roman"/>
          <w:spacing w:val="-4"/>
        </w:rPr>
        <w:t>.</w:t>
      </w:r>
    </w:p>
    <w:p w:rsidR="00C42DD8" w:rsidRPr="00C42DD8" w:rsidRDefault="00C42DD8" w:rsidP="00C42DD8">
      <w:pPr>
        <w:spacing w:before="240" w:after="0" w:line="240" w:lineRule="auto"/>
        <w:jc w:val="center"/>
        <w:rPr>
          <w:rFonts w:ascii="Times New Roman" w:hAnsi="Times New Roman" w:cs="Times New Roman"/>
          <w:b/>
          <w:spacing w:val="-4"/>
        </w:rPr>
      </w:pPr>
      <w:r w:rsidRPr="00C42DD8">
        <w:rPr>
          <w:rFonts w:ascii="Times New Roman" w:hAnsi="Times New Roman" w:cs="Times New Roman"/>
          <w:b/>
          <w:spacing w:val="-4"/>
        </w:rPr>
        <w:t>13. Мероприятия, направленные на развитие сельских территорий, – информацию о наличии таких мероприятий с указанием объемов бюджетных ассигнований на их реализацию</w:t>
      </w:r>
    </w:p>
    <w:p w:rsidR="00C42DD8" w:rsidRPr="00C42DD8" w:rsidRDefault="00C42DD8" w:rsidP="00C42DD8">
      <w:pPr>
        <w:spacing w:before="240" w:after="0" w:line="240" w:lineRule="auto"/>
        <w:jc w:val="both"/>
        <w:rPr>
          <w:rFonts w:ascii="Times New Roman" w:hAnsi="Times New Roman" w:cs="Times New Roman"/>
          <w:spacing w:val="-4"/>
        </w:rPr>
      </w:pPr>
      <w:r w:rsidRPr="00C42DD8">
        <w:rPr>
          <w:rFonts w:ascii="Times New Roman" w:hAnsi="Times New Roman" w:cs="Times New Roman"/>
          <w:spacing w:val="-4"/>
        </w:rPr>
        <w:t xml:space="preserve">         Мероприятия, направленные на развитие сельских территорий с указанием объемов бюджетных ассигнований на их реализацию, отражены </w:t>
      </w:r>
      <w:proofErr w:type="gramStart"/>
      <w:r w:rsidRPr="00C42DD8">
        <w:rPr>
          <w:rFonts w:ascii="Times New Roman" w:hAnsi="Times New Roman" w:cs="Times New Roman"/>
          <w:spacing w:val="-4"/>
        </w:rPr>
        <w:t>в</w:t>
      </w:r>
      <w:proofErr w:type="gramEnd"/>
      <w:r w:rsidRPr="00C42DD8">
        <w:rPr>
          <w:rFonts w:ascii="Times New Roman" w:hAnsi="Times New Roman" w:cs="Times New Roman"/>
          <w:spacing w:val="-4"/>
        </w:rPr>
        <w:t>:</w:t>
      </w:r>
    </w:p>
    <w:p w:rsidR="00C42DD8" w:rsidRPr="00C42DD8" w:rsidRDefault="00C42DD8" w:rsidP="00C42DD8">
      <w:pPr>
        <w:spacing w:before="240" w:after="0" w:line="240" w:lineRule="auto"/>
        <w:jc w:val="center"/>
        <w:rPr>
          <w:rFonts w:ascii="Times New Roman" w:hAnsi="Times New Roman" w:cs="Times New Roman"/>
          <w:color w:val="000000"/>
          <w:spacing w:val="-4"/>
        </w:rPr>
      </w:pPr>
      <w:r w:rsidRPr="00C42DD8">
        <w:rPr>
          <w:rFonts w:ascii="Times New Roman" w:hAnsi="Times New Roman" w:cs="Times New Roman"/>
          <w:color w:val="000000"/>
          <w:spacing w:val="-4"/>
        </w:rPr>
        <w:t>Подпрограмма 1. - Приложение № 1 и 2  к подпрогорамме№1;</w:t>
      </w:r>
    </w:p>
    <w:p w:rsidR="00C42DD8" w:rsidRPr="00C42DD8" w:rsidRDefault="00C42DD8" w:rsidP="00C42DD8">
      <w:pPr>
        <w:spacing w:before="240" w:after="0" w:line="240" w:lineRule="auto"/>
        <w:jc w:val="center"/>
        <w:rPr>
          <w:rFonts w:ascii="Times New Roman" w:hAnsi="Times New Roman" w:cs="Times New Roman"/>
          <w:color w:val="000000"/>
          <w:spacing w:val="-4"/>
        </w:rPr>
      </w:pPr>
      <w:r w:rsidRPr="00C42DD8">
        <w:rPr>
          <w:rFonts w:ascii="Times New Roman" w:hAnsi="Times New Roman" w:cs="Times New Roman"/>
          <w:color w:val="000000"/>
          <w:spacing w:val="-4"/>
        </w:rPr>
        <w:t>Подпрограмма 2. - Приложение № 1 и 2  к подпрогорамме№2;</w:t>
      </w:r>
    </w:p>
    <w:p w:rsidR="00C42DD8" w:rsidRPr="00C42DD8" w:rsidRDefault="00C42DD8" w:rsidP="00C42DD8">
      <w:pPr>
        <w:spacing w:before="240" w:after="0" w:line="240" w:lineRule="auto"/>
        <w:jc w:val="center"/>
        <w:rPr>
          <w:rFonts w:ascii="Times New Roman" w:hAnsi="Times New Roman" w:cs="Times New Roman"/>
          <w:color w:val="000000"/>
          <w:spacing w:val="-4"/>
        </w:rPr>
      </w:pPr>
      <w:r w:rsidRPr="00C42DD8">
        <w:rPr>
          <w:rFonts w:ascii="Times New Roman" w:hAnsi="Times New Roman" w:cs="Times New Roman"/>
          <w:color w:val="000000"/>
          <w:spacing w:val="-4"/>
        </w:rPr>
        <w:t>Подпрограмма 3. - Приложение № 1 и 2  к подпрогорамме№3;;</w:t>
      </w:r>
    </w:p>
    <w:p w:rsidR="00C42DD8" w:rsidRPr="00C42DD8" w:rsidRDefault="00C42DD8" w:rsidP="00C42DD8">
      <w:pPr>
        <w:spacing w:before="240" w:after="0" w:line="240" w:lineRule="auto"/>
        <w:jc w:val="center"/>
        <w:rPr>
          <w:rFonts w:ascii="Times New Roman" w:hAnsi="Times New Roman" w:cs="Times New Roman"/>
          <w:spacing w:val="-4"/>
        </w:rPr>
      </w:pPr>
      <w:r w:rsidRPr="00C42DD8">
        <w:rPr>
          <w:rFonts w:ascii="Times New Roman" w:hAnsi="Times New Roman" w:cs="Times New Roman"/>
          <w:b/>
          <w:spacing w:val="-4"/>
        </w:rPr>
        <w:t xml:space="preserve">14. </w:t>
      </w:r>
      <w:proofErr w:type="gramStart"/>
      <w:r w:rsidRPr="00C42DD8">
        <w:rPr>
          <w:rFonts w:ascii="Times New Roman" w:hAnsi="Times New Roman" w:cs="Times New Roman"/>
          <w:b/>
          <w:spacing w:val="-4"/>
        </w:rPr>
        <w:t>Бюджетные ассигнования на оплату муниципальных контрактов на выполнение работ, оказание услуг для обеспечения нужд Златоруновского сельсовета,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Златоруновского сельсовета, а также муниципальных контрактов на поставки товаров для обеспечения нужд Златоруновского сельсовета</w:t>
      </w:r>
      <w:proofErr w:type="gramEnd"/>
      <w:r w:rsidRPr="00C42DD8">
        <w:rPr>
          <w:rFonts w:ascii="Times New Roman" w:hAnsi="Times New Roman" w:cs="Times New Roman"/>
          <w:b/>
          <w:spacing w:val="-4"/>
        </w:rPr>
        <w:t xml:space="preserve">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 </w:t>
      </w:r>
      <w:r w:rsidRPr="00C42DD8">
        <w:rPr>
          <w:rFonts w:ascii="Times New Roman" w:hAnsi="Times New Roman" w:cs="Times New Roman"/>
          <w:spacing w:val="-4"/>
        </w:rPr>
        <w:t>Бюджетные ассигнования на оплату муниципальных контрактов для обеспечения нужд Златоруновского сельсовета, длительность производственного цикла выполнения, оказания которых превышает срок действия утвержденных лимитов бюджетных обязательств,  программой не предусмотрены.</w:t>
      </w:r>
    </w:p>
    <w:p w:rsidR="00C42DD8" w:rsidRPr="00C42DD8" w:rsidRDefault="00C42DD8" w:rsidP="00C42DD8">
      <w:pPr>
        <w:autoSpaceDE w:val="0"/>
        <w:autoSpaceDN w:val="0"/>
        <w:adjustRightInd w:val="0"/>
        <w:spacing w:after="0" w:line="240" w:lineRule="auto"/>
        <w:jc w:val="both"/>
        <w:outlineLvl w:val="2"/>
        <w:rPr>
          <w:rFonts w:ascii="Times New Roman" w:eastAsia="Calibri" w:hAnsi="Times New Roman" w:cs="Times New Roman"/>
        </w:rPr>
        <w:sectPr w:rsidR="00C42DD8" w:rsidRPr="00C42DD8" w:rsidSect="006D3FD1">
          <w:pgSz w:w="11906" w:h="16838"/>
          <w:pgMar w:top="709" w:right="851" w:bottom="1134" w:left="1276" w:header="709" w:footer="709" w:gutter="0"/>
          <w:cols w:space="708"/>
          <w:docGrid w:linePitch="360"/>
        </w:sectPr>
      </w:pPr>
    </w:p>
    <w:p w:rsidR="00C42DD8" w:rsidRPr="00C42DD8" w:rsidRDefault="00C42DD8" w:rsidP="00C42DD8">
      <w:pPr>
        <w:spacing w:after="0" w:line="240" w:lineRule="auto"/>
        <w:jc w:val="right"/>
        <w:rPr>
          <w:rFonts w:ascii="Times New Roman" w:eastAsia="Calibri" w:hAnsi="Times New Roman" w:cs="Times New Roman"/>
        </w:rPr>
      </w:pPr>
      <w:r w:rsidRPr="00C42DD8">
        <w:rPr>
          <w:rFonts w:ascii="Times New Roman" w:eastAsia="Calibri" w:hAnsi="Times New Roman" w:cs="Times New Roman"/>
        </w:rPr>
        <w:lastRenderedPageBreak/>
        <w:t>Приложение № 1 к паспорту муниципальной программы</w:t>
      </w:r>
    </w:p>
    <w:p w:rsidR="00C42DD8" w:rsidRPr="00C42DD8" w:rsidRDefault="00C42DD8" w:rsidP="00C42DD8">
      <w:pPr>
        <w:widowControl w:val="0"/>
        <w:autoSpaceDE w:val="0"/>
        <w:autoSpaceDN w:val="0"/>
        <w:adjustRightInd w:val="0"/>
        <w:spacing w:after="0" w:line="240" w:lineRule="auto"/>
        <w:ind w:left="426"/>
        <w:jc w:val="right"/>
        <w:rPr>
          <w:rFonts w:ascii="Times New Roman" w:eastAsia="Calibri" w:hAnsi="Times New Roman" w:cs="Times New Roman"/>
          <w:bCs/>
        </w:rPr>
      </w:pPr>
      <w:r w:rsidRPr="00C42DD8">
        <w:rPr>
          <w:rFonts w:ascii="Times New Roman" w:eastAsia="Calibri" w:hAnsi="Times New Roman" w:cs="Times New Roman"/>
        </w:rPr>
        <w:t xml:space="preserve">                                                                                                                         «</w:t>
      </w:r>
      <w:r w:rsidRPr="00C42DD8">
        <w:rPr>
          <w:rFonts w:ascii="Times New Roman" w:eastAsia="Calibri" w:hAnsi="Times New Roman" w:cs="Times New Roman"/>
          <w:bCs/>
        </w:rPr>
        <w:t xml:space="preserve">Развитие жилищно-коммунального хозяйства,                                             </w:t>
      </w:r>
    </w:p>
    <w:p w:rsidR="00C42DD8" w:rsidRPr="00C42DD8" w:rsidRDefault="00C42DD8" w:rsidP="00C42DD8">
      <w:pPr>
        <w:widowControl w:val="0"/>
        <w:autoSpaceDE w:val="0"/>
        <w:autoSpaceDN w:val="0"/>
        <w:adjustRightInd w:val="0"/>
        <w:spacing w:after="0" w:line="240" w:lineRule="auto"/>
        <w:ind w:left="426"/>
        <w:jc w:val="right"/>
        <w:rPr>
          <w:rFonts w:ascii="Times New Roman" w:eastAsia="Calibri" w:hAnsi="Times New Roman" w:cs="Times New Roman"/>
          <w:bCs/>
        </w:rPr>
      </w:pPr>
      <w:r w:rsidRPr="00C42DD8">
        <w:rPr>
          <w:rFonts w:ascii="Times New Roman" w:eastAsia="Calibri" w:hAnsi="Times New Roman" w:cs="Times New Roman"/>
          <w:bCs/>
        </w:rPr>
        <w:t xml:space="preserve">                                                                                                                          обеспечение комфортных и безопасных условий жизни      </w:t>
      </w:r>
    </w:p>
    <w:p w:rsidR="00C42DD8" w:rsidRPr="00C42DD8" w:rsidRDefault="00C42DD8" w:rsidP="00C42DD8">
      <w:pPr>
        <w:widowControl w:val="0"/>
        <w:autoSpaceDE w:val="0"/>
        <w:autoSpaceDN w:val="0"/>
        <w:adjustRightInd w:val="0"/>
        <w:spacing w:after="0" w:line="240" w:lineRule="auto"/>
        <w:ind w:left="426"/>
        <w:jc w:val="right"/>
        <w:rPr>
          <w:rFonts w:ascii="Times New Roman" w:eastAsia="Calibri" w:hAnsi="Times New Roman" w:cs="Times New Roman"/>
          <w:bCs/>
        </w:rPr>
      </w:pPr>
      <w:r w:rsidRPr="00C42DD8">
        <w:rPr>
          <w:rFonts w:ascii="Times New Roman" w:eastAsia="Calibri" w:hAnsi="Times New Roman" w:cs="Times New Roman"/>
          <w:bCs/>
        </w:rPr>
        <w:t xml:space="preserve">                                                                                                                          на территории Златоруновского сельсовета </w:t>
      </w:r>
    </w:p>
    <w:p w:rsidR="00C42DD8" w:rsidRPr="00C42DD8" w:rsidRDefault="00C42DD8" w:rsidP="00C42DD8">
      <w:pPr>
        <w:widowControl w:val="0"/>
        <w:autoSpaceDE w:val="0"/>
        <w:autoSpaceDN w:val="0"/>
        <w:adjustRightInd w:val="0"/>
        <w:spacing w:after="0" w:line="240" w:lineRule="auto"/>
        <w:ind w:left="426"/>
        <w:jc w:val="right"/>
        <w:rPr>
          <w:rFonts w:ascii="Times New Roman" w:eastAsia="Calibri" w:hAnsi="Times New Roman" w:cs="Times New Roman"/>
        </w:rPr>
      </w:pPr>
    </w:p>
    <w:p w:rsidR="00C42DD8" w:rsidRPr="00C42DD8" w:rsidRDefault="00C42DD8" w:rsidP="00C42DD8">
      <w:pPr>
        <w:widowControl w:val="0"/>
        <w:autoSpaceDE w:val="0"/>
        <w:autoSpaceDN w:val="0"/>
        <w:adjustRightInd w:val="0"/>
        <w:spacing w:after="0" w:line="240" w:lineRule="auto"/>
        <w:ind w:right="-1"/>
        <w:jc w:val="both"/>
        <w:rPr>
          <w:rFonts w:ascii="Times New Roman" w:eastAsia="Calibri" w:hAnsi="Times New Roman" w:cs="Times New Roman"/>
        </w:rPr>
      </w:pPr>
      <w:r w:rsidRPr="00C42DD8">
        <w:rPr>
          <w:rFonts w:ascii="Times New Roman" w:eastAsia="Calibri" w:hAnsi="Times New Roman" w:cs="Times New Roman"/>
        </w:rPr>
        <w:t xml:space="preserve">Распределение планируемых расходов за счет средств бюджета по мероприятиям и подпрограммам муниципальной программы </w:t>
      </w:r>
    </w:p>
    <w:p w:rsidR="00C42DD8" w:rsidRPr="00C42DD8" w:rsidRDefault="00C42DD8" w:rsidP="00C42DD8">
      <w:pPr>
        <w:spacing w:after="0" w:line="240" w:lineRule="auto"/>
        <w:rPr>
          <w:rFonts w:ascii="Times New Roman" w:eastAsia="Calibri" w:hAnsi="Times New Roman" w:cs="Times New Roman"/>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3261"/>
        <w:gridCol w:w="3260"/>
        <w:gridCol w:w="850"/>
        <w:gridCol w:w="851"/>
        <w:gridCol w:w="1276"/>
        <w:gridCol w:w="850"/>
        <w:gridCol w:w="851"/>
        <w:gridCol w:w="850"/>
        <w:gridCol w:w="851"/>
        <w:gridCol w:w="1134"/>
      </w:tblGrid>
      <w:tr w:rsidR="00C42DD8" w:rsidRPr="00C42DD8" w:rsidTr="00E97AF7">
        <w:trPr>
          <w:trHeight w:val="724"/>
        </w:trPr>
        <w:tc>
          <w:tcPr>
            <w:tcW w:w="1701" w:type="dxa"/>
            <w:vMerge w:val="restart"/>
          </w:tcPr>
          <w:p w:rsidR="00C42DD8" w:rsidRPr="00C42DD8" w:rsidRDefault="00C42DD8" w:rsidP="00C42DD8">
            <w:pPr>
              <w:spacing w:after="0" w:line="240" w:lineRule="auto"/>
              <w:ind w:left="-108" w:right="-25"/>
              <w:jc w:val="center"/>
              <w:rPr>
                <w:rFonts w:ascii="Times New Roman" w:eastAsia="Calibri" w:hAnsi="Times New Roman" w:cs="Times New Roman"/>
              </w:rPr>
            </w:pPr>
            <w:r w:rsidRPr="00C42DD8">
              <w:rPr>
                <w:rFonts w:ascii="Times New Roman" w:eastAsia="Calibri" w:hAnsi="Times New Roman" w:cs="Times New Roman"/>
              </w:rPr>
              <w:t>Статус муниципальная программа, подпрограмма</w:t>
            </w:r>
          </w:p>
        </w:tc>
        <w:tc>
          <w:tcPr>
            <w:tcW w:w="3261" w:type="dxa"/>
            <w:vMerge w:val="restart"/>
          </w:tcPr>
          <w:p w:rsidR="00C42DD8" w:rsidRPr="00C42DD8" w:rsidRDefault="00C42DD8" w:rsidP="00C42DD8">
            <w:pPr>
              <w:spacing w:after="0" w:line="240" w:lineRule="auto"/>
              <w:jc w:val="center"/>
              <w:rPr>
                <w:rFonts w:ascii="Times New Roman" w:eastAsia="Calibri" w:hAnsi="Times New Roman" w:cs="Times New Roman"/>
              </w:rPr>
            </w:pPr>
            <w:r w:rsidRPr="00C42DD8">
              <w:rPr>
                <w:rFonts w:ascii="Times New Roman" w:eastAsia="Calibri" w:hAnsi="Times New Roman" w:cs="Times New Roman"/>
              </w:rPr>
              <w:t>Наименование программы, подпрограммы</w:t>
            </w:r>
          </w:p>
        </w:tc>
        <w:tc>
          <w:tcPr>
            <w:tcW w:w="3260" w:type="dxa"/>
            <w:vMerge w:val="restart"/>
          </w:tcPr>
          <w:p w:rsidR="00C42DD8" w:rsidRPr="00C42DD8" w:rsidRDefault="00C42DD8" w:rsidP="00C42DD8">
            <w:pPr>
              <w:spacing w:after="0" w:line="240" w:lineRule="auto"/>
              <w:jc w:val="center"/>
              <w:rPr>
                <w:rFonts w:ascii="Times New Roman" w:eastAsia="Calibri" w:hAnsi="Times New Roman" w:cs="Times New Roman"/>
              </w:rPr>
            </w:pPr>
            <w:r w:rsidRPr="00C42DD8">
              <w:rPr>
                <w:rFonts w:ascii="Times New Roman" w:eastAsia="Calibri" w:hAnsi="Times New Roman" w:cs="Times New Roman"/>
              </w:rPr>
              <w:t>Наименование ГРБС</w:t>
            </w:r>
          </w:p>
        </w:tc>
        <w:tc>
          <w:tcPr>
            <w:tcW w:w="2977" w:type="dxa"/>
            <w:gridSpan w:val="3"/>
          </w:tcPr>
          <w:p w:rsidR="00C42DD8" w:rsidRPr="00C42DD8" w:rsidRDefault="00C42DD8" w:rsidP="00C42DD8">
            <w:pPr>
              <w:spacing w:after="0" w:line="240" w:lineRule="auto"/>
              <w:jc w:val="center"/>
              <w:rPr>
                <w:rFonts w:ascii="Times New Roman" w:eastAsia="Calibri" w:hAnsi="Times New Roman" w:cs="Times New Roman"/>
              </w:rPr>
            </w:pPr>
            <w:r w:rsidRPr="00C42DD8">
              <w:rPr>
                <w:rFonts w:ascii="Times New Roman" w:eastAsia="Calibri" w:hAnsi="Times New Roman" w:cs="Times New Roman"/>
              </w:rPr>
              <w:t>Код бюджетной классификации</w:t>
            </w:r>
          </w:p>
        </w:tc>
        <w:tc>
          <w:tcPr>
            <w:tcW w:w="4536" w:type="dxa"/>
            <w:gridSpan w:val="5"/>
          </w:tcPr>
          <w:p w:rsidR="00C42DD8" w:rsidRPr="00C42DD8" w:rsidRDefault="00C42DD8" w:rsidP="00C42DD8">
            <w:pPr>
              <w:spacing w:after="0" w:line="240" w:lineRule="auto"/>
              <w:jc w:val="center"/>
              <w:rPr>
                <w:rFonts w:ascii="Times New Roman" w:eastAsia="Calibri" w:hAnsi="Times New Roman" w:cs="Times New Roman"/>
              </w:rPr>
            </w:pPr>
            <w:r w:rsidRPr="00C42DD8">
              <w:rPr>
                <w:rFonts w:ascii="Times New Roman" w:eastAsia="Calibri" w:hAnsi="Times New Roman" w:cs="Times New Roman"/>
              </w:rPr>
              <w:t>Расходы (тыс. руб.), годы</w:t>
            </w:r>
          </w:p>
        </w:tc>
      </w:tr>
      <w:tr w:rsidR="00C42DD8" w:rsidRPr="00C42DD8" w:rsidTr="00E97AF7">
        <w:trPr>
          <w:trHeight w:val="295"/>
        </w:trPr>
        <w:tc>
          <w:tcPr>
            <w:tcW w:w="1701" w:type="dxa"/>
            <w:vMerge/>
          </w:tcPr>
          <w:p w:rsidR="00C42DD8" w:rsidRPr="00C42DD8" w:rsidRDefault="00C42DD8" w:rsidP="00C42DD8">
            <w:pPr>
              <w:spacing w:after="0" w:line="240" w:lineRule="auto"/>
              <w:jc w:val="center"/>
              <w:rPr>
                <w:rFonts w:ascii="Times New Roman" w:eastAsia="Calibri" w:hAnsi="Times New Roman" w:cs="Times New Roman"/>
              </w:rPr>
            </w:pPr>
          </w:p>
        </w:tc>
        <w:tc>
          <w:tcPr>
            <w:tcW w:w="3261" w:type="dxa"/>
            <w:vMerge/>
          </w:tcPr>
          <w:p w:rsidR="00C42DD8" w:rsidRPr="00C42DD8" w:rsidRDefault="00C42DD8" w:rsidP="00C42DD8">
            <w:pPr>
              <w:spacing w:after="0" w:line="240" w:lineRule="auto"/>
              <w:jc w:val="center"/>
              <w:rPr>
                <w:rFonts w:ascii="Times New Roman" w:eastAsia="Calibri" w:hAnsi="Times New Roman" w:cs="Times New Roman"/>
              </w:rPr>
            </w:pPr>
          </w:p>
        </w:tc>
        <w:tc>
          <w:tcPr>
            <w:tcW w:w="3260" w:type="dxa"/>
            <w:vMerge/>
          </w:tcPr>
          <w:p w:rsidR="00C42DD8" w:rsidRPr="00C42DD8" w:rsidRDefault="00C42DD8" w:rsidP="00C42DD8">
            <w:pPr>
              <w:spacing w:after="0" w:line="240" w:lineRule="auto"/>
              <w:jc w:val="center"/>
              <w:rPr>
                <w:rFonts w:ascii="Times New Roman" w:eastAsia="Calibri" w:hAnsi="Times New Roman" w:cs="Times New Roman"/>
              </w:rPr>
            </w:pPr>
          </w:p>
        </w:tc>
        <w:tc>
          <w:tcPr>
            <w:tcW w:w="850"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rPr>
            </w:pPr>
            <w:r w:rsidRPr="00C42DD8">
              <w:rPr>
                <w:rFonts w:ascii="Times New Roman" w:eastAsia="Calibri" w:hAnsi="Times New Roman" w:cs="Times New Roman"/>
              </w:rPr>
              <w:t>ГРБС</w:t>
            </w:r>
          </w:p>
        </w:tc>
        <w:tc>
          <w:tcPr>
            <w:tcW w:w="851"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rPr>
            </w:pPr>
            <w:proofErr w:type="spellStart"/>
            <w:r w:rsidRPr="00C42DD8">
              <w:rPr>
                <w:rFonts w:ascii="Times New Roman" w:eastAsia="Calibri" w:hAnsi="Times New Roman" w:cs="Times New Roman"/>
              </w:rPr>
              <w:t>Рз</w:t>
            </w:r>
            <w:proofErr w:type="spellEnd"/>
            <w:r w:rsidRPr="00C42DD8">
              <w:rPr>
                <w:rFonts w:ascii="Times New Roman" w:eastAsia="Calibri" w:hAnsi="Times New Roman" w:cs="Times New Roman"/>
              </w:rPr>
              <w:t xml:space="preserve"> </w:t>
            </w:r>
            <w:proofErr w:type="spellStart"/>
            <w:proofErr w:type="gramStart"/>
            <w:r w:rsidRPr="00C42DD8">
              <w:rPr>
                <w:rFonts w:ascii="Times New Roman" w:eastAsia="Calibri" w:hAnsi="Times New Roman" w:cs="Times New Roman"/>
              </w:rPr>
              <w:t>Пр</w:t>
            </w:r>
            <w:proofErr w:type="spellEnd"/>
            <w:proofErr w:type="gramEnd"/>
          </w:p>
        </w:tc>
        <w:tc>
          <w:tcPr>
            <w:tcW w:w="1276"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rPr>
            </w:pPr>
            <w:r w:rsidRPr="00C42DD8">
              <w:rPr>
                <w:rFonts w:ascii="Times New Roman" w:eastAsia="Calibri" w:hAnsi="Times New Roman" w:cs="Times New Roman"/>
              </w:rPr>
              <w:t>ЦСР</w:t>
            </w:r>
          </w:p>
        </w:tc>
        <w:tc>
          <w:tcPr>
            <w:tcW w:w="850"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rPr>
            </w:pPr>
            <w:r w:rsidRPr="00C42DD8">
              <w:rPr>
                <w:rFonts w:ascii="Times New Roman" w:eastAsia="Calibri" w:hAnsi="Times New Roman" w:cs="Times New Roman"/>
              </w:rPr>
              <w:t>ВР</w:t>
            </w:r>
          </w:p>
        </w:tc>
        <w:tc>
          <w:tcPr>
            <w:tcW w:w="851"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rPr>
            </w:pPr>
            <w:r w:rsidRPr="00C42DD8">
              <w:rPr>
                <w:rFonts w:ascii="Times New Roman" w:eastAsia="Calibri" w:hAnsi="Times New Roman" w:cs="Times New Roman"/>
              </w:rPr>
              <w:t>2023</w:t>
            </w:r>
          </w:p>
        </w:tc>
        <w:tc>
          <w:tcPr>
            <w:tcW w:w="850" w:type="dxa"/>
          </w:tcPr>
          <w:p w:rsidR="00C42DD8" w:rsidRPr="00C42DD8" w:rsidRDefault="00C42DD8" w:rsidP="00C42DD8">
            <w:pPr>
              <w:spacing w:after="0" w:line="240" w:lineRule="auto"/>
              <w:ind w:right="-1"/>
              <w:jc w:val="center"/>
              <w:rPr>
                <w:rFonts w:ascii="Times New Roman" w:eastAsia="Calibri" w:hAnsi="Times New Roman" w:cs="Times New Roman"/>
              </w:rPr>
            </w:pPr>
            <w:r w:rsidRPr="00C42DD8">
              <w:rPr>
                <w:rFonts w:ascii="Times New Roman" w:eastAsia="Calibri" w:hAnsi="Times New Roman" w:cs="Times New Roman"/>
              </w:rPr>
              <w:t>2024</w:t>
            </w:r>
          </w:p>
        </w:tc>
        <w:tc>
          <w:tcPr>
            <w:tcW w:w="851" w:type="dxa"/>
          </w:tcPr>
          <w:p w:rsidR="00C42DD8" w:rsidRPr="00C42DD8" w:rsidRDefault="00C42DD8" w:rsidP="00C42DD8">
            <w:pPr>
              <w:spacing w:after="0" w:line="240" w:lineRule="auto"/>
              <w:ind w:right="-1"/>
              <w:jc w:val="center"/>
              <w:rPr>
                <w:rFonts w:ascii="Times New Roman" w:eastAsia="Calibri" w:hAnsi="Times New Roman" w:cs="Times New Roman"/>
              </w:rPr>
            </w:pPr>
            <w:r w:rsidRPr="00C42DD8">
              <w:rPr>
                <w:rFonts w:ascii="Times New Roman" w:eastAsia="Calibri" w:hAnsi="Times New Roman" w:cs="Times New Roman"/>
              </w:rPr>
              <w:t>2025</w:t>
            </w:r>
          </w:p>
        </w:tc>
        <w:tc>
          <w:tcPr>
            <w:tcW w:w="1134" w:type="dxa"/>
          </w:tcPr>
          <w:p w:rsidR="00C42DD8" w:rsidRPr="00C42DD8" w:rsidRDefault="00C42DD8" w:rsidP="00C42DD8">
            <w:pPr>
              <w:widowControl w:val="0"/>
              <w:autoSpaceDE w:val="0"/>
              <w:autoSpaceDN w:val="0"/>
              <w:adjustRightInd w:val="0"/>
              <w:spacing w:after="0" w:line="240" w:lineRule="auto"/>
              <w:ind w:left="-108" w:right="-108"/>
              <w:jc w:val="center"/>
              <w:rPr>
                <w:rFonts w:ascii="Times New Roman" w:eastAsia="Calibri" w:hAnsi="Times New Roman" w:cs="Times New Roman"/>
              </w:rPr>
            </w:pPr>
            <w:r w:rsidRPr="00C42DD8">
              <w:rPr>
                <w:rFonts w:ascii="Times New Roman" w:eastAsia="Calibri" w:hAnsi="Times New Roman" w:cs="Times New Roman"/>
              </w:rPr>
              <w:t>Итого на период</w:t>
            </w:r>
          </w:p>
        </w:tc>
      </w:tr>
      <w:tr w:rsidR="00C42DD8" w:rsidRPr="00C42DD8" w:rsidTr="00E97AF7">
        <w:tc>
          <w:tcPr>
            <w:tcW w:w="1701" w:type="dxa"/>
            <w:vMerge w:val="restart"/>
          </w:tcPr>
          <w:p w:rsidR="00C42DD8" w:rsidRPr="00C42DD8" w:rsidRDefault="00C42DD8" w:rsidP="00C42DD8">
            <w:pPr>
              <w:spacing w:after="0" w:line="240" w:lineRule="auto"/>
              <w:ind w:left="-108" w:right="-108"/>
              <w:jc w:val="center"/>
              <w:rPr>
                <w:rFonts w:ascii="Times New Roman" w:eastAsia="Calibri" w:hAnsi="Times New Roman" w:cs="Times New Roman"/>
              </w:rPr>
            </w:pPr>
            <w:r w:rsidRPr="00C42DD8">
              <w:rPr>
                <w:rFonts w:ascii="Times New Roman" w:eastAsia="Calibri" w:hAnsi="Times New Roman" w:cs="Times New Roman"/>
              </w:rPr>
              <w:t>муниципальная программа</w:t>
            </w:r>
          </w:p>
        </w:tc>
        <w:tc>
          <w:tcPr>
            <w:tcW w:w="3261" w:type="dxa"/>
            <w:vMerge w:val="restart"/>
          </w:tcPr>
          <w:p w:rsidR="00C42DD8" w:rsidRPr="00C42DD8" w:rsidRDefault="00C42DD8" w:rsidP="00C42DD8">
            <w:pPr>
              <w:spacing w:after="0" w:line="240" w:lineRule="auto"/>
              <w:jc w:val="center"/>
              <w:rPr>
                <w:rFonts w:ascii="Times New Roman" w:eastAsia="Calibri" w:hAnsi="Times New Roman" w:cs="Times New Roman"/>
              </w:rPr>
            </w:pPr>
            <w:r w:rsidRPr="00C42DD8">
              <w:rPr>
                <w:rFonts w:ascii="Times New Roman" w:eastAsia="Calibri" w:hAnsi="Times New Roman" w:cs="Times New Roman"/>
                <w:bCs/>
              </w:rPr>
              <w:t>Развитие жилищно-коммунального хозяйства, обеспечение комфортных и безопасных условий жизни на территории Златоруновского сельсовета»</w:t>
            </w:r>
          </w:p>
        </w:tc>
        <w:tc>
          <w:tcPr>
            <w:tcW w:w="3260" w:type="dxa"/>
          </w:tcPr>
          <w:p w:rsidR="00C42DD8" w:rsidRPr="00C42DD8" w:rsidRDefault="00C42DD8" w:rsidP="00C42DD8">
            <w:pPr>
              <w:spacing w:after="0" w:line="240" w:lineRule="auto"/>
              <w:ind w:left="-108" w:right="-108"/>
              <w:jc w:val="center"/>
              <w:rPr>
                <w:rFonts w:ascii="Times New Roman" w:eastAsia="Calibri" w:hAnsi="Times New Roman" w:cs="Times New Roman"/>
              </w:rPr>
            </w:pPr>
            <w:r w:rsidRPr="00C42DD8">
              <w:rPr>
                <w:rFonts w:ascii="Times New Roman" w:eastAsia="Calibri" w:hAnsi="Times New Roman" w:cs="Times New Roman"/>
              </w:rPr>
              <w:t>всего расходные обязательства по программе</w:t>
            </w:r>
          </w:p>
        </w:tc>
        <w:tc>
          <w:tcPr>
            <w:tcW w:w="850"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b/>
              </w:rPr>
            </w:pPr>
            <w:r w:rsidRPr="00C42DD8">
              <w:rPr>
                <w:rFonts w:ascii="Times New Roman" w:eastAsia="Calibri" w:hAnsi="Times New Roman" w:cs="Times New Roman"/>
                <w:b/>
              </w:rPr>
              <w:t>Х</w:t>
            </w:r>
          </w:p>
        </w:tc>
        <w:tc>
          <w:tcPr>
            <w:tcW w:w="851"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b/>
              </w:rPr>
            </w:pPr>
            <w:r w:rsidRPr="00C42DD8">
              <w:rPr>
                <w:rFonts w:ascii="Times New Roman" w:eastAsia="Calibri" w:hAnsi="Times New Roman" w:cs="Times New Roman"/>
                <w:b/>
              </w:rPr>
              <w:t>Х</w:t>
            </w:r>
          </w:p>
        </w:tc>
        <w:tc>
          <w:tcPr>
            <w:tcW w:w="1276"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b/>
              </w:rPr>
            </w:pPr>
            <w:r w:rsidRPr="00C42DD8">
              <w:rPr>
                <w:rFonts w:ascii="Times New Roman" w:eastAsia="Calibri" w:hAnsi="Times New Roman" w:cs="Times New Roman"/>
                <w:b/>
              </w:rPr>
              <w:t>Х</w:t>
            </w:r>
          </w:p>
        </w:tc>
        <w:tc>
          <w:tcPr>
            <w:tcW w:w="850"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b/>
              </w:rPr>
            </w:pPr>
            <w:r w:rsidRPr="00C42DD8">
              <w:rPr>
                <w:rFonts w:ascii="Times New Roman" w:eastAsia="Calibri" w:hAnsi="Times New Roman" w:cs="Times New Roman"/>
                <w:b/>
              </w:rPr>
              <w:t>Х</w:t>
            </w:r>
          </w:p>
        </w:tc>
        <w:tc>
          <w:tcPr>
            <w:tcW w:w="851"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b/>
              </w:rPr>
            </w:pPr>
            <w:r w:rsidRPr="00C42DD8">
              <w:rPr>
                <w:rFonts w:ascii="Times New Roman" w:eastAsia="Calibri" w:hAnsi="Times New Roman" w:cs="Times New Roman"/>
                <w:b/>
              </w:rPr>
              <w:t>953,1</w:t>
            </w:r>
          </w:p>
        </w:tc>
        <w:tc>
          <w:tcPr>
            <w:tcW w:w="850"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b/>
              </w:rPr>
            </w:pPr>
            <w:r w:rsidRPr="00C42DD8">
              <w:rPr>
                <w:rFonts w:ascii="Times New Roman" w:eastAsia="Calibri" w:hAnsi="Times New Roman" w:cs="Times New Roman"/>
                <w:b/>
              </w:rPr>
              <w:t>866,6</w:t>
            </w:r>
          </w:p>
        </w:tc>
        <w:tc>
          <w:tcPr>
            <w:tcW w:w="851"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b/>
              </w:rPr>
            </w:pPr>
            <w:r w:rsidRPr="00C42DD8">
              <w:rPr>
                <w:rFonts w:ascii="Times New Roman" w:eastAsia="Calibri" w:hAnsi="Times New Roman" w:cs="Times New Roman"/>
                <w:b/>
              </w:rPr>
              <w:t>834,2</w:t>
            </w:r>
          </w:p>
        </w:tc>
        <w:tc>
          <w:tcPr>
            <w:tcW w:w="1134"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b/>
              </w:rPr>
            </w:pPr>
            <w:r w:rsidRPr="00C42DD8">
              <w:rPr>
                <w:rFonts w:ascii="Times New Roman" w:eastAsia="Calibri" w:hAnsi="Times New Roman" w:cs="Times New Roman"/>
                <w:b/>
              </w:rPr>
              <w:t>2653,9</w:t>
            </w:r>
          </w:p>
        </w:tc>
      </w:tr>
      <w:tr w:rsidR="00C42DD8" w:rsidRPr="00C42DD8" w:rsidTr="00E97AF7">
        <w:trPr>
          <w:trHeight w:val="311"/>
        </w:trPr>
        <w:tc>
          <w:tcPr>
            <w:tcW w:w="1701" w:type="dxa"/>
            <w:vMerge/>
          </w:tcPr>
          <w:p w:rsidR="00C42DD8" w:rsidRPr="00C42DD8" w:rsidRDefault="00C42DD8" w:rsidP="00C42DD8">
            <w:pPr>
              <w:spacing w:after="0" w:line="240" w:lineRule="auto"/>
              <w:jc w:val="center"/>
              <w:rPr>
                <w:rFonts w:ascii="Times New Roman" w:eastAsia="Calibri" w:hAnsi="Times New Roman" w:cs="Times New Roman"/>
              </w:rPr>
            </w:pPr>
          </w:p>
        </w:tc>
        <w:tc>
          <w:tcPr>
            <w:tcW w:w="3261" w:type="dxa"/>
            <w:vMerge/>
          </w:tcPr>
          <w:p w:rsidR="00C42DD8" w:rsidRPr="00C42DD8" w:rsidRDefault="00C42DD8" w:rsidP="00C42DD8">
            <w:pPr>
              <w:spacing w:after="0" w:line="240" w:lineRule="auto"/>
              <w:jc w:val="center"/>
              <w:rPr>
                <w:rFonts w:ascii="Times New Roman" w:eastAsia="Calibri" w:hAnsi="Times New Roman" w:cs="Times New Roman"/>
              </w:rPr>
            </w:pPr>
          </w:p>
        </w:tc>
        <w:tc>
          <w:tcPr>
            <w:tcW w:w="3260" w:type="dxa"/>
          </w:tcPr>
          <w:p w:rsidR="00C42DD8" w:rsidRPr="00C42DD8" w:rsidRDefault="00C42DD8" w:rsidP="00C42DD8">
            <w:pPr>
              <w:spacing w:after="0" w:line="240" w:lineRule="auto"/>
              <w:jc w:val="center"/>
              <w:rPr>
                <w:rFonts w:ascii="Times New Roman" w:eastAsia="Calibri" w:hAnsi="Times New Roman" w:cs="Times New Roman"/>
              </w:rPr>
            </w:pPr>
            <w:r w:rsidRPr="00C42DD8">
              <w:rPr>
                <w:rFonts w:ascii="Times New Roman" w:eastAsia="Calibri" w:hAnsi="Times New Roman" w:cs="Times New Roman"/>
              </w:rPr>
              <w:t>в том числе по ГРБС:</w:t>
            </w:r>
          </w:p>
        </w:tc>
        <w:tc>
          <w:tcPr>
            <w:tcW w:w="850" w:type="dxa"/>
          </w:tcPr>
          <w:p w:rsidR="00C42DD8" w:rsidRPr="00C42DD8" w:rsidRDefault="00C42DD8" w:rsidP="00C42DD8">
            <w:pPr>
              <w:spacing w:after="0" w:line="240" w:lineRule="auto"/>
              <w:jc w:val="center"/>
              <w:rPr>
                <w:rFonts w:ascii="Times New Roman" w:eastAsia="Calibri" w:hAnsi="Times New Roman" w:cs="Times New Roman"/>
              </w:rPr>
            </w:pPr>
          </w:p>
        </w:tc>
        <w:tc>
          <w:tcPr>
            <w:tcW w:w="851" w:type="dxa"/>
          </w:tcPr>
          <w:p w:rsidR="00C42DD8" w:rsidRPr="00C42DD8" w:rsidRDefault="00C42DD8" w:rsidP="00C42DD8">
            <w:pPr>
              <w:spacing w:after="0" w:line="240" w:lineRule="auto"/>
              <w:jc w:val="center"/>
              <w:rPr>
                <w:rFonts w:ascii="Times New Roman" w:eastAsia="Calibri" w:hAnsi="Times New Roman" w:cs="Times New Roman"/>
              </w:rPr>
            </w:pPr>
          </w:p>
        </w:tc>
        <w:tc>
          <w:tcPr>
            <w:tcW w:w="1276" w:type="dxa"/>
          </w:tcPr>
          <w:p w:rsidR="00C42DD8" w:rsidRPr="00C42DD8" w:rsidRDefault="00C42DD8" w:rsidP="00C42DD8">
            <w:pPr>
              <w:spacing w:after="0" w:line="240" w:lineRule="auto"/>
              <w:jc w:val="center"/>
              <w:rPr>
                <w:rFonts w:ascii="Times New Roman" w:eastAsia="Calibri" w:hAnsi="Times New Roman" w:cs="Times New Roman"/>
              </w:rPr>
            </w:pPr>
          </w:p>
        </w:tc>
        <w:tc>
          <w:tcPr>
            <w:tcW w:w="850" w:type="dxa"/>
          </w:tcPr>
          <w:p w:rsidR="00C42DD8" w:rsidRPr="00C42DD8" w:rsidRDefault="00C42DD8" w:rsidP="00C42DD8">
            <w:pPr>
              <w:spacing w:after="0" w:line="240" w:lineRule="auto"/>
              <w:jc w:val="center"/>
              <w:rPr>
                <w:rFonts w:ascii="Times New Roman" w:eastAsia="Calibri" w:hAnsi="Times New Roman" w:cs="Times New Roman"/>
              </w:rPr>
            </w:pPr>
          </w:p>
        </w:tc>
        <w:tc>
          <w:tcPr>
            <w:tcW w:w="851" w:type="dxa"/>
          </w:tcPr>
          <w:p w:rsidR="00C42DD8" w:rsidRPr="00C42DD8" w:rsidRDefault="00C42DD8" w:rsidP="00C42DD8">
            <w:pPr>
              <w:spacing w:after="0" w:line="240" w:lineRule="auto"/>
              <w:jc w:val="center"/>
              <w:rPr>
                <w:rFonts w:ascii="Times New Roman" w:eastAsia="Calibri" w:hAnsi="Times New Roman" w:cs="Times New Roman"/>
              </w:rPr>
            </w:pPr>
          </w:p>
        </w:tc>
        <w:tc>
          <w:tcPr>
            <w:tcW w:w="850" w:type="dxa"/>
          </w:tcPr>
          <w:p w:rsidR="00C42DD8" w:rsidRPr="00C42DD8" w:rsidRDefault="00C42DD8" w:rsidP="00C42DD8">
            <w:pPr>
              <w:spacing w:after="0" w:line="240" w:lineRule="auto"/>
              <w:jc w:val="center"/>
              <w:rPr>
                <w:rFonts w:ascii="Times New Roman" w:eastAsia="Calibri" w:hAnsi="Times New Roman" w:cs="Times New Roman"/>
              </w:rPr>
            </w:pPr>
          </w:p>
        </w:tc>
        <w:tc>
          <w:tcPr>
            <w:tcW w:w="851" w:type="dxa"/>
          </w:tcPr>
          <w:p w:rsidR="00C42DD8" w:rsidRPr="00C42DD8" w:rsidRDefault="00C42DD8" w:rsidP="00C42DD8">
            <w:pPr>
              <w:spacing w:after="0" w:line="240" w:lineRule="auto"/>
              <w:jc w:val="center"/>
              <w:rPr>
                <w:rFonts w:ascii="Times New Roman" w:eastAsia="Calibri" w:hAnsi="Times New Roman" w:cs="Times New Roman"/>
              </w:rPr>
            </w:pPr>
          </w:p>
        </w:tc>
        <w:tc>
          <w:tcPr>
            <w:tcW w:w="1134" w:type="dxa"/>
          </w:tcPr>
          <w:p w:rsidR="00C42DD8" w:rsidRPr="00C42DD8" w:rsidRDefault="00C42DD8" w:rsidP="00C42DD8">
            <w:pPr>
              <w:spacing w:after="0" w:line="240" w:lineRule="auto"/>
              <w:jc w:val="center"/>
              <w:rPr>
                <w:rFonts w:ascii="Times New Roman" w:eastAsia="Calibri" w:hAnsi="Times New Roman" w:cs="Times New Roman"/>
              </w:rPr>
            </w:pPr>
          </w:p>
        </w:tc>
      </w:tr>
      <w:tr w:rsidR="00C42DD8" w:rsidRPr="00C42DD8" w:rsidTr="00E97AF7">
        <w:trPr>
          <w:trHeight w:val="545"/>
        </w:trPr>
        <w:tc>
          <w:tcPr>
            <w:tcW w:w="1701" w:type="dxa"/>
            <w:vMerge/>
          </w:tcPr>
          <w:p w:rsidR="00C42DD8" w:rsidRPr="00C42DD8" w:rsidRDefault="00C42DD8" w:rsidP="00C42DD8">
            <w:pPr>
              <w:spacing w:after="0" w:line="240" w:lineRule="auto"/>
              <w:jc w:val="center"/>
              <w:rPr>
                <w:rFonts w:ascii="Times New Roman" w:eastAsia="Calibri" w:hAnsi="Times New Roman" w:cs="Times New Roman"/>
              </w:rPr>
            </w:pPr>
          </w:p>
        </w:tc>
        <w:tc>
          <w:tcPr>
            <w:tcW w:w="3261" w:type="dxa"/>
            <w:vMerge/>
          </w:tcPr>
          <w:p w:rsidR="00C42DD8" w:rsidRPr="00C42DD8" w:rsidRDefault="00C42DD8" w:rsidP="00C42DD8">
            <w:pPr>
              <w:spacing w:after="0" w:line="240" w:lineRule="auto"/>
              <w:jc w:val="center"/>
              <w:rPr>
                <w:rFonts w:ascii="Times New Roman" w:eastAsia="Calibri" w:hAnsi="Times New Roman" w:cs="Times New Roman"/>
              </w:rPr>
            </w:pPr>
          </w:p>
        </w:tc>
        <w:tc>
          <w:tcPr>
            <w:tcW w:w="3260" w:type="dxa"/>
          </w:tcPr>
          <w:p w:rsidR="00C42DD8" w:rsidRPr="00C42DD8" w:rsidRDefault="00C42DD8" w:rsidP="00C42DD8">
            <w:pPr>
              <w:spacing w:after="0" w:line="240" w:lineRule="auto"/>
              <w:jc w:val="center"/>
              <w:rPr>
                <w:rFonts w:ascii="Times New Roman" w:eastAsia="Calibri" w:hAnsi="Times New Roman" w:cs="Times New Roman"/>
              </w:rPr>
            </w:pPr>
            <w:r w:rsidRPr="00C42DD8">
              <w:rPr>
                <w:rFonts w:ascii="Times New Roman" w:hAnsi="Times New Roman" w:cs="Times New Roman"/>
              </w:rPr>
              <w:t>Администрация Златоруновского сельсовета</w:t>
            </w:r>
          </w:p>
        </w:tc>
        <w:tc>
          <w:tcPr>
            <w:tcW w:w="850"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b/>
              </w:rPr>
            </w:pPr>
            <w:r w:rsidRPr="00C42DD8">
              <w:rPr>
                <w:rFonts w:ascii="Times New Roman" w:eastAsia="Calibri" w:hAnsi="Times New Roman" w:cs="Times New Roman"/>
                <w:b/>
              </w:rPr>
              <w:t>831</w:t>
            </w:r>
          </w:p>
        </w:tc>
        <w:tc>
          <w:tcPr>
            <w:tcW w:w="851"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b/>
              </w:rPr>
            </w:pPr>
            <w:r w:rsidRPr="00C42DD8">
              <w:rPr>
                <w:rFonts w:ascii="Times New Roman" w:eastAsia="Calibri" w:hAnsi="Times New Roman" w:cs="Times New Roman"/>
                <w:b/>
              </w:rPr>
              <w:t>Х</w:t>
            </w:r>
          </w:p>
        </w:tc>
        <w:tc>
          <w:tcPr>
            <w:tcW w:w="1276"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b/>
              </w:rPr>
            </w:pPr>
            <w:r w:rsidRPr="00C42DD8">
              <w:rPr>
                <w:rFonts w:ascii="Times New Roman" w:eastAsia="Calibri" w:hAnsi="Times New Roman" w:cs="Times New Roman"/>
                <w:b/>
              </w:rPr>
              <w:t>Х</w:t>
            </w:r>
          </w:p>
        </w:tc>
        <w:tc>
          <w:tcPr>
            <w:tcW w:w="850"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b/>
              </w:rPr>
            </w:pPr>
            <w:r w:rsidRPr="00C42DD8">
              <w:rPr>
                <w:rFonts w:ascii="Times New Roman" w:eastAsia="Calibri" w:hAnsi="Times New Roman" w:cs="Times New Roman"/>
                <w:b/>
              </w:rPr>
              <w:t>Х</w:t>
            </w:r>
          </w:p>
        </w:tc>
        <w:tc>
          <w:tcPr>
            <w:tcW w:w="851"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b/>
              </w:rPr>
            </w:pPr>
            <w:r w:rsidRPr="00C42DD8">
              <w:rPr>
                <w:rFonts w:ascii="Times New Roman" w:eastAsia="Calibri" w:hAnsi="Times New Roman" w:cs="Times New Roman"/>
                <w:b/>
              </w:rPr>
              <w:t>953,1</w:t>
            </w:r>
          </w:p>
        </w:tc>
        <w:tc>
          <w:tcPr>
            <w:tcW w:w="850"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b/>
              </w:rPr>
            </w:pPr>
            <w:r w:rsidRPr="00C42DD8">
              <w:rPr>
                <w:rFonts w:ascii="Times New Roman" w:eastAsia="Calibri" w:hAnsi="Times New Roman" w:cs="Times New Roman"/>
                <w:b/>
              </w:rPr>
              <w:t>866,6</w:t>
            </w:r>
          </w:p>
        </w:tc>
        <w:tc>
          <w:tcPr>
            <w:tcW w:w="851"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b/>
              </w:rPr>
            </w:pPr>
            <w:r w:rsidRPr="00C42DD8">
              <w:rPr>
                <w:rFonts w:ascii="Times New Roman" w:eastAsia="Calibri" w:hAnsi="Times New Roman" w:cs="Times New Roman"/>
                <w:b/>
              </w:rPr>
              <w:t>834,2</w:t>
            </w:r>
          </w:p>
        </w:tc>
        <w:tc>
          <w:tcPr>
            <w:tcW w:w="1134"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b/>
              </w:rPr>
            </w:pPr>
            <w:r w:rsidRPr="00C42DD8">
              <w:rPr>
                <w:rFonts w:ascii="Times New Roman" w:eastAsia="Calibri" w:hAnsi="Times New Roman" w:cs="Times New Roman"/>
                <w:b/>
              </w:rPr>
              <w:t>2653,9</w:t>
            </w:r>
          </w:p>
        </w:tc>
      </w:tr>
      <w:tr w:rsidR="00C42DD8" w:rsidRPr="00C42DD8" w:rsidTr="00E97AF7">
        <w:trPr>
          <w:trHeight w:val="454"/>
        </w:trPr>
        <w:tc>
          <w:tcPr>
            <w:tcW w:w="1701" w:type="dxa"/>
            <w:vMerge w:val="restart"/>
          </w:tcPr>
          <w:p w:rsidR="00C42DD8" w:rsidRPr="00C42DD8" w:rsidRDefault="00C42DD8" w:rsidP="00C42DD8">
            <w:pPr>
              <w:spacing w:after="0" w:line="240" w:lineRule="auto"/>
              <w:ind w:left="-108" w:right="-108"/>
              <w:jc w:val="center"/>
              <w:rPr>
                <w:rFonts w:ascii="Times New Roman" w:eastAsia="Calibri" w:hAnsi="Times New Roman" w:cs="Times New Roman"/>
              </w:rPr>
            </w:pPr>
            <w:r w:rsidRPr="00C42DD8">
              <w:rPr>
                <w:rFonts w:ascii="Times New Roman" w:eastAsia="Calibri" w:hAnsi="Times New Roman" w:cs="Times New Roman"/>
              </w:rPr>
              <w:t>Подпрограмма 1</w:t>
            </w:r>
          </w:p>
        </w:tc>
        <w:tc>
          <w:tcPr>
            <w:tcW w:w="3261" w:type="dxa"/>
            <w:vMerge w:val="restart"/>
          </w:tcPr>
          <w:p w:rsidR="00C42DD8" w:rsidRPr="00C42DD8" w:rsidRDefault="00C42DD8" w:rsidP="00C42DD8">
            <w:pPr>
              <w:spacing w:after="0" w:line="240" w:lineRule="auto"/>
              <w:jc w:val="center"/>
              <w:rPr>
                <w:rFonts w:ascii="Times New Roman" w:eastAsia="Calibri" w:hAnsi="Times New Roman" w:cs="Times New Roman"/>
              </w:rPr>
            </w:pPr>
            <w:r w:rsidRPr="00C42DD8">
              <w:rPr>
                <w:rFonts w:ascii="Times New Roman" w:eastAsia="Calibri" w:hAnsi="Times New Roman" w:cs="Times New Roman"/>
              </w:rPr>
              <w:t>«Благоустройство территории и улучшение технического состояния дорог Златоруновского сельсовета»</w:t>
            </w:r>
          </w:p>
        </w:tc>
        <w:tc>
          <w:tcPr>
            <w:tcW w:w="3260" w:type="dxa"/>
          </w:tcPr>
          <w:p w:rsidR="00C42DD8" w:rsidRPr="00C42DD8" w:rsidRDefault="00C42DD8" w:rsidP="00C42DD8">
            <w:pPr>
              <w:widowControl w:val="0"/>
              <w:autoSpaceDE w:val="0"/>
              <w:autoSpaceDN w:val="0"/>
              <w:adjustRightInd w:val="0"/>
              <w:spacing w:after="0" w:line="240" w:lineRule="auto"/>
              <w:ind w:left="-108" w:right="-109"/>
              <w:jc w:val="center"/>
              <w:rPr>
                <w:rFonts w:ascii="Times New Roman" w:eastAsia="Calibri" w:hAnsi="Times New Roman" w:cs="Times New Roman"/>
              </w:rPr>
            </w:pPr>
            <w:r w:rsidRPr="00C42DD8">
              <w:rPr>
                <w:rFonts w:ascii="Times New Roman" w:eastAsia="Calibri" w:hAnsi="Times New Roman" w:cs="Times New Roman"/>
              </w:rPr>
              <w:t>всего расходные обязательства  по подпрограмме</w:t>
            </w:r>
          </w:p>
        </w:tc>
        <w:tc>
          <w:tcPr>
            <w:tcW w:w="850"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b/>
              </w:rPr>
            </w:pPr>
            <w:r w:rsidRPr="00C42DD8">
              <w:rPr>
                <w:rFonts w:ascii="Times New Roman" w:eastAsia="Calibri" w:hAnsi="Times New Roman" w:cs="Times New Roman"/>
                <w:b/>
              </w:rPr>
              <w:t>Х</w:t>
            </w:r>
          </w:p>
        </w:tc>
        <w:tc>
          <w:tcPr>
            <w:tcW w:w="851"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b/>
              </w:rPr>
            </w:pPr>
            <w:r w:rsidRPr="00C42DD8">
              <w:rPr>
                <w:rFonts w:ascii="Times New Roman" w:eastAsia="Calibri" w:hAnsi="Times New Roman" w:cs="Times New Roman"/>
                <w:b/>
              </w:rPr>
              <w:t>Х</w:t>
            </w:r>
          </w:p>
        </w:tc>
        <w:tc>
          <w:tcPr>
            <w:tcW w:w="1276"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b/>
              </w:rPr>
            </w:pPr>
            <w:r w:rsidRPr="00C42DD8">
              <w:rPr>
                <w:rFonts w:ascii="Times New Roman" w:eastAsia="Calibri" w:hAnsi="Times New Roman" w:cs="Times New Roman"/>
                <w:b/>
              </w:rPr>
              <w:t>Х</w:t>
            </w:r>
          </w:p>
        </w:tc>
        <w:tc>
          <w:tcPr>
            <w:tcW w:w="850"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b/>
              </w:rPr>
            </w:pPr>
            <w:r w:rsidRPr="00C42DD8">
              <w:rPr>
                <w:rFonts w:ascii="Times New Roman" w:eastAsia="Calibri" w:hAnsi="Times New Roman" w:cs="Times New Roman"/>
                <w:b/>
              </w:rPr>
              <w:t>Х</w:t>
            </w:r>
          </w:p>
        </w:tc>
        <w:tc>
          <w:tcPr>
            <w:tcW w:w="851"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b/>
              </w:rPr>
            </w:pPr>
            <w:r w:rsidRPr="00C42DD8">
              <w:rPr>
                <w:rFonts w:ascii="Times New Roman" w:eastAsia="Calibri" w:hAnsi="Times New Roman" w:cs="Times New Roman"/>
                <w:b/>
              </w:rPr>
              <w:t>923,9</w:t>
            </w:r>
          </w:p>
        </w:tc>
        <w:tc>
          <w:tcPr>
            <w:tcW w:w="850"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b/>
              </w:rPr>
            </w:pPr>
            <w:r w:rsidRPr="00C42DD8">
              <w:rPr>
                <w:rFonts w:ascii="Times New Roman" w:eastAsia="Calibri" w:hAnsi="Times New Roman" w:cs="Times New Roman"/>
                <w:b/>
              </w:rPr>
              <w:t>845,1</w:t>
            </w:r>
          </w:p>
        </w:tc>
        <w:tc>
          <w:tcPr>
            <w:tcW w:w="851"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b/>
              </w:rPr>
            </w:pPr>
            <w:r w:rsidRPr="00C42DD8">
              <w:rPr>
                <w:rFonts w:ascii="Times New Roman" w:eastAsia="Calibri" w:hAnsi="Times New Roman" w:cs="Times New Roman"/>
                <w:b/>
              </w:rPr>
              <w:t>820,3</w:t>
            </w:r>
          </w:p>
        </w:tc>
        <w:tc>
          <w:tcPr>
            <w:tcW w:w="1134"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b/>
              </w:rPr>
            </w:pPr>
            <w:r w:rsidRPr="00C42DD8">
              <w:rPr>
                <w:rFonts w:ascii="Times New Roman" w:eastAsia="Calibri" w:hAnsi="Times New Roman" w:cs="Times New Roman"/>
                <w:b/>
              </w:rPr>
              <w:t>3297,0</w:t>
            </w:r>
          </w:p>
        </w:tc>
      </w:tr>
      <w:tr w:rsidR="00C42DD8" w:rsidRPr="00C42DD8" w:rsidTr="00E97AF7">
        <w:trPr>
          <w:trHeight w:val="319"/>
        </w:trPr>
        <w:tc>
          <w:tcPr>
            <w:tcW w:w="1701" w:type="dxa"/>
            <w:vMerge/>
          </w:tcPr>
          <w:p w:rsidR="00C42DD8" w:rsidRPr="00C42DD8" w:rsidRDefault="00C42DD8" w:rsidP="00C42DD8">
            <w:pPr>
              <w:spacing w:after="0" w:line="240" w:lineRule="auto"/>
              <w:jc w:val="center"/>
              <w:rPr>
                <w:rFonts w:ascii="Times New Roman" w:eastAsia="Calibri" w:hAnsi="Times New Roman" w:cs="Times New Roman"/>
              </w:rPr>
            </w:pPr>
          </w:p>
        </w:tc>
        <w:tc>
          <w:tcPr>
            <w:tcW w:w="3261" w:type="dxa"/>
            <w:vMerge/>
          </w:tcPr>
          <w:p w:rsidR="00C42DD8" w:rsidRPr="00C42DD8" w:rsidRDefault="00C42DD8" w:rsidP="00C42DD8">
            <w:pPr>
              <w:spacing w:after="0" w:line="240" w:lineRule="auto"/>
              <w:jc w:val="center"/>
              <w:rPr>
                <w:rFonts w:ascii="Times New Roman" w:eastAsia="Calibri" w:hAnsi="Times New Roman" w:cs="Times New Roman"/>
              </w:rPr>
            </w:pPr>
          </w:p>
        </w:tc>
        <w:tc>
          <w:tcPr>
            <w:tcW w:w="3260" w:type="dxa"/>
          </w:tcPr>
          <w:p w:rsidR="00C42DD8" w:rsidRPr="00C42DD8" w:rsidRDefault="00C42DD8" w:rsidP="00C42DD8">
            <w:pPr>
              <w:widowControl w:val="0"/>
              <w:tabs>
                <w:tab w:val="left" w:pos="402"/>
                <w:tab w:val="center" w:pos="1522"/>
              </w:tabs>
              <w:autoSpaceDE w:val="0"/>
              <w:autoSpaceDN w:val="0"/>
              <w:adjustRightInd w:val="0"/>
              <w:spacing w:after="0" w:line="240" w:lineRule="auto"/>
              <w:ind w:right="-1"/>
              <w:rPr>
                <w:rFonts w:ascii="Times New Roman" w:eastAsia="Calibri" w:hAnsi="Times New Roman" w:cs="Times New Roman"/>
              </w:rPr>
            </w:pPr>
            <w:r w:rsidRPr="00C42DD8">
              <w:rPr>
                <w:rFonts w:ascii="Times New Roman" w:eastAsia="Calibri" w:hAnsi="Times New Roman" w:cs="Times New Roman"/>
              </w:rPr>
              <w:t>в том числе по ГРБС:</w:t>
            </w:r>
          </w:p>
        </w:tc>
        <w:tc>
          <w:tcPr>
            <w:tcW w:w="850"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b/>
              </w:rPr>
            </w:pPr>
          </w:p>
        </w:tc>
        <w:tc>
          <w:tcPr>
            <w:tcW w:w="851"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b/>
              </w:rPr>
            </w:pPr>
          </w:p>
        </w:tc>
        <w:tc>
          <w:tcPr>
            <w:tcW w:w="1276"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b/>
              </w:rPr>
            </w:pPr>
          </w:p>
        </w:tc>
        <w:tc>
          <w:tcPr>
            <w:tcW w:w="850"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b/>
              </w:rPr>
            </w:pPr>
          </w:p>
        </w:tc>
        <w:tc>
          <w:tcPr>
            <w:tcW w:w="851"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b/>
              </w:rPr>
            </w:pPr>
          </w:p>
        </w:tc>
        <w:tc>
          <w:tcPr>
            <w:tcW w:w="850"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b/>
              </w:rPr>
            </w:pPr>
          </w:p>
        </w:tc>
        <w:tc>
          <w:tcPr>
            <w:tcW w:w="851"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b/>
              </w:rPr>
            </w:pPr>
          </w:p>
        </w:tc>
        <w:tc>
          <w:tcPr>
            <w:tcW w:w="1134"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b/>
              </w:rPr>
            </w:pPr>
          </w:p>
        </w:tc>
      </w:tr>
      <w:tr w:rsidR="00C42DD8" w:rsidRPr="00C42DD8" w:rsidTr="00E97AF7">
        <w:trPr>
          <w:trHeight w:val="229"/>
        </w:trPr>
        <w:tc>
          <w:tcPr>
            <w:tcW w:w="1701" w:type="dxa"/>
            <w:vMerge/>
          </w:tcPr>
          <w:p w:rsidR="00C42DD8" w:rsidRPr="00C42DD8" w:rsidRDefault="00C42DD8" w:rsidP="00C42DD8">
            <w:pPr>
              <w:spacing w:after="0" w:line="240" w:lineRule="auto"/>
              <w:jc w:val="center"/>
              <w:rPr>
                <w:rFonts w:ascii="Times New Roman" w:eastAsia="Calibri" w:hAnsi="Times New Roman" w:cs="Times New Roman"/>
              </w:rPr>
            </w:pPr>
          </w:p>
        </w:tc>
        <w:tc>
          <w:tcPr>
            <w:tcW w:w="3261" w:type="dxa"/>
            <w:vMerge/>
          </w:tcPr>
          <w:p w:rsidR="00C42DD8" w:rsidRPr="00C42DD8" w:rsidRDefault="00C42DD8" w:rsidP="00C42DD8">
            <w:pPr>
              <w:spacing w:after="0" w:line="240" w:lineRule="auto"/>
              <w:jc w:val="center"/>
              <w:rPr>
                <w:rFonts w:ascii="Times New Roman" w:eastAsia="Calibri" w:hAnsi="Times New Roman" w:cs="Times New Roman"/>
              </w:rPr>
            </w:pPr>
          </w:p>
        </w:tc>
        <w:tc>
          <w:tcPr>
            <w:tcW w:w="3260" w:type="dxa"/>
          </w:tcPr>
          <w:p w:rsidR="00C42DD8" w:rsidRPr="00C42DD8" w:rsidRDefault="00C42DD8" w:rsidP="00C42DD8">
            <w:pPr>
              <w:widowControl w:val="0"/>
              <w:autoSpaceDE w:val="0"/>
              <w:autoSpaceDN w:val="0"/>
              <w:adjustRightInd w:val="0"/>
              <w:spacing w:after="0" w:line="240" w:lineRule="auto"/>
              <w:ind w:right="-1"/>
              <w:jc w:val="center"/>
              <w:rPr>
                <w:rFonts w:ascii="Times New Roman" w:hAnsi="Times New Roman" w:cs="Times New Roman"/>
              </w:rPr>
            </w:pPr>
            <w:r w:rsidRPr="00C42DD8">
              <w:rPr>
                <w:rFonts w:ascii="Times New Roman" w:hAnsi="Times New Roman" w:cs="Times New Roman"/>
              </w:rPr>
              <w:t>Администрация Златоруновского сельсовета</w:t>
            </w:r>
          </w:p>
        </w:tc>
        <w:tc>
          <w:tcPr>
            <w:tcW w:w="850"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rPr>
            </w:pPr>
            <w:r w:rsidRPr="00C42DD8">
              <w:rPr>
                <w:rFonts w:ascii="Times New Roman" w:eastAsia="Calibri" w:hAnsi="Times New Roman" w:cs="Times New Roman"/>
              </w:rPr>
              <w:t>831</w:t>
            </w:r>
          </w:p>
        </w:tc>
        <w:tc>
          <w:tcPr>
            <w:tcW w:w="851"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rPr>
            </w:pPr>
            <w:r w:rsidRPr="00C42DD8">
              <w:rPr>
                <w:rFonts w:ascii="Times New Roman" w:eastAsia="Calibri" w:hAnsi="Times New Roman" w:cs="Times New Roman"/>
              </w:rPr>
              <w:t>0409</w:t>
            </w:r>
          </w:p>
        </w:tc>
        <w:tc>
          <w:tcPr>
            <w:tcW w:w="1276" w:type="dxa"/>
          </w:tcPr>
          <w:p w:rsidR="00C42DD8" w:rsidRPr="00C42DD8" w:rsidRDefault="00C42DD8" w:rsidP="00C42DD8">
            <w:pPr>
              <w:widowControl w:val="0"/>
              <w:autoSpaceDE w:val="0"/>
              <w:autoSpaceDN w:val="0"/>
              <w:adjustRightInd w:val="0"/>
              <w:spacing w:after="0" w:line="240" w:lineRule="auto"/>
              <w:ind w:left="-108" w:right="-109"/>
              <w:jc w:val="center"/>
              <w:rPr>
                <w:rFonts w:ascii="Times New Roman" w:eastAsia="Calibri" w:hAnsi="Times New Roman" w:cs="Times New Roman"/>
              </w:rPr>
            </w:pPr>
            <w:r w:rsidRPr="00C42DD8">
              <w:rPr>
                <w:rFonts w:ascii="Times New Roman" w:eastAsia="Calibri" w:hAnsi="Times New Roman" w:cs="Times New Roman"/>
              </w:rPr>
              <w:t>0210095020</w:t>
            </w:r>
          </w:p>
        </w:tc>
        <w:tc>
          <w:tcPr>
            <w:tcW w:w="850"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rPr>
            </w:pPr>
            <w:r w:rsidRPr="00C42DD8">
              <w:rPr>
                <w:rFonts w:ascii="Times New Roman" w:eastAsia="Calibri" w:hAnsi="Times New Roman" w:cs="Times New Roman"/>
              </w:rPr>
              <w:t>240</w:t>
            </w:r>
          </w:p>
        </w:tc>
        <w:tc>
          <w:tcPr>
            <w:tcW w:w="851"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rPr>
            </w:pPr>
            <w:r w:rsidRPr="00C42DD8">
              <w:rPr>
                <w:rFonts w:ascii="Times New Roman" w:eastAsia="Calibri" w:hAnsi="Times New Roman" w:cs="Times New Roman"/>
              </w:rPr>
              <w:t>216,7</w:t>
            </w:r>
          </w:p>
        </w:tc>
        <w:tc>
          <w:tcPr>
            <w:tcW w:w="850"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rPr>
            </w:pPr>
            <w:r w:rsidRPr="00C42DD8">
              <w:rPr>
                <w:rFonts w:ascii="Times New Roman" w:eastAsia="Calibri" w:hAnsi="Times New Roman" w:cs="Times New Roman"/>
              </w:rPr>
              <w:t>229,3</w:t>
            </w:r>
          </w:p>
        </w:tc>
        <w:tc>
          <w:tcPr>
            <w:tcW w:w="851"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rPr>
            </w:pPr>
            <w:r w:rsidRPr="00C42DD8">
              <w:rPr>
                <w:rFonts w:ascii="Times New Roman" w:eastAsia="Calibri" w:hAnsi="Times New Roman" w:cs="Times New Roman"/>
              </w:rPr>
              <w:t>242,8</w:t>
            </w:r>
          </w:p>
        </w:tc>
        <w:tc>
          <w:tcPr>
            <w:tcW w:w="1134"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rPr>
            </w:pPr>
            <w:r w:rsidRPr="00C42DD8">
              <w:rPr>
                <w:rFonts w:ascii="Times New Roman" w:eastAsia="Calibri" w:hAnsi="Times New Roman" w:cs="Times New Roman"/>
              </w:rPr>
              <w:t>688,8</w:t>
            </w:r>
          </w:p>
        </w:tc>
      </w:tr>
      <w:tr w:rsidR="00C42DD8" w:rsidRPr="00C42DD8" w:rsidTr="00E97AF7">
        <w:trPr>
          <w:trHeight w:val="229"/>
        </w:trPr>
        <w:tc>
          <w:tcPr>
            <w:tcW w:w="1701" w:type="dxa"/>
            <w:vMerge/>
          </w:tcPr>
          <w:p w:rsidR="00C42DD8" w:rsidRPr="00C42DD8" w:rsidRDefault="00C42DD8" w:rsidP="00C42DD8">
            <w:pPr>
              <w:spacing w:after="0" w:line="240" w:lineRule="auto"/>
              <w:jc w:val="center"/>
              <w:rPr>
                <w:rFonts w:ascii="Times New Roman" w:eastAsia="Calibri" w:hAnsi="Times New Roman" w:cs="Times New Roman"/>
              </w:rPr>
            </w:pPr>
          </w:p>
        </w:tc>
        <w:tc>
          <w:tcPr>
            <w:tcW w:w="3261" w:type="dxa"/>
            <w:vMerge/>
          </w:tcPr>
          <w:p w:rsidR="00C42DD8" w:rsidRPr="00C42DD8" w:rsidRDefault="00C42DD8" w:rsidP="00C42DD8">
            <w:pPr>
              <w:spacing w:after="0" w:line="240" w:lineRule="auto"/>
              <w:jc w:val="center"/>
              <w:rPr>
                <w:rFonts w:ascii="Times New Roman" w:eastAsia="Calibri" w:hAnsi="Times New Roman" w:cs="Times New Roman"/>
              </w:rPr>
            </w:pPr>
          </w:p>
        </w:tc>
        <w:tc>
          <w:tcPr>
            <w:tcW w:w="3260" w:type="dxa"/>
            <w:vMerge w:val="restart"/>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rPr>
            </w:pPr>
            <w:r w:rsidRPr="00C42DD8">
              <w:rPr>
                <w:rFonts w:ascii="Times New Roman" w:hAnsi="Times New Roman" w:cs="Times New Roman"/>
              </w:rPr>
              <w:t>Администрация Златоруновского сельсовета</w:t>
            </w:r>
          </w:p>
        </w:tc>
        <w:tc>
          <w:tcPr>
            <w:tcW w:w="850"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rPr>
            </w:pPr>
            <w:r w:rsidRPr="00C42DD8">
              <w:rPr>
                <w:rFonts w:ascii="Times New Roman" w:eastAsia="Calibri" w:hAnsi="Times New Roman" w:cs="Times New Roman"/>
              </w:rPr>
              <w:t>831</w:t>
            </w:r>
          </w:p>
        </w:tc>
        <w:tc>
          <w:tcPr>
            <w:tcW w:w="851"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rPr>
            </w:pPr>
            <w:r w:rsidRPr="00C42DD8">
              <w:rPr>
                <w:rFonts w:ascii="Times New Roman" w:eastAsia="Calibri" w:hAnsi="Times New Roman" w:cs="Times New Roman"/>
              </w:rPr>
              <w:t>0503</w:t>
            </w:r>
          </w:p>
        </w:tc>
        <w:tc>
          <w:tcPr>
            <w:tcW w:w="1276" w:type="dxa"/>
          </w:tcPr>
          <w:p w:rsidR="00C42DD8" w:rsidRPr="00C42DD8" w:rsidRDefault="00C42DD8" w:rsidP="00C42DD8">
            <w:pPr>
              <w:widowControl w:val="0"/>
              <w:autoSpaceDE w:val="0"/>
              <w:autoSpaceDN w:val="0"/>
              <w:adjustRightInd w:val="0"/>
              <w:spacing w:after="0" w:line="240" w:lineRule="auto"/>
              <w:ind w:left="-108" w:right="-109"/>
              <w:jc w:val="center"/>
              <w:rPr>
                <w:rFonts w:ascii="Times New Roman" w:eastAsia="Calibri" w:hAnsi="Times New Roman" w:cs="Times New Roman"/>
              </w:rPr>
            </w:pPr>
            <w:r w:rsidRPr="00C42DD8">
              <w:rPr>
                <w:rFonts w:ascii="Times New Roman" w:eastAsia="Calibri" w:hAnsi="Times New Roman" w:cs="Times New Roman"/>
              </w:rPr>
              <w:t>0210081050</w:t>
            </w:r>
          </w:p>
        </w:tc>
        <w:tc>
          <w:tcPr>
            <w:tcW w:w="850"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rPr>
            </w:pPr>
            <w:r w:rsidRPr="00C42DD8">
              <w:rPr>
                <w:rFonts w:ascii="Times New Roman" w:eastAsia="Calibri" w:hAnsi="Times New Roman" w:cs="Times New Roman"/>
              </w:rPr>
              <w:t>240</w:t>
            </w:r>
          </w:p>
        </w:tc>
        <w:tc>
          <w:tcPr>
            <w:tcW w:w="851"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rPr>
            </w:pPr>
            <w:r w:rsidRPr="00C42DD8">
              <w:rPr>
                <w:rFonts w:ascii="Times New Roman" w:eastAsia="Calibri" w:hAnsi="Times New Roman" w:cs="Times New Roman"/>
              </w:rPr>
              <w:t>35,1</w:t>
            </w:r>
          </w:p>
        </w:tc>
        <w:tc>
          <w:tcPr>
            <w:tcW w:w="850"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rPr>
            </w:pPr>
            <w:r w:rsidRPr="00C42DD8">
              <w:rPr>
                <w:rFonts w:ascii="Times New Roman" w:eastAsia="Calibri" w:hAnsi="Times New Roman" w:cs="Times New Roman"/>
              </w:rPr>
              <w:t>35,1</w:t>
            </w:r>
          </w:p>
        </w:tc>
        <w:tc>
          <w:tcPr>
            <w:tcW w:w="851"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rPr>
            </w:pPr>
            <w:r w:rsidRPr="00C42DD8">
              <w:rPr>
                <w:rFonts w:ascii="Times New Roman" w:eastAsia="Calibri" w:hAnsi="Times New Roman" w:cs="Times New Roman"/>
              </w:rPr>
              <w:t>35,1</w:t>
            </w:r>
          </w:p>
        </w:tc>
        <w:tc>
          <w:tcPr>
            <w:tcW w:w="1134"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rPr>
            </w:pPr>
            <w:r w:rsidRPr="00C42DD8">
              <w:rPr>
                <w:rFonts w:ascii="Times New Roman" w:eastAsia="Calibri" w:hAnsi="Times New Roman" w:cs="Times New Roman"/>
              </w:rPr>
              <w:t>105,3</w:t>
            </w:r>
          </w:p>
        </w:tc>
      </w:tr>
      <w:tr w:rsidR="00C42DD8" w:rsidRPr="00C42DD8" w:rsidTr="00E97AF7">
        <w:trPr>
          <w:trHeight w:val="259"/>
        </w:trPr>
        <w:tc>
          <w:tcPr>
            <w:tcW w:w="1701" w:type="dxa"/>
            <w:vMerge/>
          </w:tcPr>
          <w:p w:rsidR="00C42DD8" w:rsidRPr="00C42DD8" w:rsidRDefault="00C42DD8" w:rsidP="00C42DD8">
            <w:pPr>
              <w:spacing w:after="0" w:line="240" w:lineRule="auto"/>
              <w:ind w:left="-108" w:right="-108"/>
              <w:jc w:val="center"/>
              <w:rPr>
                <w:rFonts w:ascii="Times New Roman" w:eastAsia="Calibri" w:hAnsi="Times New Roman" w:cs="Times New Roman"/>
              </w:rPr>
            </w:pPr>
          </w:p>
        </w:tc>
        <w:tc>
          <w:tcPr>
            <w:tcW w:w="3261" w:type="dxa"/>
            <w:vMerge/>
          </w:tcPr>
          <w:p w:rsidR="00C42DD8" w:rsidRPr="00C42DD8" w:rsidRDefault="00C42DD8" w:rsidP="00C42DD8">
            <w:pPr>
              <w:spacing w:after="0" w:line="240" w:lineRule="auto"/>
              <w:jc w:val="center"/>
              <w:rPr>
                <w:rFonts w:ascii="Times New Roman" w:eastAsia="Calibri" w:hAnsi="Times New Roman" w:cs="Times New Roman"/>
              </w:rPr>
            </w:pPr>
          </w:p>
        </w:tc>
        <w:tc>
          <w:tcPr>
            <w:tcW w:w="3260" w:type="dxa"/>
            <w:vMerge/>
          </w:tcPr>
          <w:p w:rsidR="00C42DD8" w:rsidRPr="00C42DD8" w:rsidRDefault="00C42DD8" w:rsidP="00C42DD8">
            <w:pPr>
              <w:spacing w:after="0" w:line="240" w:lineRule="auto"/>
              <w:jc w:val="center"/>
              <w:rPr>
                <w:rFonts w:ascii="Times New Roman" w:eastAsia="Calibri" w:hAnsi="Times New Roman" w:cs="Times New Roman"/>
              </w:rPr>
            </w:pPr>
          </w:p>
        </w:tc>
        <w:tc>
          <w:tcPr>
            <w:tcW w:w="850"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rPr>
            </w:pPr>
            <w:r w:rsidRPr="00C42DD8">
              <w:rPr>
                <w:rFonts w:ascii="Times New Roman" w:eastAsia="Calibri" w:hAnsi="Times New Roman" w:cs="Times New Roman"/>
              </w:rPr>
              <w:t>831</w:t>
            </w:r>
          </w:p>
        </w:tc>
        <w:tc>
          <w:tcPr>
            <w:tcW w:w="851"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rPr>
            </w:pPr>
            <w:r w:rsidRPr="00C42DD8">
              <w:rPr>
                <w:rFonts w:ascii="Times New Roman" w:eastAsia="Calibri" w:hAnsi="Times New Roman" w:cs="Times New Roman"/>
              </w:rPr>
              <w:t>0503</w:t>
            </w:r>
          </w:p>
        </w:tc>
        <w:tc>
          <w:tcPr>
            <w:tcW w:w="1276" w:type="dxa"/>
          </w:tcPr>
          <w:p w:rsidR="00C42DD8" w:rsidRPr="00C42DD8" w:rsidRDefault="00C42DD8" w:rsidP="00C42DD8">
            <w:pPr>
              <w:widowControl w:val="0"/>
              <w:autoSpaceDE w:val="0"/>
              <w:autoSpaceDN w:val="0"/>
              <w:adjustRightInd w:val="0"/>
              <w:spacing w:after="0" w:line="240" w:lineRule="auto"/>
              <w:ind w:left="-108" w:right="-109"/>
              <w:jc w:val="center"/>
              <w:rPr>
                <w:rFonts w:ascii="Times New Roman" w:eastAsia="Calibri" w:hAnsi="Times New Roman" w:cs="Times New Roman"/>
              </w:rPr>
            </w:pPr>
            <w:r w:rsidRPr="00C42DD8">
              <w:rPr>
                <w:rFonts w:ascii="Times New Roman" w:eastAsia="Calibri" w:hAnsi="Times New Roman" w:cs="Times New Roman"/>
              </w:rPr>
              <w:t>0210095030</w:t>
            </w:r>
          </w:p>
        </w:tc>
        <w:tc>
          <w:tcPr>
            <w:tcW w:w="850"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rPr>
            </w:pPr>
            <w:r w:rsidRPr="00C42DD8">
              <w:rPr>
                <w:rFonts w:ascii="Times New Roman" w:eastAsia="Calibri" w:hAnsi="Times New Roman" w:cs="Times New Roman"/>
              </w:rPr>
              <w:t>240</w:t>
            </w:r>
          </w:p>
        </w:tc>
        <w:tc>
          <w:tcPr>
            <w:tcW w:w="851"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rPr>
            </w:pPr>
            <w:r w:rsidRPr="00C42DD8">
              <w:rPr>
                <w:rFonts w:ascii="Times New Roman" w:eastAsia="Calibri" w:hAnsi="Times New Roman" w:cs="Times New Roman"/>
              </w:rPr>
              <w:t>569,2</w:t>
            </w:r>
          </w:p>
        </w:tc>
        <w:tc>
          <w:tcPr>
            <w:tcW w:w="850"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rPr>
            </w:pPr>
            <w:r w:rsidRPr="00C42DD8">
              <w:rPr>
                <w:rFonts w:ascii="Times New Roman" w:eastAsia="Calibri" w:hAnsi="Times New Roman" w:cs="Times New Roman"/>
              </w:rPr>
              <w:t>580,7</w:t>
            </w:r>
          </w:p>
        </w:tc>
        <w:tc>
          <w:tcPr>
            <w:tcW w:w="851"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rPr>
            </w:pPr>
            <w:r w:rsidRPr="00C42DD8">
              <w:rPr>
                <w:rFonts w:ascii="Times New Roman" w:eastAsia="Calibri" w:hAnsi="Times New Roman" w:cs="Times New Roman"/>
              </w:rPr>
              <w:t>542,4</w:t>
            </w:r>
          </w:p>
        </w:tc>
        <w:tc>
          <w:tcPr>
            <w:tcW w:w="1134"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rPr>
            </w:pPr>
            <w:r w:rsidRPr="00C42DD8">
              <w:rPr>
                <w:rFonts w:ascii="Times New Roman" w:eastAsia="Calibri" w:hAnsi="Times New Roman" w:cs="Times New Roman"/>
              </w:rPr>
              <w:t>1692,3</w:t>
            </w:r>
          </w:p>
        </w:tc>
      </w:tr>
      <w:tr w:rsidR="00C42DD8" w:rsidRPr="00C42DD8" w:rsidTr="00E97AF7">
        <w:trPr>
          <w:trHeight w:val="263"/>
        </w:trPr>
        <w:tc>
          <w:tcPr>
            <w:tcW w:w="1701" w:type="dxa"/>
            <w:vMerge/>
          </w:tcPr>
          <w:p w:rsidR="00C42DD8" w:rsidRPr="00C42DD8" w:rsidRDefault="00C42DD8" w:rsidP="00C42DD8">
            <w:pPr>
              <w:spacing w:after="0" w:line="240" w:lineRule="auto"/>
              <w:ind w:left="-108" w:right="-108"/>
              <w:jc w:val="center"/>
              <w:rPr>
                <w:rFonts w:ascii="Times New Roman" w:eastAsia="Calibri" w:hAnsi="Times New Roman" w:cs="Times New Roman"/>
              </w:rPr>
            </w:pPr>
          </w:p>
        </w:tc>
        <w:tc>
          <w:tcPr>
            <w:tcW w:w="3261" w:type="dxa"/>
            <w:vMerge/>
          </w:tcPr>
          <w:p w:rsidR="00C42DD8" w:rsidRPr="00C42DD8" w:rsidRDefault="00C42DD8" w:rsidP="00C42DD8">
            <w:pPr>
              <w:spacing w:after="0" w:line="240" w:lineRule="auto"/>
              <w:jc w:val="center"/>
              <w:rPr>
                <w:rFonts w:ascii="Times New Roman" w:eastAsia="Calibri" w:hAnsi="Times New Roman" w:cs="Times New Roman"/>
              </w:rPr>
            </w:pPr>
          </w:p>
        </w:tc>
        <w:tc>
          <w:tcPr>
            <w:tcW w:w="3260" w:type="dxa"/>
            <w:vMerge/>
          </w:tcPr>
          <w:p w:rsidR="00C42DD8" w:rsidRPr="00C42DD8" w:rsidRDefault="00C42DD8" w:rsidP="00C42DD8">
            <w:pPr>
              <w:spacing w:after="0" w:line="240" w:lineRule="auto"/>
              <w:jc w:val="center"/>
              <w:rPr>
                <w:rFonts w:ascii="Times New Roman" w:eastAsia="Calibri" w:hAnsi="Times New Roman" w:cs="Times New Roman"/>
              </w:rPr>
            </w:pPr>
          </w:p>
        </w:tc>
        <w:tc>
          <w:tcPr>
            <w:tcW w:w="850"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rPr>
            </w:pPr>
            <w:r w:rsidRPr="00C42DD8">
              <w:rPr>
                <w:rFonts w:ascii="Times New Roman" w:eastAsia="Calibri" w:hAnsi="Times New Roman" w:cs="Times New Roman"/>
              </w:rPr>
              <w:t>831</w:t>
            </w:r>
          </w:p>
        </w:tc>
        <w:tc>
          <w:tcPr>
            <w:tcW w:w="851"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rPr>
            </w:pPr>
            <w:r w:rsidRPr="00C42DD8">
              <w:rPr>
                <w:rFonts w:ascii="Times New Roman" w:eastAsia="Calibri" w:hAnsi="Times New Roman" w:cs="Times New Roman"/>
              </w:rPr>
              <w:t>0503</w:t>
            </w:r>
          </w:p>
        </w:tc>
        <w:tc>
          <w:tcPr>
            <w:tcW w:w="1276" w:type="dxa"/>
          </w:tcPr>
          <w:p w:rsidR="00C42DD8" w:rsidRPr="00C42DD8" w:rsidRDefault="00C42DD8" w:rsidP="00C42DD8">
            <w:pPr>
              <w:widowControl w:val="0"/>
              <w:autoSpaceDE w:val="0"/>
              <w:autoSpaceDN w:val="0"/>
              <w:adjustRightInd w:val="0"/>
              <w:spacing w:after="0" w:line="240" w:lineRule="auto"/>
              <w:ind w:left="-108" w:right="-109"/>
              <w:jc w:val="center"/>
              <w:rPr>
                <w:rFonts w:ascii="Times New Roman" w:eastAsia="Calibri" w:hAnsi="Times New Roman" w:cs="Times New Roman"/>
              </w:rPr>
            </w:pPr>
            <w:r w:rsidRPr="00C42DD8">
              <w:rPr>
                <w:rFonts w:ascii="Times New Roman" w:eastAsia="Calibri" w:hAnsi="Times New Roman" w:cs="Times New Roman"/>
              </w:rPr>
              <w:t>0210081150</w:t>
            </w:r>
          </w:p>
        </w:tc>
        <w:tc>
          <w:tcPr>
            <w:tcW w:w="850"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rPr>
            </w:pPr>
            <w:r w:rsidRPr="00C42DD8">
              <w:rPr>
                <w:rFonts w:ascii="Times New Roman" w:eastAsia="Calibri" w:hAnsi="Times New Roman" w:cs="Times New Roman"/>
              </w:rPr>
              <w:t>240</w:t>
            </w:r>
          </w:p>
        </w:tc>
        <w:tc>
          <w:tcPr>
            <w:tcW w:w="851"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rPr>
            </w:pPr>
            <w:r w:rsidRPr="00C42DD8">
              <w:rPr>
                <w:rFonts w:ascii="Times New Roman" w:eastAsia="Calibri" w:hAnsi="Times New Roman" w:cs="Times New Roman"/>
              </w:rPr>
              <w:t>102,9</w:t>
            </w:r>
          </w:p>
        </w:tc>
        <w:tc>
          <w:tcPr>
            <w:tcW w:w="850" w:type="dxa"/>
          </w:tcPr>
          <w:p w:rsidR="00C42DD8" w:rsidRPr="00C42DD8" w:rsidRDefault="00C42DD8" w:rsidP="00C42DD8">
            <w:pPr>
              <w:spacing w:after="0" w:line="240" w:lineRule="auto"/>
              <w:ind w:right="-1"/>
              <w:jc w:val="center"/>
              <w:rPr>
                <w:rFonts w:ascii="Times New Roman" w:hAnsi="Times New Roman" w:cs="Times New Roman"/>
              </w:rPr>
            </w:pPr>
            <w:r w:rsidRPr="00C42DD8">
              <w:rPr>
                <w:rFonts w:ascii="Times New Roman" w:hAnsi="Times New Roman" w:cs="Times New Roman"/>
              </w:rPr>
              <w:t>0</w:t>
            </w:r>
          </w:p>
        </w:tc>
        <w:tc>
          <w:tcPr>
            <w:tcW w:w="851" w:type="dxa"/>
          </w:tcPr>
          <w:p w:rsidR="00C42DD8" w:rsidRPr="00C42DD8" w:rsidRDefault="00C42DD8" w:rsidP="00C42DD8">
            <w:pPr>
              <w:spacing w:after="0" w:line="240" w:lineRule="auto"/>
              <w:ind w:right="-1"/>
              <w:jc w:val="center"/>
              <w:rPr>
                <w:rFonts w:ascii="Times New Roman" w:hAnsi="Times New Roman" w:cs="Times New Roman"/>
              </w:rPr>
            </w:pPr>
            <w:r w:rsidRPr="00C42DD8">
              <w:rPr>
                <w:rFonts w:ascii="Times New Roman" w:hAnsi="Times New Roman" w:cs="Times New Roman"/>
              </w:rPr>
              <w:t>0</w:t>
            </w:r>
          </w:p>
        </w:tc>
        <w:tc>
          <w:tcPr>
            <w:tcW w:w="1134"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rPr>
            </w:pPr>
            <w:r w:rsidRPr="00C42DD8">
              <w:rPr>
                <w:rFonts w:ascii="Times New Roman" w:eastAsia="Calibri" w:hAnsi="Times New Roman" w:cs="Times New Roman"/>
              </w:rPr>
              <w:t>102,9</w:t>
            </w:r>
          </w:p>
        </w:tc>
      </w:tr>
      <w:tr w:rsidR="00C42DD8" w:rsidRPr="00C42DD8" w:rsidTr="00E97AF7">
        <w:tc>
          <w:tcPr>
            <w:tcW w:w="1701" w:type="dxa"/>
            <w:vMerge w:val="restart"/>
          </w:tcPr>
          <w:p w:rsidR="00C42DD8" w:rsidRPr="00C42DD8" w:rsidRDefault="00C42DD8" w:rsidP="00C42DD8">
            <w:pPr>
              <w:spacing w:after="0" w:line="240" w:lineRule="auto"/>
              <w:ind w:left="-108" w:right="-108"/>
              <w:rPr>
                <w:rFonts w:ascii="Times New Roman" w:eastAsia="Calibri" w:hAnsi="Times New Roman" w:cs="Times New Roman"/>
              </w:rPr>
            </w:pPr>
            <w:r w:rsidRPr="00C42DD8">
              <w:rPr>
                <w:rFonts w:ascii="Times New Roman" w:eastAsia="Calibri" w:hAnsi="Times New Roman" w:cs="Times New Roman"/>
              </w:rPr>
              <w:t>Подпрограмма 2</w:t>
            </w:r>
          </w:p>
        </w:tc>
        <w:tc>
          <w:tcPr>
            <w:tcW w:w="3261" w:type="dxa"/>
            <w:vMerge w:val="restart"/>
          </w:tcPr>
          <w:p w:rsidR="00C42DD8" w:rsidRPr="00C42DD8" w:rsidRDefault="00C42DD8" w:rsidP="00C42DD8">
            <w:pPr>
              <w:spacing w:after="0" w:line="240" w:lineRule="auto"/>
              <w:jc w:val="center"/>
              <w:rPr>
                <w:rFonts w:ascii="Times New Roman" w:eastAsia="Calibri" w:hAnsi="Times New Roman" w:cs="Times New Roman"/>
              </w:rPr>
            </w:pPr>
            <w:r w:rsidRPr="00C42DD8">
              <w:rPr>
                <w:rFonts w:ascii="Times New Roman" w:eastAsia="Calibri" w:hAnsi="Times New Roman" w:cs="Times New Roman"/>
                <w:bCs/>
              </w:rPr>
              <w:t>«Обеспечение пожарной безопасности территории, профилактика терроризма, экстремизма и чрезвычайных ситуаций»</w:t>
            </w:r>
          </w:p>
        </w:tc>
        <w:tc>
          <w:tcPr>
            <w:tcW w:w="3260" w:type="dxa"/>
          </w:tcPr>
          <w:p w:rsidR="00C42DD8" w:rsidRPr="00C42DD8" w:rsidRDefault="00C42DD8" w:rsidP="00C42DD8">
            <w:pPr>
              <w:widowControl w:val="0"/>
              <w:autoSpaceDE w:val="0"/>
              <w:autoSpaceDN w:val="0"/>
              <w:adjustRightInd w:val="0"/>
              <w:spacing w:after="0" w:line="240" w:lineRule="auto"/>
              <w:ind w:left="-108" w:right="-109"/>
              <w:jc w:val="center"/>
              <w:rPr>
                <w:rFonts w:ascii="Times New Roman" w:eastAsia="Calibri" w:hAnsi="Times New Roman" w:cs="Times New Roman"/>
              </w:rPr>
            </w:pPr>
            <w:r w:rsidRPr="00C42DD8">
              <w:rPr>
                <w:rFonts w:ascii="Times New Roman" w:eastAsia="Calibri" w:hAnsi="Times New Roman" w:cs="Times New Roman"/>
              </w:rPr>
              <w:t>всего расходные обязательства  по подпрограмме</w:t>
            </w:r>
          </w:p>
        </w:tc>
        <w:tc>
          <w:tcPr>
            <w:tcW w:w="850"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b/>
              </w:rPr>
            </w:pPr>
            <w:r w:rsidRPr="00C42DD8">
              <w:rPr>
                <w:rFonts w:ascii="Times New Roman" w:eastAsia="Calibri" w:hAnsi="Times New Roman" w:cs="Times New Roman"/>
                <w:b/>
              </w:rPr>
              <w:t>Х</w:t>
            </w:r>
          </w:p>
        </w:tc>
        <w:tc>
          <w:tcPr>
            <w:tcW w:w="851"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b/>
              </w:rPr>
            </w:pPr>
            <w:r w:rsidRPr="00C42DD8">
              <w:rPr>
                <w:rFonts w:ascii="Times New Roman" w:eastAsia="Calibri" w:hAnsi="Times New Roman" w:cs="Times New Roman"/>
                <w:b/>
              </w:rPr>
              <w:t>Х</w:t>
            </w:r>
          </w:p>
        </w:tc>
        <w:tc>
          <w:tcPr>
            <w:tcW w:w="1276"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b/>
              </w:rPr>
            </w:pPr>
            <w:r w:rsidRPr="00C42DD8">
              <w:rPr>
                <w:rFonts w:ascii="Times New Roman" w:eastAsia="Calibri" w:hAnsi="Times New Roman" w:cs="Times New Roman"/>
                <w:b/>
              </w:rPr>
              <w:t>Х</w:t>
            </w:r>
          </w:p>
        </w:tc>
        <w:tc>
          <w:tcPr>
            <w:tcW w:w="850"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b/>
              </w:rPr>
            </w:pPr>
            <w:r w:rsidRPr="00C42DD8">
              <w:rPr>
                <w:rFonts w:ascii="Times New Roman" w:eastAsia="Calibri" w:hAnsi="Times New Roman" w:cs="Times New Roman"/>
                <w:b/>
              </w:rPr>
              <w:t>Х</w:t>
            </w:r>
          </w:p>
        </w:tc>
        <w:tc>
          <w:tcPr>
            <w:tcW w:w="851"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b/>
              </w:rPr>
            </w:pPr>
            <w:r w:rsidRPr="00C42DD8">
              <w:rPr>
                <w:rFonts w:ascii="Times New Roman" w:eastAsia="Calibri" w:hAnsi="Times New Roman" w:cs="Times New Roman"/>
                <w:b/>
              </w:rPr>
              <w:t>12,7</w:t>
            </w:r>
          </w:p>
        </w:tc>
        <w:tc>
          <w:tcPr>
            <w:tcW w:w="850"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b/>
              </w:rPr>
            </w:pPr>
            <w:r w:rsidRPr="00C42DD8">
              <w:rPr>
                <w:rFonts w:ascii="Times New Roman" w:eastAsia="Calibri" w:hAnsi="Times New Roman" w:cs="Times New Roman"/>
                <w:b/>
              </w:rPr>
              <w:t>12,7</w:t>
            </w:r>
          </w:p>
        </w:tc>
        <w:tc>
          <w:tcPr>
            <w:tcW w:w="851"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b/>
              </w:rPr>
            </w:pPr>
            <w:r w:rsidRPr="00C42DD8">
              <w:rPr>
                <w:rFonts w:ascii="Times New Roman" w:eastAsia="Calibri" w:hAnsi="Times New Roman" w:cs="Times New Roman"/>
                <w:b/>
              </w:rPr>
              <w:t>12,7</w:t>
            </w:r>
          </w:p>
        </w:tc>
        <w:tc>
          <w:tcPr>
            <w:tcW w:w="1134"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b/>
              </w:rPr>
            </w:pPr>
            <w:r w:rsidRPr="00C42DD8">
              <w:rPr>
                <w:rFonts w:ascii="Times New Roman" w:eastAsia="Calibri" w:hAnsi="Times New Roman" w:cs="Times New Roman"/>
                <w:b/>
              </w:rPr>
              <w:t>38,1</w:t>
            </w:r>
          </w:p>
        </w:tc>
      </w:tr>
      <w:tr w:rsidR="00C42DD8" w:rsidRPr="00C42DD8" w:rsidTr="00E97AF7">
        <w:tc>
          <w:tcPr>
            <w:tcW w:w="1701" w:type="dxa"/>
            <w:vMerge/>
          </w:tcPr>
          <w:p w:rsidR="00C42DD8" w:rsidRPr="00C42DD8" w:rsidRDefault="00C42DD8" w:rsidP="00C42DD8">
            <w:pPr>
              <w:spacing w:after="0" w:line="240" w:lineRule="auto"/>
              <w:jc w:val="center"/>
              <w:rPr>
                <w:rFonts w:ascii="Times New Roman" w:eastAsia="Calibri" w:hAnsi="Times New Roman" w:cs="Times New Roman"/>
              </w:rPr>
            </w:pPr>
          </w:p>
        </w:tc>
        <w:tc>
          <w:tcPr>
            <w:tcW w:w="3261" w:type="dxa"/>
            <w:vMerge/>
          </w:tcPr>
          <w:p w:rsidR="00C42DD8" w:rsidRPr="00C42DD8" w:rsidRDefault="00C42DD8" w:rsidP="00C42DD8">
            <w:pPr>
              <w:spacing w:after="0" w:line="240" w:lineRule="auto"/>
              <w:jc w:val="center"/>
              <w:rPr>
                <w:rFonts w:ascii="Times New Roman" w:eastAsia="Calibri" w:hAnsi="Times New Roman" w:cs="Times New Roman"/>
              </w:rPr>
            </w:pPr>
          </w:p>
        </w:tc>
        <w:tc>
          <w:tcPr>
            <w:tcW w:w="3260" w:type="dxa"/>
          </w:tcPr>
          <w:p w:rsidR="00C42DD8" w:rsidRPr="00C42DD8" w:rsidRDefault="00C42DD8" w:rsidP="00C42DD8">
            <w:pPr>
              <w:widowControl w:val="0"/>
              <w:tabs>
                <w:tab w:val="left" w:pos="402"/>
                <w:tab w:val="center" w:pos="1522"/>
              </w:tabs>
              <w:autoSpaceDE w:val="0"/>
              <w:autoSpaceDN w:val="0"/>
              <w:adjustRightInd w:val="0"/>
              <w:spacing w:after="0" w:line="240" w:lineRule="auto"/>
              <w:ind w:right="-1"/>
              <w:rPr>
                <w:rFonts w:ascii="Times New Roman" w:eastAsia="Calibri" w:hAnsi="Times New Roman" w:cs="Times New Roman"/>
              </w:rPr>
            </w:pPr>
            <w:r w:rsidRPr="00C42DD8">
              <w:rPr>
                <w:rFonts w:ascii="Times New Roman" w:eastAsia="Calibri" w:hAnsi="Times New Roman" w:cs="Times New Roman"/>
              </w:rPr>
              <w:tab/>
            </w:r>
            <w:r w:rsidRPr="00C42DD8">
              <w:rPr>
                <w:rFonts w:ascii="Times New Roman" w:eastAsia="Calibri" w:hAnsi="Times New Roman" w:cs="Times New Roman"/>
              </w:rPr>
              <w:tab/>
              <w:t>в том числе по ГРБС:</w:t>
            </w:r>
          </w:p>
        </w:tc>
        <w:tc>
          <w:tcPr>
            <w:tcW w:w="850"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b/>
              </w:rPr>
            </w:pPr>
          </w:p>
        </w:tc>
        <w:tc>
          <w:tcPr>
            <w:tcW w:w="851"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b/>
              </w:rPr>
            </w:pPr>
          </w:p>
        </w:tc>
        <w:tc>
          <w:tcPr>
            <w:tcW w:w="1276"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b/>
              </w:rPr>
            </w:pPr>
          </w:p>
        </w:tc>
        <w:tc>
          <w:tcPr>
            <w:tcW w:w="850"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b/>
              </w:rPr>
            </w:pPr>
          </w:p>
        </w:tc>
        <w:tc>
          <w:tcPr>
            <w:tcW w:w="851"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b/>
              </w:rPr>
            </w:pPr>
          </w:p>
        </w:tc>
        <w:tc>
          <w:tcPr>
            <w:tcW w:w="850"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b/>
              </w:rPr>
            </w:pPr>
          </w:p>
        </w:tc>
        <w:tc>
          <w:tcPr>
            <w:tcW w:w="851"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b/>
              </w:rPr>
            </w:pPr>
          </w:p>
        </w:tc>
        <w:tc>
          <w:tcPr>
            <w:tcW w:w="1134"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b/>
              </w:rPr>
            </w:pPr>
          </w:p>
        </w:tc>
      </w:tr>
      <w:tr w:rsidR="00C42DD8" w:rsidRPr="00C42DD8" w:rsidTr="00E97AF7">
        <w:tc>
          <w:tcPr>
            <w:tcW w:w="1701" w:type="dxa"/>
            <w:vMerge/>
          </w:tcPr>
          <w:p w:rsidR="00C42DD8" w:rsidRPr="00C42DD8" w:rsidRDefault="00C42DD8" w:rsidP="00C42DD8">
            <w:pPr>
              <w:spacing w:after="0" w:line="240" w:lineRule="auto"/>
              <w:jc w:val="center"/>
              <w:rPr>
                <w:rFonts w:ascii="Times New Roman" w:eastAsia="Calibri" w:hAnsi="Times New Roman" w:cs="Times New Roman"/>
              </w:rPr>
            </w:pPr>
          </w:p>
        </w:tc>
        <w:tc>
          <w:tcPr>
            <w:tcW w:w="3261" w:type="dxa"/>
            <w:vMerge/>
          </w:tcPr>
          <w:p w:rsidR="00C42DD8" w:rsidRPr="00C42DD8" w:rsidRDefault="00C42DD8" w:rsidP="00C42DD8">
            <w:pPr>
              <w:spacing w:after="0" w:line="240" w:lineRule="auto"/>
              <w:jc w:val="center"/>
              <w:rPr>
                <w:rFonts w:ascii="Times New Roman" w:eastAsia="Calibri" w:hAnsi="Times New Roman" w:cs="Times New Roman"/>
              </w:rPr>
            </w:pPr>
          </w:p>
        </w:tc>
        <w:tc>
          <w:tcPr>
            <w:tcW w:w="3260" w:type="dxa"/>
            <w:vMerge w:val="restart"/>
          </w:tcPr>
          <w:p w:rsidR="00C42DD8" w:rsidRPr="00C42DD8" w:rsidRDefault="00C42DD8" w:rsidP="00C42DD8">
            <w:pPr>
              <w:widowControl w:val="0"/>
              <w:autoSpaceDE w:val="0"/>
              <w:autoSpaceDN w:val="0"/>
              <w:adjustRightInd w:val="0"/>
              <w:spacing w:after="0" w:line="240" w:lineRule="auto"/>
              <w:ind w:right="-1"/>
              <w:jc w:val="center"/>
              <w:rPr>
                <w:rFonts w:ascii="Times New Roman" w:hAnsi="Times New Roman" w:cs="Times New Roman"/>
              </w:rPr>
            </w:pPr>
            <w:r w:rsidRPr="00C42DD8">
              <w:rPr>
                <w:rFonts w:ascii="Times New Roman" w:hAnsi="Times New Roman" w:cs="Times New Roman"/>
              </w:rPr>
              <w:t>Администрация Златоруновского сельсовета</w:t>
            </w:r>
          </w:p>
        </w:tc>
        <w:tc>
          <w:tcPr>
            <w:tcW w:w="850"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rPr>
            </w:pPr>
            <w:r w:rsidRPr="00C42DD8">
              <w:rPr>
                <w:rFonts w:ascii="Times New Roman" w:eastAsia="Calibri" w:hAnsi="Times New Roman" w:cs="Times New Roman"/>
              </w:rPr>
              <w:t>831</w:t>
            </w:r>
          </w:p>
        </w:tc>
        <w:tc>
          <w:tcPr>
            <w:tcW w:w="851"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rPr>
            </w:pPr>
            <w:r w:rsidRPr="00C42DD8">
              <w:rPr>
                <w:rFonts w:ascii="Times New Roman" w:eastAsia="Calibri" w:hAnsi="Times New Roman" w:cs="Times New Roman"/>
              </w:rPr>
              <w:t>0310</w:t>
            </w:r>
          </w:p>
        </w:tc>
        <w:tc>
          <w:tcPr>
            <w:tcW w:w="1276" w:type="dxa"/>
          </w:tcPr>
          <w:p w:rsidR="00C42DD8" w:rsidRPr="00C42DD8" w:rsidRDefault="00C42DD8" w:rsidP="00C42DD8">
            <w:pPr>
              <w:widowControl w:val="0"/>
              <w:autoSpaceDE w:val="0"/>
              <w:autoSpaceDN w:val="0"/>
              <w:adjustRightInd w:val="0"/>
              <w:spacing w:after="0" w:line="240" w:lineRule="auto"/>
              <w:ind w:left="-108" w:right="-108"/>
              <w:jc w:val="center"/>
              <w:rPr>
                <w:rFonts w:ascii="Times New Roman" w:eastAsia="Calibri" w:hAnsi="Times New Roman" w:cs="Times New Roman"/>
              </w:rPr>
            </w:pPr>
            <w:r w:rsidRPr="00C42DD8">
              <w:rPr>
                <w:rFonts w:ascii="Times New Roman" w:eastAsia="Calibri" w:hAnsi="Times New Roman" w:cs="Times New Roman"/>
              </w:rPr>
              <w:t>0220096010</w:t>
            </w:r>
          </w:p>
        </w:tc>
        <w:tc>
          <w:tcPr>
            <w:tcW w:w="850"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rPr>
            </w:pPr>
            <w:r w:rsidRPr="00C42DD8">
              <w:rPr>
                <w:rFonts w:ascii="Times New Roman" w:eastAsia="Calibri" w:hAnsi="Times New Roman" w:cs="Times New Roman"/>
              </w:rPr>
              <w:t>244</w:t>
            </w:r>
          </w:p>
        </w:tc>
        <w:tc>
          <w:tcPr>
            <w:tcW w:w="851"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rPr>
            </w:pPr>
            <w:r w:rsidRPr="00C42DD8">
              <w:rPr>
                <w:rFonts w:ascii="Times New Roman" w:eastAsia="Calibri" w:hAnsi="Times New Roman" w:cs="Times New Roman"/>
              </w:rPr>
              <w:t>0,5</w:t>
            </w:r>
          </w:p>
        </w:tc>
        <w:tc>
          <w:tcPr>
            <w:tcW w:w="850"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rPr>
            </w:pPr>
            <w:r w:rsidRPr="00C42DD8">
              <w:rPr>
                <w:rFonts w:ascii="Times New Roman" w:eastAsia="Calibri" w:hAnsi="Times New Roman" w:cs="Times New Roman"/>
              </w:rPr>
              <w:t>0,5</w:t>
            </w:r>
          </w:p>
        </w:tc>
        <w:tc>
          <w:tcPr>
            <w:tcW w:w="851"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rPr>
            </w:pPr>
            <w:r w:rsidRPr="00C42DD8">
              <w:rPr>
                <w:rFonts w:ascii="Times New Roman" w:eastAsia="Calibri" w:hAnsi="Times New Roman" w:cs="Times New Roman"/>
              </w:rPr>
              <w:t>0,5</w:t>
            </w:r>
          </w:p>
        </w:tc>
        <w:tc>
          <w:tcPr>
            <w:tcW w:w="1134"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rPr>
            </w:pPr>
            <w:r w:rsidRPr="00C42DD8">
              <w:rPr>
                <w:rFonts w:ascii="Times New Roman" w:eastAsia="Calibri" w:hAnsi="Times New Roman" w:cs="Times New Roman"/>
              </w:rPr>
              <w:t>1,5</w:t>
            </w:r>
          </w:p>
        </w:tc>
      </w:tr>
      <w:tr w:rsidR="00C42DD8" w:rsidRPr="00C42DD8" w:rsidTr="00E97AF7">
        <w:tc>
          <w:tcPr>
            <w:tcW w:w="1701" w:type="dxa"/>
            <w:vMerge/>
          </w:tcPr>
          <w:p w:rsidR="00C42DD8" w:rsidRPr="00C42DD8" w:rsidRDefault="00C42DD8" w:rsidP="00C42DD8">
            <w:pPr>
              <w:spacing w:after="0" w:line="240" w:lineRule="auto"/>
              <w:jc w:val="center"/>
              <w:rPr>
                <w:rFonts w:ascii="Times New Roman" w:eastAsia="Calibri" w:hAnsi="Times New Roman" w:cs="Times New Roman"/>
              </w:rPr>
            </w:pPr>
          </w:p>
        </w:tc>
        <w:tc>
          <w:tcPr>
            <w:tcW w:w="3261" w:type="dxa"/>
            <w:vMerge/>
          </w:tcPr>
          <w:p w:rsidR="00C42DD8" w:rsidRPr="00C42DD8" w:rsidRDefault="00C42DD8" w:rsidP="00C42DD8">
            <w:pPr>
              <w:spacing w:after="0" w:line="240" w:lineRule="auto"/>
              <w:jc w:val="center"/>
              <w:rPr>
                <w:rFonts w:ascii="Times New Roman" w:eastAsia="Calibri" w:hAnsi="Times New Roman" w:cs="Times New Roman"/>
              </w:rPr>
            </w:pPr>
          </w:p>
        </w:tc>
        <w:tc>
          <w:tcPr>
            <w:tcW w:w="3260" w:type="dxa"/>
            <w:vMerge/>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rPr>
            </w:pPr>
          </w:p>
        </w:tc>
        <w:tc>
          <w:tcPr>
            <w:tcW w:w="850"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rPr>
            </w:pPr>
            <w:r w:rsidRPr="00C42DD8">
              <w:rPr>
                <w:rFonts w:ascii="Times New Roman" w:eastAsia="Calibri" w:hAnsi="Times New Roman" w:cs="Times New Roman"/>
              </w:rPr>
              <w:t>831</w:t>
            </w:r>
          </w:p>
        </w:tc>
        <w:tc>
          <w:tcPr>
            <w:tcW w:w="851"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rPr>
            </w:pPr>
            <w:r w:rsidRPr="00C42DD8">
              <w:rPr>
                <w:rFonts w:ascii="Times New Roman" w:eastAsia="Calibri" w:hAnsi="Times New Roman" w:cs="Times New Roman"/>
              </w:rPr>
              <w:t>0310</w:t>
            </w:r>
          </w:p>
        </w:tc>
        <w:tc>
          <w:tcPr>
            <w:tcW w:w="1276" w:type="dxa"/>
          </w:tcPr>
          <w:p w:rsidR="00C42DD8" w:rsidRPr="00C42DD8" w:rsidRDefault="00C42DD8" w:rsidP="00C42DD8">
            <w:pPr>
              <w:widowControl w:val="0"/>
              <w:autoSpaceDE w:val="0"/>
              <w:autoSpaceDN w:val="0"/>
              <w:adjustRightInd w:val="0"/>
              <w:spacing w:after="0" w:line="240" w:lineRule="auto"/>
              <w:ind w:left="-108" w:right="-108"/>
              <w:jc w:val="center"/>
              <w:rPr>
                <w:rFonts w:ascii="Times New Roman" w:eastAsia="Calibri" w:hAnsi="Times New Roman" w:cs="Times New Roman"/>
              </w:rPr>
            </w:pPr>
            <w:r w:rsidRPr="00C42DD8">
              <w:rPr>
                <w:rFonts w:ascii="Times New Roman" w:eastAsia="Calibri" w:hAnsi="Times New Roman" w:cs="Times New Roman"/>
              </w:rPr>
              <w:t>0220096010</w:t>
            </w:r>
          </w:p>
        </w:tc>
        <w:tc>
          <w:tcPr>
            <w:tcW w:w="850"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rPr>
            </w:pPr>
            <w:r w:rsidRPr="00C42DD8">
              <w:rPr>
                <w:rFonts w:ascii="Times New Roman" w:eastAsia="Calibri" w:hAnsi="Times New Roman" w:cs="Times New Roman"/>
              </w:rPr>
              <w:t>244</w:t>
            </w:r>
          </w:p>
        </w:tc>
        <w:tc>
          <w:tcPr>
            <w:tcW w:w="851"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rPr>
            </w:pPr>
            <w:r w:rsidRPr="00C42DD8">
              <w:rPr>
                <w:rFonts w:ascii="Times New Roman" w:eastAsia="Calibri" w:hAnsi="Times New Roman" w:cs="Times New Roman"/>
              </w:rPr>
              <w:t>12,2</w:t>
            </w:r>
          </w:p>
        </w:tc>
        <w:tc>
          <w:tcPr>
            <w:tcW w:w="850"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rPr>
            </w:pPr>
            <w:r w:rsidRPr="00C42DD8">
              <w:rPr>
                <w:rFonts w:ascii="Times New Roman" w:eastAsia="Calibri" w:hAnsi="Times New Roman" w:cs="Times New Roman"/>
              </w:rPr>
              <w:t>12,2</w:t>
            </w:r>
          </w:p>
        </w:tc>
        <w:tc>
          <w:tcPr>
            <w:tcW w:w="851"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rPr>
            </w:pPr>
            <w:r w:rsidRPr="00C42DD8">
              <w:rPr>
                <w:rFonts w:ascii="Times New Roman" w:eastAsia="Calibri" w:hAnsi="Times New Roman" w:cs="Times New Roman"/>
              </w:rPr>
              <w:t>12,2</w:t>
            </w:r>
          </w:p>
        </w:tc>
        <w:tc>
          <w:tcPr>
            <w:tcW w:w="1134" w:type="dxa"/>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rPr>
            </w:pPr>
            <w:r w:rsidRPr="00C42DD8">
              <w:rPr>
                <w:rFonts w:ascii="Times New Roman" w:eastAsia="Calibri" w:hAnsi="Times New Roman" w:cs="Times New Roman"/>
              </w:rPr>
              <w:t>36,6</w:t>
            </w:r>
          </w:p>
        </w:tc>
      </w:tr>
      <w:tr w:rsidR="00C42DD8" w:rsidRPr="00C42DD8" w:rsidTr="00E97AF7">
        <w:tc>
          <w:tcPr>
            <w:tcW w:w="1701" w:type="dxa"/>
            <w:vMerge w:val="restart"/>
          </w:tcPr>
          <w:p w:rsidR="00C42DD8" w:rsidRPr="00C42DD8" w:rsidRDefault="00C42DD8" w:rsidP="00C42DD8">
            <w:pPr>
              <w:spacing w:after="0" w:line="240" w:lineRule="auto"/>
              <w:ind w:left="-108" w:right="-108"/>
              <w:jc w:val="center"/>
              <w:rPr>
                <w:rFonts w:ascii="Times New Roman" w:eastAsia="Calibri" w:hAnsi="Times New Roman" w:cs="Times New Roman"/>
              </w:rPr>
            </w:pPr>
            <w:r w:rsidRPr="00C42DD8">
              <w:rPr>
                <w:rFonts w:ascii="Times New Roman" w:eastAsia="Calibri" w:hAnsi="Times New Roman" w:cs="Times New Roman"/>
              </w:rPr>
              <w:t>Подпрограмма 3</w:t>
            </w:r>
          </w:p>
        </w:tc>
        <w:tc>
          <w:tcPr>
            <w:tcW w:w="3261" w:type="dxa"/>
            <w:vMerge w:val="restart"/>
          </w:tcPr>
          <w:p w:rsidR="00C42DD8" w:rsidRPr="00C42DD8" w:rsidRDefault="00C42DD8" w:rsidP="00C42DD8">
            <w:pPr>
              <w:spacing w:after="0" w:line="240" w:lineRule="auto"/>
              <w:jc w:val="center"/>
              <w:rPr>
                <w:rFonts w:ascii="Times New Roman" w:eastAsia="Calibri" w:hAnsi="Times New Roman" w:cs="Times New Roman"/>
              </w:rPr>
            </w:pPr>
            <w:r w:rsidRPr="00C42DD8">
              <w:rPr>
                <w:rFonts w:ascii="Times New Roman" w:eastAsia="Calibri" w:hAnsi="Times New Roman" w:cs="Times New Roman"/>
              </w:rPr>
              <w:t>«Поддержка жилищно-коммунального хозяйства на территории Златоруновского сельсовета»</w:t>
            </w:r>
          </w:p>
        </w:tc>
        <w:tc>
          <w:tcPr>
            <w:tcW w:w="3260" w:type="dxa"/>
          </w:tcPr>
          <w:p w:rsidR="00C42DD8" w:rsidRPr="00C42DD8" w:rsidRDefault="00C42DD8" w:rsidP="00C42DD8">
            <w:pPr>
              <w:widowControl w:val="0"/>
              <w:autoSpaceDE w:val="0"/>
              <w:autoSpaceDN w:val="0"/>
              <w:adjustRightInd w:val="0"/>
              <w:spacing w:after="0" w:line="240" w:lineRule="auto"/>
              <w:jc w:val="center"/>
              <w:rPr>
                <w:rFonts w:ascii="Times New Roman" w:eastAsia="Calibri" w:hAnsi="Times New Roman" w:cs="Times New Roman"/>
              </w:rPr>
            </w:pPr>
            <w:r w:rsidRPr="00C42DD8">
              <w:rPr>
                <w:rFonts w:ascii="Times New Roman" w:eastAsia="Calibri" w:hAnsi="Times New Roman" w:cs="Times New Roman"/>
              </w:rPr>
              <w:t>всего расходные обязательства</w:t>
            </w:r>
          </w:p>
        </w:tc>
        <w:tc>
          <w:tcPr>
            <w:tcW w:w="850" w:type="dxa"/>
          </w:tcPr>
          <w:p w:rsidR="00C42DD8" w:rsidRPr="00C42DD8" w:rsidRDefault="00C42DD8" w:rsidP="00C42DD8">
            <w:pPr>
              <w:widowControl w:val="0"/>
              <w:autoSpaceDE w:val="0"/>
              <w:autoSpaceDN w:val="0"/>
              <w:adjustRightInd w:val="0"/>
              <w:spacing w:after="0" w:line="240" w:lineRule="auto"/>
              <w:jc w:val="center"/>
              <w:rPr>
                <w:rFonts w:ascii="Times New Roman" w:eastAsia="Calibri" w:hAnsi="Times New Roman" w:cs="Times New Roman"/>
                <w:b/>
              </w:rPr>
            </w:pPr>
            <w:r w:rsidRPr="00C42DD8">
              <w:rPr>
                <w:rFonts w:ascii="Times New Roman" w:eastAsia="Calibri" w:hAnsi="Times New Roman" w:cs="Times New Roman"/>
                <w:b/>
              </w:rPr>
              <w:t>Х</w:t>
            </w:r>
          </w:p>
        </w:tc>
        <w:tc>
          <w:tcPr>
            <w:tcW w:w="851" w:type="dxa"/>
          </w:tcPr>
          <w:p w:rsidR="00C42DD8" w:rsidRPr="00C42DD8" w:rsidRDefault="00C42DD8" w:rsidP="00C42DD8">
            <w:pPr>
              <w:widowControl w:val="0"/>
              <w:autoSpaceDE w:val="0"/>
              <w:autoSpaceDN w:val="0"/>
              <w:adjustRightInd w:val="0"/>
              <w:spacing w:after="0" w:line="240" w:lineRule="auto"/>
              <w:jc w:val="center"/>
              <w:rPr>
                <w:rFonts w:ascii="Times New Roman" w:eastAsia="Calibri" w:hAnsi="Times New Roman" w:cs="Times New Roman"/>
                <w:b/>
              </w:rPr>
            </w:pPr>
            <w:r w:rsidRPr="00C42DD8">
              <w:rPr>
                <w:rFonts w:ascii="Times New Roman" w:eastAsia="Calibri" w:hAnsi="Times New Roman" w:cs="Times New Roman"/>
                <w:b/>
              </w:rPr>
              <w:t>Х</w:t>
            </w:r>
          </w:p>
        </w:tc>
        <w:tc>
          <w:tcPr>
            <w:tcW w:w="1276" w:type="dxa"/>
          </w:tcPr>
          <w:p w:rsidR="00C42DD8" w:rsidRPr="00C42DD8" w:rsidRDefault="00C42DD8" w:rsidP="00C42DD8">
            <w:pPr>
              <w:widowControl w:val="0"/>
              <w:autoSpaceDE w:val="0"/>
              <w:autoSpaceDN w:val="0"/>
              <w:adjustRightInd w:val="0"/>
              <w:spacing w:after="0" w:line="240" w:lineRule="auto"/>
              <w:ind w:left="-108" w:right="-108"/>
              <w:jc w:val="center"/>
              <w:rPr>
                <w:rFonts w:ascii="Times New Roman" w:eastAsia="Calibri" w:hAnsi="Times New Roman" w:cs="Times New Roman"/>
                <w:b/>
              </w:rPr>
            </w:pPr>
            <w:r w:rsidRPr="00C42DD8">
              <w:rPr>
                <w:rFonts w:ascii="Times New Roman" w:eastAsia="Calibri" w:hAnsi="Times New Roman" w:cs="Times New Roman"/>
                <w:b/>
              </w:rPr>
              <w:t>Х</w:t>
            </w:r>
          </w:p>
        </w:tc>
        <w:tc>
          <w:tcPr>
            <w:tcW w:w="850" w:type="dxa"/>
          </w:tcPr>
          <w:p w:rsidR="00C42DD8" w:rsidRPr="00C42DD8" w:rsidRDefault="00C42DD8" w:rsidP="00C42DD8">
            <w:pPr>
              <w:widowControl w:val="0"/>
              <w:autoSpaceDE w:val="0"/>
              <w:autoSpaceDN w:val="0"/>
              <w:adjustRightInd w:val="0"/>
              <w:spacing w:after="0" w:line="240" w:lineRule="auto"/>
              <w:jc w:val="center"/>
              <w:rPr>
                <w:rFonts w:ascii="Times New Roman" w:eastAsia="Calibri" w:hAnsi="Times New Roman" w:cs="Times New Roman"/>
                <w:b/>
              </w:rPr>
            </w:pPr>
            <w:r w:rsidRPr="00C42DD8">
              <w:rPr>
                <w:rFonts w:ascii="Times New Roman" w:eastAsia="Calibri" w:hAnsi="Times New Roman" w:cs="Times New Roman"/>
                <w:b/>
              </w:rPr>
              <w:t>Х</w:t>
            </w:r>
          </w:p>
        </w:tc>
        <w:tc>
          <w:tcPr>
            <w:tcW w:w="851" w:type="dxa"/>
          </w:tcPr>
          <w:p w:rsidR="00C42DD8" w:rsidRPr="00C42DD8" w:rsidRDefault="00C42DD8" w:rsidP="00C42DD8">
            <w:pPr>
              <w:widowControl w:val="0"/>
              <w:autoSpaceDE w:val="0"/>
              <w:autoSpaceDN w:val="0"/>
              <w:adjustRightInd w:val="0"/>
              <w:spacing w:after="0" w:line="240" w:lineRule="auto"/>
              <w:jc w:val="center"/>
              <w:rPr>
                <w:rFonts w:ascii="Times New Roman" w:eastAsia="Calibri" w:hAnsi="Times New Roman" w:cs="Times New Roman"/>
                <w:b/>
              </w:rPr>
            </w:pPr>
            <w:r w:rsidRPr="00C42DD8">
              <w:rPr>
                <w:rFonts w:ascii="Times New Roman" w:eastAsia="Calibri" w:hAnsi="Times New Roman" w:cs="Times New Roman"/>
                <w:b/>
              </w:rPr>
              <w:t>24,8,</w:t>
            </w:r>
          </w:p>
        </w:tc>
        <w:tc>
          <w:tcPr>
            <w:tcW w:w="850" w:type="dxa"/>
          </w:tcPr>
          <w:p w:rsidR="00C42DD8" w:rsidRPr="00C42DD8" w:rsidRDefault="00C42DD8" w:rsidP="00C42DD8">
            <w:pPr>
              <w:widowControl w:val="0"/>
              <w:autoSpaceDE w:val="0"/>
              <w:autoSpaceDN w:val="0"/>
              <w:adjustRightInd w:val="0"/>
              <w:spacing w:after="0" w:line="240" w:lineRule="auto"/>
              <w:jc w:val="center"/>
              <w:rPr>
                <w:rFonts w:ascii="Times New Roman" w:eastAsia="Calibri" w:hAnsi="Times New Roman" w:cs="Times New Roman"/>
                <w:b/>
              </w:rPr>
            </w:pPr>
            <w:r w:rsidRPr="00C42DD8">
              <w:rPr>
                <w:rFonts w:ascii="Times New Roman" w:eastAsia="Calibri" w:hAnsi="Times New Roman" w:cs="Times New Roman"/>
                <w:b/>
              </w:rPr>
              <w:t>24,8</w:t>
            </w:r>
          </w:p>
        </w:tc>
        <w:tc>
          <w:tcPr>
            <w:tcW w:w="851" w:type="dxa"/>
          </w:tcPr>
          <w:p w:rsidR="00C42DD8" w:rsidRPr="00C42DD8" w:rsidRDefault="00C42DD8" w:rsidP="00C42DD8">
            <w:pPr>
              <w:widowControl w:val="0"/>
              <w:autoSpaceDE w:val="0"/>
              <w:autoSpaceDN w:val="0"/>
              <w:adjustRightInd w:val="0"/>
              <w:spacing w:after="0" w:line="240" w:lineRule="auto"/>
              <w:jc w:val="center"/>
              <w:rPr>
                <w:rFonts w:ascii="Times New Roman" w:eastAsia="Calibri" w:hAnsi="Times New Roman" w:cs="Times New Roman"/>
                <w:b/>
              </w:rPr>
            </w:pPr>
            <w:r w:rsidRPr="00C42DD8">
              <w:rPr>
                <w:rFonts w:ascii="Times New Roman" w:eastAsia="Calibri" w:hAnsi="Times New Roman" w:cs="Times New Roman"/>
                <w:b/>
              </w:rPr>
              <w:t>24,8</w:t>
            </w:r>
          </w:p>
        </w:tc>
        <w:tc>
          <w:tcPr>
            <w:tcW w:w="1134" w:type="dxa"/>
          </w:tcPr>
          <w:p w:rsidR="00C42DD8" w:rsidRPr="00C42DD8" w:rsidRDefault="00C42DD8" w:rsidP="00C42DD8">
            <w:pPr>
              <w:widowControl w:val="0"/>
              <w:autoSpaceDE w:val="0"/>
              <w:autoSpaceDN w:val="0"/>
              <w:adjustRightInd w:val="0"/>
              <w:spacing w:after="0" w:line="240" w:lineRule="auto"/>
              <w:jc w:val="center"/>
              <w:rPr>
                <w:rFonts w:ascii="Times New Roman" w:eastAsia="Calibri" w:hAnsi="Times New Roman" w:cs="Times New Roman"/>
                <w:b/>
              </w:rPr>
            </w:pPr>
            <w:r w:rsidRPr="00C42DD8">
              <w:rPr>
                <w:rFonts w:ascii="Times New Roman" w:eastAsia="Calibri" w:hAnsi="Times New Roman" w:cs="Times New Roman"/>
                <w:b/>
              </w:rPr>
              <w:t>74,4</w:t>
            </w:r>
          </w:p>
        </w:tc>
      </w:tr>
      <w:tr w:rsidR="00C42DD8" w:rsidRPr="00C42DD8" w:rsidTr="00E97AF7">
        <w:tc>
          <w:tcPr>
            <w:tcW w:w="1701" w:type="dxa"/>
            <w:vMerge/>
          </w:tcPr>
          <w:p w:rsidR="00C42DD8" w:rsidRPr="00C42DD8" w:rsidRDefault="00C42DD8" w:rsidP="00C42DD8">
            <w:pPr>
              <w:spacing w:after="0" w:line="240" w:lineRule="auto"/>
              <w:jc w:val="center"/>
              <w:rPr>
                <w:rFonts w:ascii="Times New Roman" w:eastAsia="Calibri" w:hAnsi="Times New Roman" w:cs="Times New Roman"/>
              </w:rPr>
            </w:pPr>
          </w:p>
        </w:tc>
        <w:tc>
          <w:tcPr>
            <w:tcW w:w="3261" w:type="dxa"/>
            <w:vMerge/>
          </w:tcPr>
          <w:p w:rsidR="00C42DD8" w:rsidRPr="00C42DD8" w:rsidRDefault="00C42DD8" w:rsidP="00C42DD8">
            <w:pPr>
              <w:spacing w:after="0" w:line="240" w:lineRule="auto"/>
              <w:jc w:val="center"/>
              <w:rPr>
                <w:rFonts w:ascii="Times New Roman" w:eastAsia="Calibri" w:hAnsi="Times New Roman" w:cs="Times New Roman"/>
              </w:rPr>
            </w:pPr>
          </w:p>
        </w:tc>
        <w:tc>
          <w:tcPr>
            <w:tcW w:w="3260" w:type="dxa"/>
          </w:tcPr>
          <w:p w:rsidR="00C42DD8" w:rsidRPr="00C42DD8" w:rsidRDefault="00C42DD8" w:rsidP="00C42DD8">
            <w:pPr>
              <w:widowControl w:val="0"/>
              <w:autoSpaceDE w:val="0"/>
              <w:autoSpaceDN w:val="0"/>
              <w:adjustRightInd w:val="0"/>
              <w:spacing w:after="0" w:line="240" w:lineRule="auto"/>
              <w:jc w:val="center"/>
              <w:rPr>
                <w:rFonts w:ascii="Times New Roman" w:eastAsia="Calibri" w:hAnsi="Times New Roman" w:cs="Times New Roman"/>
              </w:rPr>
            </w:pPr>
            <w:r w:rsidRPr="00C42DD8">
              <w:rPr>
                <w:rFonts w:ascii="Times New Roman" w:eastAsia="Calibri" w:hAnsi="Times New Roman" w:cs="Times New Roman"/>
              </w:rPr>
              <w:t>в том числе по ГРБС:</w:t>
            </w:r>
          </w:p>
        </w:tc>
        <w:tc>
          <w:tcPr>
            <w:tcW w:w="850" w:type="dxa"/>
          </w:tcPr>
          <w:p w:rsidR="00C42DD8" w:rsidRPr="00C42DD8" w:rsidRDefault="00C42DD8" w:rsidP="00C42DD8">
            <w:pPr>
              <w:widowControl w:val="0"/>
              <w:autoSpaceDE w:val="0"/>
              <w:autoSpaceDN w:val="0"/>
              <w:adjustRightInd w:val="0"/>
              <w:spacing w:after="0" w:line="240" w:lineRule="auto"/>
              <w:jc w:val="center"/>
              <w:rPr>
                <w:rFonts w:ascii="Times New Roman" w:eastAsia="Calibri" w:hAnsi="Times New Roman" w:cs="Times New Roman"/>
                <w:b/>
              </w:rPr>
            </w:pPr>
          </w:p>
        </w:tc>
        <w:tc>
          <w:tcPr>
            <w:tcW w:w="851" w:type="dxa"/>
          </w:tcPr>
          <w:p w:rsidR="00C42DD8" w:rsidRPr="00C42DD8" w:rsidRDefault="00C42DD8" w:rsidP="00C42DD8">
            <w:pPr>
              <w:widowControl w:val="0"/>
              <w:autoSpaceDE w:val="0"/>
              <w:autoSpaceDN w:val="0"/>
              <w:adjustRightInd w:val="0"/>
              <w:spacing w:after="0" w:line="240" w:lineRule="auto"/>
              <w:jc w:val="center"/>
              <w:rPr>
                <w:rFonts w:ascii="Times New Roman" w:eastAsia="Calibri" w:hAnsi="Times New Roman" w:cs="Times New Roman"/>
                <w:b/>
              </w:rPr>
            </w:pPr>
          </w:p>
        </w:tc>
        <w:tc>
          <w:tcPr>
            <w:tcW w:w="1276" w:type="dxa"/>
          </w:tcPr>
          <w:p w:rsidR="00C42DD8" w:rsidRPr="00C42DD8" w:rsidRDefault="00C42DD8" w:rsidP="00C42DD8">
            <w:pPr>
              <w:widowControl w:val="0"/>
              <w:autoSpaceDE w:val="0"/>
              <w:autoSpaceDN w:val="0"/>
              <w:adjustRightInd w:val="0"/>
              <w:spacing w:after="0" w:line="240" w:lineRule="auto"/>
              <w:ind w:left="-108" w:right="-108"/>
              <w:jc w:val="center"/>
              <w:rPr>
                <w:rFonts w:ascii="Times New Roman" w:eastAsia="Calibri" w:hAnsi="Times New Roman" w:cs="Times New Roman"/>
                <w:b/>
              </w:rPr>
            </w:pPr>
          </w:p>
        </w:tc>
        <w:tc>
          <w:tcPr>
            <w:tcW w:w="850" w:type="dxa"/>
          </w:tcPr>
          <w:p w:rsidR="00C42DD8" w:rsidRPr="00C42DD8" w:rsidRDefault="00C42DD8" w:rsidP="00C42DD8">
            <w:pPr>
              <w:widowControl w:val="0"/>
              <w:autoSpaceDE w:val="0"/>
              <w:autoSpaceDN w:val="0"/>
              <w:adjustRightInd w:val="0"/>
              <w:spacing w:after="0" w:line="240" w:lineRule="auto"/>
              <w:jc w:val="center"/>
              <w:rPr>
                <w:rFonts w:ascii="Times New Roman" w:eastAsia="Calibri" w:hAnsi="Times New Roman" w:cs="Times New Roman"/>
                <w:b/>
              </w:rPr>
            </w:pPr>
          </w:p>
        </w:tc>
        <w:tc>
          <w:tcPr>
            <w:tcW w:w="851" w:type="dxa"/>
          </w:tcPr>
          <w:p w:rsidR="00C42DD8" w:rsidRPr="00C42DD8" w:rsidRDefault="00C42DD8" w:rsidP="00C42DD8">
            <w:pPr>
              <w:widowControl w:val="0"/>
              <w:autoSpaceDE w:val="0"/>
              <w:autoSpaceDN w:val="0"/>
              <w:adjustRightInd w:val="0"/>
              <w:spacing w:after="0" w:line="240" w:lineRule="auto"/>
              <w:jc w:val="center"/>
              <w:rPr>
                <w:rFonts w:ascii="Times New Roman" w:eastAsia="Calibri" w:hAnsi="Times New Roman" w:cs="Times New Roman"/>
                <w:b/>
              </w:rPr>
            </w:pPr>
          </w:p>
        </w:tc>
        <w:tc>
          <w:tcPr>
            <w:tcW w:w="850" w:type="dxa"/>
          </w:tcPr>
          <w:p w:rsidR="00C42DD8" w:rsidRPr="00C42DD8" w:rsidRDefault="00C42DD8" w:rsidP="00C42DD8">
            <w:pPr>
              <w:widowControl w:val="0"/>
              <w:autoSpaceDE w:val="0"/>
              <w:autoSpaceDN w:val="0"/>
              <w:adjustRightInd w:val="0"/>
              <w:spacing w:after="0" w:line="240" w:lineRule="auto"/>
              <w:jc w:val="center"/>
              <w:rPr>
                <w:rFonts w:ascii="Times New Roman" w:eastAsia="Calibri" w:hAnsi="Times New Roman" w:cs="Times New Roman"/>
                <w:b/>
              </w:rPr>
            </w:pPr>
          </w:p>
        </w:tc>
        <w:tc>
          <w:tcPr>
            <w:tcW w:w="851" w:type="dxa"/>
          </w:tcPr>
          <w:p w:rsidR="00C42DD8" w:rsidRPr="00C42DD8" w:rsidRDefault="00C42DD8" w:rsidP="00C42DD8">
            <w:pPr>
              <w:widowControl w:val="0"/>
              <w:autoSpaceDE w:val="0"/>
              <w:autoSpaceDN w:val="0"/>
              <w:adjustRightInd w:val="0"/>
              <w:spacing w:after="0" w:line="240" w:lineRule="auto"/>
              <w:jc w:val="center"/>
              <w:rPr>
                <w:rFonts w:ascii="Times New Roman" w:eastAsia="Calibri" w:hAnsi="Times New Roman" w:cs="Times New Roman"/>
                <w:b/>
              </w:rPr>
            </w:pPr>
          </w:p>
        </w:tc>
        <w:tc>
          <w:tcPr>
            <w:tcW w:w="1134" w:type="dxa"/>
          </w:tcPr>
          <w:p w:rsidR="00C42DD8" w:rsidRPr="00C42DD8" w:rsidRDefault="00C42DD8" w:rsidP="00C42DD8">
            <w:pPr>
              <w:widowControl w:val="0"/>
              <w:autoSpaceDE w:val="0"/>
              <w:autoSpaceDN w:val="0"/>
              <w:adjustRightInd w:val="0"/>
              <w:spacing w:after="0" w:line="240" w:lineRule="auto"/>
              <w:jc w:val="center"/>
              <w:rPr>
                <w:rFonts w:ascii="Times New Roman" w:eastAsia="Calibri" w:hAnsi="Times New Roman" w:cs="Times New Roman"/>
                <w:b/>
              </w:rPr>
            </w:pPr>
          </w:p>
        </w:tc>
      </w:tr>
      <w:tr w:rsidR="00C42DD8" w:rsidRPr="00C42DD8" w:rsidTr="00E97AF7">
        <w:trPr>
          <w:trHeight w:val="499"/>
        </w:trPr>
        <w:tc>
          <w:tcPr>
            <w:tcW w:w="1701" w:type="dxa"/>
            <w:vMerge/>
          </w:tcPr>
          <w:p w:rsidR="00C42DD8" w:rsidRPr="00C42DD8" w:rsidRDefault="00C42DD8" w:rsidP="00C42DD8">
            <w:pPr>
              <w:spacing w:after="0" w:line="240" w:lineRule="auto"/>
              <w:jc w:val="center"/>
              <w:rPr>
                <w:rFonts w:ascii="Times New Roman" w:eastAsia="Calibri" w:hAnsi="Times New Roman" w:cs="Times New Roman"/>
              </w:rPr>
            </w:pPr>
          </w:p>
        </w:tc>
        <w:tc>
          <w:tcPr>
            <w:tcW w:w="3261" w:type="dxa"/>
            <w:vMerge/>
          </w:tcPr>
          <w:p w:rsidR="00C42DD8" w:rsidRPr="00C42DD8" w:rsidRDefault="00C42DD8" w:rsidP="00C42DD8">
            <w:pPr>
              <w:spacing w:after="0" w:line="240" w:lineRule="auto"/>
              <w:jc w:val="center"/>
              <w:rPr>
                <w:rFonts w:ascii="Times New Roman" w:eastAsia="Calibri" w:hAnsi="Times New Roman" w:cs="Times New Roman"/>
              </w:rPr>
            </w:pPr>
          </w:p>
        </w:tc>
        <w:tc>
          <w:tcPr>
            <w:tcW w:w="3260" w:type="dxa"/>
          </w:tcPr>
          <w:p w:rsidR="00C42DD8" w:rsidRPr="00C42DD8" w:rsidRDefault="00C42DD8" w:rsidP="00C42DD8">
            <w:pPr>
              <w:widowControl w:val="0"/>
              <w:autoSpaceDE w:val="0"/>
              <w:autoSpaceDN w:val="0"/>
              <w:adjustRightInd w:val="0"/>
              <w:spacing w:after="0" w:line="240" w:lineRule="auto"/>
              <w:jc w:val="center"/>
              <w:rPr>
                <w:rFonts w:ascii="Times New Roman" w:eastAsia="Calibri" w:hAnsi="Times New Roman" w:cs="Times New Roman"/>
              </w:rPr>
            </w:pPr>
            <w:r w:rsidRPr="00C42DD8">
              <w:rPr>
                <w:rFonts w:ascii="Times New Roman" w:hAnsi="Times New Roman" w:cs="Times New Roman"/>
              </w:rPr>
              <w:t>Администрация Златоруновского сельсовета</w:t>
            </w:r>
          </w:p>
          <w:p w:rsidR="00C42DD8" w:rsidRPr="00C42DD8" w:rsidRDefault="00C42DD8" w:rsidP="00C42DD8">
            <w:pPr>
              <w:widowControl w:val="0"/>
              <w:autoSpaceDE w:val="0"/>
              <w:autoSpaceDN w:val="0"/>
              <w:adjustRightInd w:val="0"/>
              <w:spacing w:after="0" w:line="240" w:lineRule="auto"/>
              <w:jc w:val="center"/>
              <w:rPr>
                <w:rFonts w:ascii="Times New Roman" w:eastAsia="Calibri" w:hAnsi="Times New Roman" w:cs="Times New Roman"/>
              </w:rPr>
            </w:pPr>
          </w:p>
        </w:tc>
        <w:tc>
          <w:tcPr>
            <w:tcW w:w="850" w:type="dxa"/>
          </w:tcPr>
          <w:p w:rsidR="00C42DD8" w:rsidRPr="00C42DD8" w:rsidRDefault="00C42DD8" w:rsidP="00C42DD8">
            <w:pPr>
              <w:widowControl w:val="0"/>
              <w:autoSpaceDE w:val="0"/>
              <w:autoSpaceDN w:val="0"/>
              <w:adjustRightInd w:val="0"/>
              <w:spacing w:after="0" w:line="240" w:lineRule="auto"/>
              <w:jc w:val="center"/>
              <w:rPr>
                <w:rFonts w:ascii="Times New Roman" w:eastAsia="Calibri" w:hAnsi="Times New Roman" w:cs="Times New Roman"/>
              </w:rPr>
            </w:pPr>
            <w:r w:rsidRPr="00C42DD8">
              <w:rPr>
                <w:rFonts w:ascii="Times New Roman" w:eastAsia="Calibri" w:hAnsi="Times New Roman" w:cs="Times New Roman"/>
              </w:rPr>
              <w:t>831</w:t>
            </w:r>
          </w:p>
        </w:tc>
        <w:tc>
          <w:tcPr>
            <w:tcW w:w="851" w:type="dxa"/>
          </w:tcPr>
          <w:p w:rsidR="00C42DD8" w:rsidRPr="00C42DD8" w:rsidRDefault="00C42DD8" w:rsidP="00C42DD8">
            <w:pPr>
              <w:widowControl w:val="0"/>
              <w:autoSpaceDE w:val="0"/>
              <w:autoSpaceDN w:val="0"/>
              <w:adjustRightInd w:val="0"/>
              <w:spacing w:after="0" w:line="240" w:lineRule="auto"/>
              <w:jc w:val="center"/>
              <w:rPr>
                <w:rFonts w:ascii="Times New Roman" w:eastAsia="Calibri" w:hAnsi="Times New Roman" w:cs="Times New Roman"/>
              </w:rPr>
            </w:pPr>
            <w:r w:rsidRPr="00C42DD8">
              <w:rPr>
                <w:rFonts w:ascii="Times New Roman" w:eastAsia="Calibri" w:hAnsi="Times New Roman" w:cs="Times New Roman"/>
              </w:rPr>
              <w:t>0501</w:t>
            </w:r>
          </w:p>
        </w:tc>
        <w:tc>
          <w:tcPr>
            <w:tcW w:w="1276" w:type="dxa"/>
          </w:tcPr>
          <w:p w:rsidR="00C42DD8" w:rsidRPr="00C42DD8" w:rsidRDefault="00C42DD8" w:rsidP="00C42DD8">
            <w:pPr>
              <w:widowControl w:val="0"/>
              <w:autoSpaceDE w:val="0"/>
              <w:autoSpaceDN w:val="0"/>
              <w:adjustRightInd w:val="0"/>
              <w:spacing w:after="0" w:line="240" w:lineRule="auto"/>
              <w:ind w:left="-108" w:right="-108"/>
              <w:jc w:val="center"/>
              <w:rPr>
                <w:rFonts w:ascii="Times New Roman" w:eastAsia="Calibri" w:hAnsi="Times New Roman" w:cs="Times New Roman"/>
              </w:rPr>
            </w:pPr>
            <w:r w:rsidRPr="00C42DD8">
              <w:rPr>
                <w:rFonts w:ascii="Times New Roman" w:eastAsia="Calibri" w:hAnsi="Times New Roman" w:cs="Times New Roman"/>
              </w:rPr>
              <w:t>0230097050</w:t>
            </w:r>
          </w:p>
        </w:tc>
        <w:tc>
          <w:tcPr>
            <w:tcW w:w="850" w:type="dxa"/>
          </w:tcPr>
          <w:p w:rsidR="00C42DD8" w:rsidRPr="00C42DD8" w:rsidRDefault="00C42DD8" w:rsidP="00C42DD8">
            <w:pPr>
              <w:widowControl w:val="0"/>
              <w:autoSpaceDE w:val="0"/>
              <w:autoSpaceDN w:val="0"/>
              <w:adjustRightInd w:val="0"/>
              <w:spacing w:after="0" w:line="240" w:lineRule="auto"/>
              <w:jc w:val="center"/>
              <w:rPr>
                <w:rFonts w:ascii="Times New Roman" w:eastAsia="Calibri" w:hAnsi="Times New Roman" w:cs="Times New Roman"/>
              </w:rPr>
            </w:pPr>
            <w:r w:rsidRPr="00C42DD8">
              <w:rPr>
                <w:rFonts w:ascii="Times New Roman" w:eastAsia="Calibri" w:hAnsi="Times New Roman" w:cs="Times New Roman"/>
              </w:rPr>
              <w:t>244</w:t>
            </w:r>
          </w:p>
        </w:tc>
        <w:tc>
          <w:tcPr>
            <w:tcW w:w="851" w:type="dxa"/>
          </w:tcPr>
          <w:p w:rsidR="00C42DD8" w:rsidRPr="00C42DD8" w:rsidRDefault="00C42DD8" w:rsidP="00C42DD8">
            <w:pPr>
              <w:widowControl w:val="0"/>
              <w:autoSpaceDE w:val="0"/>
              <w:autoSpaceDN w:val="0"/>
              <w:adjustRightInd w:val="0"/>
              <w:spacing w:after="0" w:line="240" w:lineRule="auto"/>
              <w:jc w:val="center"/>
              <w:rPr>
                <w:rFonts w:ascii="Times New Roman" w:eastAsia="Calibri" w:hAnsi="Times New Roman" w:cs="Times New Roman"/>
              </w:rPr>
            </w:pPr>
            <w:r w:rsidRPr="00C42DD8">
              <w:rPr>
                <w:rFonts w:ascii="Times New Roman" w:eastAsia="Calibri" w:hAnsi="Times New Roman" w:cs="Times New Roman"/>
              </w:rPr>
              <w:t>24,8</w:t>
            </w:r>
          </w:p>
        </w:tc>
        <w:tc>
          <w:tcPr>
            <w:tcW w:w="850" w:type="dxa"/>
          </w:tcPr>
          <w:p w:rsidR="00C42DD8" w:rsidRPr="00C42DD8" w:rsidRDefault="00C42DD8" w:rsidP="00C42DD8">
            <w:pPr>
              <w:widowControl w:val="0"/>
              <w:autoSpaceDE w:val="0"/>
              <w:autoSpaceDN w:val="0"/>
              <w:adjustRightInd w:val="0"/>
              <w:spacing w:after="0" w:line="240" w:lineRule="auto"/>
              <w:jc w:val="center"/>
              <w:rPr>
                <w:rFonts w:ascii="Times New Roman" w:eastAsia="Calibri" w:hAnsi="Times New Roman" w:cs="Times New Roman"/>
              </w:rPr>
            </w:pPr>
            <w:r w:rsidRPr="00C42DD8">
              <w:rPr>
                <w:rFonts w:ascii="Times New Roman" w:eastAsia="Calibri" w:hAnsi="Times New Roman" w:cs="Times New Roman"/>
              </w:rPr>
              <w:t>24,8</w:t>
            </w:r>
          </w:p>
        </w:tc>
        <w:tc>
          <w:tcPr>
            <w:tcW w:w="851" w:type="dxa"/>
          </w:tcPr>
          <w:p w:rsidR="00C42DD8" w:rsidRPr="00C42DD8" w:rsidRDefault="00C42DD8" w:rsidP="00C42DD8">
            <w:pPr>
              <w:widowControl w:val="0"/>
              <w:autoSpaceDE w:val="0"/>
              <w:autoSpaceDN w:val="0"/>
              <w:adjustRightInd w:val="0"/>
              <w:spacing w:after="0" w:line="240" w:lineRule="auto"/>
              <w:jc w:val="center"/>
              <w:rPr>
                <w:rFonts w:ascii="Times New Roman" w:eastAsia="Calibri" w:hAnsi="Times New Roman" w:cs="Times New Roman"/>
              </w:rPr>
            </w:pPr>
            <w:r w:rsidRPr="00C42DD8">
              <w:rPr>
                <w:rFonts w:ascii="Times New Roman" w:eastAsia="Calibri" w:hAnsi="Times New Roman" w:cs="Times New Roman"/>
              </w:rPr>
              <w:t>24,8</w:t>
            </w:r>
          </w:p>
        </w:tc>
        <w:tc>
          <w:tcPr>
            <w:tcW w:w="1134" w:type="dxa"/>
          </w:tcPr>
          <w:p w:rsidR="00C42DD8" w:rsidRPr="00C42DD8" w:rsidRDefault="00C42DD8" w:rsidP="00C42DD8">
            <w:pPr>
              <w:widowControl w:val="0"/>
              <w:autoSpaceDE w:val="0"/>
              <w:autoSpaceDN w:val="0"/>
              <w:adjustRightInd w:val="0"/>
              <w:spacing w:after="0" w:line="240" w:lineRule="auto"/>
              <w:jc w:val="center"/>
              <w:rPr>
                <w:rFonts w:ascii="Times New Roman" w:eastAsia="Calibri" w:hAnsi="Times New Roman" w:cs="Times New Roman"/>
              </w:rPr>
            </w:pPr>
            <w:r w:rsidRPr="00C42DD8">
              <w:rPr>
                <w:rFonts w:ascii="Times New Roman" w:eastAsia="Calibri" w:hAnsi="Times New Roman" w:cs="Times New Roman"/>
              </w:rPr>
              <w:t>74,4</w:t>
            </w:r>
          </w:p>
        </w:tc>
      </w:tr>
    </w:tbl>
    <w:p w:rsidR="00C42DD8" w:rsidRPr="00C42DD8" w:rsidRDefault="00C42DD8" w:rsidP="00C42DD8">
      <w:pPr>
        <w:spacing w:after="0" w:line="240" w:lineRule="auto"/>
        <w:rPr>
          <w:rFonts w:ascii="Times New Roman" w:eastAsia="Calibri" w:hAnsi="Times New Roman" w:cs="Times New Roman"/>
        </w:rPr>
      </w:pPr>
    </w:p>
    <w:p w:rsidR="00C42DD8" w:rsidRPr="00C42DD8" w:rsidRDefault="00C42DD8" w:rsidP="00C42DD8">
      <w:pPr>
        <w:spacing w:after="0" w:line="240" w:lineRule="auto"/>
        <w:rPr>
          <w:rFonts w:ascii="Times New Roman" w:eastAsia="Calibri" w:hAnsi="Times New Roman" w:cs="Times New Roman"/>
          <w:lang w:val="en-US"/>
        </w:rPr>
      </w:pPr>
    </w:p>
    <w:p w:rsidR="00C42DD8" w:rsidRDefault="00C42DD8" w:rsidP="00C42DD8">
      <w:pPr>
        <w:spacing w:after="0" w:line="240" w:lineRule="auto"/>
        <w:rPr>
          <w:rFonts w:ascii="Times New Roman" w:eastAsia="Calibri" w:hAnsi="Times New Roman" w:cs="Times New Roman"/>
        </w:rPr>
      </w:pPr>
    </w:p>
    <w:p w:rsidR="00C42DD8" w:rsidRDefault="00C42DD8" w:rsidP="00C42DD8">
      <w:pPr>
        <w:spacing w:after="0" w:line="240" w:lineRule="auto"/>
        <w:rPr>
          <w:rFonts w:ascii="Times New Roman" w:eastAsia="Calibri" w:hAnsi="Times New Roman" w:cs="Times New Roman"/>
        </w:rPr>
      </w:pPr>
    </w:p>
    <w:p w:rsidR="00C42DD8" w:rsidRDefault="00C42DD8" w:rsidP="00C42DD8">
      <w:pPr>
        <w:spacing w:after="0" w:line="240" w:lineRule="auto"/>
        <w:rPr>
          <w:rFonts w:ascii="Times New Roman" w:eastAsia="Calibri" w:hAnsi="Times New Roman" w:cs="Times New Roman"/>
        </w:rPr>
      </w:pPr>
    </w:p>
    <w:p w:rsidR="00C42DD8" w:rsidRDefault="00C42DD8" w:rsidP="00C42DD8">
      <w:pPr>
        <w:spacing w:after="0" w:line="240" w:lineRule="auto"/>
        <w:rPr>
          <w:rFonts w:ascii="Times New Roman" w:eastAsia="Calibri" w:hAnsi="Times New Roman" w:cs="Times New Roman"/>
        </w:rPr>
      </w:pPr>
    </w:p>
    <w:p w:rsidR="00C42DD8" w:rsidRPr="00C42DD8" w:rsidRDefault="00C42DD8" w:rsidP="00C42DD8">
      <w:pPr>
        <w:spacing w:after="0" w:line="240" w:lineRule="auto"/>
        <w:rPr>
          <w:rFonts w:ascii="Times New Roman" w:eastAsia="Calibri" w:hAnsi="Times New Roman" w:cs="Times New Roman"/>
        </w:rPr>
      </w:pPr>
    </w:p>
    <w:p w:rsidR="00C42DD8" w:rsidRPr="00C42DD8" w:rsidRDefault="00C42DD8" w:rsidP="00C42DD8">
      <w:pPr>
        <w:spacing w:after="0" w:line="240" w:lineRule="auto"/>
        <w:rPr>
          <w:rFonts w:ascii="Times New Roman" w:eastAsia="Calibri" w:hAnsi="Times New Roman" w:cs="Times New Roman"/>
        </w:rPr>
      </w:pPr>
    </w:p>
    <w:p w:rsidR="00C42DD8" w:rsidRPr="00C42DD8" w:rsidRDefault="00C42DD8" w:rsidP="00C42DD8">
      <w:pPr>
        <w:spacing w:after="0" w:line="240" w:lineRule="auto"/>
        <w:jc w:val="right"/>
        <w:rPr>
          <w:rFonts w:ascii="Times New Roman" w:eastAsia="Calibri" w:hAnsi="Times New Roman" w:cs="Times New Roman"/>
        </w:rPr>
      </w:pPr>
      <w:r w:rsidRPr="00C42DD8">
        <w:rPr>
          <w:rFonts w:ascii="Times New Roman" w:eastAsia="Calibri" w:hAnsi="Times New Roman" w:cs="Times New Roman"/>
        </w:rPr>
        <w:lastRenderedPageBreak/>
        <w:tab/>
        <w:t>Приложение № 2 к паспорту муниципальной программы</w:t>
      </w:r>
    </w:p>
    <w:p w:rsidR="00C42DD8" w:rsidRPr="00C42DD8" w:rsidRDefault="00C42DD8" w:rsidP="00C42DD8">
      <w:pPr>
        <w:spacing w:after="0" w:line="240" w:lineRule="auto"/>
        <w:jc w:val="right"/>
        <w:rPr>
          <w:rFonts w:ascii="Times New Roman" w:eastAsia="Calibri" w:hAnsi="Times New Roman" w:cs="Times New Roman"/>
          <w:bCs/>
        </w:rPr>
      </w:pPr>
      <w:r w:rsidRPr="00C42DD8">
        <w:rPr>
          <w:rFonts w:ascii="Times New Roman" w:eastAsia="Calibri" w:hAnsi="Times New Roman" w:cs="Times New Roman"/>
        </w:rPr>
        <w:t>«</w:t>
      </w:r>
      <w:r w:rsidRPr="00C42DD8">
        <w:rPr>
          <w:rFonts w:ascii="Times New Roman" w:eastAsia="Calibri" w:hAnsi="Times New Roman" w:cs="Times New Roman"/>
          <w:bCs/>
        </w:rPr>
        <w:t xml:space="preserve">Развитие жилищно-коммунального хозяйства, обеспечение </w:t>
      </w:r>
      <w:proofErr w:type="gramStart"/>
      <w:r w:rsidRPr="00C42DD8">
        <w:rPr>
          <w:rFonts w:ascii="Times New Roman" w:eastAsia="Calibri" w:hAnsi="Times New Roman" w:cs="Times New Roman"/>
          <w:bCs/>
        </w:rPr>
        <w:t>комфортных</w:t>
      </w:r>
      <w:proofErr w:type="gramEnd"/>
      <w:r w:rsidRPr="00C42DD8">
        <w:rPr>
          <w:rFonts w:ascii="Times New Roman" w:eastAsia="Calibri" w:hAnsi="Times New Roman" w:cs="Times New Roman"/>
          <w:bCs/>
        </w:rPr>
        <w:t xml:space="preserve"> </w:t>
      </w:r>
    </w:p>
    <w:p w:rsidR="00C42DD8" w:rsidRPr="00C42DD8" w:rsidRDefault="00C42DD8" w:rsidP="00C42DD8">
      <w:pPr>
        <w:spacing w:after="0" w:line="240" w:lineRule="auto"/>
        <w:jc w:val="right"/>
        <w:rPr>
          <w:rFonts w:ascii="Times New Roman" w:eastAsia="Calibri" w:hAnsi="Times New Roman" w:cs="Times New Roman"/>
          <w:bCs/>
        </w:rPr>
      </w:pPr>
      <w:r w:rsidRPr="00C42DD8">
        <w:rPr>
          <w:rFonts w:ascii="Times New Roman" w:eastAsia="Calibri" w:hAnsi="Times New Roman" w:cs="Times New Roman"/>
          <w:bCs/>
        </w:rPr>
        <w:t>и безопасных условий жизни на территории Златоруновского сельсовета»</w:t>
      </w:r>
    </w:p>
    <w:p w:rsidR="00C42DD8" w:rsidRPr="00C42DD8" w:rsidRDefault="00C42DD8" w:rsidP="00C42DD8">
      <w:pPr>
        <w:spacing w:after="0" w:line="240" w:lineRule="auto"/>
        <w:jc w:val="right"/>
        <w:rPr>
          <w:rFonts w:ascii="Times New Roman" w:eastAsia="Calibri" w:hAnsi="Times New Roman" w:cs="Times New Roman"/>
        </w:rPr>
      </w:pPr>
    </w:p>
    <w:tbl>
      <w:tblPr>
        <w:tblpPr w:leftFromText="180" w:rightFromText="180" w:vertAnchor="text" w:horzAnchor="margin" w:tblpY="791"/>
        <w:tblW w:w="15559" w:type="dxa"/>
        <w:tblLayout w:type="fixed"/>
        <w:tblLook w:val="00A0"/>
      </w:tblPr>
      <w:tblGrid>
        <w:gridCol w:w="1951"/>
        <w:gridCol w:w="4536"/>
        <w:gridCol w:w="4678"/>
        <w:gridCol w:w="1134"/>
        <w:gridCol w:w="992"/>
        <w:gridCol w:w="992"/>
        <w:gridCol w:w="1276"/>
      </w:tblGrid>
      <w:tr w:rsidR="00C42DD8" w:rsidRPr="00C42DD8" w:rsidTr="00E97AF7">
        <w:trPr>
          <w:trHeight w:val="279"/>
        </w:trPr>
        <w:tc>
          <w:tcPr>
            <w:tcW w:w="1951" w:type="dxa"/>
            <w:vMerge w:val="restart"/>
            <w:tcBorders>
              <w:top w:val="single" w:sz="4" w:space="0" w:color="auto"/>
              <w:left w:val="single" w:sz="4" w:space="0" w:color="auto"/>
              <w:bottom w:val="single" w:sz="4" w:space="0" w:color="auto"/>
              <w:right w:val="single" w:sz="4" w:space="0" w:color="auto"/>
            </w:tcBorders>
            <w:vAlign w:val="center"/>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r w:rsidRPr="00C42DD8">
              <w:rPr>
                <w:rFonts w:ascii="Times New Roman" w:eastAsia="Calibri" w:hAnsi="Times New Roman" w:cs="Times New Roman"/>
              </w:rPr>
              <w:t>Статус</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r w:rsidRPr="00C42DD8">
              <w:rPr>
                <w:rFonts w:ascii="Times New Roman" w:eastAsia="Calibri" w:hAnsi="Times New Roman" w:cs="Times New Roman"/>
              </w:rPr>
              <w:t>Наименование муниципальной программы, подпрограммы муниципальной программы</w:t>
            </w:r>
          </w:p>
        </w:tc>
        <w:tc>
          <w:tcPr>
            <w:tcW w:w="4678" w:type="dxa"/>
            <w:vMerge w:val="restart"/>
            <w:tcBorders>
              <w:top w:val="single" w:sz="4" w:space="0" w:color="auto"/>
              <w:left w:val="single" w:sz="4" w:space="0" w:color="auto"/>
              <w:bottom w:val="single" w:sz="4" w:space="0" w:color="auto"/>
              <w:right w:val="single" w:sz="4" w:space="0" w:color="auto"/>
            </w:tcBorders>
            <w:vAlign w:val="center"/>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r w:rsidRPr="00C42DD8">
              <w:rPr>
                <w:rFonts w:ascii="Times New Roman" w:eastAsia="Calibri" w:hAnsi="Times New Roman" w:cs="Times New Roman"/>
              </w:rPr>
              <w:t>Ответственный исполнитель, соисполнители</w:t>
            </w:r>
          </w:p>
        </w:tc>
        <w:tc>
          <w:tcPr>
            <w:tcW w:w="4394" w:type="dxa"/>
            <w:gridSpan w:val="4"/>
            <w:tcBorders>
              <w:top w:val="single" w:sz="4" w:space="0" w:color="auto"/>
              <w:left w:val="nil"/>
              <w:bottom w:val="single" w:sz="4" w:space="0" w:color="auto"/>
              <w:right w:val="single" w:sz="4" w:space="0" w:color="auto"/>
            </w:tcBorders>
            <w:vAlign w:val="center"/>
          </w:tcPr>
          <w:p w:rsidR="00C42DD8" w:rsidRPr="00C42DD8" w:rsidRDefault="00C42DD8" w:rsidP="00C42DD8">
            <w:pPr>
              <w:widowControl w:val="0"/>
              <w:autoSpaceDE w:val="0"/>
              <w:autoSpaceDN w:val="0"/>
              <w:adjustRightInd w:val="0"/>
              <w:spacing w:after="0" w:line="240" w:lineRule="auto"/>
              <w:ind w:right="-108"/>
              <w:jc w:val="center"/>
              <w:rPr>
                <w:rFonts w:ascii="Times New Roman" w:eastAsia="Calibri" w:hAnsi="Times New Roman" w:cs="Times New Roman"/>
              </w:rPr>
            </w:pPr>
            <w:r w:rsidRPr="00C42DD8">
              <w:rPr>
                <w:rFonts w:ascii="Times New Roman" w:eastAsia="Calibri" w:hAnsi="Times New Roman" w:cs="Times New Roman"/>
              </w:rPr>
              <w:t>Оценка     расходо</w:t>
            </w:r>
            <w:proofErr w:type="gramStart"/>
            <w:r w:rsidRPr="00C42DD8">
              <w:rPr>
                <w:rFonts w:ascii="Times New Roman" w:eastAsia="Calibri" w:hAnsi="Times New Roman" w:cs="Times New Roman"/>
              </w:rPr>
              <w:t>в(</w:t>
            </w:r>
            <w:proofErr w:type="gramEnd"/>
            <w:r w:rsidRPr="00C42DD8">
              <w:rPr>
                <w:rFonts w:ascii="Times New Roman" w:eastAsia="Calibri" w:hAnsi="Times New Roman" w:cs="Times New Roman"/>
              </w:rPr>
              <w:t>тыс. руб.), годы</w:t>
            </w:r>
          </w:p>
        </w:tc>
      </w:tr>
      <w:tr w:rsidR="00C42DD8" w:rsidRPr="00C42DD8" w:rsidTr="00E97AF7">
        <w:trPr>
          <w:trHeight w:val="566"/>
        </w:trPr>
        <w:tc>
          <w:tcPr>
            <w:tcW w:w="1951" w:type="dxa"/>
            <w:vMerge/>
            <w:tcBorders>
              <w:top w:val="single" w:sz="4" w:space="0" w:color="auto"/>
              <w:left w:val="single" w:sz="4" w:space="0" w:color="auto"/>
              <w:bottom w:val="single" w:sz="4" w:space="0" w:color="auto"/>
              <w:right w:val="single" w:sz="4" w:space="0" w:color="auto"/>
            </w:tcBorders>
            <w:vAlign w:val="center"/>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p>
        </w:tc>
        <w:tc>
          <w:tcPr>
            <w:tcW w:w="4678" w:type="dxa"/>
            <w:vMerge/>
            <w:tcBorders>
              <w:top w:val="single" w:sz="4" w:space="0" w:color="auto"/>
              <w:left w:val="single" w:sz="4" w:space="0" w:color="auto"/>
              <w:bottom w:val="single" w:sz="4" w:space="0" w:color="auto"/>
              <w:right w:val="single" w:sz="4" w:space="0" w:color="auto"/>
            </w:tcBorders>
            <w:vAlign w:val="center"/>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p>
        </w:tc>
        <w:tc>
          <w:tcPr>
            <w:tcW w:w="1134" w:type="dxa"/>
            <w:tcBorders>
              <w:top w:val="nil"/>
              <w:left w:val="nil"/>
              <w:bottom w:val="single" w:sz="4" w:space="0" w:color="auto"/>
              <w:right w:val="single" w:sz="4" w:space="0" w:color="auto"/>
            </w:tcBorders>
            <w:vAlign w:val="center"/>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r w:rsidRPr="00C42DD8">
              <w:rPr>
                <w:rFonts w:ascii="Times New Roman" w:eastAsia="Calibri" w:hAnsi="Times New Roman" w:cs="Times New Roman"/>
              </w:rPr>
              <w:t>2023</w:t>
            </w:r>
          </w:p>
        </w:tc>
        <w:tc>
          <w:tcPr>
            <w:tcW w:w="992" w:type="dxa"/>
            <w:tcBorders>
              <w:top w:val="nil"/>
              <w:left w:val="nil"/>
              <w:bottom w:val="single" w:sz="4" w:space="0" w:color="auto"/>
              <w:right w:val="single" w:sz="4" w:space="0" w:color="auto"/>
            </w:tcBorders>
            <w:vAlign w:val="center"/>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r w:rsidRPr="00C42DD8">
              <w:rPr>
                <w:rFonts w:ascii="Times New Roman" w:eastAsia="Calibri" w:hAnsi="Times New Roman" w:cs="Times New Roman"/>
              </w:rPr>
              <w:t>2024</w:t>
            </w:r>
          </w:p>
        </w:tc>
        <w:tc>
          <w:tcPr>
            <w:tcW w:w="992" w:type="dxa"/>
            <w:tcBorders>
              <w:top w:val="nil"/>
              <w:left w:val="nil"/>
              <w:bottom w:val="single" w:sz="4" w:space="0" w:color="auto"/>
              <w:right w:val="single" w:sz="4" w:space="0" w:color="auto"/>
            </w:tcBorders>
            <w:vAlign w:val="center"/>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r w:rsidRPr="00C42DD8">
              <w:rPr>
                <w:rFonts w:ascii="Times New Roman" w:eastAsia="Calibri" w:hAnsi="Times New Roman" w:cs="Times New Roman"/>
              </w:rPr>
              <w:t>2025</w:t>
            </w:r>
          </w:p>
        </w:tc>
        <w:tc>
          <w:tcPr>
            <w:tcW w:w="1276" w:type="dxa"/>
            <w:tcBorders>
              <w:top w:val="nil"/>
              <w:left w:val="nil"/>
              <w:bottom w:val="single" w:sz="4" w:space="0" w:color="auto"/>
              <w:right w:val="single" w:sz="4" w:space="0" w:color="auto"/>
            </w:tcBorders>
            <w:vAlign w:val="center"/>
          </w:tcPr>
          <w:p w:rsidR="00C42DD8" w:rsidRPr="00C42DD8" w:rsidRDefault="00C42DD8" w:rsidP="00C42DD8">
            <w:pPr>
              <w:widowControl w:val="0"/>
              <w:autoSpaceDE w:val="0"/>
              <w:autoSpaceDN w:val="0"/>
              <w:adjustRightInd w:val="0"/>
              <w:spacing w:after="0" w:line="240" w:lineRule="auto"/>
              <w:jc w:val="center"/>
              <w:rPr>
                <w:rFonts w:ascii="Times New Roman" w:eastAsia="Calibri" w:hAnsi="Times New Roman" w:cs="Times New Roman"/>
              </w:rPr>
            </w:pPr>
            <w:r w:rsidRPr="00C42DD8">
              <w:rPr>
                <w:rFonts w:ascii="Times New Roman" w:eastAsia="Calibri" w:hAnsi="Times New Roman" w:cs="Times New Roman"/>
              </w:rPr>
              <w:t>Итого на период</w:t>
            </w:r>
          </w:p>
        </w:tc>
      </w:tr>
      <w:tr w:rsidR="00C42DD8" w:rsidRPr="00C42DD8" w:rsidTr="00E97AF7">
        <w:trPr>
          <w:trHeight w:val="307"/>
        </w:trPr>
        <w:tc>
          <w:tcPr>
            <w:tcW w:w="1951" w:type="dxa"/>
            <w:vMerge w:val="restart"/>
            <w:tcBorders>
              <w:top w:val="nil"/>
              <w:left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r w:rsidRPr="00C42DD8">
              <w:rPr>
                <w:rFonts w:ascii="Times New Roman" w:eastAsia="Calibri" w:hAnsi="Times New Roman" w:cs="Times New Roman"/>
              </w:rPr>
              <w:t>Муниципальная программа</w:t>
            </w:r>
          </w:p>
        </w:tc>
        <w:tc>
          <w:tcPr>
            <w:tcW w:w="4536" w:type="dxa"/>
            <w:vMerge w:val="restart"/>
            <w:tcBorders>
              <w:top w:val="nil"/>
              <w:left w:val="single" w:sz="4" w:space="0" w:color="auto"/>
              <w:right w:val="single" w:sz="4" w:space="0" w:color="auto"/>
            </w:tcBorders>
          </w:tcPr>
          <w:p w:rsidR="00C42DD8" w:rsidRPr="00C42DD8" w:rsidRDefault="00C42DD8" w:rsidP="00C42DD8">
            <w:pPr>
              <w:spacing w:after="0" w:line="240" w:lineRule="auto"/>
              <w:ind w:left="-3" w:firstLine="3"/>
              <w:rPr>
                <w:rFonts w:ascii="Times New Roman" w:eastAsia="Calibri" w:hAnsi="Times New Roman" w:cs="Times New Roman"/>
                <w:bCs/>
              </w:rPr>
            </w:pPr>
            <w:r w:rsidRPr="00C42DD8">
              <w:rPr>
                <w:rFonts w:ascii="Times New Roman" w:eastAsia="Calibri" w:hAnsi="Times New Roman" w:cs="Times New Roman"/>
              </w:rPr>
              <w:t> </w:t>
            </w:r>
            <w:r w:rsidRPr="00C42DD8">
              <w:rPr>
                <w:rFonts w:ascii="Times New Roman" w:eastAsia="Calibri" w:hAnsi="Times New Roman" w:cs="Times New Roman"/>
                <w:bCs/>
              </w:rPr>
              <w:t xml:space="preserve">Развитие жилищно-коммунального хозяйства, обеспечение комфортных и безопасных условий жизни на территории Златоруновского сельсовета» </w:t>
            </w:r>
          </w:p>
        </w:tc>
        <w:tc>
          <w:tcPr>
            <w:tcW w:w="4678" w:type="dxa"/>
            <w:tcBorders>
              <w:top w:val="nil"/>
              <w:left w:val="nil"/>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r w:rsidRPr="00C42DD8">
              <w:rPr>
                <w:rFonts w:ascii="Times New Roman" w:eastAsia="Calibri" w:hAnsi="Times New Roman" w:cs="Times New Roman"/>
              </w:rPr>
              <w:t xml:space="preserve">Всего                    </w:t>
            </w:r>
          </w:p>
        </w:tc>
        <w:tc>
          <w:tcPr>
            <w:tcW w:w="1134" w:type="dxa"/>
            <w:tcBorders>
              <w:top w:val="nil"/>
              <w:left w:val="nil"/>
              <w:bottom w:val="single" w:sz="4" w:space="0" w:color="auto"/>
              <w:right w:val="single" w:sz="4" w:space="0" w:color="auto"/>
            </w:tcBorders>
            <w:noWrap/>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b/>
              </w:rPr>
            </w:pPr>
            <w:r w:rsidRPr="00C42DD8">
              <w:rPr>
                <w:rFonts w:ascii="Times New Roman" w:eastAsia="Calibri" w:hAnsi="Times New Roman" w:cs="Times New Roman"/>
                <w:b/>
              </w:rPr>
              <w:t>953,1</w:t>
            </w:r>
          </w:p>
        </w:tc>
        <w:tc>
          <w:tcPr>
            <w:tcW w:w="992" w:type="dxa"/>
            <w:tcBorders>
              <w:top w:val="nil"/>
              <w:left w:val="nil"/>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b/>
              </w:rPr>
            </w:pPr>
            <w:r w:rsidRPr="00C42DD8">
              <w:rPr>
                <w:rFonts w:ascii="Times New Roman" w:eastAsia="Calibri" w:hAnsi="Times New Roman" w:cs="Times New Roman"/>
                <w:b/>
              </w:rPr>
              <w:t>866,6</w:t>
            </w:r>
          </w:p>
        </w:tc>
        <w:tc>
          <w:tcPr>
            <w:tcW w:w="992" w:type="dxa"/>
            <w:tcBorders>
              <w:top w:val="nil"/>
              <w:left w:val="nil"/>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b/>
              </w:rPr>
            </w:pPr>
            <w:r w:rsidRPr="00C42DD8">
              <w:rPr>
                <w:rFonts w:ascii="Times New Roman" w:eastAsia="Calibri" w:hAnsi="Times New Roman" w:cs="Times New Roman"/>
                <w:b/>
              </w:rPr>
              <w:t>820,3</w:t>
            </w:r>
          </w:p>
        </w:tc>
        <w:tc>
          <w:tcPr>
            <w:tcW w:w="1276" w:type="dxa"/>
            <w:tcBorders>
              <w:top w:val="nil"/>
              <w:left w:val="nil"/>
              <w:bottom w:val="single" w:sz="4" w:space="0" w:color="auto"/>
              <w:right w:val="single" w:sz="4" w:space="0" w:color="auto"/>
            </w:tcBorders>
            <w:noWrap/>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b/>
              </w:rPr>
            </w:pPr>
            <w:r w:rsidRPr="00C42DD8">
              <w:rPr>
                <w:rFonts w:ascii="Times New Roman" w:eastAsia="Calibri" w:hAnsi="Times New Roman" w:cs="Times New Roman"/>
                <w:b/>
              </w:rPr>
              <w:t>3297,0</w:t>
            </w:r>
          </w:p>
        </w:tc>
      </w:tr>
      <w:tr w:rsidR="00C42DD8" w:rsidRPr="00C42DD8" w:rsidTr="00E97AF7">
        <w:trPr>
          <w:trHeight w:val="292"/>
        </w:trPr>
        <w:tc>
          <w:tcPr>
            <w:tcW w:w="1951" w:type="dxa"/>
            <w:vMerge/>
            <w:tcBorders>
              <w:left w:val="single" w:sz="4" w:space="0" w:color="auto"/>
              <w:right w:val="single" w:sz="4" w:space="0" w:color="auto"/>
            </w:tcBorders>
            <w:vAlign w:val="center"/>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p>
        </w:tc>
        <w:tc>
          <w:tcPr>
            <w:tcW w:w="4536" w:type="dxa"/>
            <w:vMerge/>
            <w:tcBorders>
              <w:left w:val="single" w:sz="4" w:space="0" w:color="auto"/>
              <w:right w:val="single" w:sz="4" w:space="0" w:color="auto"/>
            </w:tcBorders>
            <w:vAlign w:val="center"/>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p>
        </w:tc>
        <w:tc>
          <w:tcPr>
            <w:tcW w:w="4678" w:type="dxa"/>
            <w:tcBorders>
              <w:top w:val="nil"/>
              <w:left w:val="nil"/>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r w:rsidRPr="00C42DD8">
              <w:rPr>
                <w:rFonts w:ascii="Times New Roman" w:eastAsia="Calibri" w:hAnsi="Times New Roman" w:cs="Times New Roman"/>
              </w:rPr>
              <w:t xml:space="preserve">в том числе:             </w:t>
            </w:r>
          </w:p>
        </w:tc>
        <w:tc>
          <w:tcPr>
            <w:tcW w:w="1134" w:type="dxa"/>
            <w:tcBorders>
              <w:top w:val="nil"/>
              <w:left w:val="nil"/>
              <w:bottom w:val="single" w:sz="4" w:space="0" w:color="auto"/>
              <w:right w:val="single" w:sz="4" w:space="0" w:color="auto"/>
            </w:tcBorders>
            <w:noWrap/>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r w:rsidRPr="00C42DD8">
              <w:rPr>
                <w:rFonts w:ascii="Times New Roman" w:eastAsia="Calibri" w:hAnsi="Times New Roman" w:cs="Times New Roman"/>
              </w:rPr>
              <w:t> </w:t>
            </w:r>
          </w:p>
        </w:tc>
        <w:tc>
          <w:tcPr>
            <w:tcW w:w="992" w:type="dxa"/>
            <w:tcBorders>
              <w:top w:val="nil"/>
              <w:left w:val="nil"/>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p>
        </w:tc>
        <w:tc>
          <w:tcPr>
            <w:tcW w:w="992" w:type="dxa"/>
            <w:tcBorders>
              <w:top w:val="nil"/>
              <w:left w:val="nil"/>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p>
        </w:tc>
        <w:tc>
          <w:tcPr>
            <w:tcW w:w="1276" w:type="dxa"/>
            <w:tcBorders>
              <w:top w:val="nil"/>
              <w:left w:val="nil"/>
              <w:bottom w:val="single" w:sz="4" w:space="0" w:color="auto"/>
              <w:right w:val="single" w:sz="4" w:space="0" w:color="auto"/>
            </w:tcBorders>
            <w:noWrap/>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r w:rsidRPr="00C42DD8">
              <w:rPr>
                <w:rFonts w:ascii="Times New Roman" w:eastAsia="Calibri" w:hAnsi="Times New Roman" w:cs="Times New Roman"/>
              </w:rPr>
              <w:t> </w:t>
            </w:r>
          </w:p>
        </w:tc>
      </w:tr>
      <w:tr w:rsidR="00C42DD8" w:rsidRPr="00C42DD8" w:rsidTr="00E97AF7">
        <w:trPr>
          <w:trHeight w:val="232"/>
        </w:trPr>
        <w:tc>
          <w:tcPr>
            <w:tcW w:w="1951" w:type="dxa"/>
            <w:vMerge/>
            <w:tcBorders>
              <w:left w:val="single" w:sz="4" w:space="0" w:color="auto"/>
              <w:right w:val="single" w:sz="4" w:space="0" w:color="auto"/>
            </w:tcBorders>
            <w:vAlign w:val="center"/>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p>
        </w:tc>
        <w:tc>
          <w:tcPr>
            <w:tcW w:w="4536" w:type="dxa"/>
            <w:vMerge/>
            <w:tcBorders>
              <w:left w:val="single" w:sz="4" w:space="0" w:color="auto"/>
              <w:right w:val="single" w:sz="4" w:space="0" w:color="auto"/>
            </w:tcBorders>
            <w:vAlign w:val="center"/>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p>
        </w:tc>
        <w:tc>
          <w:tcPr>
            <w:tcW w:w="4678" w:type="dxa"/>
            <w:tcBorders>
              <w:top w:val="nil"/>
              <w:left w:val="nil"/>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r w:rsidRPr="00C42DD8">
              <w:rPr>
                <w:rFonts w:ascii="Times New Roman" w:eastAsia="Calibri" w:hAnsi="Times New Roman" w:cs="Times New Roman"/>
              </w:rPr>
              <w:t>федеральный бюджет</w:t>
            </w:r>
            <w:proofErr w:type="gramStart"/>
            <w:r w:rsidRPr="00C42DD8">
              <w:rPr>
                <w:rFonts w:ascii="Times New Roman" w:eastAsia="Calibri" w:hAnsi="Times New Roman" w:cs="Times New Roman"/>
              </w:rPr>
              <w:t xml:space="preserve"> (*)   </w:t>
            </w:r>
            <w:proofErr w:type="gramEnd"/>
          </w:p>
        </w:tc>
        <w:tc>
          <w:tcPr>
            <w:tcW w:w="1134" w:type="dxa"/>
            <w:tcBorders>
              <w:top w:val="nil"/>
              <w:left w:val="nil"/>
              <w:bottom w:val="single" w:sz="4" w:space="0" w:color="auto"/>
              <w:right w:val="single" w:sz="4" w:space="0" w:color="auto"/>
            </w:tcBorders>
            <w:noWrap/>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r w:rsidRPr="00C42DD8">
              <w:rPr>
                <w:rFonts w:ascii="Times New Roman" w:eastAsia="Calibri" w:hAnsi="Times New Roman" w:cs="Times New Roman"/>
              </w:rPr>
              <w:t> 0</w:t>
            </w:r>
          </w:p>
        </w:tc>
        <w:tc>
          <w:tcPr>
            <w:tcW w:w="992" w:type="dxa"/>
            <w:tcBorders>
              <w:top w:val="nil"/>
              <w:left w:val="nil"/>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r w:rsidRPr="00C42DD8">
              <w:rPr>
                <w:rFonts w:ascii="Times New Roman" w:eastAsia="Calibri" w:hAnsi="Times New Roman" w:cs="Times New Roman"/>
              </w:rPr>
              <w:t xml:space="preserve"> 0</w:t>
            </w:r>
          </w:p>
        </w:tc>
        <w:tc>
          <w:tcPr>
            <w:tcW w:w="992" w:type="dxa"/>
            <w:tcBorders>
              <w:top w:val="nil"/>
              <w:left w:val="nil"/>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r w:rsidRPr="00C42DD8">
              <w:rPr>
                <w:rFonts w:ascii="Times New Roman" w:eastAsia="Calibri" w:hAnsi="Times New Roman" w:cs="Times New Roman"/>
              </w:rPr>
              <w:t xml:space="preserve"> 0</w:t>
            </w:r>
          </w:p>
        </w:tc>
        <w:tc>
          <w:tcPr>
            <w:tcW w:w="1276" w:type="dxa"/>
            <w:tcBorders>
              <w:top w:val="nil"/>
              <w:left w:val="nil"/>
              <w:bottom w:val="single" w:sz="4" w:space="0" w:color="auto"/>
              <w:right w:val="single" w:sz="4" w:space="0" w:color="auto"/>
            </w:tcBorders>
            <w:noWrap/>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r w:rsidRPr="00C42DD8">
              <w:rPr>
                <w:rFonts w:ascii="Times New Roman" w:eastAsia="Calibri" w:hAnsi="Times New Roman" w:cs="Times New Roman"/>
              </w:rPr>
              <w:t> </w:t>
            </w:r>
          </w:p>
        </w:tc>
      </w:tr>
      <w:tr w:rsidR="00C42DD8" w:rsidRPr="00C42DD8" w:rsidTr="00E97AF7">
        <w:trPr>
          <w:trHeight w:val="292"/>
        </w:trPr>
        <w:tc>
          <w:tcPr>
            <w:tcW w:w="1951" w:type="dxa"/>
            <w:vMerge/>
            <w:tcBorders>
              <w:left w:val="single" w:sz="4" w:space="0" w:color="auto"/>
              <w:right w:val="single" w:sz="4" w:space="0" w:color="auto"/>
            </w:tcBorders>
            <w:vAlign w:val="center"/>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p>
        </w:tc>
        <w:tc>
          <w:tcPr>
            <w:tcW w:w="4536" w:type="dxa"/>
            <w:vMerge/>
            <w:tcBorders>
              <w:left w:val="single" w:sz="4" w:space="0" w:color="auto"/>
              <w:right w:val="single" w:sz="4" w:space="0" w:color="auto"/>
            </w:tcBorders>
            <w:vAlign w:val="center"/>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p>
        </w:tc>
        <w:tc>
          <w:tcPr>
            <w:tcW w:w="4678" w:type="dxa"/>
            <w:tcBorders>
              <w:top w:val="nil"/>
              <w:left w:val="nil"/>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r w:rsidRPr="00C42DD8">
              <w:rPr>
                <w:rFonts w:ascii="Times New Roman" w:eastAsia="Calibri" w:hAnsi="Times New Roman" w:cs="Times New Roman"/>
              </w:rPr>
              <w:t xml:space="preserve">краевой бюджет           </w:t>
            </w:r>
          </w:p>
        </w:tc>
        <w:tc>
          <w:tcPr>
            <w:tcW w:w="1134" w:type="dxa"/>
            <w:tcBorders>
              <w:top w:val="nil"/>
              <w:left w:val="nil"/>
              <w:bottom w:val="single" w:sz="4" w:space="0" w:color="auto"/>
              <w:right w:val="single" w:sz="4" w:space="0" w:color="auto"/>
            </w:tcBorders>
            <w:noWrap/>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r w:rsidRPr="00C42DD8">
              <w:rPr>
                <w:rFonts w:ascii="Times New Roman" w:eastAsia="Calibri" w:hAnsi="Times New Roman" w:cs="Times New Roman"/>
              </w:rPr>
              <w:t xml:space="preserve"> 0</w:t>
            </w:r>
          </w:p>
        </w:tc>
        <w:tc>
          <w:tcPr>
            <w:tcW w:w="992" w:type="dxa"/>
            <w:tcBorders>
              <w:top w:val="nil"/>
              <w:left w:val="nil"/>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r w:rsidRPr="00C42DD8">
              <w:rPr>
                <w:rFonts w:ascii="Times New Roman" w:eastAsia="Calibri" w:hAnsi="Times New Roman" w:cs="Times New Roman"/>
              </w:rPr>
              <w:t xml:space="preserve"> 0</w:t>
            </w:r>
          </w:p>
        </w:tc>
        <w:tc>
          <w:tcPr>
            <w:tcW w:w="992" w:type="dxa"/>
            <w:tcBorders>
              <w:top w:val="nil"/>
              <w:left w:val="nil"/>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r w:rsidRPr="00C42DD8">
              <w:rPr>
                <w:rFonts w:ascii="Times New Roman" w:eastAsia="Calibri" w:hAnsi="Times New Roman" w:cs="Times New Roman"/>
              </w:rPr>
              <w:t xml:space="preserve"> 0</w:t>
            </w:r>
          </w:p>
        </w:tc>
        <w:tc>
          <w:tcPr>
            <w:tcW w:w="1276" w:type="dxa"/>
            <w:tcBorders>
              <w:top w:val="nil"/>
              <w:left w:val="nil"/>
              <w:bottom w:val="single" w:sz="4" w:space="0" w:color="auto"/>
              <w:right w:val="single" w:sz="4" w:space="0" w:color="auto"/>
            </w:tcBorders>
            <w:noWrap/>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p>
        </w:tc>
      </w:tr>
      <w:tr w:rsidR="00C42DD8" w:rsidRPr="00C42DD8" w:rsidTr="00E97AF7">
        <w:trPr>
          <w:trHeight w:val="292"/>
        </w:trPr>
        <w:tc>
          <w:tcPr>
            <w:tcW w:w="1951" w:type="dxa"/>
            <w:vMerge/>
            <w:tcBorders>
              <w:left w:val="single" w:sz="4" w:space="0" w:color="auto"/>
              <w:right w:val="single" w:sz="4" w:space="0" w:color="auto"/>
            </w:tcBorders>
            <w:vAlign w:val="center"/>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p>
        </w:tc>
        <w:tc>
          <w:tcPr>
            <w:tcW w:w="4536" w:type="dxa"/>
            <w:vMerge/>
            <w:tcBorders>
              <w:left w:val="single" w:sz="4" w:space="0" w:color="auto"/>
              <w:right w:val="single" w:sz="4" w:space="0" w:color="auto"/>
            </w:tcBorders>
            <w:vAlign w:val="center"/>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p>
        </w:tc>
        <w:tc>
          <w:tcPr>
            <w:tcW w:w="4678" w:type="dxa"/>
            <w:tcBorders>
              <w:top w:val="nil"/>
              <w:left w:val="nil"/>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r w:rsidRPr="00C42DD8">
              <w:rPr>
                <w:rFonts w:ascii="Times New Roman" w:eastAsia="Calibri" w:hAnsi="Times New Roman" w:cs="Times New Roman"/>
              </w:rPr>
              <w:t xml:space="preserve">  Районный бюджет                            </w:t>
            </w:r>
          </w:p>
        </w:tc>
        <w:tc>
          <w:tcPr>
            <w:tcW w:w="1134" w:type="dxa"/>
            <w:tcBorders>
              <w:top w:val="nil"/>
              <w:left w:val="nil"/>
              <w:bottom w:val="single" w:sz="4" w:space="0" w:color="auto"/>
              <w:right w:val="single" w:sz="4" w:space="0" w:color="auto"/>
            </w:tcBorders>
            <w:noWrap/>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r w:rsidRPr="00C42DD8">
              <w:rPr>
                <w:rFonts w:ascii="Times New Roman" w:eastAsia="Calibri" w:hAnsi="Times New Roman" w:cs="Times New Roman"/>
              </w:rPr>
              <w:t> 0</w:t>
            </w:r>
          </w:p>
        </w:tc>
        <w:tc>
          <w:tcPr>
            <w:tcW w:w="992" w:type="dxa"/>
            <w:tcBorders>
              <w:top w:val="nil"/>
              <w:left w:val="nil"/>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r w:rsidRPr="00C42DD8">
              <w:rPr>
                <w:rFonts w:ascii="Times New Roman" w:eastAsia="Calibri" w:hAnsi="Times New Roman" w:cs="Times New Roman"/>
              </w:rPr>
              <w:t xml:space="preserve"> 0</w:t>
            </w:r>
          </w:p>
        </w:tc>
        <w:tc>
          <w:tcPr>
            <w:tcW w:w="992" w:type="dxa"/>
            <w:tcBorders>
              <w:top w:val="nil"/>
              <w:left w:val="nil"/>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r w:rsidRPr="00C42DD8">
              <w:rPr>
                <w:rFonts w:ascii="Times New Roman" w:eastAsia="Calibri" w:hAnsi="Times New Roman" w:cs="Times New Roman"/>
              </w:rPr>
              <w:t xml:space="preserve"> 0</w:t>
            </w:r>
          </w:p>
        </w:tc>
        <w:tc>
          <w:tcPr>
            <w:tcW w:w="1276" w:type="dxa"/>
            <w:tcBorders>
              <w:top w:val="nil"/>
              <w:left w:val="nil"/>
              <w:bottom w:val="single" w:sz="4" w:space="0" w:color="auto"/>
              <w:right w:val="single" w:sz="4" w:space="0" w:color="auto"/>
            </w:tcBorders>
            <w:noWrap/>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r w:rsidRPr="00C42DD8">
              <w:rPr>
                <w:rFonts w:ascii="Times New Roman" w:eastAsia="Calibri" w:hAnsi="Times New Roman" w:cs="Times New Roman"/>
              </w:rPr>
              <w:t> </w:t>
            </w:r>
          </w:p>
        </w:tc>
      </w:tr>
      <w:tr w:rsidR="00C42DD8" w:rsidRPr="00C42DD8" w:rsidTr="00E97AF7">
        <w:trPr>
          <w:trHeight w:val="238"/>
        </w:trPr>
        <w:tc>
          <w:tcPr>
            <w:tcW w:w="1951" w:type="dxa"/>
            <w:vMerge/>
            <w:tcBorders>
              <w:left w:val="single" w:sz="4" w:space="0" w:color="auto"/>
              <w:right w:val="single" w:sz="4" w:space="0" w:color="auto"/>
            </w:tcBorders>
            <w:vAlign w:val="center"/>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p>
        </w:tc>
        <w:tc>
          <w:tcPr>
            <w:tcW w:w="4536" w:type="dxa"/>
            <w:vMerge/>
            <w:tcBorders>
              <w:left w:val="single" w:sz="4" w:space="0" w:color="auto"/>
              <w:right w:val="single" w:sz="4" w:space="0" w:color="auto"/>
            </w:tcBorders>
            <w:vAlign w:val="center"/>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p>
        </w:tc>
        <w:tc>
          <w:tcPr>
            <w:tcW w:w="4678" w:type="dxa"/>
            <w:tcBorders>
              <w:top w:val="nil"/>
              <w:left w:val="nil"/>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r w:rsidRPr="00C42DD8">
              <w:rPr>
                <w:rFonts w:ascii="Times New Roman" w:eastAsia="Calibri" w:hAnsi="Times New Roman" w:cs="Times New Roman"/>
              </w:rPr>
              <w:t xml:space="preserve">бюджеты муниципальных   образований  </w:t>
            </w:r>
          </w:p>
        </w:tc>
        <w:tc>
          <w:tcPr>
            <w:tcW w:w="1134" w:type="dxa"/>
            <w:tcBorders>
              <w:top w:val="nil"/>
              <w:left w:val="nil"/>
              <w:bottom w:val="single" w:sz="4" w:space="0" w:color="auto"/>
              <w:right w:val="single" w:sz="4" w:space="0" w:color="auto"/>
            </w:tcBorders>
            <w:noWrap/>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r w:rsidRPr="00C42DD8">
              <w:rPr>
                <w:rFonts w:ascii="Times New Roman" w:eastAsia="Calibri" w:hAnsi="Times New Roman" w:cs="Times New Roman"/>
              </w:rPr>
              <w:t>953,1</w:t>
            </w:r>
          </w:p>
        </w:tc>
        <w:tc>
          <w:tcPr>
            <w:tcW w:w="992" w:type="dxa"/>
            <w:tcBorders>
              <w:top w:val="nil"/>
              <w:left w:val="nil"/>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r w:rsidRPr="00C42DD8">
              <w:rPr>
                <w:rFonts w:ascii="Times New Roman" w:eastAsia="Calibri" w:hAnsi="Times New Roman" w:cs="Times New Roman"/>
              </w:rPr>
              <w:t>866,6</w:t>
            </w:r>
          </w:p>
        </w:tc>
        <w:tc>
          <w:tcPr>
            <w:tcW w:w="992" w:type="dxa"/>
            <w:tcBorders>
              <w:top w:val="nil"/>
              <w:left w:val="nil"/>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r w:rsidRPr="00C42DD8">
              <w:rPr>
                <w:rFonts w:ascii="Times New Roman" w:eastAsia="Calibri" w:hAnsi="Times New Roman" w:cs="Times New Roman"/>
              </w:rPr>
              <w:t>820,3</w:t>
            </w:r>
          </w:p>
        </w:tc>
        <w:tc>
          <w:tcPr>
            <w:tcW w:w="1276" w:type="dxa"/>
            <w:tcBorders>
              <w:top w:val="nil"/>
              <w:left w:val="nil"/>
              <w:bottom w:val="single" w:sz="4" w:space="0" w:color="auto"/>
              <w:right w:val="single" w:sz="4" w:space="0" w:color="auto"/>
            </w:tcBorders>
            <w:noWrap/>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p>
        </w:tc>
      </w:tr>
      <w:tr w:rsidR="00C42DD8" w:rsidRPr="00C42DD8" w:rsidTr="00E97AF7">
        <w:trPr>
          <w:trHeight w:val="328"/>
        </w:trPr>
        <w:tc>
          <w:tcPr>
            <w:tcW w:w="1951" w:type="dxa"/>
            <w:vMerge/>
            <w:tcBorders>
              <w:left w:val="single" w:sz="4" w:space="0" w:color="auto"/>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p>
        </w:tc>
        <w:tc>
          <w:tcPr>
            <w:tcW w:w="4536" w:type="dxa"/>
            <w:vMerge/>
            <w:tcBorders>
              <w:left w:val="single" w:sz="4" w:space="0" w:color="auto"/>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p>
        </w:tc>
        <w:tc>
          <w:tcPr>
            <w:tcW w:w="4678" w:type="dxa"/>
            <w:tcBorders>
              <w:top w:val="nil"/>
              <w:left w:val="nil"/>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p>
        </w:tc>
        <w:tc>
          <w:tcPr>
            <w:tcW w:w="1134" w:type="dxa"/>
            <w:tcBorders>
              <w:top w:val="nil"/>
              <w:left w:val="nil"/>
              <w:bottom w:val="single" w:sz="4" w:space="0" w:color="auto"/>
              <w:right w:val="single" w:sz="4" w:space="0" w:color="auto"/>
            </w:tcBorders>
            <w:noWrap/>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r w:rsidRPr="00C42DD8">
              <w:rPr>
                <w:rFonts w:ascii="Times New Roman" w:eastAsia="Calibri" w:hAnsi="Times New Roman" w:cs="Times New Roman"/>
              </w:rPr>
              <w:t> </w:t>
            </w:r>
          </w:p>
        </w:tc>
        <w:tc>
          <w:tcPr>
            <w:tcW w:w="992" w:type="dxa"/>
            <w:tcBorders>
              <w:top w:val="nil"/>
              <w:left w:val="nil"/>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p>
        </w:tc>
        <w:tc>
          <w:tcPr>
            <w:tcW w:w="992" w:type="dxa"/>
            <w:tcBorders>
              <w:top w:val="nil"/>
              <w:left w:val="nil"/>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p>
        </w:tc>
        <w:tc>
          <w:tcPr>
            <w:tcW w:w="1276" w:type="dxa"/>
            <w:tcBorders>
              <w:top w:val="nil"/>
              <w:left w:val="nil"/>
              <w:bottom w:val="single" w:sz="4" w:space="0" w:color="auto"/>
              <w:right w:val="single" w:sz="4" w:space="0" w:color="auto"/>
            </w:tcBorders>
            <w:noWrap/>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r w:rsidRPr="00C42DD8">
              <w:rPr>
                <w:rFonts w:ascii="Times New Roman" w:eastAsia="Calibri" w:hAnsi="Times New Roman" w:cs="Times New Roman"/>
              </w:rPr>
              <w:t> </w:t>
            </w:r>
          </w:p>
        </w:tc>
      </w:tr>
      <w:tr w:rsidR="00C42DD8" w:rsidRPr="00C42DD8" w:rsidTr="00E97AF7">
        <w:trPr>
          <w:trHeight w:val="249"/>
        </w:trPr>
        <w:tc>
          <w:tcPr>
            <w:tcW w:w="1951" w:type="dxa"/>
            <w:vMerge w:val="restart"/>
            <w:tcBorders>
              <w:top w:val="nil"/>
              <w:left w:val="single" w:sz="4" w:space="0" w:color="auto"/>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r w:rsidRPr="00C42DD8">
              <w:rPr>
                <w:rFonts w:ascii="Times New Roman" w:eastAsia="Calibri" w:hAnsi="Times New Roman" w:cs="Times New Roman"/>
              </w:rPr>
              <w:t>Подпрограмма 1</w:t>
            </w:r>
          </w:p>
        </w:tc>
        <w:tc>
          <w:tcPr>
            <w:tcW w:w="4536" w:type="dxa"/>
            <w:vMerge w:val="restart"/>
            <w:tcBorders>
              <w:top w:val="nil"/>
              <w:left w:val="single" w:sz="4" w:space="0" w:color="auto"/>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r w:rsidRPr="00C42DD8">
              <w:rPr>
                <w:rFonts w:ascii="Times New Roman" w:eastAsia="Calibri" w:hAnsi="Times New Roman" w:cs="Times New Roman"/>
              </w:rPr>
              <w:t> «Благоустройство территории  и улучшение технического состояния дорог Златоруновского сельсовета»</w:t>
            </w:r>
          </w:p>
        </w:tc>
        <w:tc>
          <w:tcPr>
            <w:tcW w:w="4678" w:type="dxa"/>
            <w:tcBorders>
              <w:top w:val="nil"/>
              <w:left w:val="nil"/>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r w:rsidRPr="00C42DD8">
              <w:rPr>
                <w:rFonts w:ascii="Times New Roman" w:eastAsia="Calibri" w:hAnsi="Times New Roman" w:cs="Times New Roman"/>
              </w:rPr>
              <w:t xml:space="preserve">Всего     </w:t>
            </w:r>
          </w:p>
        </w:tc>
        <w:tc>
          <w:tcPr>
            <w:tcW w:w="1134" w:type="dxa"/>
            <w:tcBorders>
              <w:top w:val="nil"/>
              <w:left w:val="nil"/>
              <w:bottom w:val="single" w:sz="4" w:space="0" w:color="auto"/>
              <w:right w:val="single" w:sz="4" w:space="0" w:color="auto"/>
            </w:tcBorders>
            <w:noWrap/>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b/>
              </w:rPr>
            </w:pPr>
            <w:r w:rsidRPr="00C42DD8">
              <w:rPr>
                <w:rFonts w:ascii="Times New Roman" w:eastAsia="Calibri" w:hAnsi="Times New Roman" w:cs="Times New Roman"/>
                <w:b/>
              </w:rPr>
              <w:t>923,9</w:t>
            </w:r>
          </w:p>
        </w:tc>
        <w:tc>
          <w:tcPr>
            <w:tcW w:w="992" w:type="dxa"/>
            <w:tcBorders>
              <w:top w:val="nil"/>
              <w:left w:val="nil"/>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b/>
              </w:rPr>
            </w:pPr>
            <w:r w:rsidRPr="00C42DD8">
              <w:rPr>
                <w:rFonts w:ascii="Times New Roman" w:eastAsia="Calibri" w:hAnsi="Times New Roman" w:cs="Times New Roman"/>
                <w:b/>
              </w:rPr>
              <w:t>845,1</w:t>
            </w:r>
          </w:p>
        </w:tc>
        <w:tc>
          <w:tcPr>
            <w:tcW w:w="992" w:type="dxa"/>
            <w:tcBorders>
              <w:top w:val="nil"/>
              <w:left w:val="nil"/>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b/>
              </w:rPr>
            </w:pPr>
            <w:r w:rsidRPr="00C42DD8">
              <w:rPr>
                <w:rFonts w:ascii="Times New Roman" w:eastAsia="Calibri" w:hAnsi="Times New Roman" w:cs="Times New Roman"/>
                <w:b/>
              </w:rPr>
              <w:t>820,3</w:t>
            </w:r>
          </w:p>
        </w:tc>
        <w:tc>
          <w:tcPr>
            <w:tcW w:w="1276" w:type="dxa"/>
            <w:tcBorders>
              <w:top w:val="nil"/>
              <w:left w:val="nil"/>
              <w:bottom w:val="single" w:sz="4" w:space="0" w:color="auto"/>
              <w:right w:val="single" w:sz="4" w:space="0" w:color="auto"/>
            </w:tcBorders>
            <w:noWrap/>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b/>
              </w:rPr>
            </w:pPr>
            <w:r w:rsidRPr="00C42DD8">
              <w:rPr>
                <w:rFonts w:ascii="Times New Roman" w:eastAsia="Calibri" w:hAnsi="Times New Roman" w:cs="Times New Roman"/>
                <w:b/>
              </w:rPr>
              <w:t>3297,0</w:t>
            </w:r>
          </w:p>
        </w:tc>
      </w:tr>
      <w:tr w:rsidR="00C42DD8" w:rsidRPr="00C42DD8" w:rsidTr="00E97AF7">
        <w:trPr>
          <w:trHeight w:val="292"/>
        </w:trPr>
        <w:tc>
          <w:tcPr>
            <w:tcW w:w="1951" w:type="dxa"/>
            <w:vMerge/>
            <w:tcBorders>
              <w:top w:val="nil"/>
              <w:left w:val="single" w:sz="4" w:space="0" w:color="auto"/>
              <w:bottom w:val="single" w:sz="4" w:space="0" w:color="auto"/>
              <w:right w:val="single" w:sz="4" w:space="0" w:color="auto"/>
            </w:tcBorders>
            <w:vAlign w:val="center"/>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p>
        </w:tc>
        <w:tc>
          <w:tcPr>
            <w:tcW w:w="4536" w:type="dxa"/>
            <w:vMerge/>
            <w:tcBorders>
              <w:top w:val="nil"/>
              <w:left w:val="single" w:sz="4" w:space="0" w:color="auto"/>
              <w:bottom w:val="single" w:sz="4" w:space="0" w:color="auto"/>
              <w:right w:val="single" w:sz="4" w:space="0" w:color="auto"/>
            </w:tcBorders>
            <w:vAlign w:val="center"/>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p>
        </w:tc>
        <w:tc>
          <w:tcPr>
            <w:tcW w:w="4678" w:type="dxa"/>
            <w:tcBorders>
              <w:top w:val="nil"/>
              <w:left w:val="nil"/>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r w:rsidRPr="00C42DD8">
              <w:rPr>
                <w:rFonts w:ascii="Times New Roman" w:eastAsia="Calibri" w:hAnsi="Times New Roman" w:cs="Times New Roman"/>
              </w:rPr>
              <w:t xml:space="preserve">в том числе:             </w:t>
            </w:r>
          </w:p>
        </w:tc>
        <w:tc>
          <w:tcPr>
            <w:tcW w:w="1134" w:type="dxa"/>
            <w:tcBorders>
              <w:top w:val="nil"/>
              <w:left w:val="nil"/>
              <w:bottom w:val="single" w:sz="4" w:space="0" w:color="auto"/>
              <w:right w:val="single" w:sz="4" w:space="0" w:color="auto"/>
            </w:tcBorders>
            <w:noWrap/>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r w:rsidRPr="00C42DD8">
              <w:rPr>
                <w:rFonts w:ascii="Times New Roman" w:eastAsia="Calibri" w:hAnsi="Times New Roman" w:cs="Times New Roman"/>
              </w:rPr>
              <w:t> </w:t>
            </w:r>
          </w:p>
        </w:tc>
        <w:tc>
          <w:tcPr>
            <w:tcW w:w="992" w:type="dxa"/>
            <w:tcBorders>
              <w:top w:val="nil"/>
              <w:left w:val="nil"/>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p>
        </w:tc>
        <w:tc>
          <w:tcPr>
            <w:tcW w:w="992" w:type="dxa"/>
            <w:tcBorders>
              <w:top w:val="nil"/>
              <w:left w:val="nil"/>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p>
        </w:tc>
        <w:tc>
          <w:tcPr>
            <w:tcW w:w="1276" w:type="dxa"/>
            <w:tcBorders>
              <w:top w:val="nil"/>
              <w:left w:val="nil"/>
              <w:bottom w:val="single" w:sz="4" w:space="0" w:color="auto"/>
              <w:right w:val="single" w:sz="4" w:space="0" w:color="auto"/>
            </w:tcBorders>
            <w:noWrap/>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r w:rsidRPr="00C42DD8">
              <w:rPr>
                <w:rFonts w:ascii="Times New Roman" w:eastAsia="Calibri" w:hAnsi="Times New Roman" w:cs="Times New Roman"/>
              </w:rPr>
              <w:t> </w:t>
            </w:r>
          </w:p>
        </w:tc>
      </w:tr>
      <w:tr w:rsidR="00C42DD8" w:rsidRPr="00C42DD8" w:rsidTr="00E97AF7">
        <w:trPr>
          <w:trHeight w:val="292"/>
        </w:trPr>
        <w:tc>
          <w:tcPr>
            <w:tcW w:w="1951" w:type="dxa"/>
            <w:vMerge/>
            <w:tcBorders>
              <w:top w:val="nil"/>
              <w:left w:val="single" w:sz="4" w:space="0" w:color="auto"/>
              <w:bottom w:val="single" w:sz="4" w:space="0" w:color="auto"/>
              <w:right w:val="single" w:sz="4" w:space="0" w:color="auto"/>
            </w:tcBorders>
            <w:vAlign w:val="center"/>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p>
        </w:tc>
        <w:tc>
          <w:tcPr>
            <w:tcW w:w="4536" w:type="dxa"/>
            <w:vMerge/>
            <w:tcBorders>
              <w:top w:val="nil"/>
              <w:left w:val="single" w:sz="4" w:space="0" w:color="auto"/>
              <w:bottom w:val="single" w:sz="4" w:space="0" w:color="auto"/>
              <w:right w:val="single" w:sz="4" w:space="0" w:color="auto"/>
            </w:tcBorders>
            <w:vAlign w:val="center"/>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p>
        </w:tc>
        <w:tc>
          <w:tcPr>
            <w:tcW w:w="4678" w:type="dxa"/>
            <w:tcBorders>
              <w:top w:val="nil"/>
              <w:left w:val="nil"/>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r w:rsidRPr="00C42DD8">
              <w:rPr>
                <w:rFonts w:ascii="Times New Roman" w:eastAsia="Calibri" w:hAnsi="Times New Roman" w:cs="Times New Roman"/>
              </w:rPr>
              <w:t>федеральный бюджет</w:t>
            </w:r>
            <w:proofErr w:type="gramStart"/>
            <w:r w:rsidRPr="00C42DD8">
              <w:rPr>
                <w:rFonts w:ascii="Times New Roman" w:eastAsia="Calibri" w:hAnsi="Times New Roman" w:cs="Times New Roman"/>
              </w:rPr>
              <w:t xml:space="preserve"> (*)   </w:t>
            </w:r>
            <w:proofErr w:type="gramEnd"/>
          </w:p>
        </w:tc>
        <w:tc>
          <w:tcPr>
            <w:tcW w:w="1134" w:type="dxa"/>
            <w:tcBorders>
              <w:top w:val="nil"/>
              <w:left w:val="nil"/>
              <w:bottom w:val="single" w:sz="4" w:space="0" w:color="auto"/>
              <w:right w:val="single" w:sz="4" w:space="0" w:color="auto"/>
            </w:tcBorders>
            <w:noWrap/>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r w:rsidRPr="00C42DD8">
              <w:rPr>
                <w:rFonts w:ascii="Times New Roman" w:eastAsia="Calibri" w:hAnsi="Times New Roman" w:cs="Times New Roman"/>
              </w:rPr>
              <w:t>0</w:t>
            </w:r>
          </w:p>
        </w:tc>
        <w:tc>
          <w:tcPr>
            <w:tcW w:w="992" w:type="dxa"/>
            <w:tcBorders>
              <w:top w:val="nil"/>
              <w:left w:val="nil"/>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r w:rsidRPr="00C42DD8">
              <w:rPr>
                <w:rFonts w:ascii="Times New Roman" w:eastAsia="Calibri" w:hAnsi="Times New Roman" w:cs="Times New Roman"/>
              </w:rPr>
              <w:t>0</w:t>
            </w:r>
          </w:p>
        </w:tc>
        <w:tc>
          <w:tcPr>
            <w:tcW w:w="992" w:type="dxa"/>
            <w:tcBorders>
              <w:top w:val="nil"/>
              <w:left w:val="nil"/>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r w:rsidRPr="00C42DD8">
              <w:rPr>
                <w:rFonts w:ascii="Times New Roman" w:eastAsia="Calibri" w:hAnsi="Times New Roman" w:cs="Times New Roman"/>
              </w:rPr>
              <w:t>0</w:t>
            </w:r>
          </w:p>
        </w:tc>
        <w:tc>
          <w:tcPr>
            <w:tcW w:w="1276" w:type="dxa"/>
            <w:tcBorders>
              <w:top w:val="nil"/>
              <w:left w:val="nil"/>
              <w:bottom w:val="single" w:sz="4" w:space="0" w:color="auto"/>
              <w:right w:val="single" w:sz="4" w:space="0" w:color="auto"/>
            </w:tcBorders>
            <w:noWrap/>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r w:rsidRPr="00C42DD8">
              <w:rPr>
                <w:rFonts w:ascii="Times New Roman" w:eastAsia="Calibri" w:hAnsi="Times New Roman" w:cs="Times New Roman"/>
              </w:rPr>
              <w:t> </w:t>
            </w:r>
          </w:p>
        </w:tc>
      </w:tr>
      <w:tr w:rsidR="00C42DD8" w:rsidRPr="00C42DD8" w:rsidTr="00E97AF7">
        <w:trPr>
          <w:trHeight w:val="292"/>
        </w:trPr>
        <w:tc>
          <w:tcPr>
            <w:tcW w:w="1951" w:type="dxa"/>
            <w:vMerge/>
            <w:tcBorders>
              <w:top w:val="nil"/>
              <w:left w:val="single" w:sz="4" w:space="0" w:color="auto"/>
              <w:bottom w:val="single" w:sz="4" w:space="0" w:color="auto"/>
              <w:right w:val="single" w:sz="4" w:space="0" w:color="auto"/>
            </w:tcBorders>
            <w:vAlign w:val="center"/>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p>
        </w:tc>
        <w:tc>
          <w:tcPr>
            <w:tcW w:w="4536" w:type="dxa"/>
            <w:vMerge/>
            <w:tcBorders>
              <w:top w:val="nil"/>
              <w:left w:val="single" w:sz="4" w:space="0" w:color="auto"/>
              <w:bottom w:val="single" w:sz="4" w:space="0" w:color="auto"/>
              <w:right w:val="single" w:sz="4" w:space="0" w:color="auto"/>
            </w:tcBorders>
            <w:vAlign w:val="center"/>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p>
        </w:tc>
        <w:tc>
          <w:tcPr>
            <w:tcW w:w="4678" w:type="dxa"/>
            <w:tcBorders>
              <w:top w:val="nil"/>
              <w:left w:val="nil"/>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r w:rsidRPr="00C42DD8">
              <w:rPr>
                <w:rFonts w:ascii="Times New Roman" w:eastAsia="Calibri" w:hAnsi="Times New Roman" w:cs="Times New Roman"/>
              </w:rPr>
              <w:t xml:space="preserve">краевой бюджет           </w:t>
            </w:r>
          </w:p>
        </w:tc>
        <w:tc>
          <w:tcPr>
            <w:tcW w:w="1134" w:type="dxa"/>
            <w:tcBorders>
              <w:top w:val="nil"/>
              <w:left w:val="nil"/>
              <w:bottom w:val="single" w:sz="4" w:space="0" w:color="auto"/>
              <w:right w:val="single" w:sz="4" w:space="0" w:color="auto"/>
            </w:tcBorders>
            <w:noWrap/>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b/>
              </w:rPr>
            </w:pPr>
            <w:r w:rsidRPr="00C42DD8">
              <w:rPr>
                <w:rFonts w:ascii="Times New Roman" w:eastAsia="Calibri" w:hAnsi="Times New Roman" w:cs="Times New Roman"/>
                <w:b/>
              </w:rPr>
              <w:t>0</w:t>
            </w:r>
          </w:p>
        </w:tc>
        <w:tc>
          <w:tcPr>
            <w:tcW w:w="992" w:type="dxa"/>
            <w:tcBorders>
              <w:top w:val="nil"/>
              <w:left w:val="nil"/>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b/>
              </w:rPr>
            </w:pPr>
            <w:r w:rsidRPr="00C42DD8">
              <w:rPr>
                <w:rFonts w:ascii="Times New Roman" w:eastAsia="Calibri" w:hAnsi="Times New Roman" w:cs="Times New Roman"/>
                <w:b/>
              </w:rPr>
              <w:t>0</w:t>
            </w:r>
          </w:p>
        </w:tc>
        <w:tc>
          <w:tcPr>
            <w:tcW w:w="992" w:type="dxa"/>
            <w:tcBorders>
              <w:top w:val="nil"/>
              <w:left w:val="nil"/>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b/>
              </w:rPr>
            </w:pPr>
            <w:r w:rsidRPr="00C42DD8">
              <w:rPr>
                <w:rFonts w:ascii="Times New Roman" w:eastAsia="Calibri" w:hAnsi="Times New Roman" w:cs="Times New Roman"/>
                <w:b/>
              </w:rPr>
              <w:t>0</w:t>
            </w:r>
          </w:p>
        </w:tc>
        <w:tc>
          <w:tcPr>
            <w:tcW w:w="1276" w:type="dxa"/>
            <w:tcBorders>
              <w:top w:val="nil"/>
              <w:left w:val="nil"/>
              <w:bottom w:val="single" w:sz="4" w:space="0" w:color="auto"/>
              <w:right w:val="single" w:sz="4" w:space="0" w:color="auto"/>
            </w:tcBorders>
            <w:noWrap/>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b/>
              </w:rPr>
            </w:pPr>
          </w:p>
        </w:tc>
      </w:tr>
      <w:tr w:rsidR="00C42DD8" w:rsidRPr="00C42DD8" w:rsidTr="00E97AF7">
        <w:trPr>
          <w:trHeight w:val="292"/>
        </w:trPr>
        <w:tc>
          <w:tcPr>
            <w:tcW w:w="1951" w:type="dxa"/>
            <w:vMerge/>
            <w:tcBorders>
              <w:top w:val="nil"/>
              <w:left w:val="single" w:sz="4" w:space="0" w:color="auto"/>
              <w:bottom w:val="single" w:sz="4" w:space="0" w:color="auto"/>
              <w:right w:val="single" w:sz="4" w:space="0" w:color="auto"/>
            </w:tcBorders>
            <w:vAlign w:val="center"/>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p>
        </w:tc>
        <w:tc>
          <w:tcPr>
            <w:tcW w:w="4536" w:type="dxa"/>
            <w:vMerge/>
            <w:tcBorders>
              <w:top w:val="nil"/>
              <w:left w:val="single" w:sz="4" w:space="0" w:color="auto"/>
              <w:bottom w:val="single" w:sz="4" w:space="0" w:color="auto"/>
              <w:right w:val="single" w:sz="4" w:space="0" w:color="auto"/>
            </w:tcBorders>
            <w:vAlign w:val="center"/>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p>
        </w:tc>
        <w:tc>
          <w:tcPr>
            <w:tcW w:w="4678" w:type="dxa"/>
            <w:tcBorders>
              <w:top w:val="nil"/>
              <w:left w:val="nil"/>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r w:rsidRPr="00C42DD8">
              <w:rPr>
                <w:rFonts w:ascii="Times New Roman" w:eastAsia="Calibri" w:hAnsi="Times New Roman" w:cs="Times New Roman"/>
              </w:rPr>
              <w:t xml:space="preserve">Районный бюджет               </w:t>
            </w:r>
          </w:p>
        </w:tc>
        <w:tc>
          <w:tcPr>
            <w:tcW w:w="1134" w:type="dxa"/>
            <w:tcBorders>
              <w:top w:val="nil"/>
              <w:left w:val="nil"/>
              <w:bottom w:val="single" w:sz="4" w:space="0" w:color="auto"/>
              <w:right w:val="single" w:sz="4" w:space="0" w:color="auto"/>
            </w:tcBorders>
            <w:noWrap/>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r w:rsidRPr="00C42DD8">
              <w:rPr>
                <w:rFonts w:ascii="Times New Roman" w:eastAsia="Calibri" w:hAnsi="Times New Roman" w:cs="Times New Roman"/>
              </w:rPr>
              <w:t>0</w:t>
            </w:r>
          </w:p>
        </w:tc>
        <w:tc>
          <w:tcPr>
            <w:tcW w:w="992" w:type="dxa"/>
            <w:tcBorders>
              <w:top w:val="nil"/>
              <w:left w:val="nil"/>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r w:rsidRPr="00C42DD8">
              <w:rPr>
                <w:rFonts w:ascii="Times New Roman" w:eastAsia="Calibri" w:hAnsi="Times New Roman" w:cs="Times New Roman"/>
              </w:rPr>
              <w:t>0</w:t>
            </w:r>
          </w:p>
        </w:tc>
        <w:tc>
          <w:tcPr>
            <w:tcW w:w="992" w:type="dxa"/>
            <w:tcBorders>
              <w:top w:val="nil"/>
              <w:left w:val="nil"/>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r w:rsidRPr="00C42DD8">
              <w:rPr>
                <w:rFonts w:ascii="Times New Roman" w:eastAsia="Calibri" w:hAnsi="Times New Roman" w:cs="Times New Roman"/>
              </w:rPr>
              <w:t>0</w:t>
            </w:r>
          </w:p>
        </w:tc>
        <w:tc>
          <w:tcPr>
            <w:tcW w:w="1276" w:type="dxa"/>
            <w:tcBorders>
              <w:top w:val="nil"/>
              <w:left w:val="nil"/>
              <w:bottom w:val="single" w:sz="4" w:space="0" w:color="auto"/>
              <w:right w:val="single" w:sz="4" w:space="0" w:color="auto"/>
            </w:tcBorders>
            <w:noWrap/>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r w:rsidRPr="00C42DD8">
              <w:rPr>
                <w:rFonts w:ascii="Times New Roman" w:eastAsia="Calibri" w:hAnsi="Times New Roman" w:cs="Times New Roman"/>
              </w:rPr>
              <w:t> </w:t>
            </w:r>
          </w:p>
        </w:tc>
      </w:tr>
      <w:tr w:rsidR="00C42DD8" w:rsidRPr="00C42DD8" w:rsidTr="00E97AF7">
        <w:trPr>
          <w:trHeight w:val="226"/>
        </w:trPr>
        <w:tc>
          <w:tcPr>
            <w:tcW w:w="1951" w:type="dxa"/>
            <w:vMerge/>
            <w:tcBorders>
              <w:top w:val="nil"/>
              <w:left w:val="single" w:sz="4" w:space="0" w:color="auto"/>
              <w:bottom w:val="single" w:sz="4" w:space="0" w:color="auto"/>
              <w:right w:val="single" w:sz="4" w:space="0" w:color="auto"/>
            </w:tcBorders>
            <w:vAlign w:val="center"/>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p>
        </w:tc>
        <w:tc>
          <w:tcPr>
            <w:tcW w:w="4536" w:type="dxa"/>
            <w:vMerge/>
            <w:tcBorders>
              <w:top w:val="nil"/>
              <w:left w:val="single" w:sz="4" w:space="0" w:color="auto"/>
              <w:bottom w:val="single" w:sz="4" w:space="0" w:color="auto"/>
              <w:right w:val="single" w:sz="4" w:space="0" w:color="auto"/>
            </w:tcBorders>
            <w:vAlign w:val="center"/>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p>
        </w:tc>
        <w:tc>
          <w:tcPr>
            <w:tcW w:w="4678" w:type="dxa"/>
            <w:tcBorders>
              <w:top w:val="nil"/>
              <w:left w:val="nil"/>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r w:rsidRPr="00C42DD8">
              <w:rPr>
                <w:rFonts w:ascii="Times New Roman" w:eastAsia="Calibri" w:hAnsi="Times New Roman" w:cs="Times New Roman"/>
              </w:rPr>
              <w:t>бюджеты муниципальных   образований</w:t>
            </w:r>
          </w:p>
        </w:tc>
        <w:tc>
          <w:tcPr>
            <w:tcW w:w="1134" w:type="dxa"/>
            <w:tcBorders>
              <w:top w:val="nil"/>
              <w:left w:val="nil"/>
              <w:bottom w:val="single" w:sz="4" w:space="0" w:color="auto"/>
              <w:right w:val="single" w:sz="4" w:space="0" w:color="auto"/>
            </w:tcBorders>
            <w:noWrap/>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rPr>
            </w:pPr>
            <w:r w:rsidRPr="00C42DD8">
              <w:rPr>
                <w:rFonts w:ascii="Times New Roman" w:eastAsia="Calibri" w:hAnsi="Times New Roman" w:cs="Times New Roman"/>
              </w:rPr>
              <w:t>923,9</w:t>
            </w:r>
          </w:p>
        </w:tc>
        <w:tc>
          <w:tcPr>
            <w:tcW w:w="992" w:type="dxa"/>
            <w:tcBorders>
              <w:top w:val="nil"/>
              <w:left w:val="nil"/>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rPr>
            </w:pPr>
            <w:r w:rsidRPr="00C42DD8">
              <w:rPr>
                <w:rFonts w:ascii="Times New Roman" w:eastAsia="Calibri" w:hAnsi="Times New Roman" w:cs="Times New Roman"/>
              </w:rPr>
              <w:t>845,1</w:t>
            </w:r>
          </w:p>
        </w:tc>
        <w:tc>
          <w:tcPr>
            <w:tcW w:w="992" w:type="dxa"/>
            <w:tcBorders>
              <w:top w:val="nil"/>
              <w:left w:val="nil"/>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rPr>
            </w:pPr>
            <w:r w:rsidRPr="00C42DD8">
              <w:rPr>
                <w:rFonts w:ascii="Times New Roman" w:eastAsia="Calibri" w:hAnsi="Times New Roman" w:cs="Times New Roman"/>
              </w:rPr>
              <w:t>409,3</w:t>
            </w:r>
          </w:p>
        </w:tc>
        <w:tc>
          <w:tcPr>
            <w:tcW w:w="1276" w:type="dxa"/>
            <w:tcBorders>
              <w:top w:val="nil"/>
              <w:left w:val="nil"/>
              <w:bottom w:val="single" w:sz="4" w:space="0" w:color="auto"/>
              <w:right w:val="single" w:sz="4" w:space="0" w:color="auto"/>
            </w:tcBorders>
            <w:noWrap/>
          </w:tcPr>
          <w:p w:rsidR="00C42DD8" w:rsidRPr="00C42DD8" w:rsidRDefault="00C42DD8" w:rsidP="00C42DD8">
            <w:pPr>
              <w:widowControl w:val="0"/>
              <w:autoSpaceDE w:val="0"/>
              <w:autoSpaceDN w:val="0"/>
              <w:adjustRightInd w:val="0"/>
              <w:spacing w:after="0" w:line="240" w:lineRule="auto"/>
              <w:ind w:right="-1"/>
              <w:jc w:val="center"/>
              <w:rPr>
                <w:rFonts w:ascii="Times New Roman" w:eastAsia="Calibri" w:hAnsi="Times New Roman" w:cs="Times New Roman"/>
              </w:rPr>
            </w:pPr>
          </w:p>
        </w:tc>
      </w:tr>
      <w:tr w:rsidR="00C42DD8" w:rsidRPr="00C42DD8" w:rsidTr="00E97AF7">
        <w:trPr>
          <w:trHeight w:val="292"/>
        </w:trPr>
        <w:tc>
          <w:tcPr>
            <w:tcW w:w="1951" w:type="dxa"/>
            <w:vMerge/>
            <w:tcBorders>
              <w:top w:val="nil"/>
              <w:left w:val="single" w:sz="4" w:space="0" w:color="auto"/>
              <w:bottom w:val="single" w:sz="4" w:space="0" w:color="auto"/>
              <w:right w:val="single" w:sz="4" w:space="0" w:color="auto"/>
            </w:tcBorders>
            <w:vAlign w:val="center"/>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p>
        </w:tc>
        <w:tc>
          <w:tcPr>
            <w:tcW w:w="4536" w:type="dxa"/>
            <w:vMerge/>
            <w:tcBorders>
              <w:top w:val="nil"/>
              <w:left w:val="single" w:sz="4" w:space="0" w:color="auto"/>
              <w:bottom w:val="single" w:sz="4" w:space="0" w:color="auto"/>
              <w:right w:val="single" w:sz="4" w:space="0" w:color="auto"/>
            </w:tcBorders>
            <w:vAlign w:val="center"/>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p>
        </w:tc>
        <w:tc>
          <w:tcPr>
            <w:tcW w:w="4678" w:type="dxa"/>
            <w:tcBorders>
              <w:top w:val="nil"/>
              <w:left w:val="nil"/>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p>
        </w:tc>
        <w:tc>
          <w:tcPr>
            <w:tcW w:w="1134" w:type="dxa"/>
            <w:tcBorders>
              <w:top w:val="nil"/>
              <w:left w:val="nil"/>
              <w:bottom w:val="single" w:sz="4" w:space="0" w:color="auto"/>
              <w:right w:val="single" w:sz="4" w:space="0" w:color="auto"/>
            </w:tcBorders>
            <w:noWrap/>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r w:rsidRPr="00C42DD8">
              <w:rPr>
                <w:rFonts w:ascii="Times New Roman" w:eastAsia="Calibri" w:hAnsi="Times New Roman" w:cs="Times New Roman"/>
              </w:rPr>
              <w:t> </w:t>
            </w:r>
          </w:p>
        </w:tc>
        <w:tc>
          <w:tcPr>
            <w:tcW w:w="992" w:type="dxa"/>
            <w:tcBorders>
              <w:top w:val="nil"/>
              <w:left w:val="nil"/>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p>
        </w:tc>
        <w:tc>
          <w:tcPr>
            <w:tcW w:w="992" w:type="dxa"/>
            <w:tcBorders>
              <w:top w:val="nil"/>
              <w:left w:val="nil"/>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p>
        </w:tc>
        <w:tc>
          <w:tcPr>
            <w:tcW w:w="1276" w:type="dxa"/>
            <w:tcBorders>
              <w:top w:val="nil"/>
              <w:left w:val="nil"/>
              <w:bottom w:val="single" w:sz="4" w:space="0" w:color="auto"/>
              <w:right w:val="single" w:sz="4" w:space="0" w:color="auto"/>
            </w:tcBorders>
            <w:noWrap/>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r w:rsidRPr="00C42DD8">
              <w:rPr>
                <w:rFonts w:ascii="Times New Roman" w:eastAsia="Calibri" w:hAnsi="Times New Roman" w:cs="Times New Roman"/>
              </w:rPr>
              <w:t> </w:t>
            </w:r>
          </w:p>
        </w:tc>
      </w:tr>
      <w:tr w:rsidR="00C42DD8" w:rsidRPr="00C42DD8" w:rsidTr="00E97AF7">
        <w:trPr>
          <w:trHeight w:val="292"/>
        </w:trPr>
        <w:tc>
          <w:tcPr>
            <w:tcW w:w="1951" w:type="dxa"/>
            <w:vMerge w:val="restart"/>
            <w:tcBorders>
              <w:top w:val="single" w:sz="4" w:space="0" w:color="auto"/>
              <w:left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r w:rsidRPr="00C42DD8">
              <w:rPr>
                <w:rFonts w:ascii="Times New Roman" w:eastAsia="Calibri" w:hAnsi="Times New Roman" w:cs="Times New Roman"/>
              </w:rPr>
              <w:t>Подпрограмма 2</w:t>
            </w:r>
          </w:p>
        </w:tc>
        <w:tc>
          <w:tcPr>
            <w:tcW w:w="4536" w:type="dxa"/>
            <w:vMerge w:val="restart"/>
            <w:tcBorders>
              <w:top w:val="single" w:sz="4" w:space="0" w:color="auto"/>
              <w:left w:val="nil"/>
              <w:right w:val="single" w:sz="4" w:space="0" w:color="auto"/>
            </w:tcBorders>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r w:rsidRPr="00C42DD8">
              <w:rPr>
                <w:rFonts w:ascii="Times New Roman" w:eastAsia="Calibri" w:hAnsi="Times New Roman" w:cs="Times New Roman"/>
              </w:rPr>
              <w:t> </w:t>
            </w:r>
            <w:r w:rsidRPr="00C42DD8">
              <w:rPr>
                <w:rFonts w:ascii="Times New Roman" w:eastAsia="Calibri" w:hAnsi="Times New Roman" w:cs="Times New Roman"/>
                <w:bCs/>
              </w:rPr>
              <w:t>«Обеспечение пожарной безопасности территории, профилактика терроризма, экстремизма и чрезвычайных ситуаций»</w:t>
            </w:r>
            <w:r w:rsidRPr="00C42DD8">
              <w:rPr>
                <w:rFonts w:ascii="Times New Roman" w:eastAsia="Calibri" w:hAnsi="Times New Roman" w:cs="Times New Roman"/>
              </w:rPr>
              <w:t>.</w:t>
            </w:r>
          </w:p>
        </w:tc>
        <w:tc>
          <w:tcPr>
            <w:tcW w:w="4678" w:type="dxa"/>
            <w:tcBorders>
              <w:top w:val="single" w:sz="4" w:space="0" w:color="auto"/>
              <w:left w:val="nil"/>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r w:rsidRPr="00C42DD8">
              <w:rPr>
                <w:rFonts w:ascii="Times New Roman" w:eastAsia="Calibri" w:hAnsi="Times New Roman" w:cs="Times New Roman"/>
              </w:rPr>
              <w:t xml:space="preserve">Всего                    </w:t>
            </w:r>
          </w:p>
        </w:tc>
        <w:tc>
          <w:tcPr>
            <w:tcW w:w="1134" w:type="dxa"/>
            <w:tcBorders>
              <w:top w:val="single" w:sz="4" w:space="0" w:color="auto"/>
              <w:left w:val="nil"/>
              <w:bottom w:val="single" w:sz="4" w:space="0" w:color="auto"/>
              <w:right w:val="single" w:sz="4" w:space="0" w:color="auto"/>
            </w:tcBorders>
            <w:noWrap/>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b/>
              </w:rPr>
            </w:pPr>
            <w:r w:rsidRPr="00C42DD8">
              <w:rPr>
                <w:rFonts w:ascii="Times New Roman" w:eastAsia="Calibri" w:hAnsi="Times New Roman" w:cs="Times New Roman"/>
                <w:b/>
              </w:rPr>
              <w:t>12,7</w:t>
            </w:r>
          </w:p>
        </w:tc>
        <w:tc>
          <w:tcPr>
            <w:tcW w:w="992" w:type="dxa"/>
            <w:tcBorders>
              <w:top w:val="single" w:sz="4" w:space="0" w:color="auto"/>
              <w:left w:val="nil"/>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b/>
              </w:rPr>
            </w:pPr>
            <w:r w:rsidRPr="00C42DD8">
              <w:rPr>
                <w:rFonts w:ascii="Times New Roman" w:eastAsia="Calibri" w:hAnsi="Times New Roman" w:cs="Times New Roman"/>
                <w:b/>
              </w:rPr>
              <w:t>12,7</w:t>
            </w:r>
          </w:p>
        </w:tc>
        <w:tc>
          <w:tcPr>
            <w:tcW w:w="992" w:type="dxa"/>
            <w:tcBorders>
              <w:top w:val="single" w:sz="4" w:space="0" w:color="auto"/>
              <w:left w:val="nil"/>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b/>
              </w:rPr>
            </w:pPr>
            <w:r w:rsidRPr="00C42DD8">
              <w:rPr>
                <w:rFonts w:ascii="Times New Roman" w:eastAsia="Calibri" w:hAnsi="Times New Roman" w:cs="Times New Roman"/>
                <w:b/>
              </w:rPr>
              <w:t>12,7</w:t>
            </w:r>
          </w:p>
        </w:tc>
        <w:tc>
          <w:tcPr>
            <w:tcW w:w="1276" w:type="dxa"/>
            <w:tcBorders>
              <w:top w:val="single" w:sz="4" w:space="0" w:color="auto"/>
              <w:left w:val="nil"/>
              <w:bottom w:val="single" w:sz="4" w:space="0" w:color="auto"/>
              <w:right w:val="single" w:sz="4" w:space="0" w:color="auto"/>
            </w:tcBorders>
            <w:noWrap/>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b/>
              </w:rPr>
            </w:pPr>
            <w:r w:rsidRPr="00C42DD8">
              <w:rPr>
                <w:rFonts w:ascii="Times New Roman" w:eastAsia="Calibri" w:hAnsi="Times New Roman" w:cs="Times New Roman"/>
                <w:b/>
              </w:rPr>
              <w:t>38,1</w:t>
            </w:r>
          </w:p>
        </w:tc>
      </w:tr>
      <w:tr w:rsidR="00C42DD8" w:rsidRPr="00C42DD8" w:rsidTr="00E97AF7">
        <w:trPr>
          <w:trHeight w:val="292"/>
        </w:trPr>
        <w:tc>
          <w:tcPr>
            <w:tcW w:w="1951" w:type="dxa"/>
            <w:vMerge/>
            <w:tcBorders>
              <w:left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p>
        </w:tc>
        <w:tc>
          <w:tcPr>
            <w:tcW w:w="4536" w:type="dxa"/>
            <w:vMerge/>
            <w:tcBorders>
              <w:left w:val="nil"/>
              <w:right w:val="single" w:sz="4" w:space="0" w:color="auto"/>
            </w:tcBorders>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p>
        </w:tc>
        <w:tc>
          <w:tcPr>
            <w:tcW w:w="4678" w:type="dxa"/>
            <w:tcBorders>
              <w:top w:val="single" w:sz="4" w:space="0" w:color="auto"/>
              <w:left w:val="nil"/>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r w:rsidRPr="00C42DD8">
              <w:rPr>
                <w:rFonts w:ascii="Times New Roman" w:eastAsia="Calibri" w:hAnsi="Times New Roman" w:cs="Times New Roman"/>
              </w:rPr>
              <w:t xml:space="preserve">в том числе:             </w:t>
            </w:r>
          </w:p>
        </w:tc>
        <w:tc>
          <w:tcPr>
            <w:tcW w:w="1134" w:type="dxa"/>
            <w:tcBorders>
              <w:top w:val="single" w:sz="4" w:space="0" w:color="auto"/>
              <w:left w:val="nil"/>
              <w:bottom w:val="single" w:sz="4" w:space="0" w:color="auto"/>
              <w:right w:val="single" w:sz="4" w:space="0" w:color="auto"/>
            </w:tcBorders>
            <w:noWrap/>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r w:rsidRPr="00C42DD8">
              <w:rPr>
                <w:rFonts w:ascii="Times New Roman" w:eastAsia="Calibri" w:hAnsi="Times New Roman" w:cs="Times New Roman"/>
              </w:rPr>
              <w:t xml:space="preserve"> </w:t>
            </w:r>
          </w:p>
        </w:tc>
        <w:tc>
          <w:tcPr>
            <w:tcW w:w="992" w:type="dxa"/>
            <w:tcBorders>
              <w:top w:val="single" w:sz="4" w:space="0" w:color="auto"/>
              <w:left w:val="nil"/>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r w:rsidRPr="00C42DD8">
              <w:rPr>
                <w:rFonts w:ascii="Times New Roman" w:eastAsia="Calibri" w:hAnsi="Times New Roman" w:cs="Times New Roman"/>
              </w:rPr>
              <w:t xml:space="preserve"> </w:t>
            </w:r>
          </w:p>
        </w:tc>
        <w:tc>
          <w:tcPr>
            <w:tcW w:w="992" w:type="dxa"/>
            <w:tcBorders>
              <w:top w:val="single" w:sz="4" w:space="0" w:color="auto"/>
              <w:left w:val="nil"/>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r w:rsidRPr="00C42DD8">
              <w:rPr>
                <w:rFonts w:ascii="Times New Roman" w:eastAsia="Calibri" w:hAnsi="Times New Roman" w:cs="Times New Roman"/>
              </w:rPr>
              <w:t xml:space="preserve"> </w:t>
            </w:r>
          </w:p>
        </w:tc>
        <w:tc>
          <w:tcPr>
            <w:tcW w:w="1276" w:type="dxa"/>
            <w:tcBorders>
              <w:top w:val="single" w:sz="4" w:space="0" w:color="auto"/>
              <w:left w:val="nil"/>
              <w:bottom w:val="single" w:sz="4" w:space="0" w:color="auto"/>
              <w:right w:val="single" w:sz="4" w:space="0" w:color="auto"/>
            </w:tcBorders>
            <w:noWrap/>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p>
        </w:tc>
      </w:tr>
      <w:tr w:rsidR="00C42DD8" w:rsidRPr="00C42DD8" w:rsidTr="00E97AF7">
        <w:trPr>
          <w:trHeight w:val="260"/>
        </w:trPr>
        <w:tc>
          <w:tcPr>
            <w:tcW w:w="1951" w:type="dxa"/>
            <w:vMerge/>
            <w:tcBorders>
              <w:left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p>
        </w:tc>
        <w:tc>
          <w:tcPr>
            <w:tcW w:w="4536" w:type="dxa"/>
            <w:vMerge/>
            <w:tcBorders>
              <w:left w:val="nil"/>
              <w:right w:val="single" w:sz="4" w:space="0" w:color="auto"/>
            </w:tcBorders>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p>
        </w:tc>
        <w:tc>
          <w:tcPr>
            <w:tcW w:w="4678" w:type="dxa"/>
            <w:tcBorders>
              <w:top w:val="single" w:sz="4" w:space="0" w:color="auto"/>
              <w:left w:val="nil"/>
              <w:right w:val="single" w:sz="4" w:space="0" w:color="auto"/>
            </w:tcBorders>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r w:rsidRPr="00C42DD8">
              <w:rPr>
                <w:rFonts w:ascii="Times New Roman" w:eastAsia="Calibri" w:hAnsi="Times New Roman" w:cs="Times New Roman"/>
              </w:rPr>
              <w:t xml:space="preserve">краевой бюджет           </w:t>
            </w:r>
          </w:p>
        </w:tc>
        <w:tc>
          <w:tcPr>
            <w:tcW w:w="1134" w:type="dxa"/>
            <w:tcBorders>
              <w:top w:val="single" w:sz="4" w:space="0" w:color="auto"/>
              <w:left w:val="nil"/>
              <w:right w:val="single" w:sz="4" w:space="0" w:color="auto"/>
            </w:tcBorders>
            <w:noWrap/>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r w:rsidRPr="00C42DD8">
              <w:rPr>
                <w:rFonts w:ascii="Times New Roman" w:eastAsia="Calibri" w:hAnsi="Times New Roman" w:cs="Times New Roman"/>
              </w:rPr>
              <w:t xml:space="preserve"> 0</w:t>
            </w:r>
          </w:p>
        </w:tc>
        <w:tc>
          <w:tcPr>
            <w:tcW w:w="992" w:type="dxa"/>
            <w:tcBorders>
              <w:top w:val="single" w:sz="4" w:space="0" w:color="auto"/>
              <w:left w:val="nil"/>
              <w:right w:val="single" w:sz="4" w:space="0" w:color="auto"/>
            </w:tcBorders>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r w:rsidRPr="00C42DD8">
              <w:rPr>
                <w:rFonts w:ascii="Times New Roman" w:eastAsia="Calibri" w:hAnsi="Times New Roman" w:cs="Times New Roman"/>
              </w:rPr>
              <w:t xml:space="preserve"> 0</w:t>
            </w:r>
          </w:p>
        </w:tc>
        <w:tc>
          <w:tcPr>
            <w:tcW w:w="992" w:type="dxa"/>
            <w:tcBorders>
              <w:top w:val="single" w:sz="4" w:space="0" w:color="auto"/>
              <w:left w:val="nil"/>
              <w:right w:val="single" w:sz="4" w:space="0" w:color="auto"/>
            </w:tcBorders>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r w:rsidRPr="00C42DD8">
              <w:rPr>
                <w:rFonts w:ascii="Times New Roman" w:eastAsia="Calibri" w:hAnsi="Times New Roman" w:cs="Times New Roman"/>
              </w:rPr>
              <w:t xml:space="preserve"> 0</w:t>
            </w:r>
          </w:p>
        </w:tc>
        <w:tc>
          <w:tcPr>
            <w:tcW w:w="1276" w:type="dxa"/>
            <w:tcBorders>
              <w:top w:val="single" w:sz="4" w:space="0" w:color="auto"/>
              <w:left w:val="nil"/>
              <w:right w:val="single" w:sz="4" w:space="0" w:color="auto"/>
            </w:tcBorders>
            <w:noWrap/>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p>
        </w:tc>
      </w:tr>
      <w:tr w:rsidR="00C42DD8" w:rsidRPr="00C42DD8" w:rsidTr="00E97AF7">
        <w:trPr>
          <w:trHeight w:val="356"/>
        </w:trPr>
        <w:tc>
          <w:tcPr>
            <w:tcW w:w="1951" w:type="dxa"/>
            <w:vMerge/>
            <w:tcBorders>
              <w:left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p>
        </w:tc>
        <w:tc>
          <w:tcPr>
            <w:tcW w:w="4536" w:type="dxa"/>
            <w:vMerge/>
            <w:tcBorders>
              <w:left w:val="nil"/>
              <w:right w:val="single" w:sz="4" w:space="0" w:color="auto"/>
            </w:tcBorders>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p>
        </w:tc>
        <w:tc>
          <w:tcPr>
            <w:tcW w:w="4678" w:type="dxa"/>
            <w:tcBorders>
              <w:top w:val="single" w:sz="4" w:space="0" w:color="auto"/>
              <w:left w:val="nil"/>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r w:rsidRPr="00C42DD8">
              <w:rPr>
                <w:rFonts w:ascii="Times New Roman" w:eastAsia="Calibri" w:hAnsi="Times New Roman" w:cs="Times New Roman"/>
              </w:rPr>
              <w:t xml:space="preserve">бюджеты муниципальных   образований </w:t>
            </w:r>
          </w:p>
        </w:tc>
        <w:tc>
          <w:tcPr>
            <w:tcW w:w="1134" w:type="dxa"/>
            <w:tcBorders>
              <w:top w:val="single" w:sz="4" w:space="0" w:color="auto"/>
              <w:left w:val="nil"/>
              <w:bottom w:val="single" w:sz="4" w:space="0" w:color="auto"/>
              <w:right w:val="single" w:sz="4" w:space="0" w:color="auto"/>
            </w:tcBorders>
            <w:noWrap/>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r w:rsidRPr="00C42DD8">
              <w:rPr>
                <w:rFonts w:ascii="Times New Roman" w:eastAsia="Calibri" w:hAnsi="Times New Roman" w:cs="Times New Roman"/>
              </w:rPr>
              <w:t>12,7</w:t>
            </w:r>
          </w:p>
        </w:tc>
        <w:tc>
          <w:tcPr>
            <w:tcW w:w="992" w:type="dxa"/>
            <w:tcBorders>
              <w:top w:val="single" w:sz="4" w:space="0" w:color="auto"/>
              <w:left w:val="nil"/>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r w:rsidRPr="00C42DD8">
              <w:rPr>
                <w:rFonts w:ascii="Times New Roman" w:eastAsia="Calibri" w:hAnsi="Times New Roman" w:cs="Times New Roman"/>
              </w:rPr>
              <w:t>12,7</w:t>
            </w:r>
          </w:p>
        </w:tc>
        <w:tc>
          <w:tcPr>
            <w:tcW w:w="992" w:type="dxa"/>
            <w:tcBorders>
              <w:top w:val="single" w:sz="4" w:space="0" w:color="auto"/>
              <w:left w:val="nil"/>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r w:rsidRPr="00C42DD8">
              <w:rPr>
                <w:rFonts w:ascii="Times New Roman" w:eastAsia="Calibri" w:hAnsi="Times New Roman" w:cs="Times New Roman"/>
              </w:rPr>
              <w:t>12,7</w:t>
            </w:r>
          </w:p>
        </w:tc>
        <w:tc>
          <w:tcPr>
            <w:tcW w:w="1276" w:type="dxa"/>
            <w:tcBorders>
              <w:top w:val="single" w:sz="4" w:space="0" w:color="auto"/>
              <w:left w:val="nil"/>
              <w:bottom w:val="single" w:sz="4" w:space="0" w:color="auto"/>
              <w:right w:val="single" w:sz="4" w:space="0" w:color="auto"/>
            </w:tcBorders>
            <w:noWrap/>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r w:rsidRPr="00C42DD8">
              <w:rPr>
                <w:rFonts w:ascii="Times New Roman" w:eastAsia="Calibri" w:hAnsi="Times New Roman" w:cs="Times New Roman"/>
              </w:rPr>
              <w:t>38,1</w:t>
            </w:r>
          </w:p>
        </w:tc>
      </w:tr>
      <w:tr w:rsidR="00C42DD8" w:rsidRPr="00C42DD8" w:rsidTr="00E97AF7">
        <w:trPr>
          <w:trHeight w:val="292"/>
        </w:trPr>
        <w:tc>
          <w:tcPr>
            <w:tcW w:w="1951" w:type="dxa"/>
            <w:vMerge w:val="restart"/>
            <w:tcBorders>
              <w:top w:val="single" w:sz="4" w:space="0" w:color="auto"/>
              <w:left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r w:rsidRPr="00C42DD8">
              <w:rPr>
                <w:rFonts w:ascii="Times New Roman" w:eastAsia="Calibri" w:hAnsi="Times New Roman" w:cs="Times New Roman"/>
              </w:rPr>
              <w:t>Подпрограмма 3</w:t>
            </w:r>
          </w:p>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p>
        </w:tc>
        <w:tc>
          <w:tcPr>
            <w:tcW w:w="4536" w:type="dxa"/>
            <w:vMerge w:val="restart"/>
            <w:tcBorders>
              <w:top w:val="single" w:sz="4" w:space="0" w:color="auto"/>
              <w:left w:val="nil"/>
              <w:right w:val="single" w:sz="4" w:space="0" w:color="auto"/>
            </w:tcBorders>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r w:rsidRPr="00C42DD8">
              <w:rPr>
                <w:rFonts w:ascii="Times New Roman" w:eastAsia="Calibri" w:hAnsi="Times New Roman" w:cs="Times New Roman"/>
              </w:rPr>
              <w:t xml:space="preserve">«Поддержка жилищно-коммунального хозяйства на территории Златоруновского сельсовета» </w:t>
            </w:r>
          </w:p>
        </w:tc>
        <w:tc>
          <w:tcPr>
            <w:tcW w:w="4678" w:type="dxa"/>
            <w:tcBorders>
              <w:top w:val="single" w:sz="4" w:space="0" w:color="auto"/>
              <w:left w:val="nil"/>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r w:rsidRPr="00C42DD8">
              <w:rPr>
                <w:rFonts w:ascii="Times New Roman" w:eastAsia="Calibri" w:hAnsi="Times New Roman" w:cs="Times New Roman"/>
              </w:rPr>
              <w:t xml:space="preserve">Всего                    </w:t>
            </w:r>
          </w:p>
        </w:tc>
        <w:tc>
          <w:tcPr>
            <w:tcW w:w="1134" w:type="dxa"/>
            <w:tcBorders>
              <w:top w:val="single" w:sz="4" w:space="0" w:color="auto"/>
              <w:left w:val="nil"/>
              <w:bottom w:val="single" w:sz="4" w:space="0" w:color="auto"/>
              <w:right w:val="single" w:sz="4" w:space="0" w:color="auto"/>
            </w:tcBorders>
            <w:noWrap/>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b/>
              </w:rPr>
            </w:pPr>
            <w:r w:rsidRPr="00C42DD8">
              <w:rPr>
                <w:rFonts w:ascii="Times New Roman" w:eastAsia="Calibri" w:hAnsi="Times New Roman" w:cs="Times New Roman"/>
                <w:b/>
              </w:rPr>
              <w:t>24,8</w:t>
            </w:r>
          </w:p>
        </w:tc>
        <w:tc>
          <w:tcPr>
            <w:tcW w:w="992" w:type="dxa"/>
            <w:tcBorders>
              <w:top w:val="single" w:sz="4" w:space="0" w:color="auto"/>
              <w:left w:val="nil"/>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b/>
              </w:rPr>
            </w:pPr>
            <w:r w:rsidRPr="00C42DD8">
              <w:rPr>
                <w:rFonts w:ascii="Times New Roman" w:eastAsia="Calibri" w:hAnsi="Times New Roman" w:cs="Times New Roman"/>
                <w:b/>
              </w:rPr>
              <w:t>24,8</w:t>
            </w:r>
          </w:p>
        </w:tc>
        <w:tc>
          <w:tcPr>
            <w:tcW w:w="992" w:type="dxa"/>
            <w:tcBorders>
              <w:top w:val="single" w:sz="4" w:space="0" w:color="auto"/>
              <w:left w:val="nil"/>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b/>
              </w:rPr>
            </w:pPr>
            <w:r w:rsidRPr="00C42DD8">
              <w:rPr>
                <w:rFonts w:ascii="Times New Roman" w:eastAsia="Calibri" w:hAnsi="Times New Roman" w:cs="Times New Roman"/>
                <w:b/>
              </w:rPr>
              <w:t>24,8</w:t>
            </w:r>
          </w:p>
        </w:tc>
        <w:tc>
          <w:tcPr>
            <w:tcW w:w="1276" w:type="dxa"/>
            <w:tcBorders>
              <w:top w:val="single" w:sz="4" w:space="0" w:color="auto"/>
              <w:left w:val="nil"/>
              <w:bottom w:val="single" w:sz="4" w:space="0" w:color="auto"/>
              <w:right w:val="single" w:sz="4" w:space="0" w:color="auto"/>
            </w:tcBorders>
            <w:noWrap/>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b/>
              </w:rPr>
            </w:pPr>
            <w:r w:rsidRPr="00C42DD8">
              <w:rPr>
                <w:rFonts w:ascii="Times New Roman" w:eastAsia="Calibri" w:hAnsi="Times New Roman" w:cs="Times New Roman"/>
                <w:b/>
              </w:rPr>
              <w:t>74,4</w:t>
            </w:r>
          </w:p>
        </w:tc>
      </w:tr>
      <w:tr w:rsidR="00C42DD8" w:rsidRPr="00C42DD8" w:rsidTr="00E97AF7">
        <w:trPr>
          <w:trHeight w:val="292"/>
        </w:trPr>
        <w:tc>
          <w:tcPr>
            <w:tcW w:w="1951" w:type="dxa"/>
            <w:vMerge/>
            <w:tcBorders>
              <w:left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p>
        </w:tc>
        <w:tc>
          <w:tcPr>
            <w:tcW w:w="4536" w:type="dxa"/>
            <w:vMerge/>
            <w:tcBorders>
              <w:left w:val="nil"/>
              <w:right w:val="single" w:sz="4" w:space="0" w:color="auto"/>
            </w:tcBorders>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p>
        </w:tc>
        <w:tc>
          <w:tcPr>
            <w:tcW w:w="4678" w:type="dxa"/>
            <w:tcBorders>
              <w:top w:val="single" w:sz="4" w:space="0" w:color="auto"/>
              <w:left w:val="nil"/>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r w:rsidRPr="00C42DD8">
              <w:rPr>
                <w:rFonts w:ascii="Times New Roman" w:eastAsia="Calibri" w:hAnsi="Times New Roman" w:cs="Times New Roman"/>
              </w:rPr>
              <w:t xml:space="preserve">в том числе:             </w:t>
            </w:r>
          </w:p>
        </w:tc>
        <w:tc>
          <w:tcPr>
            <w:tcW w:w="1134" w:type="dxa"/>
            <w:tcBorders>
              <w:top w:val="single" w:sz="4" w:space="0" w:color="auto"/>
              <w:left w:val="nil"/>
              <w:bottom w:val="single" w:sz="4" w:space="0" w:color="auto"/>
              <w:right w:val="single" w:sz="4" w:space="0" w:color="auto"/>
            </w:tcBorders>
            <w:noWrap/>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p>
        </w:tc>
        <w:tc>
          <w:tcPr>
            <w:tcW w:w="992" w:type="dxa"/>
            <w:tcBorders>
              <w:top w:val="single" w:sz="4" w:space="0" w:color="auto"/>
              <w:left w:val="nil"/>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p>
        </w:tc>
        <w:tc>
          <w:tcPr>
            <w:tcW w:w="992" w:type="dxa"/>
            <w:tcBorders>
              <w:top w:val="single" w:sz="4" w:space="0" w:color="auto"/>
              <w:left w:val="nil"/>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p>
        </w:tc>
        <w:tc>
          <w:tcPr>
            <w:tcW w:w="1276" w:type="dxa"/>
            <w:tcBorders>
              <w:top w:val="single" w:sz="4" w:space="0" w:color="auto"/>
              <w:left w:val="nil"/>
              <w:bottom w:val="single" w:sz="4" w:space="0" w:color="auto"/>
              <w:right w:val="single" w:sz="4" w:space="0" w:color="auto"/>
            </w:tcBorders>
            <w:noWrap/>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p>
        </w:tc>
      </w:tr>
      <w:tr w:rsidR="00C42DD8" w:rsidRPr="00C42DD8" w:rsidTr="00E97AF7">
        <w:trPr>
          <w:trHeight w:val="130"/>
        </w:trPr>
        <w:tc>
          <w:tcPr>
            <w:tcW w:w="1951" w:type="dxa"/>
            <w:vMerge/>
            <w:tcBorders>
              <w:left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p>
        </w:tc>
        <w:tc>
          <w:tcPr>
            <w:tcW w:w="4536" w:type="dxa"/>
            <w:vMerge/>
            <w:tcBorders>
              <w:left w:val="nil"/>
              <w:right w:val="single" w:sz="4" w:space="0" w:color="auto"/>
            </w:tcBorders>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p>
        </w:tc>
        <w:tc>
          <w:tcPr>
            <w:tcW w:w="4678" w:type="dxa"/>
            <w:tcBorders>
              <w:top w:val="single" w:sz="4" w:space="0" w:color="auto"/>
              <w:left w:val="nil"/>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r w:rsidRPr="00C42DD8">
              <w:rPr>
                <w:rFonts w:ascii="Times New Roman" w:eastAsia="Calibri" w:hAnsi="Times New Roman" w:cs="Times New Roman"/>
              </w:rPr>
              <w:t xml:space="preserve">краевой бюджет           </w:t>
            </w:r>
          </w:p>
        </w:tc>
        <w:tc>
          <w:tcPr>
            <w:tcW w:w="1134" w:type="dxa"/>
            <w:tcBorders>
              <w:top w:val="single" w:sz="4" w:space="0" w:color="auto"/>
              <w:left w:val="nil"/>
              <w:bottom w:val="single" w:sz="4" w:space="0" w:color="auto"/>
              <w:right w:val="single" w:sz="4" w:space="0" w:color="auto"/>
            </w:tcBorders>
            <w:noWrap/>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r w:rsidRPr="00C42DD8">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r w:rsidRPr="00C42DD8">
              <w:rPr>
                <w:rFonts w:ascii="Times New Roman" w:eastAsia="Calibri" w:hAnsi="Times New Roman" w:cs="Times New Roman"/>
              </w:rPr>
              <w:t>0</w:t>
            </w:r>
          </w:p>
        </w:tc>
        <w:tc>
          <w:tcPr>
            <w:tcW w:w="992" w:type="dxa"/>
            <w:tcBorders>
              <w:top w:val="single" w:sz="4" w:space="0" w:color="auto"/>
              <w:left w:val="nil"/>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r w:rsidRPr="00C42DD8">
              <w:rPr>
                <w:rFonts w:ascii="Times New Roman" w:eastAsia="Calibri" w:hAnsi="Times New Roman" w:cs="Times New Roman"/>
              </w:rPr>
              <w:t>0</w:t>
            </w:r>
          </w:p>
        </w:tc>
        <w:tc>
          <w:tcPr>
            <w:tcW w:w="1276" w:type="dxa"/>
            <w:tcBorders>
              <w:top w:val="single" w:sz="4" w:space="0" w:color="auto"/>
              <w:left w:val="nil"/>
              <w:bottom w:val="single" w:sz="4" w:space="0" w:color="auto"/>
              <w:right w:val="single" w:sz="4" w:space="0" w:color="auto"/>
            </w:tcBorders>
            <w:noWrap/>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p>
        </w:tc>
      </w:tr>
      <w:tr w:rsidR="00C42DD8" w:rsidRPr="00C42DD8" w:rsidTr="00E97AF7">
        <w:trPr>
          <w:trHeight w:val="235"/>
        </w:trPr>
        <w:tc>
          <w:tcPr>
            <w:tcW w:w="1951" w:type="dxa"/>
            <w:vMerge/>
            <w:tcBorders>
              <w:left w:val="single" w:sz="4" w:space="0" w:color="auto"/>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p>
        </w:tc>
        <w:tc>
          <w:tcPr>
            <w:tcW w:w="4536" w:type="dxa"/>
            <w:vMerge/>
            <w:tcBorders>
              <w:left w:val="nil"/>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p>
        </w:tc>
        <w:tc>
          <w:tcPr>
            <w:tcW w:w="4678" w:type="dxa"/>
            <w:tcBorders>
              <w:top w:val="single" w:sz="4" w:space="0" w:color="auto"/>
              <w:left w:val="nil"/>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r w:rsidRPr="00C42DD8">
              <w:rPr>
                <w:rFonts w:ascii="Times New Roman" w:eastAsia="Calibri" w:hAnsi="Times New Roman" w:cs="Times New Roman"/>
              </w:rPr>
              <w:t xml:space="preserve">бюджеты муниципальных   образований </w:t>
            </w:r>
          </w:p>
        </w:tc>
        <w:tc>
          <w:tcPr>
            <w:tcW w:w="1134" w:type="dxa"/>
            <w:tcBorders>
              <w:top w:val="single" w:sz="4" w:space="0" w:color="auto"/>
              <w:left w:val="nil"/>
              <w:bottom w:val="single" w:sz="4" w:space="0" w:color="auto"/>
              <w:right w:val="single" w:sz="4" w:space="0" w:color="auto"/>
            </w:tcBorders>
            <w:noWrap/>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r w:rsidRPr="00C42DD8">
              <w:rPr>
                <w:rFonts w:ascii="Times New Roman" w:eastAsia="Calibri" w:hAnsi="Times New Roman" w:cs="Times New Roman"/>
              </w:rPr>
              <w:t>24,8</w:t>
            </w:r>
          </w:p>
        </w:tc>
        <w:tc>
          <w:tcPr>
            <w:tcW w:w="992" w:type="dxa"/>
            <w:tcBorders>
              <w:top w:val="single" w:sz="4" w:space="0" w:color="auto"/>
              <w:left w:val="nil"/>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r w:rsidRPr="00C42DD8">
              <w:rPr>
                <w:rFonts w:ascii="Times New Roman" w:eastAsia="Calibri" w:hAnsi="Times New Roman" w:cs="Times New Roman"/>
              </w:rPr>
              <w:t>24,8</w:t>
            </w:r>
          </w:p>
        </w:tc>
        <w:tc>
          <w:tcPr>
            <w:tcW w:w="992" w:type="dxa"/>
            <w:tcBorders>
              <w:top w:val="single" w:sz="4" w:space="0" w:color="auto"/>
              <w:left w:val="nil"/>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r w:rsidRPr="00C42DD8">
              <w:rPr>
                <w:rFonts w:ascii="Times New Roman" w:eastAsia="Calibri" w:hAnsi="Times New Roman" w:cs="Times New Roman"/>
              </w:rPr>
              <w:t>24,8</w:t>
            </w:r>
          </w:p>
        </w:tc>
        <w:tc>
          <w:tcPr>
            <w:tcW w:w="1276" w:type="dxa"/>
            <w:tcBorders>
              <w:top w:val="single" w:sz="4" w:space="0" w:color="auto"/>
              <w:left w:val="nil"/>
              <w:bottom w:val="single" w:sz="4" w:space="0" w:color="auto"/>
              <w:right w:val="single" w:sz="4" w:space="0" w:color="auto"/>
            </w:tcBorders>
            <w:noWrap/>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r w:rsidRPr="00C42DD8">
              <w:rPr>
                <w:rFonts w:ascii="Times New Roman" w:eastAsia="Calibri" w:hAnsi="Times New Roman" w:cs="Times New Roman"/>
              </w:rPr>
              <w:t>74,4</w:t>
            </w:r>
          </w:p>
        </w:tc>
      </w:tr>
    </w:tbl>
    <w:p w:rsidR="00C42DD8" w:rsidRPr="00C42DD8" w:rsidRDefault="00C42DD8" w:rsidP="00C42DD8">
      <w:pPr>
        <w:tabs>
          <w:tab w:val="left" w:pos="7887"/>
        </w:tabs>
        <w:spacing w:after="0" w:line="240" w:lineRule="auto"/>
        <w:rPr>
          <w:rFonts w:ascii="Times New Roman" w:eastAsia="Calibri" w:hAnsi="Times New Roman" w:cs="Times New Roman"/>
        </w:rPr>
      </w:pPr>
      <w:r w:rsidRPr="00C42DD8">
        <w:rPr>
          <w:rFonts w:ascii="Times New Roman" w:eastAsia="Calibri" w:hAnsi="Times New Roman" w:cs="Times New Roman"/>
        </w:rPr>
        <w:t xml:space="preserve">Ресурсное обеспечение и прогнозная оценка расходов на реализацию целей муниципальной программы Златоруновского сельсовета с учетом источников </w:t>
      </w:r>
    </w:p>
    <w:p w:rsidR="00C42DD8" w:rsidRPr="00C42DD8" w:rsidRDefault="00C42DD8" w:rsidP="00C42DD8">
      <w:pPr>
        <w:tabs>
          <w:tab w:val="left" w:pos="7887"/>
        </w:tabs>
        <w:spacing w:after="0" w:line="240" w:lineRule="auto"/>
        <w:rPr>
          <w:rFonts w:ascii="Times New Roman" w:eastAsia="Calibri" w:hAnsi="Times New Roman" w:cs="Times New Roman"/>
        </w:rPr>
      </w:pPr>
    </w:p>
    <w:p w:rsidR="00C42DD8" w:rsidRPr="00C42DD8" w:rsidRDefault="00C42DD8" w:rsidP="00C42DD8">
      <w:pPr>
        <w:tabs>
          <w:tab w:val="left" w:pos="7887"/>
        </w:tabs>
        <w:spacing w:after="0" w:line="240" w:lineRule="auto"/>
        <w:rPr>
          <w:rFonts w:ascii="Times New Roman" w:eastAsia="Calibri" w:hAnsi="Times New Roman" w:cs="Times New Roman"/>
        </w:rPr>
        <w:sectPr w:rsidR="00C42DD8" w:rsidRPr="00C42DD8" w:rsidSect="00EA1991">
          <w:pgSz w:w="16838" w:h="11906" w:orient="landscape"/>
          <w:pgMar w:top="284" w:right="111" w:bottom="142" w:left="851" w:header="709" w:footer="709" w:gutter="0"/>
          <w:cols w:space="708"/>
          <w:docGrid w:linePitch="381"/>
        </w:sectPr>
      </w:pPr>
    </w:p>
    <w:tbl>
      <w:tblPr>
        <w:tblW w:w="0" w:type="auto"/>
        <w:tblLook w:val="04A0"/>
      </w:tblPr>
      <w:tblGrid>
        <w:gridCol w:w="4785"/>
        <w:gridCol w:w="4786"/>
      </w:tblGrid>
      <w:tr w:rsidR="00C42DD8" w:rsidRPr="00C42DD8" w:rsidTr="00E97AF7">
        <w:tc>
          <w:tcPr>
            <w:tcW w:w="4785" w:type="dxa"/>
          </w:tcPr>
          <w:p w:rsidR="00C42DD8" w:rsidRPr="00C42DD8" w:rsidRDefault="00C42DD8" w:rsidP="00C42DD8">
            <w:pPr>
              <w:spacing w:after="0" w:line="240" w:lineRule="auto"/>
              <w:rPr>
                <w:rFonts w:ascii="Times New Roman" w:hAnsi="Times New Roman" w:cs="Times New Roman"/>
              </w:rPr>
            </w:pPr>
          </w:p>
        </w:tc>
        <w:tc>
          <w:tcPr>
            <w:tcW w:w="4786" w:type="dxa"/>
          </w:tcPr>
          <w:p w:rsidR="00C42DD8" w:rsidRPr="00C42DD8" w:rsidRDefault="00C42DD8" w:rsidP="00C42DD8">
            <w:pPr>
              <w:shd w:val="clear" w:color="auto" w:fill="FFFFFF"/>
              <w:spacing w:after="0" w:line="240" w:lineRule="auto"/>
              <w:rPr>
                <w:rFonts w:ascii="Times New Roman" w:hAnsi="Times New Roman" w:cs="Times New Roman"/>
              </w:rPr>
            </w:pPr>
            <w:r w:rsidRPr="00C42DD8">
              <w:rPr>
                <w:rFonts w:ascii="Times New Roman" w:hAnsi="Times New Roman" w:cs="Times New Roman"/>
              </w:rPr>
              <w:t>Приложение к муниципальной программе «Развитие жилищно-коммунального хозяйства, обеспечение комфортных и безопасных условий жизни на территории Златоруновского сельсовета»</w:t>
            </w:r>
          </w:p>
          <w:p w:rsidR="00C42DD8" w:rsidRPr="00C42DD8" w:rsidRDefault="00C42DD8" w:rsidP="00C42DD8">
            <w:pPr>
              <w:spacing w:after="0" w:line="240" w:lineRule="auto"/>
              <w:rPr>
                <w:rFonts w:ascii="Times New Roman" w:hAnsi="Times New Roman" w:cs="Times New Roman"/>
              </w:rPr>
            </w:pPr>
          </w:p>
        </w:tc>
      </w:tr>
    </w:tbl>
    <w:p w:rsidR="00C42DD8" w:rsidRPr="00C42DD8" w:rsidRDefault="00C42DD8" w:rsidP="00C42DD8">
      <w:pPr>
        <w:tabs>
          <w:tab w:val="left" w:pos="7887"/>
        </w:tabs>
        <w:spacing w:after="0" w:line="240" w:lineRule="auto"/>
        <w:rPr>
          <w:rFonts w:ascii="Times New Roman" w:eastAsia="Calibri" w:hAnsi="Times New Roman" w:cs="Times New Roman"/>
        </w:rPr>
      </w:pPr>
    </w:p>
    <w:p w:rsidR="00C42DD8" w:rsidRPr="00C42DD8" w:rsidRDefault="00C42DD8" w:rsidP="00C42DD8">
      <w:pPr>
        <w:numPr>
          <w:ilvl w:val="0"/>
          <w:numId w:val="25"/>
        </w:numPr>
        <w:spacing w:after="0" w:line="240" w:lineRule="auto"/>
        <w:jc w:val="center"/>
        <w:rPr>
          <w:rFonts w:ascii="Times New Roman" w:hAnsi="Times New Roman" w:cs="Times New Roman"/>
          <w:b/>
          <w:bCs/>
        </w:rPr>
      </w:pPr>
      <w:r w:rsidRPr="00C42DD8">
        <w:rPr>
          <w:rFonts w:ascii="Times New Roman" w:hAnsi="Times New Roman" w:cs="Times New Roman"/>
          <w:b/>
          <w:bCs/>
        </w:rPr>
        <w:t>ПАСПОРТ ПОДПРОГРАММЫ  1</w:t>
      </w:r>
    </w:p>
    <w:p w:rsidR="00C42DD8" w:rsidRPr="00C42DD8" w:rsidRDefault="00C42DD8" w:rsidP="00C42DD8">
      <w:pPr>
        <w:pStyle w:val="s16"/>
        <w:spacing w:before="0" w:beforeAutospacing="0" w:after="0" w:afterAutospacing="0"/>
        <w:jc w:val="center"/>
        <w:rPr>
          <w:b/>
          <w:bCs/>
          <w:sz w:val="22"/>
          <w:szCs w:val="22"/>
        </w:rPr>
      </w:pPr>
      <w:r w:rsidRPr="00C42DD8">
        <w:rPr>
          <w:b/>
          <w:bCs/>
          <w:sz w:val="22"/>
          <w:szCs w:val="22"/>
        </w:rPr>
        <w:t xml:space="preserve"> «Благоустройство территории, улучшение технического состояния дорог Златоруновского сельсовета»</w:t>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3"/>
        <w:gridCol w:w="6804"/>
      </w:tblGrid>
      <w:tr w:rsidR="00C42DD8" w:rsidRPr="00C42DD8" w:rsidTr="00E97AF7">
        <w:tc>
          <w:tcPr>
            <w:tcW w:w="4253" w:type="dxa"/>
          </w:tcPr>
          <w:p w:rsidR="00C42DD8" w:rsidRPr="00C42DD8" w:rsidRDefault="00C42DD8" w:rsidP="00C42DD8">
            <w:pPr>
              <w:spacing w:after="0" w:line="240" w:lineRule="auto"/>
              <w:ind w:left="34" w:hanging="34"/>
              <w:rPr>
                <w:rFonts w:ascii="Times New Roman" w:hAnsi="Times New Roman" w:cs="Times New Roman"/>
                <w:bCs/>
              </w:rPr>
            </w:pPr>
            <w:r w:rsidRPr="00C42DD8">
              <w:rPr>
                <w:rFonts w:ascii="Times New Roman" w:hAnsi="Times New Roman" w:cs="Times New Roman"/>
                <w:bCs/>
              </w:rPr>
              <w:t>Наименование муниципальной программы</w:t>
            </w:r>
          </w:p>
        </w:tc>
        <w:tc>
          <w:tcPr>
            <w:tcW w:w="6804" w:type="dxa"/>
          </w:tcPr>
          <w:p w:rsidR="00C42DD8" w:rsidRPr="00C42DD8" w:rsidRDefault="00C42DD8" w:rsidP="00C42DD8">
            <w:pPr>
              <w:spacing w:after="0" w:line="240" w:lineRule="auto"/>
              <w:jc w:val="both"/>
              <w:rPr>
                <w:rFonts w:ascii="Times New Roman" w:hAnsi="Times New Roman" w:cs="Times New Roman"/>
              </w:rPr>
            </w:pPr>
            <w:r w:rsidRPr="00C42DD8">
              <w:rPr>
                <w:rFonts w:ascii="Times New Roman" w:hAnsi="Times New Roman" w:cs="Times New Roman"/>
              </w:rPr>
              <w:t xml:space="preserve">«Развитие жилищно-коммунального хозяйства, обеспечение комфортных и безопасных условий жизни на территории Златоруновского сельсовета </w:t>
            </w:r>
          </w:p>
        </w:tc>
      </w:tr>
      <w:tr w:rsidR="00C42DD8" w:rsidRPr="00C42DD8" w:rsidTr="00E97AF7">
        <w:tc>
          <w:tcPr>
            <w:tcW w:w="4253" w:type="dxa"/>
          </w:tcPr>
          <w:p w:rsidR="00C42DD8" w:rsidRPr="00C42DD8" w:rsidRDefault="00C42DD8" w:rsidP="00C42DD8">
            <w:pPr>
              <w:spacing w:after="0" w:line="240" w:lineRule="auto"/>
              <w:rPr>
                <w:rFonts w:ascii="Times New Roman" w:hAnsi="Times New Roman" w:cs="Times New Roman"/>
                <w:bCs/>
              </w:rPr>
            </w:pPr>
            <w:r w:rsidRPr="00C42DD8">
              <w:rPr>
                <w:rFonts w:ascii="Times New Roman" w:hAnsi="Times New Roman" w:cs="Times New Roman"/>
                <w:bCs/>
              </w:rPr>
              <w:t>Муниципальный заказчик</w:t>
            </w:r>
          </w:p>
        </w:tc>
        <w:tc>
          <w:tcPr>
            <w:tcW w:w="6804" w:type="dxa"/>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Администрация Златоруновского сельсовета Ужурского района Красноярского края</w:t>
            </w:r>
          </w:p>
        </w:tc>
      </w:tr>
      <w:tr w:rsidR="00C42DD8" w:rsidRPr="00C42DD8" w:rsidTr="00E97AF7">
        <w:tc>
          <w:tcPr>
            <w:tcW w:w="4253" w:type="dxa"/>
          </w:tcPr>
          <w:p w:rsidR="00C42DD8" w:rsidRPr="00C42DD8" w:rsidRDefault="00C42DD8" w:rsidP="00C42DD8">
            <w:pPr>
              <w:spacing w:after="0" w:line="240" w:lineRule="auto"/>
              <w:rPr>
                <w:rFonts w:ascii="Times New Roman" w:hAnsi="Times New Roman" w:cs="Times New Roman"/>
                <w:bCs/>
              </w:rPr>
            </w:pPr>
            <w:r w:rsidRPr="00C42DD8">
              <w:rPr>
                <w:rFonts w:ascii="Times New Roman" w:hAnsi="Times New Roman" w:cs="Times New Roman"/>
                <w:bCs/>
              </w:rPr>
              <w:t>Исполнители мероприятий подпрограммы, главные распорядители бюджетных средств</w:t>
            </w:r>
          </w:p>
        </w:tc>
        <w:tc>
          <w:tcPr>
            <w:tcW w:w="6804" w:type="dxa"/>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Администрация Златоруновского сельсовета Ужурского района Красноярского края</w:t>
            </w:r>
          </w:p>
        </w:tc>
      </w:tr>
      <w:tr w:rsidR="00C42DD8" w:rsidRPr="00C42DD8" w:rsidTr="00E97AF7">
        <w:tc>
          <w:tcPr>
            <w:tcW w:w="4253" w:type="dxa"/>
          </w:tcPr>
          <w:p w:rsidR="00C42DD8" w:rsidRPr="00C42DD8" w:rsidRDefault="00C42DD8" w:rsidP="00C42DD8">
            <w:pPr>
              <w:spacing w:after="0" w:line="240" w:lineRule="auto"/>
              <w:rPr>
                <w:rFonts w:ascii="Times New Roman" w:hAnsi="Times New Roman" w:cs="Times New Roman"/>
                <w:bCs/>
              </w:rPr>
            </w:pPr>
            <w:r w:rsidRPr="00C42DD8">
              <w:rPr>
                <w:rFonts w:ascii="Times New Roman" w:hAnsi="Times New Roman" w:cs="Times New Roman"/>
                <w:bCs/>
              </w:rPr>
              <w:t>Цель подпрограммы</w:t>
            </w:r>
          </w:p>
        </w:tc>
        <w:tc>
          <w:tcPr>
            <w:tcW w:w="6804" w:type="dxa"/>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r w:rsidRPr="00C42DD8">
              <w:rPr>
                <w:rFonts w:ascii="Times New Roman" w:eastAsia="Calibri" w:hAnsi="Times New Roman" w:cs="Times New Roman"/>
              </w:rPr>
              <w:t>- Вовлечение жителей в благоустройство населенных пунктов Златоруновского сельсовета;</w:t>
            </w:r>
          </w:p>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r w:rsidRPr="00C42DD8">
              <w:rPr>
                <w:rFonts w:ascii="Times New Roman" w:eastAsia="Calibri" w:hAnsi="Times New Roman" w:cs="Times New Roman"/>
              </w:rPr>
              <w:t xml:space="preserve">- Безопасность дорожного движения;                    </w:t>
            </w:r>
          </w:p>
        </w:tc>
      </w:tr>
      <w:tr w:rsidR="00C42DD8" w:rsidRPr="00C42DD8" w:rsidTr="00E97AF7">
        <w:tc>
          <w:tcPr>
            <w:tcW w:w="4253" w:type="dxa"/>
          </w:tcPr>
          <w:p w:rsidR="00C42DD8" w:rsidRPr="00C42DD8" w:rsidRDefault="00C42DD8" w:rsidP="00C42DD8">
            <w:pPr>
              <w:spacing w:after="0" w:line="240" w:lineRule="auto"/>
              <w:rPr>
                <w:rFonts w:ascii="Times New Roman" w:hAnsi="Times New Roman" w:cs="Times New Roman"/>
                <w:bCs/>
              </w:rPr>
            </w:pPr>
            <w:r w:rsidRPr="00C42DD8">
              <w:rPr>
                <w:rFonts w:ascii="Times New Roman" w:hAnsi="Times New Roman" w:cs="Times New Roman"/>
                <w:bCs/>
              </w:rPr>
              <w:t>Задачи подпрограммы</w:t>
            </w:r>
          </w:p>
          <w:p w:rsidR="00C42DD8" w:rsidRPr="00C42DD8" w:rsidRDefault="00C42DD8" w:rsidP="00C42DD8">
            <w:pPr>
              <w:spacing w:after="0" w:line="240" w:lineRule="auto"/>
              <w:jc w:val="center"/>
              <w:rPr>
                <w:rFonts w:ascii="Times New Roman" w:hAnsi="Times New Roman" w:cs="Times New Roman"/>
                <w:bCs/>
              </w:rPr>
            </w:pPr>
          </w:p>
        </w:tc>
        <w:tc>
          <w:tcPr>
            <w:tcW w:w="6804" w:type="dxa"/>
          </w:tcPr>
          <w:p w:rsidR="00C42DD8" w:rsidRPr="00C42DD8" w:rsidRDefault="00C42DD8" w:rsidP="00C42DD8">
            <w:pPr>
              <w:pStyle w:val="a7"/>
              <w:ind w:left="0"/>
              <w:rPr>
                <w:rFonts w:eastAsia="Calibri"/>
                <w:sz w:val="22"/>
                <w:szCs w:val="22"/>
              </w:rPr>
            </w:pPr>
            <w:r w:rsidRPr="00C42DD8">
              <w:rPr>
                <w:rFonts w:eastAsia="Calibri"/>
                <w:sz w:val="22"/>
                <w:szCs w:val="22"/>
              </w:rPr>
              <w:t>Развитие и поддержка инициатив жителей населенных пунктов по благоустройству, улучшение санитарно-экологической обстановки, внешнего и архитектурного облика населенных пунктов;</w:t>
            </w:r>
          </w:p>
          <w:p w:rsidR="00C42DD8" w:rsidRPr="00C42DD8" w:rsidRDefault="00C42DD8" w:rsidP="00C42DD8">
            <w:pPr>
              <w:pStyle w:val="a7"/>
              <w:ind w:left="0"/>
              <w:rPr>
                <w:rFonts w:eastAsia="Calibri"/>
                <w:sz w:val="22"/>
                <w:szCs w:val="22"/>
              </w:rPr>
            </w:pPr>
            <w:r w:rsidRPr="00C42DD8">
              <w:rPr>
                <w:rFonts w:eastAsia="Calibri"/>
                <w:sz w:val="22"/>
                <w:szCs w:val="22"/>
              </w:rPr>
              <w:t>-улучшение транспортно-эксплуатационного состояния дорог общего пользования.</w:t>
            </w:r>
          </w:p>
          <w:p w:rsidR="00C42DD8" w:rsidRPr="00C42DD8" w:rsidRDefault="00C42DD8" w:rsidP="00C42DD8">
            <w:pPr>
              <w:pStyle w:val="a7"/>
              <w:ind w:left="0"/>
              <w:rPr>
                <w:sz w:val="22"/>
                <w:szCs w:val="22"/>
              </w:rPr>
            </w:pPr>
            <w:r w:rsidRPr="00C42DD8">
              <w:rPr>
                <w:rFonts w:eastAsia="Calibri"/>
                <w:sz w:val="22"/>
                <w:szCs w:val="22"/>
              </w:rPr>
              <w:t>-безопасное, качественное и эффективное транспортное обслуживание.</w:t>
            </w:r>
          </w:p>
        </w:tc>
      </w:tr>
      <w:tr w:rsidR="00C42DD8" w:rsidRPr="00C42DD8" w:rsidTr="00E97AF7">
        <w:tc>
          <w:tcPr>
            <w:tcW w:w="4253" w:type="dxa"/>
          </w:tcPr>
          <w:p w:rsidR="00C42DD8" w:rsidRPr="00C42DD8" w:rsidRDefault="00C42DD8" w:rsidP="00C42DD8">
            <w:pPr>
              <w:spacing w:after="0" w:line="240" w:lineRule="auto"/>
              <w:rPr>
                <w:rFonts w:ascii="Times New Roman" w:hAnsi="Times New Roman" w:cs="Times New Roman"/>
                <w:bCs/>
              </w:rPr>
            </w:pPr>
            <w:r w:rsidRPr="00C42DD8">
              <w:rPr>
                <w:rFonts w:ascii="Times New Roman" w:hAnsi="Times New Roman" w:cs="Times New Roman"/>
                <w:bCs/>
              </w:rPr>
              <w:t>Целевые индикаторы</w:t>
            </w:r>
          </w:p>
        </w:tc>
        <w:tc>
          <w:tcPr>
            <w:tcW w:w="6804" w:type="dxa"/>
          </w:tcPr>
          <w:p w:rsidR="00C42DD8" w:rsidRPr="00C42DD8" w:rsidRDefault="00C42DD8" w:rsidP="00C42DD8">
            <w:pPr>
              <w:pStyle w:val="a7"/>
              <w:ind w:left="0"/>
              <w:rPr>
                <w:sz w:val="22"/>
                <w:szCs w:val="22"/>
              </w:rPr>
            </w:pPr>
            <w:r w:rsidRPr="00C42DD8">
              <w:rPr>
                <w:sz w:val="22"/>
                <w:szCs w:val="22"/>
              </w:rPr>
              <w:t>- доля уровня внешнего благоустройства и санитарного содержания населенных пунктов;</w:t>
            </w:r>
          </w:p>
          <w:p w:rsidR="00C42DD8" w:rsidRPr="00C42DD8" w:rsidRDefault="00C42DD8" w:rsidP="00C42DD8">
            <w:pPr>
              <w:pStyle w:val="a7"/>
              <w:ind w:left="0"/>
              <w:rPr>
                <w:sz w:val="22"/>
                <w:szCs w:val="22"/>
              </w:rPr>
            </w:pPr>
            <w:r w:rsidRPr="00C42DD8">
              <w:rPr>
                <w:sz w:val="22"/>
                <w:szCs w:val="22"/>
              </w:rPr>
              <w:t>- доля отремонтированных дорог в границах  поселений;</w:t>
            </w:r>
          </w:p>
          <w:p w:rsidR="00C42DD8" w:rsidRPr="00C42DD8" w:rsidRDefault="00C42DD8" w:rsidP="00C42DD8">
            <w:pPr>
              <w:pStyle w:val="a7"/>
              <w:ind w:left="0"/>
              <w:rPr>
                <w:sz w:val="22"/>
                <w:szCs w:val="22"/>
              </w:rPr>
            </w:pPr>
            <w:r w:rsidRPr="00C42DD8">
              <w:rPr>
                <w:sz w:val="22"/>
                <w:szCs w:val="22"/>
              </w:rPr>
              <w:t>- объем средств на повышение качества освещенности улиц и дорог в населенных пунктах.</w:t>
            </w:r>
          </w:p>
        </w:tc>
      </w:tr>
      <w:tr w:rsidR="00C42DD8" w:rsidRPr="00C42DD8" w:rsidTr="00E97AF7">
        <w:tc>
          <w:tcPr>
            <w:tcW w:w="4253" w:type="dxa"/>
          </w:tcPr>
          <w:p w:rsidR="00C42DD8" w:rsidRPr="00C42DD8" w:rsidRDefault="00C42DD8" w:rsidP="00C42DD8">
            <w:pPr>
              <w:spacing w:after="0" w:line="240" w:lineRule="auto"/>
              <w:rPr>
                <w:rFonts w:ascii="Times New Roman" w:hAnsi="Times New Roman" w:cs="Times New Roman"/>
                <w:bCs/>
              </w:rPr>
            </w:pPr>
            <w:r w:rsidRPr="00C42DD8">
              <w:rPr>
                <w:rFonts w:ascii="Times New Roman" w:hAnsi="Times New Roman" w:cs="Times New Roman"/>
                <w:bCs/>
              </w:rPr>
              <w:t>Сроки реализации подпрограммы</w:t>
            </w:r>
          </w:p>
        </w:tc>
        <w:tc>
          <w:tcPr>
            <w:tcW w:w="6804" w:type="dxa"/>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 xml:space="preserve">2023-2025 </w:t>
            </w:r>
            <w:proofErr w:type="spellStart"/>
            <w:proofErr w:type="gramStart"/>
            <w:r w:rsidRPr="00C42DD8">
              <w:rPr>
                <w:rFonts w:ascii="Times New Roman" w:hAnsi="Times New Roman" w:cs="Times New Roman"/>
              </w:rPr>
              <w:t>гг</w:t>
            </w:r>
            <w:proofErr w:type="spellEnd"/>
            <w:proofErr w:type="gramEnd"/>
          </w:p>
        </w:tc>
      </w:tr>
      <w:tr w:rsidR="00C42DD8" w:rsidRPr="00C42DD8" w:rsidTr="00E97AF7">
        <w:tc>
          <w:tcPr>
            <w:tcW w:w="4253" w:type="dxa"/>
          </w:tcPr>
          <w:p w:rsidR="00C42DD8" w:rsidRPr="00C42DD8" w:rsidRDefault="00C42DD8" w:rsidP="00C42DD8">
            <w:pPr>
              <w:spacing w:after="0" w:line="240" w:lineRule="auto"/>
              <w:rPr>
                <w:rFonts w:ascii="Times New Roman" w:hAnsi="Times New Roman" w:cs="Times New Roman"/>
                <w:bCs/>
                <w:color w:val="000000"/>
              </w:rPr>
            </w:pPr>
            <w:r w:rsidRPr="00C42DD8">
              <w:rPr>
                <w:rFonts w:ascii="Times New Roman" w:hAnsi="Times New Roman" w:cs="Times New Roman"/>
                <w:bCs/>
                <w:color w:val="000000"/>
              </w:rPr>
              <w:t>Объекты и источники финансирования подпрограммы</w:t>
            </w:r>
          </w:p>
        </w:tc>
        <w:tc>
          <w:tcPr>
            <w:tcW w:w="6804" w:type="dxa"/>
          </w:tcPr>
          <w:p w:rsidR="00C42DD8" w:rsidRPr="00C42DD8" w:rsidRDefault="00C42DD8" w:rsidP="00C42DD8">
            <w:pPr>
              <w:widowControl w:val="0"/>
              <w:autoSpaceDE w:val="0"/>
              <w:autoSpaceDN w:val="0"/>
              <w:adjustRightInd w:val="0"/>
              <w:spacing w:after="0" w:line="240" w:lineRule="auto"/>
              <w:jc w:val="both"/>
              <w:rPr>
                <w:rFonts w:ascii="Times New Roman" w:hAnsi="Times New Roman" w:cs="Times New Roman"/>
                <w:color w:val="000000"/>
              </w:rPr>
            </w:pPr>
            <w:r w:rsidRPr="00C42DD8">
              <w:rPr>
                <w:rFonts w:ascii="Times New Roman" w:hAnsi="Times New Roman" w:cs="Times New Roman"/>
                <w:color w:val="000000"/>
              </w:rPr>
              <w:t>Общий объем финансирования подпрограммы составляет 3297,0 тыс</w:t>
            </w:r>
            <w:proofErr w:type="gramStart"/>
            <w:r w:rsidRPr="00C42DD8">
              <w:rPr>
                <w:rFonts w:ascii="Times New Roman" w:hAnsi="Times New Roman" w:cs="Times New Roman"/>
                <w:color w:val="000000"/>
              </w:rPr>
              <w:t>.р</w:t>
            </w:r>
            <w:proofErr w:type="gramEnd"/>
            <w:r w:rsidRPr="00C42DD8">
              <w:rPr>
                <w:rFonts w:ascii="Times New Roman" w:hAnsi="Times New Roman" w:cs="Times New Roman"/>
                <w:color w:val="000000"/>
              </w:rPr>
              <w:t>уб. :</w:t>
            </w:r>
          </w:p>
          <w:p w:rsidR="00C42DD8" w:rsidRPr="00C42DD8" w:rsidRDefault="00C42DD8" w:rsidP="00C42DD8">
            <w:pPr>
              <w:widowControl w:val="0"/>
              <w:autoSpaceDE w:val="0"/>
              <w:autoSpaceDN w:val="0"/>
              <w:adjustRightInd w:val="0"/>
              <w:spacing w:after="0" w:line="240" w:lineRule="auto"/>
              <w:rPr>
                <w:rFonts w:ascii="Times New Roman" w:hAnsi="Times New Roman" w:cs="Times New Roman"/>
                <w:color w:val="000000"/>
              </w:rPr>
            </w:pPr>
            <w:r w:rsidRPr="00C42DD8">
              <w:rPr>
                <w:rFonts w:ascii="Times New Roman" w:hAnsi="Times New Roman" w:cs="Times New Roman"/>
                <w:color w:val="FF0000"/>
              </w:rPr>
              <w:t xml:space="preserve"> </w:t>
            </w:r>
            <w:r w:rsidRPr="00C42DD8">
              <w:rPr>
                <w:rFonts w:ascii="Times New Roman" w:hAnsi="Times New Roman" w:cs="Times New Roman"/>
              </w:rPr>
              <w:t>923,9</w:t>
            </w:r>
            <w:r w:rsidRPr="00C42DD8">
              <w:rPr>
                <w:rFonts w:ascii="Times New Roman" w:hAnsi="Times New Roman" w:cs="Times New Roman"/>
                <w:color w:val="FF0000"/>
              </w:rPr>
              <w:t xml:space="preserve"> </w:t>
            </w:r>
            <w:r w:rsidRPr="00C42DD8">
              <w:rPr>
                <w:rFonts w:ascii="Times New Roman" w:hAnsi="Times New Roman" w:cs="Times New Roman"/>
                <w:color w:val="000000"/>
              </w:rPr>
              <w:t xml:space="preserve">тыс. рублей, </w:t>
            </w:r>
          </w:p>
          <w:p w:rsidR="00C42DD8" w:rsidRPr="00C42DD8" w:rsidRDefault="00C42DD8" w:rsidP="00C42DD8">
            <w:pPr>
              <w:widowControl w:val="0"/>
              <w:autoSpaceDE w:val="0"/>
              <w:autoSpaceDN w:val="0"/>
              <w:adjustRightInd w:val="0"/>
              <w:spacing w:after="0" w:line="240" w:lineRule="auto"/>
              <w:jc w:val="both"/>
              <w:rPr>
                <w:rFonts w:ascii="Times New Roman" w:hAnsi="Times New Roman" w:cs="Times New Roman"/>
                <w:color w:val="000000"/>
              </w:rPr>
            </w:pPr>
            <w:r w:rsidRPr="00C42DD8">
              <w:rPr>
                <w:rFonts w:ascii="Times New Roman" w:hAnsi="Times New Roman" w:cs="Times New Roman"/>
                <w:color w:val="000000"/>
              </w:rPr>
              <w:t>в 2023году -923,9 тыс. рублей</w:t>
            </w:r>
          </w:p>
          <w:p w:rsidR="00C42DD8" w:rsidRPr="00C42DD8" w:rsidRDefault="00C42DD8" w:rsidP="00C42DD8">
            <w:pPr>
              <w:widowControl w:val="0"/>
              <w:autoSpaceDE w:val="0"/>
              <w:autoSpaceDN w:val="0"/>
              <w:adjustRightInd w:val="0"/>
              <w:spacing w:after="0" w:line="240" w:lineRule="auto"/>
              <w:jc w:val="both"/>
              <w:rPr>
                <w:rFonts w:ascii="Times New Roman" w:hAnsi="Times New Roman" w:cs="Times New Roman"/>
                <w:color w:val="000000"/>
              </w:rPr>
            </w:pPr>
            <w:r w:rsidRPr="00C42DD8">
              <w:rPr>
                <w:rFonts w:ascii="Times New Roman" w:hAnsi="Times New Roman" w:cs="Times New Roman"/>
                <w:color w:val="000000"/>
              </w:rPr>
              <w:t>в 2024году – 845,1 тыс. рублей</w:t>
            </w:r>
          </w:p>
          <w:p w:rsidR="00C42DD8" w:rsidRPr="00C42DD8" w:rsidRDefault="00C42DD8" w:rsidP="00C42DD8">
            <w:pPr>
              <w:widowControl w:val="0"/>
              <w:autoSpaceDE w:val="0"/>
              <w:autoSpaceDN w:val="0"/>
              <w:adjustRightInd w:val="0"/>
              <w:spacing w:after="0" w:line="240" w:lineRule="auto"/>
              <w:jc w:val="both"/>
              <w:rPr>
                <w:rFonts w:ascii="Times New Roman" w:hAnsi="Times New Roman" w:cs="Times New Roman"/>
                <w:color w:val="000000"/>
              </w:rPr>
            </w:pPr>
            <w:r w:rsidRPr="00C42DD8">
              <w:rPr>
                <w:rFonts w:ascii="Times New Roman" w:hAnsi="Times New Roman" w:cs="Times New Roman"/>
                <w:color w:val="000000"/>
              </w:rPr>
              <w:t>в 2025 году –820,3  тыс. рублей</w:t>
            </w:r>
          </w:p>
          <w:p w:rsidR="00C42DD8" w:rsidRPr="00C42DD8" w:rsidRDefault="00C42DD8" w:rsidP="00C42DD8">
            <w:pPr>
              <w:spacing w:after="0" w:line="240" w:lineRule="auto"/>
              <w:rPr>
                <w:rFonts w:ascii="Times New Roman" w:hAnsi="Times New Roman" w:cs="Times New Roman"/>
                <w:color w:val="000000"/>
              </w:rPr>
            </w:pPr>
            <w:r w:rsidRPr="00C42DD8">
              <w:rPr>
                <w:rFonts w:ascii="Times New Roman" w:hAnsi="Times New Roman" w:cs="Times New Roman"/>
                <w:i/>
                <w:iCs/>
                <w:color w:val="000000"/>
              </w:rPr>
              <w:t>Объемы средств  бюджетов всех уровней для финансирования муниципальной программы носят прогнозный характер и подлежат ежегодной корректировке.</w:t>
            </w:r>
          </w:p>
        </w:tc>
      </w:tr>
      <w:tr w:rsidR="00C42DD8" w:rsidRPr="00C42DD8" w:rsidTr="00E97AF7">
        <w:tc>
          <w:tcPr>
            <w:tcW w:w="4253" w:type="dxa"/>
          </w:tcPr>
          <w:p w:rsidR="00C42DD8" w:rsidRPr="00C42DD8" w:rsidRDefault="00C42DD8" w:rsidP="00C42DD8">
            <w:pPr>
              <w:spacing w:after="0" w:line="240" w:lineRule="auto"/>
              <w:rPr>
                <w:rFonts w:ascii="Times New Roman" w:hAnsi="Times New Roman" w:cs="Times New Roman"/>
                <w:bCs/>
              </w:rPr>
            </w:pPr>
            <w:r w:rsidRPr="00C42DD8">
              <w:rPr>
                <w:rFonts w:ascii="Times New Roman" w:hAnsi="Times New Roman" w:cs="Times New Roman"/>
                <w:bCs/>
              </w:rPr>
              <w:t xml:space="preserve">Система организации </w:t>
            </w:r>
            <w:proofErr w:type="gramStart"/>
            <w:r w:rsidRPr="00C42DD8">
              <w:rPr>
                <w:rFonts w:ascii="Times New Roman" w:hAnsi="Times New Roman" w:cs="Times New Roman"/>
                <w:bCs/>
              </w:rPr>
              <w:t>контроля за</w:t>
            </w:r>
            <w:proofErr w:type="gramEnd"/>
            <w:r w:rsidRPr="00C42DD8">
              <w:rPr>
                <w:rFonts w:ascii="Times New Roman" w:hAnsi="Times New Roman" w:cs="Times New Roman"/>
                <w:bCs/>
              </w:rPr>
              <w:t xml:space="preserve"> исполнением подпрограммы</w:t>
            </w:r>
          </w:p>
        </w:tc>
        <w:tc>
          <w:tcPr>
            <w:tcW w:w="6804" w:type="dxa"/>
          </w:tcPr>
          <w:p w:rsidR="00C42DD8" w:rsidRPr="00C42DD8" w:rsidRDefault="00C42DD8" w:rsidP="00C42DD8">
            <w:pPr>
              <w:spacing w:after="0" w:line="240" w:lineRule="auto"/>
              <w:rPr>
                <w:rFonts w:ascii="Times New Roman" w:hAnsi="Times New Roman" w:cs="Times New Roman"/>
              </w:rPr>
            </w:pPr>
            <w:proofErr w:type="gramStart"/>
            <w:r w:rsidRPr="00C42DD8">
              <w:rPr>
                <w:rFonts w:ascii="Times New Roman" w:hAnsi="Times New Roman" w:cs="Times New Roman"/>
              </w:rPr>
              <w:t>Контроль за</w:t>
            </w:r>
            <w:proofErr w:type="gramEnd"/>
            <w:r w:rsidRPr="00C42DD8">
              <w:rPr>
                <w:rFonts w:ascii="Times New Roman" w:hAnsi="Times New Roman" w:cs="Times New Roman"/>
              </w:rPr>
              <w:t xml:space="preserve"> реализацией подпрограммы осуществляется администрацией Златоруновского сельсовета</w:t>
            </w:r>
          </w:p>
        </w:tc>
      </w:tr>
    </w:tbl>
    <w:p w:rsidR="00C42DD8" w:rsidRPr="00C42DD8" w:rsidRDefault="00C42DD8" w:rsidP="00C42DD8">
      <w:pPr>
        <w:spacing w:after="0" w:line="240" w:lineRule="auto"/>
        <w:jc w:val="both"/>
        <w:rPr>
          <w:rFonts w:ascii="Times New Roman" w:hAnsi="Times New Roman" w:cs="Times New Roman"/>
        </w:rPr>
      </w:pPr>
    </w:p>
    <w:p w:rsidR="00C42DD8" w:rsidRPr="00C42DD8" w:rsidRDefault="00C42DD8" w:rsidP="00C42DD8">
      <w:pPr>
        <w:numPr>
          <w:ilvl w:val="0"/>
          <w:numId w:val="25"/>
        </w:numPr>
        <w:spacing w:after="0" w:line="240" w:lineRule="auto"/>
        <w:jc w:val="center"/>
        <w:rPr>
          <w:rFonts w:ascii="Times New Roman" w:hAnsi="Times New Roman" w:cs="Times New Roman"/>
          <w:b/>
          <w:bCs/>
        </w:rPr>
      </w:pPr>
      <w:r w:rsidRPr="00C42DD8">
        <w:rPr>
          <w:rFonts w:ascii="Times New Roman" w:hAnsi="Times New Roman" w:cs="Times New Roman"/>
          <w:b/>
          <w:bCs/>
        </w:rPr>
        <w:t xml:space="preserve"> Основные цели и задачи </w:t>
      </w:r>
    </w:p>
    <w:p w:rsidR="00C42DD8" w:rsidRPr="00C42DD8" w:rsidRDefault="00C42DD8" w:rsidP="00C42DD8">
      <w:pPr>
        <w:spacing w:after="0" w:line="240" w:lineRule="auto"/>
        <w:ind w:firstLine="709"/>
        <w:jc w:val="both"/>
        <w:rPr>
          <w:rFonts w:ascii="Times New Roman" w:hAnsi="Times New Roman" w:cs="Times New Roman"/>
          <w:b/>
          <w:bCs/>
        </w:rPr>
      </w:pPr>
      <w:r w:rsidRPr="00C42DD8">
        <w:rPr>
          <w:rFonts w:ascii="Times New Roman" w:hAnsi="Times New Roman" w:cs="Times New Roman"/>
        </w:rPr>
        <w:t>Выполнение подпрограммных мероприятий связанных с планированием и организацией работ по вопросам улучшения благоустройства территории, создания комфортных условий проживания, приведут к снижению социальной напряженности населения.</w:t>
      </w:r>
    </w:p>
    <w:p w:rsidR="00C42DD8" w:rsidRPr="00C42DD8" w:rsidRDefault="00C42DD8" w:rsidP="00C42DD8">
      <w:pPr>
        <w:pStyle w:val="1"/>
        <w:spacing w:line="240" w:lineRule="auto"/>
        <w:ind w:firstLine="709"/>
        <w:jc w:val="both"/>
        <w:rPr>
          <w:rFonts w:ascii="Times New Roman" w:hAnsi="Times New Roman" w:cs="Times New Roman"/>
          <w:b w:val="0"/>
          <w:sz w:val="22"/>
          <w:szCs w:val="22"/>
        </w:rPr>
      </w:pPr>
      <w:r w:rsidRPr="00C42DD8">
        <w:rPr>
          <w:rFonts w:ascii="Times New Roman" w:hAnsi="Times New Roman" w:cs="Times New Roman"/>
          <w:b w:val="0"/>
          <w:sz w:val="22"/>
          <w:szCs w:val="22"/>
        </w:rPr>
        <w:t>Решение этих задач будет осуществляться администрацией Златоруновского сельсовета в рамках муниципальной подпрограммы «Благоустройство территории, улучшение технического состояния дорог Златоруновского сельсовета»</w:t>
      </w:r>
    </w:p>
    <w:p w:rsidR="00C42DD8" w:rsidRPr="00C42DD8" w:rsidRDefault="00C42DD8" w:rsidP="00C42DD8">
      <w:pPr>
        <w:pStyle w:val="a7"/>
        <w:ind w:left="0"/>
        <w:jc w:val="both"/>
        <w:rPr>
          <w:b/>
          <w:bCs/>
          <w:sz w:val="22"/>
          <w:szCs w:val="22"/>
        </w:rPr>
      </w:pPr>
      <w:r w:rsidRPr="00C42DD8">
        <w:rPr>
          <w:sz w:val="22"/>
          <w:szCs w:val="22"/>
        </w:rPr>
        <w:t xml:space="preserve">                            </w:t>
      </w:r>
      <w:r w:rsidRPr="00C42DD8">
        <w:rPr>
          <w:b/>
          <w:bCs/>
          <w:sz w:val="22"/>
          <w:szCs w:val="22"/>
        </w:rPr>
        <w:t>3.  Механизм реализации подпрограммы.</w:t>
      </w:r>
    </w:p>
    <w:p w:rsidR="00C42DD8" w:rsidRPr="00C42DD8" w:rsidRDefault="00C42DD8" w:rsidP="00C42DD8">
      <w:pPr>
        <w:spacing w:after="0" w:line="240" w:lineRule="auto"/>
        <w:ind w:firstLine="709"/>
        <w:jc w:val="both"/>
        <w:rPr>
          <w:rFonts w:ascii="Times New Roman" w:hAnsi="Times New Roman" w:cs="Times New Roman"/>
        </w:rPr>
      </w:pPr>
      <w:r w:rsidRPr="00C42DD8">
        <w:rPr>
          <w:rFonts w:ascii="Times New Roman" w:hAnsi="Times New Roman" w:cs="Times New Roman"/>
        </w:rPr>
        <w:t xml:space="preserve">Реализация предусмотренных подпрограммой мероприятий позволит обеспечить:  </w:t>
      </w:r>
    </w:p>
    <w:p w:rsidR="00C42DD8" w:rsidRPr="00C42DD8" w:rsidRDefault="00C42DD8" w:rsidP="00C42DD8">
      <w:pPr>
        <w:pStyle w:val="a7"/>
        <w:numPr>
          <w:ilvl w:val="0"/>
          <w:numId w:val="10"/>
        </w:numPr>
        <w:ind w:left="644"/>
        <w:contextualSpacing w:val="0"/>
        <w:jc w:val="both"/>
        <w:rPr>
          <w:sz w:val="22"/>
          <w:szCs w:val="22"/>
        </w:rPr>
      </w:pPr>
      <w:r w:rsidRPr="00C42DD8">
        <w:rPr>
          <w:sz w:val="22"/>
          <w:szCs w:val="22"/>
        </w:rPr>
        <w:t>Повышение качества содержания территории поселения в чистоте и порядке, а так же содержания мест захоронения в надлежащем виде.</w:t>
      </w:r>
    </w:p>
    <w:p w:rsidR="00C42DD8" w:rsidRPr="00C42DD8" w:rsidRDefault="00C42DD8" w:rsidP="00C42DD8">
      <w:pPr>
        <w:pStyle w:val="a7"/>
        <w:numPr>
          <w:ilvl w:val="0"/>
          <w:numId w:val="10"/>
        </w:numPr>
        <w:rPr>
          <w:rFonts w:eastAsia="Calibri"/>
          <w:sz w:val="22"/>
          <w:szCs w:val="22"/>
        </w:rPr>
      </w:pPr>
      <w:r w:rsidRPr="00C42DD8">
        <w:rPr>
          <w:sz w:val="22"/>
          <w:szCs w:val="22"/>
        </w:rPr>
        <w:lastRenderedPageBreak/>
        <w:t xml:space="preserve">Повышение качества  текущего ремонта и содержание дорог. </w:t>
      </w:r>
      <w:r w:rsidRPr="00C42DD8">
        <w:rPr>
          <w:rFonts w:eastAsia="Calibri"/>
          <w:sz w:val="22"/>
          <w:szCs w:val="22"/>
        </w:rPr>
        <w:t>Улучшение  транспортно-эксплуатационного состояния дорог общего пользования, безопасное, качественное и эффективное транспортное обслуживание.</w:t>
      </w:r>
    </w:p>
    <w:p w:rsidR="00C42DD8" w:rsidRPr="00C42DD8" w:rsidRDefault="00C42DD8" w:rsidP="00C42DD8">
      <w:pPr>
        <w:pStyle w:val="a7"/>
        <w:numPr>
          <w:ilvl w:val="0"/>
          <w:numId w:val="10"/>
        </w:numPr>
        <w:rPr>
          <w:rFonts w:eastAsia="Calibri"/>
          <w:sz w:val="22"/>
          <w:szCs w:val="22"/>
        </w:rPr>
      </w:pPr>
      <w:r w:rsidRPr="00C42DD8">
        <w:rPr>
          <w:sz w:val="22"/>
          <w:szCs w:val="22"/>
        </w:rPr>
        <w:t>Повышение качества освещённости улиц и дорог в населенных пунктах поселения, снижение нарушений общественного порядка.</w:t>
      </w:r>
    </w:p>
    <w:p w:rsidR="00C42DD8" w:rsidRPr="00C42DD8" w:rsidRDefault="00C42DD8" w:rsidP="00C42DD8">
      <w:pPr>
        <w:spacing w:after="0" w:line="240" w:lineRule="auto"/>
        <w:ind w:firstLine="709"/>
        <w:jc w:val="both"/>
        <w:rPr>
          <w:rFonts w:ascii="Times New Roman" w:hAnsi="Times New Roman" w:cs="Times New Roman"/>
        </w:rPr>
      </w:pPr>
      <w:r w:rsidRPr="00C42DD8">
        <w:rPr>
          <w:rFonts w:ascii="Times New Roman" w:hAnsi="Times New Roman" w:cs="Times New Roman"/>
        </w:rPr>
        <w:t>Последовательность выполнения подпрограммных мероприятий      Ответственным исполнителем мероприятий подпрограммы является администрация Златоруновского сельсовета Ужурского района Красноярского края. Получателем муниципальной услуги мероприятий подпрограммы является  население территории муниципального образования Златоруновский сельсовет.</w:t>
      </w:r>
    </w:p>
    <w:p w:rsidR="00C42DD8" w:rsidRPr="00C42DD8" w:rsidRDefault="00C42DD8" w:rsidP="00C42DD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42DD8">
        <w:rPr>
          <w:rFonts w:ascii="Times New Roman" w:hAnsi="Times New Roman" w:cs="Times New Roman"/>
        </w:rPr>
        <w:t>Средства районного бюджета на финансирование мероприятий подпрограммы № 1 выделяются бюджетам  городского и сельских поселений района на капитальный  и текущий ремонт, реконструкцию находящихся в муниципальной собственности объектов коммунальной инфраструктуры, источников тепловой энергии и тепловых сетей, а также приобретение технологического оборудования и спецтехники для обеспечения функционирования систем теплоснабжения, электроснабжения, водоснабжения, водоотведения и очистки сточных вод, разработку и оформление необходимой документации (далее - неотложные</w:t>
      </w:r>
      <w:proofErr w:type="gramEnd"/>
      <w:r w:rsidRPr="00C42DD8">
        <w:rPr>
          <w:rFonts w:ascii="Times New Roman" w:hAnsi="Times New Roman" w:cs="Times New Roman"/>
        </w:rPr>
        <w:t xml:space="preserve"> мероприятия по повышению эксплуатационной </w:t>
      </w:r>
      <w:proofErr w:type="gramStart"/>
      <w:r w:rsidRPr="00C42DD8">
        <w:rPr>
          <w:rFonts w:ascii="Times New Roman" w:hAnsi="Times New Roman" w:cs="Times New Roman"/>
        </w:rPr>
        <w:t>надежности объектов коммунальной инфраструктуры муниципальных образований района</w:t>
      </w:r>
      <w:proofErr w:type="gramEnd"/>
      <w:r w:rsidRPr="00C42DD8">
        <w:rPr>
          <w:rFonts w:ascii="Times New Roman" w:hAnsi="Times New Roman" w:cs="Times New Roman"/>
        </w:rPr>
        <w:t>).</w:t>
      </w:r>
    </w:p>
    <w:p w:rsidR="00C42DD8" w:rsidRPr="00C42DD8" w:rsidRDefault="00C42DD8" w:rsidP="00C42DD8">
      <w:pPr>
        <w:widowControl w:val="0"/>
        <w:autoSpaceDE w:val="0"/>
        <w:autoSpaceDN w:val="0"/>
        <w:adjustRightInd w:val="0"/>
        <w:spacing w:after="0" w:line="240" w:lineRule="auto"/>
        <w:ind w:firstLine="709"/>
        <w:jc w:val="both"/>
        <w:rPr>
          <w:rFonts w:ascii="Times New Roman" w:hAnsi="Times New Roman" w:cs="Times New Roman"/>
        </w:rPr>
      </w:pPr>
      <w:r w:rsidRPr="00C42DD8">
        <w:rPr>
          <w:rFonts w:ascii="Times New Roman" w:hAnsi="Times New Roman" w:cs="Times New Roman"/>
        </w:rPr>
        <w:t>Средства краевого бюджета на финансирование мероприятий выделяются бюджетам муниципальных образований района при выполнении ими определенных условий в соответствии с государственными программами Красноярского края «Реформирование и модернизация жилищно-коммунального хозяйства и повышение энергетической эффективности», «Охрана окружающей среды, воспроизводство природных ресурсов».</w:t>
      </w:r>
    </w:p>
    <w:p w:rsidR="00C42DD8" w:rsidRPr="00C42DD8" w:rsidRDefault="00C42DD8" w:rsidP="00C42DD8">
      <w:pPr>
        <w:widowControl w:val="0"/>
        <w:autoSpaceDE w:val="0"/>
        <w:autoSpaceDN w:val="0"/>
        <w:adjustRightInd w:val="0"/>
        <w:spacing w:after="0" w:line="240" w:lineRule="auto"/>
        <w:ind w:firstLine="709"/>
        <w:jc w:val="both"/>
        <w:rPr>
          <w:rFonts w:ascii="Times New Roman" w:hAnsi="Times New Roman" w:cs="Times New Roman"/>
        </w:rPr>
      </w:pPr>
      <w:r w:rsidRPr="00C42DD8">
        <w:rPr>
          <w:rFonts w:ascii="Times New Roman" w:hAnsi="Times New Roman" w:cs="Times New Roman"/>
        </w:rPr>
        <w:t>Перечисление средств районного бюджета на финансирование мероприятий Подпрограммы № 1  бюджетам муниципальных образований района осуществляется финансовым управлением на основании заявки от администрации района  по окончании работ, при предоставлении следующих документов:</w:t>
      </w:r>
    </w:p>
    <w:p w:rsidR="00C42DD8" w:rsidRPr="00C42DD8" w:rsidRDefault="00C42DD8" w:rsidP="00C42DD8">
      <w:pPr>
        <w:widowControl w:val="0"/>
        <w:autoSpaceDE w:val="0"/>
        <w:autoSpaceDN w:val="0"/>
        <w:adjustRightInd w:val="0"/>
        <w:spacing w:after="0" w:line="240" w:lineRule="auto"/>
        <w:ind w:firstLine="540"/>
        <w:jc w:val="both"/>
        <w:rPr>
          <w:rFonts w:ascii="Times New Roman" w:hAnsi="Times New Roman" w:cs="Times New Roman"/>
        </w:rPr>
      </w:pPr>
      <w:r w:rsidRPr="00C42DD8">
        <w:rPr>
          <w:rFonts w:ascii="Times New Roman" w:hAnsi="Times New Roman" w:cs="Times New Roman"/>
        </w:rPr>
        <w:t xml:space="preserve">1) копии актов приемки выполненных работ (форма КС-2), справки о стоимости выполненных работ (форма КС-3); </w:t>
      </w:r>
    </w:p>
    <w:p w:rsidR="00C42DD8" w:rsidRPr="00C42DD8" w:rsidRDefault="00C42DD8" w:rsidP="00C42DD8">
      <w:pPr>
        <w:widowControl w:val="0"/>
        <w:autoSpaceDE w:val="0"/>
        <w:autoSpaceDN w:val="0"/>
        <w:adjustRightInd w:val="0"/>
        <w:spacing w:after="0" w:line="240" w:lineRule="auto"/>
        <w:ind w:firstLine="540"/>
        <w:jc w:val="both"/>
        <w:rPr>
          <w:rFonts w:ascii="Times New Roman" w:hAnsi="Times New Roman" w:cs="Times New Roman"/>
        </w:rPr>
      </w:pPr>
      <w:r w:rsidRPr="00C42DD8">
        <w:rPr>
          <w:rFonts w:ascii="Times New Roman" w:hAnsi="Times New Roman" w:cs="Times New Roman"/>
        </w:rPr>
        <w:t xml:space="preserve">2) платежного поручения на оплату суммы </w:t>
      </w:r>
      <w:proofErr w:type="spellStart"/>
      <w:r w:rsidRPr="00C42DD8">
        <w:rPr>
          <w:rFonts w:ascii="Times New Roman" w:hAnsi="Times New Roman" w:cs="Times New Roman"/>
        </w:rPr>
        <w:t>софинансирования</w:t>
      </w:r>
      <w:proofErr w:type="spellEnd"/>
      <w:r w:rsidRPr="00C42DD8">
        <w:rPr>
          <w:rFonts w:ascii="Times New Roman" w:hAnsi="Times New Roman" w:cs="Times New Roman"/>
        </w:rPr>
        <w:t xml:space="preserve"> за счет средств бюджета муниципального образования района;</w:t>
      </w:r>
    </w:p>
    <w:p w:rsidR="00C42DD8" w:rsidRPr="00C42DD8" w:rsidRDefault="00C42DD8" w:rsidP="00C42DD8">
      <w:pPr>
        <w:widowControl w:val="0"/>
        <w:autoSpaceDE w:val="0"/>
        <w:autoSpaceDN w:val="0"/>
        <w:adjustRightInd w:val="0"/>
        <w:spacing w:after="0" w:line="240" w:lineRule="auto"/>
        <w:ind w:firstLine="540"/>
        <w:jc w:val="both"/>
        <w:rPr>
          <w:rFonts w:ascii="Times New Roman" w:hAnsi="Times New Roman" w:cs="Times New Roman"/>
        </w:rPr>
      </w:pPr>
      <w:r w:rsidRPr="00C42DD8">
        <w:rPr>
          <w:rFonts w:ascii="Times New Roman" w:hAnsi="Times New Roman" w:cs="Times New Roman"/>
        </w:rPr>
        <w:t>3) отчеты согласно запрашиваемым формам.</w:t>
      </w:r>
    </w:p>
    <w:p w:rsidR="00C42DD8" w:rsidRPr="00C42DD8" w:rsidRDefault="00C42DD8" w:rsidP="00C42DD8">
      <w:pPr>
        <w:pStyle w:val="a7"/>
        <w:ind w:left="383"/>
        <w:jc w:val="center"/>
        <w:rPr>
          <w:b/>
          <w:bCs/>
          <w:sz w:val="22"/>
          <w:szCs w:val="22"/>
        </w:rPr>
      </w:pPr>
      <w:r w:rsidRPr="00C42DD8">
        <w:rPr>
          <w:b/>
          <w:sz w:val="22"/>
          <w:szCs w:val="22"/>
        </w:rPr>
        <w:t xml:space="preserve">4. </w:t>
      </w:r>
      <w:r w:rsidRPr="00C42DD8">
        <w:rPr>
          <w:b/>
          <w:bCs/>
          <w:sz w:val="22"/>
          <w:szCs w:val="22"/>
        </w:rPr>
        <w:t xml:space="preserve">Управление подпрограммой №1 и </w:t>
      </w:r>
      <w:proofErr w:type="gramStart"/>
      <w:r w:rsidRPr="00C42DD8">
        <w:rPr>
          <w:b/>
          <w:bCs/>
          <w:sz w:val="22"/>
          <w:szCs w:val="22"/>
        </w:rPr>
        <w:t>контроль за</w:t>
      </w:r>
      <w:proofErr w:type="gramEnd"/>
      <w:r w:rsidRPr="00C42DD8">
        <w:rPr>
          <w:b/>
          <w:bCs/>
          <w:sz w:val="22"/>
          <w:szCs w:val="22"/>
        </w:rPr>
        <w:t xml:space="preserve"> ходом её выполнения.</w:t>
      </w:r>
    </w:p>
    <w:p w:rsidR="00C42DD8" w:rsidRPr="00C42DD8" w:rsidRDefault="00C42DD8" w:rsidP="00C42DD8">
      <w:pPr>
        <w:spacing w:after="0" w:line="240" w:lineRule="auto"/>
        <w:jc w:val="both"/>
        <w:rPr>
          <w:rFonts w:ascii="Times New Roman" w:hAnsi="Times New Roman" w:cs="Times New Roman"/>
        </w:rPr>
      </w:pPr>
      <w:r w:rsidRPr="00C42DD8">
        <w:rPr>
          <w:rFonts w:ascii="Times New Roman" w:hAnsi="Times New Roman" w:cs="Times New Roman"/>
        </w:rPr>
        <w:t xml:space="preserve">   Система управления подпрограммой направлена на достижение поставленных подпрограммой целей и задач и эффективности от проведения каждого мероприятия. </w:t>
      </w:r>
    </w:p>
    <w:p w:rsidR="00C42DD8" w:rsidRPr="00C42DD8" w:rsidRDefault="00C42DD8" w:rsidP="00C42DD8">
      <w:pPr>
        <w:spacing w:after="0" w:line="240" w:lineRule="auto"/>
        <w:ind w:left="383"/>
        <w:jc w:val="both"/>
        <w:rPr>
          <w:rFonts w:ascii="Times New Roman" w:hAnsi="Times New Roman" w:cs="Times New Roman"/>
        </w:rPr>
      </w:pPr>
      <w:r w:rsidRPr="00C42DD8">
        <w:rPr>
          <w:rFonts w:ascii="Times New Roman" w:hAnsi="Times New Roman" w:cs="Times New Roman"/>
        </w:rPr>
        <w:t xml:space="preserve">    Общее руководство и контроль над ходом реализации подпрограммы осуществляет администрация Златоруновского сельсовета. </w:t>
      </w:r>
    </w:p>
    <w:p w:rsidR="00C42DD8" w:rsidRPr="00C42DD8" w:rsidRDefault="00C42DD8" w:rsidP="00C42DD8">
      <w:pPr>
        <w:spacing w:after="0" w:line="240" w:lineRule="auto"/>
        <w:ind w:left="383"/>
        <w:jc w:val="both"/>
        <w:rPr>
          <w:rFonts w:ascii="Times New Roman" w:hAnsi="Times New Roman" w:cs="Times New Roman"/>
        </w:rPr>
      </w:pPr>
      <w:r w:rsidRPr="00C42DD8">
        <w:rPr>
          <w:rFonts w:ascii="Times New Roman" w:hAnsi="Times New Roman" w:cs="Times New Roman"/>
          <w:i/>
          <w:iCs/>
          <w:u w:val="single"/>
        </w:rPr>
        <w:t>В его обязанности входит</w:t>
      </w:r>
      <w:r w:rsidRPr="00C42DD8">
        <w:rPr>
          <w:rFonts w:ascii="Times New Roman" w:hAnsi="Times New Roman" w:cs="Times New Roman"/>
        </w:rPr>
        <w:t xml:space="preserve">: </w:t>
      </w:r>
    </w:p>
    <w:p w:rsidR="00C42DD8" w:rsidRPr="00C42DD8" w:rsidRDefault="00C42DD8" w:rsidP="00C42DD8">
      <w:pPr>
        <w:spacing w:after="0" w:line="240" w:lineRule="auto"/>
        <w:ind w:left="383"/>
        <w:jc w:val="both"/>
        <w:rPr>
          <w:rFonts w:ascii="Times New Roman" w:hAnsi="Times New Roman" w:cs="Times New Roman"/>
        </w:rPr>
      </w:pPr>
      <w:r w:rsidRPr="00C42DD8">
        <w:rPr>
          <w:rFonts w:ascii="Times New Roman" w:hAnsi="Times New Roman" w:cs="Times New Roman"/>
        </w:rPr>
        <w:t xml:space="preserve">- координация деятельности по реализации мероприятий подпрограммы; </w:t>
      </w:r>
    </w:p>
    <w:p w:rsidR="00C42DD8" w:rsidRPr="00C42DD8" w:rsidRDefault="00C42DD8" w:rsidP="00C42DD8">
      <w:pPr>
        <w:spacing w:after="0" w:line="240" w:lineRule="auto"/>
        <w:ind w:left="383"/>
        <w:jc w:val="both"/>
        <w:rPr>
          <w:rFonts w:ascii="Times New Roman" w:hAnsi="Times New Roman" w:cs="Times New Roman"/>
        </w:rPr>
      </w:pPr>
      <w:r w:rsidRPr="00C42DD8">
        <w:rPr>
          <w:rFonts w:ascii="Times New Roman" w:hAnsi="Times New Roman" w:cs="Times New Roman"/>
        </w:rPr>
        <w:t>-рассмотрение материалов о ходе реализации подпрограммы и по мере необходимости уточнение мероприятий, предусмотренных подпрограммой, объемов финансирования.</w:t>
      </w:r>
    </w:p>
    <w:p w:rsidR="00C42DD8" w:rsidRPr="00C42DD8" w:rsidRDefault="00C42DD8" w:rsidP="00C42DD8">
      <w:pPr>
        <w:spacing w:after="0" w:line="240" w:lineRule="auto"/>
        <w:ind w:left="383"/>
        <w:jc w:val="both"/>
        <w:rPr>
          <w:rFonts w:ascii="Times New Roman" w:hAnsi="Times New Roman" w:cs="Times New Roman"/>
        </w:rPr>
      </w:pPr>
      <w:r w:rsidRPr="00C42DD8">
        <w:rPr>
          <w:rFonts w:ascii="Times New Roman" w:hAnsi="Times New Roman" w:cs="Times New Roman"/>
        </w:rPr>
        <w:t xml:space="preserve">     Функцию уполномоченного органа, обеспечивающего текущее управление и координацию работ по реализацию мероприятий подпрограммы, осуществляет администрация Златоруновского сельсовета. </w:t>
      </w:r>
    </w:p>
    <w:p w:rsidR="00C42DD8" w:rsidRPr="00C42DD8" w:rsidRDefault="00C42DD8" w:rsidP="00C42DD8">
      <w:pPr>
        <w:spacing w:after="0" w:line="240" w:lineRule="auto"/>
        <w:ind w:left="383"/>
        <w:jc w:val="both"/>
        <w:rPr>
          <w:rFonts w:ascii="Times New Roman" w:hAnsi="Times New Roman" w:cs="Times New Roman"/>
          <w:i/>
          <w:iCs/>
        </w:rPr>
      </w:pPr>
      <w:r w:rsidRPr="00C42DD8">
        <w:rPr>
          <w:rFonts w:ascii="Times New Roman" w:hAnsi="Times New Roman" w:cs="Times New Roman"/>
          <w:i/>
          <w:iCs/>
        </w:rPr>
        <w:t xml:space="preserve">В его обязанности входит: </w:t>
      </w:r>
    </w:p>
    <w:p w:rsidR="00C42DD8" w:rsidRPr="00C42DD8" w:rsidRDefault="00C42DD8" w:rsidP="00C42DD8">
      <w:pPr>
        <w:spacing w:after="0" w:line="240" w:lineRule="auto"/>
        <w:ind w:left="383"/>
        <w:jc w:val="both"/>
        <w:rPr>
          <w:rFonts w:ascii="Times New Roman" w:hAnsi="Times New Roman" w:cs="Times New Roman"/>
        </w:rPr>
      </w:pPr>
      <w:r w:rsidRPr="00C42DD8">
        <w:rPr>
          <w:rFonts w:ascii="Times New Roman" w:hAnsi="Times New Roman" w:cs="Times New Roman"/>
        </w:rPr>
        <w:t xml:space="preserve">- текущее управление мероприятиями; </w:t>
      </w:r>
    </w:p>
    <w:p w:rsidR="00C42DD8" w:rsidRPr="00C42DD8" w:rsidRDefault="00C42DD8" w:rsidP="00C42DD8">
      <w:pPr>
        <w:spacing w:after="0" w:line="240" w:lineRule="auto"/>
        <w:ind w:left="383"/>
        <w:jc w:val="both"/>
        <w:rPr>
          <w:rFonts w:ascii="Times New Roman" w:hAnsi="Times New Roman" w:cs="Times New Roman"/>
        </w:rPr>
      </w:pPr>
      <w:r w:rsidRPr="00C42DD8">
        <w:rPr>
          <w:rFonts w:ascii="Times New Roman" w:hAnsi="Times New Roman" w:cs="Times New Roman"/>
        </w:rPr>
        <w:t xml:space="preserve">- мониторинг реализации подпрограммных мероприятий. </w:t>
      </w:r>
    </w:p>
    <w:p w:rsidR="00C42DD8" w:rsidRPr="00C42DD8" w:rsidRDefault="00C42DD8" w:rsidP="00C42DD8">
      <w:pPr>
        <w:spacing w:after="0" w:line="240" w:lineRule="auto"/>
        <w:ind w:left="383"/>
        <w:jc w:val="both"/>
        <w:rPr>
          <w:rFonts w:ascii="Times New Roman" w:hAnsi="Times New Roman" w:cs="Times New Roman"/>
        </w:rPr>
      </w:pPr>
      <w:r w:rsidRPr="00C42DD8">
        <w:rPr>
          <w:rFonts w:ascii="Times New Roman" w:hAnsi="Times New Roman" w:cs="Times New Roman"/>
        </w:rPr>
        <w:t xml:space="preserve">     Ответственным исполнителем мероприятий подпрограммы является администрация Златоруновского сельсовета. Исполнитель несет ответственность за своевременную и полную реализацию подпрограммных мероприятий и за достижение утвержденных значений целевых индикаторов подпрограммы.</w:t>
      </w:r>
    </w:p>
    <w:p w:rsidR="00C42DD8" w:rsidRPr="00C42DD8" w:rsidRDefault="00C42DD8" w:rsidP="00C42DD8">
      <w:pPr>
        <w:widowControl w:val="0"/>
        <w:autoSpaceDE w:val="0"/>
        <w:autoSpaceDN w:val="0"/>
        <w:adjustRightInd w:val="0"/>
        <w:spacing w:after="0" w:line="240" w:lineRule="auto"/>
        <w:ind w:firstLine="540"/>
        <w:jc w:val="both"/>
        <w:rPr>
          <w:rFonts w:ascii="Times New Roman" w:hAnsi="Times New Roman" w:cs="Times New Roman"/>
        </w:rPr>
      </w:pPr>
      <w:r w:rsidRPr="00C42DD8">
        <w:rPr>
          <w:rStyle w:val="aff"/>
          <w:rFonts w:ascii="Times New Roman" w:hAnsi="Times New Roman" w:cs="Times New Roman"/>
          <w:b w:val="0"/>
        </w:rPr>
        <w:t xml:space="preserve">      </w:t>
      </w:r>
      <w:proofErr w:type="gramStart"/>
      <w:r w:rsidRPr="00C42DD8">
        <w:rPr>
          <w:rStyle w:val="aff"/>
          <w:rFonts w:ascii="Times New Roman" w:hAnsi="Times New Roman" w:cs="Times New Roman"/>
          <w:b w:val="0"/>
        </w:rPr>
        <w:t>Контроль за</w:t>
      </w:r>
      <w:proofErr w:type="gramEnd"/>
      <w:r w:rsidRPr="00C42DD8">
        <w:rPr>
          <w:rStyle w:val="aff"/>
          <w:rFonts w:ascii="Times New Roman" w:hAnsi="Times New Roman" w:cs="Times New Roman"/>
          <w:b w:val="0"/>
        </w:rPr>
        <w:t xml:space="preserve"> ходом выполнения подпрограммы осуществляет непосредственно </w:t>
      </w:r>
      <w:r w:rsidRPr="00C42DD8">
        <w:rPr>
          <w:rFonts w:ascii="Times New Roman" w:hAnsi="Times New Roman" w:cs="Times New Roman"/>
        </w:rPr>
        <w:t>первый заместитель главы района по сельскому хозяйству и оперативному управлению.</w:t>
      </w:r>
    </w:p>
    <w:p w:rsidR="00C42DD8" w:rsidRPr="00C42DD8" w:rsidRDefault="00C42DD8" w:rsidP="00C42DD8">
      <w:pPr>
        <w:widowControl w:val="0"/>
        <w:autoSpaceDE w:val="0"/>
        <w:autoSpaceDN w:val="0"/>
        <w:adjustRightInd w:val="0"/>
        <w:spacing w:after="0" w:line="240" w:lineRule="auto"/>
        <w:ind w:firstLine="540"/>
        <w:jc w:val="both"/>
        <w:rPr>
          <w:rFonts w:ascii="Times New Roman" w:hAnsi="Times New Roman" w:cs="Times New Roman"/>
        </w:rPr>
      </w:pPr>
      <w:r w:rsidRPr="00C42DD8">
        <w:rPr>
          <w:rFonts w:ascii="Times New Roman" w:hAnsi="Times New Roman" w:cs="Times New Roman"/>
        </w:rPr>
        <w:t xml:space="preserve">    Отдел ЖКХ и строительства администрации района осуществляет управление и текущий </w:t>
      </w:r>
      <w:proofErr w:type="gramStart"/>
      <w:r w:rsidRPr="00C42DD8">
        <w:rPr>
          <w:rFonts w:ascii="Times New Roman" w:hAnsi="Times New Roman" w:cs="Times New Roman"/>
        </w:rPr>
        <w:t>контроль за</w:t>
      </w:r>
      <w:proofErr w:type="gramEnd"/>
      <w:r w:rsidRPr="00C42DD8">
        <w:rPr>
          <w:rFonts w:ascii="Times New Roman" w:hAnsi="Times New Roman" w:cs="Times New Roman"/>
        </w:rPr>
        <w:t xml:space="preserve"> ходом выполнения мероприятий подпрограммы, организует систему непрерывного мониторинга, определяет промежуточные результаты и составляет отчеты реализации Подпрограммы.</w:t>
      </w:r>
    </w:p>
    <w:p w:rsidR="00C42DD8" w:rsidRDefault="00C42DD8" w:rsidP="00C42DD8">
      <w:pPr>
        <w:widowControl w:val="0"/>
        <w:autoSpaceDE w:val="0"/>
        <w:autoSpaceDN w:val="0"/>
        <w:adjustRightInd w:val="0"/>
        <w:spacing w:after="0" w:line="240" w:lineRule="auto"/>
        <w:ind w:firstLine="540"/>
        <w:jc w:val="both"/>
        <w:rPr>
          <w:rFonts w:ascii="Times New Roman" w:hAnsi="Times New Roman" w:cs="Times New Roman"/>
        </w:rPr>
      </w:pPr>
      <w:r w:rsidRPr="00C42DD8">
        <w:rPr>
          <w:rFonts w:ascii="Times New Roman" w:hAnsi="Times New Roman" w:cs="Times New Roman"/>
        </w:rPr>
        <w:t xml:space="preserve">   Муниципальные образования – участники подпрограммы  после получения средств районного бюджета на реализацию мероприятий муниципальной  программы Ужурского района, предоставляют в отдел ЖКХ и строительства администрации района отчет об исполнении мероприятий подпрограммы согласно механизму реализации подпрограммы.</w:t>
      </w:r>
    </w:p>
    <w:p w:rsidR="00C42DD8" w:rsidRDefault="00C42DD8" w:rsidP="00C42DD8">
      <w:pPr>
        <w:widowControl w:val="0"/>
        <w:autoSpaceDE w:val="0"/>
        <w:autoSpaceDN w:val="0"/>
        <w:adjustRightInd w:val="0"/>
        <w:spacing w:after="0" w:line="240" w:lineRule="auto"/>
        <w:ind w:firstLine="540"/>
        <w:jc w:val="both"/>
        <w:rPr>
          <w:rFonts w:ascii="Times New Roman" w:hAnsi="Times New Roman" w:cs="Times New Roman"/>
        </w:rPr>
      </w:pPr>
    </w:p>
    <w:p w:rsidR="00C42DD8" w:rsidRPr="00C42DD8" w:rsidRDefault="00C42DD8" w:rsidP="00C42DD8">
      <w:pPr>
        <w:widowControl w:val="0"/>
        <w:autoSpaceDE w:val="0"/>
        <w:autoSpaceDN w:val="0"/>
        <w:adjustRightInd w:val="0"/>
        <w:spacing w:after="0" w:line="240" w:lineRule="auto"/>
        <w:ind w:firstLine="540"/>
        <w:jc w:val="both"/>
        <w:rPr>
          <w:rFonts w:ascii="Times New Roman" w:hAnsi="Times New Roman" w:cs="Times New Roman"/>
        </w:rPr>
      </w:pPr>
    </w:p>
    <w:p w:rsidR="00C42DD8" w:rsidRPr="00C42DD8" w:rsidRDefault="00C42DD8" w:rsidP="00C42DD8">
      <w:pPr>
        <w:spacing w:after="0" w:line="240" w:lineRule="auto"/>
        <w:ind w:left="383"/>
        <w:jc w:val="both"/>
        <w:rPr>
          <w:rFonts w:ascii="Times New Roman" w:hAnsi="Times New Roman" w:cs="Times New Roman"/>
        </w:rPr>
      </w:pPr>
    </w:p>
    <w:p w:rsidR="00C42DD8" w:rsidRPr="00C42DD8" w:rsidRDefault="00C42DD8" w:rsidP="00C42DD8">
      <w:pPr>
        <w:pStyle w:val="a7"/>
        <w:ind w:left="23"/>
        <w:jc w:val="center"/>
        <w:rPr>
          <w:b/>
          <w:bCs/>
          <w:sz w:val="22"/>
          <w:szCs w:val="22"/>
        </w:rPr>
      </w:pPr>
      <w:r w:rsidRPr="00C42DD8">
        <w:rPr>
          <w:b/>
          <w:bCs/>
          <w:sz w:val="22"/>
          <w:szCs w:val="22"/>
        </w:rPr>
        <w:t>4 Оценка социально-экономической эффективности</w:t>
      </w:r>
    </w:p>
    <w:p w:rsidR="00C42DD8" w:rsidRPr="00C42DD8" w:rsidRDefault="00C42DD8" w:rsidP="00C42DD8">
      <w:pPr>
        <w:pStyle w:val="a7"/>
        <w:ind w:left="383"/>
        <w:jc w:val="both"/>
        <w:rPr>
          <w:sz w:val="22"/>
          <w:szCs w:val="22"/>
        </w:rPr>
      </w:pPr>
      <w:r w:rsidRPr="00C42DD8">
        <w:rPr>
          <w:sz w:val="22"/>
          <w:szCs w:val="22"/>
        </w:rPr>
        <w:t>Эффективность подпрограммы оценивается по следующим показателям:</w:t>
      </w:r>
    </w:p>
    <w:p w:rsidR="00C42DD8" w:rsidRPr="00C42DD8" w:rsidRDefault="00C42DD8" w:rsidP="00C42DD8">
      <w:pPr>
        <w:pStyle w:val="a7"/>
        <w:ind w:left="383"/>
        <w:jc w:val="both"/>
        <w:rPr>
          <w:sz w:val="22"/>
          <w:szCs w:val="22"/>
        </w:rPr>
      </w:pPr>
    </w:p>
    <w:p w:rsidR="00C42DD8" w:rsidRPr="00C42DD8" w:rsidRDefault="00C42DD8" w:rsidP="00C42DD8">
      <w:pPr>
        <w:pStyle w:val="a7"/>
        <w:numPr>
          <w:ilvl w:val="0"/>
          <w:numId w:val="11"/>
        </w:numPr>
        <w:contextualSpacing w:val="0"/>
        <w:jc w:val="both"/>
        <w:rPr>
          <w:sz w:val="22"/>
          <w:szCs w:val="22"/>
        </w:rPr>
      </w:pPr>
      <w:r w:rsidRPr="00C42DD8">
        <w:rPr>
          <w:sz w:val="22"/>
          <w:szCs w:val="22"/>
        </w:rPr>
        <w:t>Улучшение качества содержания территории поселения в чистоте и порядке, а так же содержания мест захоронения в надлежащем виде.</w:t>
      </w:r>
    </w:p>
    <w:p w:rsidR="00C42DD8" w:rsidRPr="00C42DD8" w:rsidRDefault="00C42DD8" w:rsidP="00C42DD8">
      <w:pPr>
        <w:pStyle w:val="a7"/>
        <w:numPr>
          <w:ilvl w:val="0"/>
          <w:numId w:val="11"/>
        </w:numPr>
        <w:contextualSpacing w:val="0"/>
        <w:jc w:val="both"/>
        <w:rPr>
          <w:sz w:val="22"/>
          <w:szCs w:val="22"/>
        </w:rPr>
      </w:pPr>
      <w:r w:rsidRPr="00C42DD8">
        <w:rPr>
          <w:sz w:val="22"/>
          <w:szCs w:val="22"/>
        </w:rPr>
        <w:t>Улучшение качества  текущего ремонта и содержание дорог.</w:t>
      </w:r>
    </w:p>
    <w:p w:rsidR="00C42DD8" w:rsidRPr="00C42DD8" w:rsidRDefault="00C42DD8" w:rsidP="00C42DD8">
      <w:pPr>
        <w:pStyle w:val="a7"/>
        <w:numPr>
          <w:ilvl w:val="0"/>
          <w:numId w:val="11"/>
        </w:numPr>
        <w:contextualSpacing w:val="0"/>
        <w:jc w:val="both"/>
        <w:rPr>
          <w:sz w:val="22"/>
          <w:szCs w:val="22"/>
        </w:rPr>
      </w:pPr>
      <w:r w:rsidRPr="00C42DD8">
        <w:rPr>
          <w:sz w:val="22"/>
          <w:szCs w:val="22"/>
        </w:rPr>
        <w:t>Улучшение качества освещённости улиц и дорог в населенных пунктах поселения, снижение нарушений общественного порядка.</w:t>
      </w:r>
    </w:p>
    <w:p w:rsidR="00C42DD8" w:rsidRPr="00C42DD8" w:rsidRDefault="00C42DD8" w:rsidP="00C42DD8">
      <w:pPr>
        <w:pStyle w:val="a7"/>
        <w:ind w:left="23"/>
        <w:jc w:val="center"/>
        <w:rPr>
          <w:b/>
          <w:bCs/>
          <w:sz w:val="22"/>
          <w:szCs w:val="22"/>
        </w:rPr>
      </w:pPr>
      <w:r w:rsidRPr="00C42DD8">
        <w:rPr>
          <w:b/>
          <w:bCs/>
          <w:sz w:val="22"/>
          <w:szCs w:val="22"/>
        </w:rPr>
        <w:t>5 Мероприятия подпрограммы.</w:t>
      </w:r>
    </w:p>
    <w:p w:rsidR="00C42DD8" w:rsidRPr="00C42DD8" w:rsidRDefault="00C42DD8" w:rsidP="00C42DD8">
      <w:pPr>
        <w:pStyle w:val="a7"/>
        <w:ind w:left="426" w:firstLine="283"/>
        <w:jc w:val="both"/>
        <w:outlineLvl w:val="0"/>
        <w:rPr>
          <w:sz w:val="22"/>
          <w:szCs w:val="22"/>
        </w:rPr>
      </w:pPr>
      <w:r w:rsidRPr="00C42DD8">
        <w:rPr>
          <w:sz w:val="22"/>
          <w:szCs w:val="22"/>
        </w:rPr>
        <w:t>Перечень и значения показателей результативности подпрограммы№1  представлены в приложении №1 к подпрограмме №1.</w:t>
      </w:r>
    </w:p>
    <w:p w:rsidR="00C42DD8" w:rsidRPr="00C42DD8" w:rsidRDefault="00C42DD8" w:rsidP="00C42DD8">
      <w:pPr>
        <w:pStyle w:val="a7"/>
        <w:ind w:left="426" w:firstLine="283"/>
        <w:jc w:val="both"/>
        <w:outlineLvl w:val="0"/>
        <w:rPr>
          <w:sz w:val="22"/>
          <w:szCs w:val="22"/>
        </w:rPr>
      </w:pPr>
      <w:r w:rsidRPr="00C42DD8">
        <w:rPr>
          <w:sz w:val="22"/>
          <w:szCs w:val="22"/>
        </w:rPr>
        <w:t>Перечень мероприятий подпрограммы с указанием объема средств на их реализацию и ожидаемых результатов – приложение № 2 к подпрограмме №1.</w:t>
      </w:r>
    </w:p>
    <w:p w:rsidR="00C42DD8" w:rsidRPr="00C42DD8" w:rsidRDefault="00C42DD8" w:rsidP="00C42DD8">
      <w:pPr>
        <w:spacing w:after="0" w:line="240" w:lineRule="auto"/>
        <w:jc w:val="both"/>
        <w:rPr>
          <w:rFonts w:ascii="Times New Roman" w:hAnsi="Times New Roman" w:cs="Times New Roman"/>
        </w:rPr>
      </w:pPr>
    </w:p>
    <w:p w:rsidR="00C42DD8" w:rsidRPr="00C42DD8" w:rsidRDefault="00C42DD8" w:rsidP="00C42DD8">
      <w:pPr>
        <w:autoSpaceDE w:val="0"/>
        <w:autoSpaceDN w:val="0"/>
        <w:adjustRightInd w:val="0"/>
        <w:spacing w:after="0" w:line="240" w:lineRule="auto"/>
        <w:ind w:left="6521" w:right="-427" w:firstLine="425"/>
        <w:rPr>
          <w:rFonts w:ascii="Times New Roman" w:hAnsi="Times New Roman" w:cs="Times New Roman"/>
        </w:rPr>
      </w:pPr>
      <w:r w:rsidRPr="00C42DD8">
        <w:rPr>
          <w:rFonts w:ascii="Times New Roman" w:hAnsi="Times New Roman" w:cs="Times New Roman"/>
        </w:rPr>
        <w:t xml:space="preserve">     Приложение № 1</w:t>
      </w:r>
    </w:p>
    <w:p w:rsidR="00C42DD8" w:rsidRPr="00C42DD8" w:rsidRDefault="00C42DD8" w:rsidP="00C42DD8">
      <w:pPr>
        <w:autoSpaceDE w:val="0"/>
        <w:autoSpaceDN w:val="0"/>
        <w:adjustRightInd w:val="0"/>
        <w:spacing w:after="0" w:line="240" w:lineRule="auto"/>
        <w:ind w:left="6946" w:right="-427"/>
        <w:rPr>
          <w:rFonts w:ascii="Times New Roman" w:hAnsi="Times New Roman" w:cs="Times New Roman"/>
        </w:rPr>
      </w:pPr>
      <w:r w:rsidRPr="00C42DD8">
        <w:rPr>
          <w:rFonts w:ascii="Times New Roman" w:hAnsi="Times New Roman" w:cs="Times New Roman"/>
        </w:rPr>
        <w:t xml:space="preserve">к  подпрограмме №1, </w:t>
      </w:r>
    </w:p>
    <w:p w:rsidR="00C42DD8" w:rsidRPr="00C42DD8" w:rsidRDefault="00C42DD8" w:rsidP="00C42DD8">
      <w:pPr>
        <w:autoSpaceDE w:val="0"/>
        <w:autoSpaceDN w:val="0"/>
        <w:adjustRightInd w:val="0"/>
        <w:spacing w:after="0" w:line="240" w:lineRule="auto"/>
        <w:ind w:firstLine="540"/>
        <w:rPr>
          <w:rFonts w:ascii="Times New Roman" w:hAnsi="Times New Roman" w:cs="Times New Roman"/>
        </w:rPr>
      </w:pPr>
    </w:p>
    <w:p w:rsidR="00C42DD8" w:rsidRPr="00C42DD8" w:rsidRDefault="00C42DD8" w:rsidP="00C42DD8">
      <w:pPr>
        <w:autoSpaceDE w:val="0"/>
        <w:autoSpaceDN w:val="0"/>
        <w:adjustRightInd w:val="0"/>
        <w:spacing w:after="0" w:line="240" w:lineRule="auto"/>
        <w:ind w:firstLine="540"/>
        <w:jc w:val="center"/>
        <w:outlineLvl w:val="0"/>
        <w:rPr>
          <w:rFonts w:ascii="Times New Roman" w:hAnsi="Times New Roman" w:cs="Times New Roman"/>
        </w:rPr>
      </w:pPr>
      <w:r w:rsidRPr="00C42DD8">
        <w:rPr>
          <w:rFonts w:ascii="Times New Roman" w:hAnsi="Times New Roman" w:cs="Times New Roman"/>
        </w:rPr>
        <w:t>Перечень и значения показателей результативности  подпрограммы №1</w:t>
      </w:r>
    </w:p>
    <w:p w:rsidR="00C42DD8" w:rsidRPr="00C42DD8" w:rsidRDefault="00C42DD8" w:rsidP="00C42DD8">
      <w:pPr>
        <w:spacing w:after="0" w:line="240" w:lineRule="auto"/>
        <w:jc w:val="both"/>
        <w:rPr>
          <w:rFonts w:ascii="Times New Roman" w:hAnsi="Times New Roman" w:cs="Times New Roman"/>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992"/>
        <w:gridCol w:w="2977"/>
        <w:gridCol w:w="1134"/>
        <w:gridCol w:w="1134"/>
        <w:gridCol w:w="1134"/>
      </w:tblGrid>
      <w:tr w:rsidR="00C42DD8" w:rsidRPr="00C42DD8" w:rsidTr="00E97AF7">
        <w:tc>
          <w:tcPr>
            <w:tcW w:w="3261" w:type="dxa"/>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Цель, показатели результативности</w:t>
            </w:r>
          </w:p>
        </w:tc>
        <w:tc>
          <w:tcPr>
            <w:tcW w:w="992" w:type="dxa"/>
          </w:tcPr>
          <w:p w:rsidR="00C42DD8" w:rsidRPr="00C42DD8" w:rsidRDefault="00C42DD8" w:rsidP="00C42DD8">
            <w:pPr>
              <w:spacing w:after="0" w:line="240" w:lineRule="auto"/>
              <w:jc w:val="both"/>
              <w:rPr>
                <w:rFonts w:ascii="Times New Roman" w:hAnsi="Times New Roman" w:cs="Times New Roman"/>
              </w:rPr>
            </w:pPr>
            <w:r w:rsidRPr="00C42DD8">
              <w:rPr>
                <w:rFonts w:ascii="Times New Roman" w:hAnsi="Times New Roman" w:cs="Times New Roman"/>
              </w:rPr>
              <w:t>Ед</w:t>
            </w:r>
            <w:proofErr w:type="gramStart"/>
            <w:r w:rsidRPr="00C42DD8">
              <w:rPr>
                <w:rFonts w:ascii="Times New Roman" w:hAnsi="Times New Roman" w:cs="Times New Roman"/>
              </w:rPr>
              <w:t>.и</w:t>
            </w:r>
            <w:proofErr w:type="gramEnd"/>
            <w:r w:rsidRPr="00C42DD8">
              <w:rPr>
                <w:rFonts w:ascii="Times New Roman" w:hAnsi="Times New Roman" w:cs="Times New Roman"/>
              </w:rPr>
              <w:t>змерения</w:t>
            </w:r>
          </w:p>
        </w:tc>
        <w:tc>
          <w:tcPr>
            <w:tcW w:w="2977" w:type="dxa"/>
          </w:tcPr>
          <w:p w:rsidR="00C42DD8" w:rsidRPr="00C42DD8" w:rsidRDefault="00C42DD8" w:rsidP="00C42DD8">
            <w:pPr>
              <w:spacing w:after="0" w:line="240" w:lineRule="auto"/>
              <w:jc w:val="both"/>
              <w:rPr>
                <w:rFonts w:ascii="Times New Roman" w:hAnsi="Times New Roman" w:cs="Times New Roman"/>
              </w:rPr>
            </w:pPr>
            <w:r w:rsidRPr="00C42DD8">
              <w:rPr>
                <w:rFonts w:ascii="Times New Roman" w:hAnsi="Times New Roman" w:cs="Times New Roman"/>
              </w:rPr>
              <w:t>Источник информации</w:t>
            </w:r>
          </w:p>
        </w:tc>
        <w:tc>
          <w:tcPr>
            <w:tcW w:w="1134" w:type="dxa"/>
            <w:vAlign w:val="center"/>
          </w:tcPr>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rPr>
              <w:t>2023 г</w:t>
            </w:r>
          </w:p>
        </w:tc>
        <w:tc>
          <w:tcPr>
            <w:tcW w:w="1134" w:type="dxa"/>
            <w:vAlign w:val="center"/>
          </w:tcPr>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rPr>
              <w:t>2024 г</w:t>
            </w:r>
          </w:p>
        </w:tc>
        <w:tc>
          <w:tcPr>
            <w:tcW w:w="1134" w:type="dxa"/>
            <w:vAlign w:val="center"/>
          </w:tcPr>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rPr>
              <w:t>2025 г</w:t>
            </w:r>
          </w:p>
        </w:tc>
      </w:tr>
      <w:tr w:rsidR="00C42DD8" w:rsidRPr="00C42DD8" w:rsidTr="00E97AF7">
        <w:tc>
          <w:tcPr>
            <w:tcW w:w="10632" w:type="dxa"/>
            <w:gridSpan w:val="6"/>
          </w:tcPr>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rPr>
              <w:t>Цель подпрограммы:</w:t>
            </w:r>
          </w:p>
          <w:p w:rsidR="00C42DD8" w:rsidRPr="00C42DD8" w:rsidRDefault="00C42DD8" w:rsidP="00C42DD8">
            <w:pPr>
              <w:pStyle w:val="afd"/>
              <w:rPr>
                <w:rFonts w:ascii="Times New Roman" w:hAnsi="Times New Roman"/>
              </w:rPr>
            </w:pPr>
            <w:r w:rsidRPr="00C42DD8">
              <w:rPr>
                <w:rFonts w:ascii="Times New Roman" w:hAnsi="Times New Roman"/>
              </w:rPr>
              <w:t>- Вовлечение жителей в благоустройство населенных пунктов Златоруновского сельсовета;</w:t>
            </w:r>
          </w:p>
          <w:p w:rsidR="00C42DD8" w:rsidRPr="00C42DD8" w:rsidRDefault="00C42DD8" w:rsidP="00C42DD8">
            <w:pPr>
              <w:pStyle w:val="afd"/>
              <w:rPr>
                <w:rFonts w:ascii="Times New Roman" w:hAnsi="Times New Roman"/>
              </w:rPr>
            </w:pPr>
            <w:r w:rsidRPr="00C42DD8">
              <w:rPr>
                <w:rFonts w:ascii="Times New Roman" w:hAnsi="Times New Roman"/>
              </w:rPr>
              <w:t xml:space="preserve">- Безопасность дорожного движения;                     </w:t>
            </w:r>
          </w:p>
        </w:tc>
      </w:tr>
      <w:tr w:rsidR="00C42DD8" w:rsidRPr="00C42DD8" w:rsidTr="00E97AF7">
        <w:tc>
          <w:tcPr>
            <w:tcW w:w="10632" w:type="dxa"/>
            <w:gridSpan w:val="6"/>
          </w:tcPr>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rPr>
              <w:t>Задачи подпрограммы:</w:t>
            </w:r>
          </w:p>
          <w:p w:rsidR="00C42DD8" w:rsidRPr="00C42DD8" w:rsidRDefault="00C42DD8" w:rsidP="00C42DD8">
            <w:pPr>
              <w:pStyle w:val="afd"/>
              <w:rPr>
                <w:rFonts w:ascii="Times New Roman" w:hAnsi="Times New Roman"/>
              </w:rPr>
            </w:pPr>
            <w:r w:rsidRPr="00C42DD8">
              <w:rPr>
                <w:rFonts w:ascii="Times New Roman" w:hAnsi="Times New Roman"/>
              </w:rPr>
              <w:t>Развитие и поддержка инициатив жителей населенных пунктов по благоустройству, улучшение санитарно-экологической обстановки, внешнего и архитектурного облика населенных пунктов;</w:t>
            </w:r>
          </w:p>
          <w:p w:rsidR="00C42DD8" w:rsidRPr="00C42DD8" w:rsidRDefault="00C42DD8" w:rsidP="00C42DD8">
            <w:pPr>
              <w:pStyle w:val="afd"/>
              <w:rPr>
                <w:rFonts w:ascii="Times New Roman" w:hAnsi="Times New Roman"/>
              </w:rPr>
            </w:pPr>
            <w:r w:rsidRPr="00C42DD8">
              <w:rPr>
                <w:rFonts w:ascii="Times New Roman" w:hAnsi="Times New Roman"/>
              </w:rPr>
              <w:t xml:space="preserve"> Безопасность дорожного движения.</w:t>
            </w:r>
          </w:p>
        </w:tc>
      </w:tr>
      <w:tr w:rsidR="00C42DD8" w:rsidRPr="00C42DD8" w:rsidTr="00E97AF7">
        <w:tc>
          <w:tcPr>
            <w:tcW w:w="3261" w:type="dxa"/>
          </w:tcPr>
          <w:p w:rsidR="00C42DD8" w:rsidRPr="00C42DD8" w:rsidRDefault="00C42DD8" w:rsidP="00C42DD8">
            <w:pPr>
              <w:pStyle w:val="a7"/>
              <w:ind w:left="0"/>
              <w:jc w:val="center"/>
              <w:rPr>
                <w:sz w:val="22"/>
                <w:szCs w:val="22"/>
              </w:rPr>
            </w:pPr>
            <w:r w:rsidRPr="00C42DD8">
              <w:rPr>
                <w:sz w:val="22"/>
                <w:szCs w:val="22"/>
              </w:rPr>
              <w:t>Доля уровня внешнего благоустройства и санитарного содержания населенных пунктов;</w:t>
            </w:r>
          </w:p>
        </w:tc>
        <w:tc>
          <w:tcPr>
            <w:tcW w:w="992" w:type="dxa"/>
          </w:tcPr>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rPr>
              <w:t>%</w:t>
            </w:r>
          </w:p>
        </w:tc>
        <w:tc>
          <w:tcPr>
            <w:tcW w:w="2977" w:type="dxa"/>
          </w:tcPr>
          <w:p w:rsidR="00C42DD8" w:rsidRPr="00C42DD8" w:rsidRDefault="00C42DD8" w:rsidP="00C42DD8">
            <w:pPr>
              <w:pStyle w:val="ConsPlusNormal"/>
              <w:ind w:firstLine="0"/>
              <w:rPr>
                <w:rFonts w:ascii="Times New Roman" w:hAnsi="Times New Roman" w:cs="Times New Roman"/>
                <w:sz w:val="22"/>
                <w:szCs w:val="22"/>
              </w:rPr>
            </w:pPr>
            <w:r w:rsidRPr="00C42DD8">
              <w:rPr>
                <w:rFonts w:ascii="Times New Roman" w:hAnsi="Times New Roman" w:cs="Times New Roman"/>
                <w:sz w:val="22"/>
                <w:szCs w:val="22"/>
              </w:rPr>
              <w:t xml:space="preserve">П. </w:t>
            </w:r>
            <w:proofErr w:type="spellStart"/>
            <w:r w:rsidRPr="00C42DD8">
              <w:rPr>
                <w:rFonts w:ascii="Times New Roman" w:hAnsi="Times New Roman" w:cs="Times New Roman"/>
                <w:sz w:val="22"/>
                <w:szCs w:val="22"/>
              </w:rPr>
              <w:t>Златоруновск</w:t>
            </w:r>
            <w:proofErr w:type="spellEnd"/>
          </w:p>
          <w:p w:rsidR="00C42DD8" w:rsidRPr="00C42DD8" w:rsidRDefault="00C42DD8" w:rsidP="00C42DD8">
            <w:pPr>
              <w:pStyle w:val="ConsPlusNormal"/>
              <w:ind w:firstLine="0"/>
              <w:rPr>
                <w:rFonts w:ascii="Times New Roman" w:hAnsi="Times New Roman" w:cs="Times New Roman"/>
                <w:sz w:val="22"/>
                <w:szCs w:val="22"/>
              </w:rPr>
            </w:pPr>
            <w:r w:rsidRPr="00C42DD8">
              <w:rPr>
                <w:rFonts w:ascii="Times New Roman" w:hAnsi="Times New Roman" w:cs="Times New Roman"/>
                <w:sz w:val="22"/>
                <w:szCs w:val="22"/>
              </w:rPr>
              <w:t xml:space="preserve">П. </w:t>
            </w:r>
            <w:proofErr w:type="spellStart"/>
            <w:r w:rsidRPr="00C42DD8">
              <w:rPr>
                <w:rFonts w:ascii="Times New Roman" w:hAnsi="Times New Roman" w:cs="Times New Roman"/>
                <w:sz w:val="22"/>
                <w:szCs w:val="22"/>
              </w:rPr>
              <w:t>Солбатский</w:t>
            </w:r>
            <w:proofErr w:type="spellEnd"/>
          </w:p>
          <w:p w:rsidR="00C42DD8" w:rsidRPr="00C42DD8" w:rsidRDefault="00C42DD8" w:rsidP="00C42DD8">
            <w:pPr>
              <w:pStyle w:val="ConsPlusNormal"/>
              <w:ind w:firstLine="0"/>
              <w:rPr>
                <w:rFonts w:ascii="Times New Roman" w:hAnsi="Times New Roman" w:cs="Times New Roman"/>
                <w:sz w:val="22"/>
                <w:szCs w:val="22"/>
              </w:rPr>
            </w:pPr>
            <w:r w:rsidRPr="00C42DD8">
              <w:rPr>
                <w:rFonts w:ascii="Times New Roman" w:hAnsi="Times New Roman" w:cs="Times New Roman"/>
                <w:sz w:val="22"/>
                <w:szCs w:val="22"/>
              </w:rPr>
              <w:t xml:space="preserve">П. Сухая Долина </w:t>
            </w:r>
          </w:p>
          <w:p w:rsidR="00C42DD8" w:rsidRPr="00C42DD8" w:rsidRDefault="00C42DD8" w:rsidP="00C42DD8">
            <w:pPr>
              <w:pStyle w:val="ConsPlusNormal"/>
              <w:ind w:firstLine="0"/>
              <w:rPr>
                <w:rFonts w:ascii="Times New Roman" w:hAnsi="Times New Roman" w:cs="Times New Roman"/>
                <w:sz w:val="22"/>
                <w:szCs w:val="22"/>
              </w:rPr>
            </w:pPr>
            <w:r w:rsidRPr="00C42DD8">
              <w:rPr>
                <w:rFonts w:ascii="Times New Roman" w:hAnsi="Times New Roman" w:cs="Times New Roman"/>
                <w:sz w:val="22"/>
                <w:szCs w:val="22"/>
              </w:rPr>
              <w:t xml:space="preserve">п. </w:t>
            </w:r>
            <w:proofErr w:type="spellStart"/>
            <w:r w:rsidRPr="00C42DD8">
              <w:rPr>
                <w:rFonts w:ascii="Times New Roman" w:hAnsi="Times New Roman" w:cs="Times New Roman"/>
                <w:sz w:val="22"/>
                <w:szCs w:val="22"/>
              </w:rPr>
              <w:t>Учум</w:t>
            </w:r>
            <w:proofErr w:type="spellEnd"/>
          </w:p>
          <w:p w:rsidR="00C42DD8" w:rsidRPr="00C42DD8" w:rsidRDefault="00C42DD8" w:rsidP="00C42DD8">
            <w:pPr>
              <w:pStyle w:val="ConsPlusNormal"/>
              <w:ind w:firstLine="0"/>
              <w:rPr>
                <w:rFonts w:ascii="Times New Roman" w:hAnsi="Times New Roman" w:cs="Times New Roman"/>
                <w:sz w:val="22"/>
                <w:szCs w:val="22"/>
              </w:rPr>
            </w:pPr>
            <w:r w:rsidRPr="00C42DD8">
              <w:rPr>
                <w:rFonts w:ascii="Times New Roman" w:hAnsi="Times New Roman" w:cs="Times New Roman"/>
                <w:sz w:val="22"/>
                <w:szCs w:val="22"/>
              </w:rPr>
              <w:t xml:space="preserve">П. </w:t>
            </w:r>
            <w:proofErr w:type="spellStart"/>
            <w:r w:rsidRPr="00C42DD8">
              <w:rPr>
                <w:rFonts w:ascii="Times New Roman" w:hAnsi="Times New Roman" w:cs="Times New Roman"/>
                <w:sz w:val="22"/>
                <w:szCs w:val="22"/>
              </w:rPr>
              <w:t>Кутузовка</w:t>
            </w:r>
            <w:proofErr w:type="spellEnd"/>
          </w:p>
        </w:tc>
        <w:tc>
          <w:tcPr>
            <w:tcW w:w="1134" w:type="dxa"/>
          </w:tcPr>
          <w:p w:rsidR="00C42DD8" w:rsidRPr="00C42DD8" w:rsidRDefault="00C42DD8" w:rsidP="00C42DD8">
            <w:pPr>
              <w:pStyle w:val="ConsPlusNormal"/>
              <w:ind w:firstLine="0"/>
              <w:rPr>
                <w:rFonts w:ascii="Times New Roman" w:hAnsi="Times New Roman" w:cs="Times New Roman"/>
                <w:sz w:val="22"/>
                <w:szCs w:val="22"/>
              </w:rPr>
            </w:pPr>
            <w:r w:rsidRPr="00C42DD8">
              <w:rPr>
                <w:rFonts w:ascii="Times New Roman" w:hAnsi="Times New Roman" w:cs="Times New Roman"/>
                <w:sz w:val="22"/>
                <w:szCs w:val="22"/>
              </w:rPr>
              <w:t>не менее</w:t>
            </w:r>
          </w:p>
          <w:p w:rsidR="00C42DD8" w:rsidRPr="00C42DD8" w:rsidRDefault="00C42DD8" w:rsidP="00C42DD8">
            <w:pPr>
              <w:pStyle w:val="ConsPlusNormal"/>
              <w:ind w:firstLine="0"/>
              <w:rPr>
                <w:rFonts w:ascii="Times New Roman" w:hAnsi="Times New Roman" w:cs="Times New Roman"/>
                <w:sz w:val="22"/>
                <w:szCs w:val="22"/>
              </w:rPr>
            </w:pPr>
            <w:r w:rsidRPr="00C42DD8">
              <w:rPr>
                <w:rFonts w:ascii="Times New Roman" w:hAnsi="Times New Roman" w:cs="Times New Roman"/>
                <w:sz w:val="22"/>
                <w:szCs w:val="22"/>
              </w:rPr>
              <w:t>0,47</w:t>
            </w:r>
          </w:p>
        </w:tc>
        <w:tc>
          <w:tcPr>
            <w:tcW w:w="1134" w:type="dxa"/>
          </w:tcPr>
          <w:p w:rsidR="00C42DD8" w:rsidRPr="00C42DD8" w:rsidRDefault="00C42DD8" w:rsidP="00C42DD8">
            <w:pPr>
              <w:pStyle w:val="ConsPlusNormal"/>
              <w:ind w:firstLine="0"/>
              <w:rPr>
                <w:rFonts w:ascii="Times New Roman" w:hAnsi="Times New Roman" w:cs="Times New Roman"/>
                <w:sz w:val="22"/>
                <w:szCs w:val="22"/>
              </w:rPr>
            </w:pPr>
            <w:r w:rsidRPr="00C42DD8">
              <w:rPr>
                <w:rFonts w:ascii="Times New Roman" w:hAnsi="Times New Roman" w:cs="Times New Roman"/>
                <w:sz w:val="22"/>
                <w:szCs w:val="22"/>
              </w:rPr>
              <w:t>не менее</w:t>
            </w:r>
          </w:p>
          <w:p w:rsidR="00C42DD8" w:rsidRPr="00C42DD8" w:rsidRDefault="00C42DD8" w:rsidP="00C42DD8">
            <w:pPr>
              <w:pStyle w:val="ConsPlusNormal"/>
              <w:ind w:firstLine="0"/>
              <w:rPr>
                <w:rFonts w:ascii="Times New Roman" w:hAnsi="Times New Roman" w:cs="Times New Roman"/>
                <w:sz w:val="22"/>
                <w:szCs w:val="22"/>
              </w:rPr>
            </w:pPr>
            <w:r w:rsidRPr="00C42DD8">
              <w:rPr>
                <w:rFonts w:ascii="Times New Roman" w:hAnsi="Times New Roman" w:cs="Times New Roman"/>
                <w:sz w:val="22"/>
                <w:szCs w:val="22"/>
              </w:rPr>
              <w:t>0,47</w:t>
            </w:r>
          </w:p>
        </w:tc>
        <w:tc>
          <w:tcPr>
            <w:tcW w:w="1134" w:type="dxa"/>
          </w:tcPr>
          <w:p w:rsidR="00C42DD8" w:rsidRPr="00C42DD8" w:rsidRDefault="00C42DD8" w:rsidP="00C42DD8">
            <w:pPr>
              <w:pStyle w:val="ConsPlusNormal"/>
              <w:ind w:firstLine="0"/>
              <w:rPr>
                <w:rFonts w:ascii="Times New Roman" w:hAnsi="Times New Roman" w:cs="Times New Roman"/>
                <w:sz w:val="22"/>
                <w:szCs w:val="22"/>
              </w:rPr>
            </w:pPr>
            <w:r w:rsidRPr="00C42DD8">
              <w:rPr>
                <w:rFonts w:ascii="Times New Roman" w:hAnsi="Times New Roman" w:cs="Times New Roman"/>
                <w:sz w:val="22"/>
                <w:szCs w:val="22"/>
              </w:rPr>
              <w:t>не менее</w:t>
            </w:r>
          </w:p>
          <w:p w:rsidR="00C42DD8" w:rsidRPr="00C42DD8" w:rsidRDefault="00C42DD8" w:rsidP="00C42DD8">
            <w:pPr>
              <w:pStyle w:val="ConsPlusNormal"/>
              <w:ind w:firstLine="0"/>
              <w:rPr>
                <w:rFonts w:ascii="Times New Roman" w:hAnsi="Times New Roman" w:cs="Times New Roman"/>
                <w:sz w:val="22"/>
                <w:szCs w:val="22"/>
              </w:rPr>
            </w:pPr>
            <w:r w:rsidRPr="00C42DD8">
              <w:rPr>
                <w:rFonts w:ascii="Times New Roman" w:hAnsi="Times New Roman" w:cs="Times New Roman"/>
                <w:sz w:val="22"/>
                <w:szCs w:val="22"/>
              </w:rPr>
              <w:t>0,47</w:t>
            </w:r>
          </w:p>
        </w:tc>
      </w:tr>
      <w:tr w:rsidR="00C42DD8" w:rsidRPr="00C42DD8" w:rsidTr="00E97AF7">
        <w:tc>
          <w:tcPr>
            <w:tcW w:w="3261" w:type="dxa"/>
          </w:tcPr>
          <w:p w:rsidR="00C42DD8" w:rsidRPr="00C42DD8" w:rsidRDefault="00C42DD8" w:rsidP="00C42DD8">
            <w:pPr>
              <w:pStyle w:val="a7"/>
              <w:ind w:left="0"/>
              <w:jc w:val="center"/>
              <w:rPr>
                <w:sz w:val="22"/>
                <w:szCs w:val="22"/>
              </w:rPr>
            </w:pPr>
            <w:r w:rsidRPr="00C42DD8">
              <w:rPr>
                <w:sz w:val="22"/>
                <w:szCs w:val="22"/>
              </w:rPr>
              <w:t>Доля отремонтированных дорог в границах  поселений;</w:t>
            </w:r>
          </w:p>
        </w:tc>
        <w:tc>
          <w:tcPr>
            <w:tcW w:w="992" w:type="dxa"/>
          </w:tcPr>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rPr>
              <w:t>м</w:t>
            </w:r>
          </w:p>
        </w:tc>
        <w:tc>
          <w:tcPr>
            <w:tcW w:w="2977" w:type="dxa"/>
          </w:tcPr>
          <w:p w:rsidR="00C42DD8" w:rsidRPr="00C42DD8" w:rsidRDefault="00C42DD8" w:rsidP="00C42DD8">
            <w:pPr>
              <w:pStyle w:val="ConsPlusNormal"/>
              <w:ind w:firstLine="0"/>
              <w:rPr>
                <w:rFonts w:ascii="Times New Roman" w:hAnsi="Times New Roman" w:cs="Times New Roman"/>
                <w:sz w:val="22"/>
                <w:szCs w:val="22"/>
              </w:rPr>
            </w:pPr>
            <w:r w:rsidRPr="00C42DD8">
              <w:rPr>
                <w:rFonts w:ascii="Times New Roman" w:hAnsi="Times New Roman" w:cs="Times New Roman"/>
                <w:sz w:val="22"/>
                <w:szCs w:val="22"/>
              </w:rPr>
              <w:t xml:space="preserve">П. </w:t>
            </w:r>
            <w:proofErr w:type="spellStart"/>
            <w:r w:rsidRPr="00C42DD8">
              <w:rPr>
                <w:rFonts w:ascii="Times New Roman" w:hAnsi="Times New Roman" w:cs="Times New Roman"/>
                <w:sz w:val="22"/>
                <w:szCs w:val="22"/>
              </w:rPr>
              <w:t>Златоруновск</w:t>
            </w:r>
            <w:proofErr w:type="spellEnd"/>
          </w:p>
          <w:p w:rsidR="00C42DD8" w:rsidRPr="00C42DD8" w:rsidRDefault="00C42DD8" w:rsidP="00C42DD8">
            <w:pPr>
              <w:pStyle w:val="ConsPlusNormal"/>
              <w:ind w:firstLine="0"/>
              <w:rPr>
                <w:rFonts w:ascii="Times New Roman" w:hAnsi="Times New Roman" w:cs="Times New Roman"/>
                <w:sz w:val="22"/>
                <w:szCs w:val="22"/>
              </w:rPr>
            </w:pPr>
            <w:r w:rsidRPr="00C42DD8">
              <w:rPr>
                <w:rFonts w:ascii="Times New Roman" w:hAnsi="Times New Roman" w:cs="Times New Roman"/>
                <w:sz w:val="22"/>
                <w:szCs w:val="22"/>
              </w:rPr>
              <w:t xml:space="preserve">П. </w:t>
            </w:r>
            <w:proofErr w:type="spellStart"/>
            <w:r w:rsidRPr="00C42DD8">
              <w:rPr>
                <w:rFonts w:ascii="Times New Roman" w:hAnsi="Times New Roman" w:cs="Times New Roman"/>
                <w:sz w:val="22"/>
                <w:szCs w:val="22"/>
              </w:rPr>
              <w:t>Солбатский</w:t>
            </w:r>
            <w:proofErr w:type="spellEnd"/>
          </w:p>
          <w:p w:rsidR="00C42DD8" w:rsidRPr="00C42DD8" w:rsidRDefault="00C42DD8" w:rsidP="00C42DD8">
            <w:pPr>
              <w:pStyle w:val="ConsPlusNormal"/>
              <w:ind w:firstLine="0"/>
              <w:rPr>
                <w:rFonts w:ascii="Times New Roman" w:hAnsi="Times New Roman" w:cs="Times New Roman"/>
                <w:sz w:val="22"/>
                <w:szCs w:val="22"/>
              </w:rPr>
            </w:pPr>
            <w:r w:rsidRPr="00C42DD8">
              <w:rPr>
                <w:rFonts w:ascii="Times New Roman" w:hAnsi="Times New Roman" w:cs="Times New Roman"/>
                <w:sz w:val="22"/>
                <w:szCs w:val="22"/>
              </w:rPr>
              <w:t xml:space="preserve">П. Сухая Долина </w:t>
            </w:r>
          </w:p>
          <w:p w:rsidR="00C42DD8" w:rsidRPr="00C42DD8" w:rsidRDefault="00C42DD8" w:rsidP="00C42DD8">
            <w:pPr>
              <w:pStyle w:val="ConsPlusNormal"/>
              <w:ind w:firstLine="0"/>
              <w:rPr>
                <w:rFonts w:ascii="Times New Roman" w:hAnsi="Times New Roman" w:cs="Times New Roman"/>
                <w:sz w:val="22"/>
                <w:szCs w:val="22"/>
              </w:rPr>
            </w:pPr>
            <w:r w:rsidRPr="00C42DD8">
              <w:rPr>
                <w:rFonts w:ascii="Times New Roman" w:hAnsi="Times New Roman" w:cs="Times New Roman"/>
                <w:sz w:val="22"/>
                <w:szCs w:val="22"/>
              </w:rPr>
              <w:t xml:space="preserve">п. </w:t>
            </w:r>
            <w:proofErr w:type="spellStart"/>
            <w:r w:rsidRPr="00C42DD8">
              <w:rPr>
                <w:rFonts w:ascii="Times New Roman" w:hAnsi="Times New Roman" w:cs="Times New Roman"/>
                <w:sz w:val="22"/>
                <w:szCs w:val="22"/>
              </w:rPr>
              <w:t>Учум</w:t>
            </w:r>
            <w:proofErr w:type="spellEnd"/>
          </w:p>
          <w:p w:rsidR="00C42DD8" w:rsidRPr="00C42DD8" w:rsidRDefault="00C42DD8" w:rsidP="00C42DD8">
            <w:pPr>
              <w:pStyle w:val="ConsPlusNormal"/>
              <w:ind w:firstLine="0"/>
              <w:rPr>
                <w:rFonts w:ascii="Times New Roman" w:hAnsi="Times New Roman" w:cs="Times New Roman"/>
                <w:sz w:val="22"/>
                <w:szCs w:val="22"/>
              </w:rPr>
            </w:pPr>
            <w:r w:rsidRPr="00C42DD8">
              <w:rPr>
                <w:rFonts w:ascii="Times New Roman" w:hAnsi="Times New Roman" w:cs="Times New Roman"/>
                <w:sz w:val="22"/>
                <w:szCs w:val="22"/>
              </w:rPr>
              <w:t xml:space="preserve">П. </w:t>
            </w:r>
            <w:proofErr w:type="spellStart"/>
            <w:r w:rsidRPr="00C42DD8">
              <w:rPr>
                <w:rFonts w:ascii="Times New Roman" w:hAnsi="Times New Roman" w:cs="Times New Roman"/>
                <w:sz w:val="22"/>
                <w:szCs w:val="22"/>
              </w:rPr>
              <w:t>Кутузовка</w:t>
            </w:r>
            <w:proofErr w:type="spellEnd"/>
          </w:p>
        </w:tc>
        <w:tc>
          <w:tcPr>
            <w:tcW w:w="1134" w:type="dxa"/>
          </w:tcPr>
          <w:p w:rsidR="00C42DD8" w:rsidRPr="00C42DD8" w:rsidRDefault="00C42DD8" w:rsidP="00C42DD8">
            <w:pPr>
              <w:pStyle w:val="ConsPlusNormal"/>
              <w:ind w:firstLine="0"/>
              <w:rPr>
                <w:rFonts w:ascii="Times New Roman" w:hAnsi="Times New Roman" w:cs="Times New Roman"/>
                <w:sz w:val="22"/>
                <w:szCs w:val="22"/>
              </w:rPr>
            </w:pPr>
            <w:r w:rsidRPr="00C42DD8">
              <w:rPr>
                <w:rFonts w:ascii="Times New Roman" w:hAnsi="Times New Roman" w:cs="Times New Roman"/>
                <w:sz w:val="22"/>
                <w:szCs w:val="22"/>
              </w:rPr>
              <w:t>не менее</w:t>
            </w:r>
          </w:p>
          <w:p w:rsidR="00C42DD8" w:rsidRPr="00C42DD8" w:rsidRDefault="00C42DD8" w:rsidP="00C42DD8">
            <w:pPr>
              <w:pStyle w:val="ConsPlusNormal"/>
              <w:ind w:firstLine="0"/>
              <w:rPr>
                <w:rFonts w:ascii="Times New Roman" w:hAnsi="Times New Roman" w:cs="Times New Roman"/>
                <w:sz w:val="22"/>
                <w:szCs w:val="22"/>
              </w:rPr>
            </w:pPr>
            <w:r w:rsidRPr="00C42DD8">
              <w:rPr>
                <w:rFonts w:ascii="Times New Roman" w:hAnsi="Times New Roman" w:cs="Times New Roman"/>
                <w:sz w:val="22"/>
                <w:szCs w:val="22"/>
              </w:rPr>
              <w:t>0,07</w:t>
            </w:r>
          </w:p>
        </w:tc>
        <w:tc>
          <w:tcPr>
            <w:tcW w:w="1134" w:type="dxa"/>
          </w:tcPr>
          <w:p w:rsidR="00C42DD8" w:rsidRPr="00C42DD8" w:rsidRDefault="00C42DD8" w:rsidP="00C42DD8">
            <w:pPr>
              <w:pStyle w:val="ConsPlusNormal"/>
              <w:ind w:firstLine="0"/>
              <w:rPr>
                <w:rFonts w:ascii="Times New Roman" w:hAnsi="Times New Roman" w:cs="Times New Roman"/>
                <w:sz w:val="22"/>
                <w:szCs w:val="22"/>
              </w:rPr>
            </w:pPr>
            <w:r w:rsidRPr="00C42DD8">
              <w:rPr>
                <w:rFonts w:ascii="Times New Roman" w:hAnsi="Times New Roman" w:cs="Times New Roman"/>
                <w:sz w:val="22"/>
                <w:szCs w:val="22"/>
              </w:rPr>
              <w:t>не менее</w:t>
            </w:r>
          </w:p>
          <w:p w:rsidR="00C42DD8" w:rsidRPr="00C42DD8" w:rsidRDefault="00C42DD8" w:rsidP="00C42DD8">
            <w:pPr>
              <w:pStyle w:val="ConsPlusNormal"/>
              <w:ind w:firstLine="0"/>
              <w:rPr>
                <w:rFonts w:ascii="Times New Roman" w:hAnsi="Times New Roman" w:cs="Times New Roman"/>
                <w:sz w:val="22"/>
                <w:szCs w:val="22"/>
              </w:rPr>
            </w:pPr>
            <w:r w:rsidRPr="00C42DD8">
              <w:rPr>
                <w:rFonts w:ascii="Times New Roman" w:hAnsi="Times New Roman" w:cs="Times New Roman"/>
                <w:sz w:val="22"/>
                <w:szCs w:val="22"/>
              </w:rPr>
              <w:t>0,07</w:t>
            </w:r>
          </w:p>
        </w:tc>
        <w:tc>
          <w:tcPr>
            <w:tcW w:w="1134" w:type="dxa"/>
          </w:tcPr>
          <w:p w:rsidR="00C42DD8" w:rsidRPr="00C42DD8" w:rsidRDefault="00C42DD8" w:rsidP="00C42DD8">
            <w:pPr>
              <w:pStyle w:val="ConsPlusNormal"/>
              <w:ind w:firstLine="0"/>
              <w:rPr>
                <w:rFonts w:ascii="Times New Roman" w:hAnsi="Times New Roman" w:cs="Times New Roman"/>
                <w:sz w:val="22"/>
                <w:szCs w:val="22"/>
              </w:rPr>
            </w:pPr>
            <w:r w:rsidRPr="00C42DD8">
              <w:rPr>
                <w:rFonts w:ascii="Times New Roman" w:hAnsi="Times New Roman" w:cs="Times New Roman"/>
                <w:sz w:val="22"/>
                <w:szCs w:val="22"/>
              </w:rPr>
              <w:t>не менее</w:t>
            </w:r>
          </w:p>
          <w:p w:rsidR="00C42DD8" w:rsidRPr="00C42DD8" w:rsidRDefault="00C42DD8" w:rsidP="00C42DD8">
            <w:pPr>
              <w:pStyle w:val="ConsPlusNormal"/>
              <w:ind w:firstLine="0"/>
              <w:rPr>
                <w:rFonts w:ascii="Times New Roman" w:hAnsi="Times New Roman" w:cs="Times New Roman"/>
                <w:sz w:val="22"/>
                <w:szCs w:val="22"/>
              </w:rPr>
            </w:pPr>
            <w:r w:rsidRPr="00C42DD8">
              <w:rPr>
                <w:rFonts w:ascii="Times New Roman" w:hAnsi="Times New Roman" w:cs="Times New Roman"/>
                <w:sz w:val="22"/>
                <w:szCs w:val="22"/>
              </w:rPr>
              <w:t>0,07</w:t>
            </w:r>
          </w:p>
        </w:tc>
      </w:tr>
      <w:tr w:rsidR="00C42DD8" w:rsidRPr="00C42DD8" w:rsidTr="00E97AF7">
        <w:tc>
          <w:tcPr>
            <w:tcW w:w="3261" w:type="dxa"/>
          </w:tcPr>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rPr>
              <w:t>Объем средств на повышение качества освещенности улиц и дорог в населенных пунктах.</w:t>
            </w:r>
          </w:p>
        </w:tc>
        <w:tc>
          <w:tcPr>
            <w:tcW w:w="992" w:type="dxa"/>
          </w:tcPr>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rPr>
              <w:t>Тыс. рублей</w:t>
            </w:r>
          </w:p>
        </w:tc>
        <w:tc>
          <w:tcPr>
            <w:tcW w:w="2977" w:type="dxa"/>
          </w:tcPr>
          <w:p w:rsidR="00C42DD8" w:rsidRPr="00C42DD8" w:rsidRDefault="00C42DD8" w:rsidP="00C42DD8">
            <w:pPr>
              <w:pStyle w:val="ConsPlusNormal"/>
              <w:ind w:firstLine="0"/>
              <w:rPr>
                <w:rFonts w:ascii="Times New Roman" w:hAnsi="Times New Roman" w:cs="Times New Roman"/>
                <w:sz w:val="22"/>
                <w:szCs w:val="22"/>
              </w:rPr>
            </w:pPr>
            <w:r w:rsidRPr="00C42DD8">
              <w:rPr>
                <w:rFonts w:ascii="Times New Roman" w:hAnsi="Times New Roman" w:cs="Times New Roman"/>
                <w:sz w:val="22"/>
                <w:szCs w:val="22"/>
              </w:rPr>
              <w:t xml:space="preserve">П. </w:t>
            </w:r>
            <w:proofErr w:type="spellStart"/>
            <w:r w:rsidRPr="00C42DD8">
              <w:rPr>
                <w:rFonts w:ascii="Times New Roman" w:hAnsi="Times New Roman" w:cs="Times New Roman"/>
                <w:sz w:val="22"/>
                <w:szCs w:val="22"/>
              </w:rPr>
              <w:t>Златоруновск</w:t>
            </w:r>
            <w:proofErr w:type="spellEnd"/>
          </w:p>
          <w:p w:rsidR="00C42DD8" w:rsidRPr="00C42DD8" w:rsidRDefault="00C42DD8" w:rsidP="00C42DD8">
            <w:pPr>
              <w:pStyle w:val="ConsPlusNormal"/>
              <w:ind w:firstLine="0"/>
              <w:rPr>
                <w:rFonts w:ascii="Times New Roman" w:hAnsi="Times New Roman" w:cs="Times New Roman"/>
                <w:sz w:val="22"/>
                <w:szCs w:val="22"/>
              </w:rPr>
            </w:pPr>
            <w:r w:rsidRPr="00C42DD8">
              <w:rPr>
                <w:rFonts w:ascii="Times New Roman" w:hAnsi="Times New Roman" w:cs="Times New Roman"/>
                <w:sz w:val="22"/>
                <w:szCs w:val="22"/>
              </w:rPr>
              <w:t xml:space="preserve">П. </w:t>
            </w:r>
            <w:proofErr w:type="spellStart"/>
            <w:r w:rsidRPr="00C42DD8">
              <w:rPr>
                <w:rFonts w:ascii="Times New Roman" w:hAnsi="Times New Roman" w:cs="Times New Roman"/>
                <w:sz w:val="22"/>
                <w:szCs w:val="22"/>
              </w:rPr>
              <w:t>Солбатский</w:t>
            </w:r>
            <w:proofErr w:type="spellEnd"/>
          </w:p>
          <w:p w:rsidR="00C42DD8" w:rsidRPr="00C42DD8" w:rsidRDefault="00C42DD8" w:rsidP="00C42DD8">
            <w:pPr>
              <w:pStyle w:val="ConsPlusNormal"/>
              <w:ind w:firstLine="0"/>
              <w:rPr>
                <w:rFonts w:ascii="Times New Roman" w:hAnsi="Times New Roman" w:cs="Times New Roman"/>
                <w:sz w:val="22"/>
                <w:szCs w:val="22"/>
              </w:rPr>
            </w:pPr>
            <w:r w:rsidRPr="00C42DD8">
              <w:rPr>
                <w:rFonts w:ascii="Times New Roman" w:hAnsi="Times New Roman" w:cs="Times New Roman"/>
                <w:sz w:val="22"/>
                <w:szCs w:val="22"/>
              </w:rPr>
              <w:t xml:space="preserve">П. Сухая Долина </w:t>
            </w:r>
          </w:p>
          <w:p w:rsidR="00C42DD8" w:rsidRPr="00C42DD8" w:rsidRDefault="00C42DD8" w:rsidP="00C42DD8">
            <w:pPr>
              <w:pStyle w:val="ConsPlusNormal"/>
              <w:ind w:firstLine="0"/>
              <w:rPr>
                <w:rFonts w:ascii="Times New Roman" w:hAnsi="Times New Roman" w:cs="Times New Roman"/>
                <w:sz w:val="22"/>
                <w:szCs w:val="22"/>
              </w:rPr>
            </w:pPr>
            <w:r w:rsidRPr="00C42DD8">
              <w:rPr>
                <w:rFonts w:ascii="Times New Roman" w:hAnsi="Times New Roman" w:cs="Times New Roman"/>
                <w:sz w:val="22"/>
                <w:szCs w:val="22"/>
              </w:rPr>
              <w:t xml:space="preserve">п. </w:t>
            </w:r>
            <w:proofErr w:type="spellStart"/>
            <w:r w:rsidRPr="00C42DD8">
              <w:rPr>
                <w:rFonts w:ascii="Times New Roman" w:hAnsi="Times New Roman" w:cs="Times New Roman"/>
                <w:sz w:val="22"/>
                <w:szCs w:val="22"/>
              </w:rPr>
              <w:t>Учум</w:t>
            </w:r>
            <w:proofErr w:type="spellEnd"/>
          </w:p>
          <w:p w:rsidR="00C42DD8" w:rsidRPr="00C42DD8" w:rsidRDefault="00C42DD8" w:rsidP="00C42DD8">
            <w:pPr>
              <w:pStyle w:val="ConsPlusNormal"/>
              <w:ind w:firstLine="0"/>
              <w:rPr>
                <w:rFonts w:ascii="Times New Roman" w:hAnsi="Times New Roman" w:cs="Times New Roman"/>
                <w:sz w:val="22"/>
                <w:szCs w:val="22"/>
              </w:rPr>
            </w:pPr>
            <w:r w:rsidRPr="00C42DD8">
              <w:rPr>
                <w:rFonts w:ascii="Times New Roman" w:hAnsi="Times New Roman" w:cs="Times New Roman"/>
                <w:sz w:val="22"/>
                <w:szCs w:val="22"/>
              </w:rPr>
              <w:t xml:space="preserve">П. </w:t>
            </w:r>
            <w:proofErr w:type="spellStart"/>
            <w:r w:rsidRPr="00C42DD8">
              <w:rPr>
                <w:rFonts w:ascii="Times New Roman" w:hAnsi="Times New Roman" w:cs="Times New Roman"/>
                <w:sz w:val="22"/>
                <w:szCs w:val="22"/>
              </w:rPr>
              <w:t>Кутузовка</w:t>
            </w:r>
            <w:proofErr w:type="spellEnd"/>
          </w:p>
        </w:tc>
        <w:tc>
          <w:tcPr>
            <w:tcW w:w="1134" w:type="dxa"/>
          </w:tcPr>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rPr>
              <w:t>300</w:t>
            </w:r>
          </w:p>
        </w:tc>
        <w:tc>
          <w:tcPr>
            <w:tcW w:w="1134" w:type="dxa"/>
          </w:tcPr>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rPr>
              <w:t>300</w:t>
            </w:r>
          </w:p>
        </w:tc>
        <w:tc>
          <w:tcPr>
            <w:tcW w:w="1134" w:type="dxa"/>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300</w:t>
            </w:r>
          </w:p>
        </w:tc>
      </w:tr>
      <w:tr w:rsidR="00C42DD8" w:rsidRPr="00C42DD8" w:rsidTr="00E97AF7">
        <w:tc>
          <w:tcPr>
            <w:tcW w:w="3261" w:type="dxa"/>
          </w:tcPr>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rPr>
              <w:t>Количество благоустроенных общественных территорий (реализация комплексных проектов по благоустройству территории)</w:t>
            </w:r>
          </w:p>
        </w:tc>
        <w:tc>
          <w:tcPr>
            <w:tcW w:w="992" w:type="dxa"/>
          </w:tcPr>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rPr>
              <w:t>Ед.</w:t>
            </w:r>
          </w:p>
        </w:tc>
        <w:tc>
          <w:tcPr>
            <w:tcW w:w="2977" w:type="dxa"/>
          </w:tcPr>
          <w:p w:rsidR="00C42DD8" w:rsidRPr="00C42DD8" w:rsidRDefault="00C42DD8" w:rsidP="00C42DD8">
            <w:pPr>
              <w:pStyle w:val="ConsPlusNormal"/>
              <w:ind w:firstLine="0"/>
              <w:rPr>
                <w:rFonts w:ascii="Times New Roman" w:hAnsi="Times New Roman" w:cs="Times New Roman"/>
                <w:sz w:val="22"/>
                <w:szCs w:val="22"/>
              </w:rPr>
            </w:pPr>
            <w:r w:rsidRPr="00C42DD8">
              <w:rPr>
                <w:rFonts w:ascii="Times New Roman" w:hAnsi="Times New Roman" w:cs="Times New Roman"/>
                <w:sz w:val="22"/>
                <w:szCs w:val="22"/>
              </w:rPr>
              <w:t xml:space="preserve">П. </w:t>
            </w:r>
            <w:proofErr w:type="spellStart"/>
            <w:r w:rsidRPr="00C42DD8">
              <w:rPr>
                <w:rFonts w:ascii="Times New Roman" w:hAnsi="Times New Roman" w:cs="Times New Roman"/>
                <w:sz w:val="22"/>
                <w:szCs w:val="22"/>
              </w:rPr>
              <w:t>Златоруновск</w:t>
            </w:r>
            <w:proofErr w:type="spellEnd"/>
          </w:p>
          <w:p w:rsidR="00C42DD8" w:rsidRPr="00C42DD8" w:rsidRDefault="00C42DD8" w:rsidP="00C42DD8">
            <w:pPr>
              <w:pStyle w:val="ConsPlusNormal"/>
              <w:ind w:firstLine="0"/>
              <w:rPr>
                <w:rFonts w:ascii="Times New Roman" w:hAnsi="Times New Roman" w:cs="Times New Roman"/>
                <w:sz w:val="22"/>
                <w:szCs w:val="22"/>
              </w:rPr>
            </w:pPr>
            <w:r w:rsidRPr="00C42DD8">
              <w:rPr>
                <w:rFonts w:ascii="Times New Roman" w:hAnsi="Times New Roman" w:cs="Times New Roman"/>
                <w:sz w:val="22"/>
                <w:szCs w:val="22"/>
              </w:rPr>
              <w:t xml:space="preserve">П. </w:t>
            </w:r>
            <w:proofErr w:type="spellStart"/>
            <w:r w:rsidRPr="00C42DD8">
              <w:rPr>
                <w:rFonts w:ascii="Times New Roman" w:hAnsi="Times New Roman" w:cs="Times New Roman"/>
                <w:sz w:val="22"/>
                <w:szCs w:val="22"/>
              </w:rPr>
              <w:t>Солбатский</w:t>
            </w:r>
            <w:proofErr w:type="spellEnd"/>
          </w:p>
          <w:p w:rsidR="00C42DD8" w:rsidRPr="00C42DD8" w:rsidRDefault="00C42DD8" w:rsidP="00C42DD8">
            <w:pPr>
              <w:pStyle w:val="ConsPlusNormal"/>
              <w:ind w:firstLine="0"/>
              <w:rPr>
                <w:rFonts w:ascii="Times New Roman" w:hAnsi="Times New Roman" w:cs="Times New Roman"/>
                <w:sz w:val="22"/>
                <w:szCs w:val="22"/>
              </w:rPr>
            </w:pPr>
            <w:r w:rsidRPr="00C42DD8">
              <w:rPr>
                <w:rFonts w:ascii="Times New Roman" w:hAnsi="Times New Roman" w:cs="Times New Roman"/>
                <w:sz w:val="22"/>
                <w:szCs w:val="22"/>
              </w:rPr>
              <w:t xml:space="preserve">П. Сухая Долина </w:t>
            </w:r>
          </w:p>
          <w:p w:rsidR="00C42DD8" w:rsidRPr="00C42DD8" w:rsidRDefault="00C42DD8" w:rsidP="00C42DD8">
            <w:pPr>
              <w:pStyle w:val="ConsPlusNormal"/>
              <w:ind w:firstLine="0"/>
              <w:rPr>
                <w:rFonts w:ascii="Times New Roman" w:hAnsi="Times New Roman" w:cs="Times New Roman"/>
                <w:sz w:val="22"/>
                <w:szCs w:val="22"/>
              </w:rPr>
            </w:pPr>
            <w:r w:rsidRPr="00C42DD8">
              <w:rPr>
                <w:rFonts w:ascii="Times New Roman" w:hAnsi="Times New Roman" w:cs="Times New Roman"/>
                <w:sz w:val="22"/>
                <w:szCs w:val="22"/>
              </w:rPr>
              <w:t xml:space="preserve">п. </w:t>
            </w:r>
            <w:proofErr w:type="spellStart"/>
            <w:r w:rsidRPr="00C42DD8">
              <w:rPr>
                <w:rFonts w:ascii="Times New Roman" w:hAnsi="Times New Roman" w:cs="Times New Roman"/>
                <w:sz w:val="22"/>
                <w:szCs w:val="22"/>
              </w:rPr>
              <w:t>Учум</w:t>
            </w:r>
            <w:proofErr w:type="spellEnd"/>
          </w:p>
          <w:p w:rsidR="00C42DD8" w:rsidRPr="00C42DD8" w:rsidRDefault="00C42DD8" w:rsidP="00C42DD8">
            <w:pPr>
              <w:pStyle w:val="ConsPlusNormal"/>
              <w:ind w:firstLine="0"/>
              <w:rPr>
                <w:rFonts w:ascii="Times New Roman" w:hAnsi="Times New Roman" w:cs="Times New Roman"/>
                <w:sz w:val="22"/>
                <w:szCs w:val="22"/>
              </w:rPr>
            </w:pPr>
            <w:r w:rsidRPr="00C42DD8">
              <w:rPr>
                <w:rFonts w:ascii="Times New Roman" w:hAnsi="Times New Roman" w:cs="Times New Roman"/>
                <w:sz w:val="22"/>
                <w:szCs w:val="22"/>
              </w:rPr>
              <w:t xml:space="preserve">П. </w:t>
            </w:r>
            <w:proofErr w:type="spellStart"/>
            <w:r w:rsidRPr="00C42DD8">
              <w:rPr>
                <w:rFonts w:ascii="Times New Roman" w:hAnsi="Times New Roman" w:cs="Times New Roman"/>
                <w:sz w:val="22"/>
                <w:szCs w:val="22"/>
              </w:rPr>
              <w:t>Кутузовка</w:t>
            </w:r>
            <w:proofErr w:type="spellEnd"/>
          </w:p>
        </w:tc>
        <w:tc>
          <w:tcPr>
            <w:tcW w:w="1134" w:type="dxa"/>
          </w:tcPr>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rPr>
              <w:t>1</w:t>
            </w:r>
          </w:p>
        </w:tc>
        <w:tc>
          <w:tcPr>
            <w:tcW w:w="1134" w:type="dxa"/>
          </w:tcPr>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rPr>
              <w:t>1</w:t>
            </w:r>
          </w:p>
        </w:tc>
        <w:tc>
          <w:tcPr>
            <w:tcW w:w="1134" w:type="dxa"/>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1</w:t>
            </w:r>
          </w:p>
        </w:tc>
      </w:tr>
      <w:tr w:rsidR="00C42DD8" w:rsidRPr="00C42DD8" w:rsidTr="00E97AF7">
        <w:tc>
          <w:tcPr>
            <w:tcW w:w="3261" w:type="dxa"/>
          </w:tcPr>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rPr>
              <w:t xml:space="preserve">Количество благоустроенных дворовых территорий </w:t>
            </w:r>
          </w:p>
        </w:tc>
        <w:tc>
          <w:tcPr>
            <w:tcW w:w="992" w:type="dxa"/>
          </w:tcPr>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rPr>
              <w:t>Шт.</w:t>
            </w:r>
          </w:p>
        </w:tc>
        <w:tc>
          <w:tcPr>
            <w:tcW w:w="2977" w:type="dxa"/>
          </w:tcPr>
          <w:p w:rsidR="00C42DD8" w:rsidRPr="00C42DD8" w:rsidRDefault="00C42DD8" w:rsidP="00C42DD8">
            <w:pPr>
              <w:pStyle w:val="ConsPlusNormal"/>
              <w:ind w:firstLine="0"/>
              <w:rPr>
                <w:rFonts w:ascii="Times New Roman" w:hAnsi="Times New Roman" w:cs="Times New Roman"/>
                <w:sz w:val="22"/>
                <w:szCs w:val="22"/>
              </w:rPr>
            </w:pPr>
            <w:r w:rsidRPr="00C42DD8">
              <w:rPr>
                <w:rFonts w:ascii="Times New Roman" w:hAnsi="Times New Roman" w:cs="Times New Roman"/>
                <w:sz w:val="22"/>
                <w:szCs w:val="22"/>
              </w:rPr>
              <w:t xml:space="preserve">П. </w:t>
            </w:r>
            <w:proofErr w:type="spellStart"/>
            <w:r w:rsidRPr="00C42DD8">
              <w:rPr>
                <w:rFonts w:ascii="Times New Roman" w:hAnsi="Times New Roman" w:cs="Times New Roman"/>
                <w:sz w:val="22"/>
                <w:szCs w:val="22"/>
              </w:rPr>
              <w:t>Златоруновск</w:t>
            </w:r>
            <w:proofErr w:type="spellEnd"/>
            <w:r w:rsidRPr="00C42DD8">
              <w:rPr>
                <w:rFonts w:ascii="Times New Roman" w:hAnsi="Times New Roman" w:cs="Times New Roman"/>
                <w:sz w:val="22"/>
                <w:szCs w:val="22"/>
              </w:rPr>
              <w:t xml:space="preserve"> микрорайон</w:t>
            </w:r>
          </w:p>
        </w:tc>
        <w:tc>
          <w:tcPr>
            <w:tcW w:w="1134" w:type="dxa"/>
          </w:tcPr>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rPr>
              <w:t>0</w:t>
            </w:r>
          </w:p>
        </w:tc>
        <w:tc>
          <w:tcPr>
            <w:tcW w:w="1134" w:type="dxa"/>
          </w:tcPr>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rPr>
              <w:t>1</w:t>
            </w:r>
          </w:p>
        </w:tc>
        <w:tc>
          <w:tcPr>
            <w:tcW w:w="1134" w:type="dxa"/>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1</w:t>
            </w:r>
          </w:p>
        </w:tc>
      </w:tr>
      <w:tr w:rsidR="00C42DD8" w:rsidRPr="00C42DD8" w:rsidTr="00E97AF7">
        <w:tc>
          <w:tcPr>
            <w:tcW w:w="3261" w:type="dxa"/>
          </w:tcPr>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rPr>
              <w:t>Количество восстановленных воинских захоронений</w:t>
            </w:r>
          </w:p>
        </w:tc>
        <w:tc>
          <w:tcPr>
            <w:tcW w:w="992" w:type="dxa"/>
          </w:tcPr>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rPr>
              <w:t>Ед.</w:t>
            </w:r>
          </w:p>
        </w:tc>
        <w:tc>
          <w:tcPr>
            <w:tcW w:w="2977" w:type="dxa"/>
          </w:tcPr>
          <w:p w:rsidR="00C42DD8" w:rsidRPr="00C42DD8" w:rsidRDefault="00C42DD8" w:rsidP="00C42DD8">
            <w:pPr>
              <w:pStyle w:val="ConsPlusNormal"/>
              <w:ind w:firstLine="0"/>
              <w:rPr>
                <w:rFonts w:ascii="Times New Roman" w:hAnsi="Times New Roman" w:cs="Times New Roman"/>
                <w:sz w:val="22"/>
                <w:szCs w:val="22"/>
              </w:rPr>
            </w:pPr>
            <w:r w:rsidRPr="00C42DD8">
              <w:rPr>
                <w:rFonts w:ascii="Times New Roman" w:hAnsi="Times New Roman" w:cs="Times New Roman"/>
                <w:sz w:val="22"/>
                <w:szCs w:val="22"/>
              </w:rPr>
              <w:t xml:space="preserve">П. </w:t>
            </w:r>
            <w:proofErr w:type="spellStart"/>
            <w:r w:rsidRPr="00C42DD8">
              <w:rPr>
                <w:rFonts w:ascii="Times New Roman" w:hAnsi="Times New Roman" w:cs="Times New Roman"/>
                <w:sz w:val="22"/>
                <w:szCs w:val="22"/>
              </w:rPr>
              <w:t>Солбатский</w:t>
            </w:r>
            <w:proofErr w:type="spellEnd"/>
            <w:r w:rsidRPr="00C42DD8">
              <w:rPr>
                <w:rFonts w:ascii="Times New Roman" w:hAnsi="Times New Roman" w:cs="Times New Roman"/>
                <w:sz w:val="22"/>
                <w:szCs w:val="22"/>
              </w:rPr>
              <w:t xml:space="preserve">, </w:t>
            </w:r>
          </w:p>
          <w:p w:rsidR="00C42DD8" w:rsidRPr="00C42DD8" w:rsidRDefault="00C42DD8" w:rsidP="00C42DD8">
            <w:pPr>
              <w:pStyle w:val="ConsPlusNormal"/>
              <w:ind w:firstLine="0"/>
              <w:rPr>
                <w:rFonts w:ascii="Times New Roman" w:hAnsi="Times New Roman" w:cs="Times New Roman"/>
                <w:sz w:val="22"/>
                <w:szCs w:val="22"/>
              </w:rPr>
            </w:pPr>
            <w:r w:rsidRPr="00C42DD8">
              <w:rPr>
                <w:rFonts w:ascii="Times New Roman" w:hAnsi="Times New Roman" w:cs="Times New Roman"/>
                <w:sz w:val="22"/>
                <w:szCs w:val="22"/>
              </w:rPr>
              <w:t xml:space="preserve">п. </w:t>
            </w:r>
            <w:proofErr w:type="spellStart"/>
            <w:r w:rsidRPr="00C42DD8">
              <w:rPr>
                <w:rFonts w:ascii="Times New Roman" w:hAnsi="Times New Roman" w:cs="Times New Roman"/>
                <w:sz w:val="22"/>
                <w:szCs w:val="22"/>
              </w:rPr>
              <w:t>Златоруновск</w:t>
            </w:r>
            <w:proofErr w:type="spellEnd"/>
          </w:p>
        </w:tc>
        <w:tc>
          <w:tcPr>
            <w:tcW w:w="1134" w:type="dxa"/>
          </w:tcPr>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rPr>
              <w:t>1</w:t>
            </w:r>
          </w:p>
        </w:tc>
        <w:tc>
          <w:tcPr>
            <w:tcW w:w="1134" w:type="dxa"/>
          </w:tcPr>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rPr>
              <w:t>1</w:t>
            </w:r>
          </w:p>
        </w:tc>
        <w:tc>
          <w:tcPr>
            <w:tcW w:w="1134" w:type="dxa"/>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1</w:t>
            </w:r>
          </w:p>
        </w:tc>
      </w:tr>
      <w:tr w:rsidR="00C42DD8" w:rsidRPr="00C42DD8" w:rsidTr="00E97AF7">
        <w:tc>
          <w:tcPr>
            <w:tcW w:w="3261" w:type="dxa"/>
          </w:tcPr>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rPr>
              <w:t>Количество населенных пунктов, где созданы условия для обеспечения услугами связи</w:t>
            </w:r>
          </w:p>
        </w:tc>
        <w:tc>
          <w:tcPr>
            <w:tcW w:w="992" w:type="dxa"/>
          </w:tcPr>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rPr>
              <w:t>Шт.</w:t>
            </w:r>
          </w:p>
        </w:tc>
        <w:tc>
          <w:tcPr>
            <w:tcW w:w="2977" w:type="dxa"/>
          </w:tcPr>
          <w:p w:rsidR="00C42DD8" w:rsidRPr="00C42DD8" w:rsidRDefault="00C42DD8" w:rsidP="00C42DD8">
            <w:pPr>
              <w:pStyle w:val="ConsPlusNormal"/>
              <w:ind w:firstLine="0"/>
              <w:rPr>
                <w:rFonts w:ascii="Times New Roman" w:hAnsi="Times New Roman" w:cs="Times New Roman"/>
                <w:sz w:val="22"/>
                <w:szCs w:val="22"/>
              </w:rPr>
            </w:pPr>
            <w:r w:rsidRPr="00C42DD8">
              <w:rPr>
                <w:rFonts w:ascii="Times New Roman" w:hAnsi="Times New Roman" w:cs="Times New Roman"/>
                <w:sz w:val="22"/>
                <w:szCs w:val="22"/>
              </w:rPr>
              <w:t xml:space="preserve">П. </w:t>
            </w:r>
            <w:proofErr w:type="spellStart"/>
            <w:r w:rsidRPr="00C42DD8">
              <w:rPr>
                <w:rFonts w:ascii="Times New Roman" w:hAnsi="Times New Roman" w:cs="Times New Roman"/>
                <w:sz w:val="22"/>
                <w:szCs w:val="22"/>
              </w:rPr>
              <w:t>Солбатский</w:t>
            </w:r>
            <w:proofErr w:type="spellEnd"/>
          </w:p>
          <w:p w:rsidR="00C42DD8" w:rsidRPr="00C42DD8" w:rsidRDefault="00C42DD8" w:rsidP="00C42DD8">
            <w:pPr>
              <w:pStyle w:val="ConsPlusNormal"/>
              <w:ind w:firstLine="0"/>
              <w:rPr>
                <w:rFonts w:ascii="Times New Roman" w:hAnsi="Times New Roman" w:cs="Times New Roman"/>
                <w:sz w:val="22"/>
                <w:szCs w:val="22"/>
              </w:rPr>
            </w:pPr>
            <w:r w:rsidRPr="00C42DD8">
              <w:rPr>
                <w:rFonts w:ascii="Times New Roman" w:hAnsi="Times New Roman" w:cs="Times New Roman"/>
                <w:sz w:val="22"/>
                <w:szCs w:val="22"/>
              </w:rPr>
              <w:t>П. Сухая Долина</w:t>
            </w:r>
          </w:p>
        </w:tc>
        <w:tc>
          <w:tcPr>
            <w:tcW w:w="1134" w:type="dxa"/>
          </w:tcPr>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rPr>
              <w:t>1</w:t>
            </w:r>
          </w:p>
        </w:tc>
        <w:tc>
          <w:tcPr>
            <w:tcW w:w="1134" w:type="dxa"/>
          </w:tcPr>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rPr>
              <w:t>1</w:t>
            </w:r>
          </w:p>
        </w:tc>
        <w:tc>
          <w:tcPr>
            <w:tcW w:w="1134" w:type="dxa"/>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0</w:t>
            </w:r>
          </w:p>
        </w:tc>
      </w:tr>
      <w:tr w:rsidR="00C42DD8" w:rsidRPr="00C42DD8" w:rsidTr="00E97AF7">
        <w:tc>
          <w:tcPr>
            <w:tcW w:w="3261" w:type="dxa"/>
          </w:tcPr>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rPr>
              <w:t xml:space="preserve">Доля граждан, привлеченных к мероприятиям по решению вопросов местного значения </w:t>
            </w:r>
            <w:r w:rsidRPr="00C42DD8">
              <w:rPr>
                <w:rFonts w:ascii="Times New Roman" w:hAnsi="Times New Roman" w:cs="Times New Roman"/>
                <w:sz w:val="22"/>
                <w:szCs w:val="22"/>
              </w:rPr>
              <w:lastRenderedPageBreak/>
              <w:t>сельских поселений, от общего числа граждан, проживающих в муниципальном образовании (Инициатива – эффективность в работе)</w:t>
            </w:r>
          </w:p>
        </w:tc>
        <w:tc>
          <w:tcPr>
            <w:tcW w:w="992" w:type="dxa"/>
          </w:tcPr>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rPr>
              <w:lastRenderedPageBreak/>
              <w:t>%</w:t>
            </w:r>
          </w:p>
        </w:tc>
        <w:tc>
          <w:tcPr>
            <w:tcW w:w="2977" w:type="dxa"/>
          </w:tcPr>
          <w:p w:rsidR="00C42DD8" w:rsidRPr="00C42DD8" w:rsidRDefault="00C42DD8" w:rsidP="00C42DD8">
            <w:pPr>
              <w:pStyle w:val="ConsPlusNormal"/>
              <w:ind w:firstLine="0"/>
              <w:rPr>
                <w:rFonts w:ascii="Times New Roman" w:hAnsi="Times New Roman" w:cs="Times New Roman"/>
                <w:sz w:val="22"/>
                <w:szCs w:val="22"/>
              </w:rPr>
            </w:pPr>
            <w:r w:rsidRPr="00C42DD8">
              <w:rPr>
                <w:rFonts w:ascii="Times New Roman" w:hAnsi="Times New Roman" w:cs="Times New Roman"/>
                <w:sz w:val="22"/>
                <w:szCs w:val="22"/>
              </w:rPr>
              <w:t xml:space="preserve">П. </w:t>
            </w:r>
            <w:proofErr w:type="spellStart"/>
            <w:r w:rsidRPr="00C42DD8">
              <w:rPr>
                <w:rFonts w:ascii="Times New Roman" w:hAnsi="Times New Roman" w:cs="Times New Roman"/>
                <w:sz w:val="22"/>
                <w:szCs w:val="22"/>
              </w:rPr>
              <w:t>Златоруновск</w:t>
            </w:r>
            <w:proofErr w:type="spellEnd"/>
          </w:p>
          <w:p w:rsidR="00C42DD8" w:rsidRPr="00C42DD8" w:rsidRDefault="00C42DD8" w:rsidP="00C42DD8">
            <w:pPr>
              <w:pStyle w:val="ConsPlusNormal"/>
              <w:ind w:firstLine="0"/>
              <w:rPr>
                <w:rFonts w:ascii="Times New Roman" w:hAnsi="Times New Roman" w:cs="Times New Roman"/>
                <w:sz w:val="22"/>
                <w:szCs w:val="22"/>
              </w:rPr>
            </w:pPr>
            <w:r w:rsidRPr="00C42DD8">
              <w:rPr>
                <w:rFonts w:ascii="Times New Roman" w:hAnsi="Times New Roman" w:cs="Times New Roman"/>
                <w:sz w:val="22"/>
                <w:szCs w:val="22"/>
              </w:rPr>
              <w:t xml:space="preserve">П. </w:t>
            </w:r>
            <w:proofErr w:type="spellStart"/>
            <w:r w:rsidRPr="00C42DD8">
              <w:rPr>
                <w:rFonts w:ascii="Times New Roman" w:hAnsi="Times New Roman" w:cs="Times New Roman"/>
                <w:sz w:val="22"/>
                <w:szCs w:val="22"/>
              </w:rPr>
              <w:t>Солбатский</w:t>
            </w:r>
            <w:proofErr w:type="spellEnd"/>
          </w:p>
          <w:p w:rsidR="00C42DD8" w:rsidRPr="00C42DD8" w:rsidRDefault="00C42DD8" w:rsidP="00C42DD8">
            <w:pPr>
              <w:pStyle w:val="ConsPlusNormal"/>
              <w:ind w:firstLine="0"/>
              <w:rPr>
                <w:rFonts w:ascii="Times New Roman" w:hAnsi="Times New Roman" w:cs="Times New Roman"/>
                <w:sz w:val="22"/>
                <w:szCs w:val="22"/>
              </w:rPr>
            </w:pPr>
            <w:r w:rsidRPr="00C42DD8">
              <w:rPr>
                <w:rFonts w:ascii="Times New Roman" w:hAnsi="Times New Roman" w:cs="Times New Roman"/>
                <w:sz w:val="22"/>
                <w:szCs w:val="22"/>
              </w:rPr>
              <w:t xml:space="preserve">П. Сухая Долина </w:t>
            </w:r>
          </w:p>
          <w:p w:rsidR="00C42DD8" w:rsidRPr="00C42DD8" w:rsidRDefault="00C42DD8" w:rsidP="00C42DD8">
            <w:pPr>
              <w:pStyle w:val="ConsPlusNormal"/>
              <w:ind w:firstLine="0"/>
              <w:rPr>
                <w:rFonts w:ascii="Times New Roman" w:hAnsi="Times New Roman" w:cs="Times New Roman"/>
                <w:sz w:val="22"/>
                <w:szCs w:val="22"/>
              </w:rPr>
            </w:pPr>
            <w:r w:rsidRPr="00C42DD8">
              <w:rPr>
                <w:rFonts w:ascii="Times New Roman" w:hAnsi="Times New Roman" w:cs="Times New Roman"/>
                <w:sz w:val="22"/>
                <w:szCs w:val="22"/>
              </w:rPr>
              <w:lastRenderedPageBreak/>
              <w:t xml:space="preserve">п. </w:t>
            </w:r>
            <w:proofErr w:type="spellStart"/>
            <w:r w:rsidRPr="00C42DD8">
              <w:rPr>
                <w:rFonts w:ascii="Times New Roman" w:hAnsi="Times New Roman" w:cs="Times New Roman"/>
                <w:sz w:val="22"/>
                <w:szCs w:val="22"/>
              </w:rPr>
              <w:t>Учум</w:t>
            </w:r>
            <w:proofErr w:type="spellEnd"/>
          </w:p>
          <w:p w:rsidR="00C42DD8" w:rsidRPr="00C42DD8" w:rsidRDefault="00C42DD8" w:rsidP="00C42DD8">
            <w:pPr>
              <w:pStyle w:val="ConsPlusNormal"/>
              <w:ind w:firstLine="0"/>
              <w:rPr>
                <w:rFonts w:ascii="Times New Roman" w:hAnsi="Times New Roman" w:cs="Times New Roman"/>
                <w:sz w:val="22"/>
                <w:szCs w:val="22"/>
              </w:rPr>
            </w:pPr>
            <w:r w:rsidRPr="00C42DD8">
              <w:rPr>
                <w:rFonts w:ascii="Times New Roman" w:hAnsi="Times New Roman" w:cs="Times New Roman"/>
                <w:sz w:val="22"/>
                <w:szCs w:val="22"/>
              </w:rPr>
              <w:t xml:space="preserve">П. </w:t>
            </w:r>
            <w:proofErr w:type="spellStart"/>
            <w:r w:rsidRPr="00C42DD8">
              <w:rPr>
                <w:rFonts w:ascii="Times New Roman" w:hAnsi="Times New Roman" w:cs="Times New Roman"/>
                <w:sz w:val="22"/>
                <w:szCs w:val="22"/>
              </w:rPr>
              <w:t>Кутузовка</w:t>
            </w:r>
            <w:proofErr w:type="spellEnd"/>
          </w:p>
        </w:tc>
        <w:tc>
          <w:tcPr>
            <w:tcW w:w="1134" w:type="dxa"/>
          </w:tcPr>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rPr>
              <w:lastRenderedPageBreak/>
              <w:t>1</w:t>
            </w:r>
          </w:p>
        </w:tc>
        <w:tc>
          <w:tcPr>
            <w:tcW w:w="1134" w:type="dxa"/>
          </w:tcPr>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rPr>
              <w:t>1</w:t>
            </w:r>
          </w:p>
        </w:tc>
        <w:tc>
          <w:tcPr>
            <w:tcW w:w="1134" w:type="dxa"/>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1</w:t>
            </w:r>
          </w:p>
        </w:tc>
      </w:tr>
    </w:tbl>
    <w:p w:rsidR="00C42DD8" w:rsidRPr="00C42DD8" w:rsidRDefault="00C42DD8" w:rsidP="00C42DD8">
      <w:pPr>
        <w:spacing w:after="0" w:line="240" w:lineRule="auto"/>
        <w:jc w:val="center"/>
        <w:rPr>
          <w:rFonts w:ascii="Times New Roman" w:hAnsi="Times New Roman" w:cs="Times New Roman"/>
        </w:rPr>
      </w:pPr>
    </w:p>
    <w:p w:rsidR="00C42DD8" w:rsidRPr="00C42DD8" w:rsidRDefault="00C42DD8" w:rsidP="00C42DD8">
      <w:pPr>
        <w:spacing w:after="0" w:line="240" w:lineRule="auto"/>
        <w:jc w:val="center"/>
        <w:rPr>
          <w:rFonts w:ascii="Times New Roman" w:hAnsi="Times New Roman" w:cs="Times New Roman"/>
        </w:rPr>
      </w:pPr>
    </w:p>
    <w:p w:rsidR="00C42DD8" w:rsidRPr="00C42DD8" w:rsidRDefault="00C42DD8" w:rsidP="00C42DD8">
      <w:pPr>
        <w:spacing w:after="0" w:line="240" w:lineRule="auto"/>
        <w:jc w:val="center"/>
        <w:rPr>
          <w:rFonts w:ascii="Times New Roman" w:hAnsi="Times New Roman" w:cs="Times New Roman"/>
        </w:rPr>
      </w:pPr>
    </w:p>
    <w:p w:rsidR="00C42DD8" w:rsidRPr="00C42DD8" w:rsidRDefault="00C42DD8" w:rsidP="00C42DD8">
      <w:pPr>
        <w:spacing w:after="0" w:line="240" w:lineRule="auto"/>
        <w:rPr>
          <w:rFonts w:ascii="Times New Roman" w:hAnsi="Times New Roman" w:cs="Times New Roman"/>
          <w:lang w:val="en-US"/>
        </w:rPr>
        <w:sectPr w:rsidR="00C42DD8" w:rsidRPr="00C42DD8" w:rsidSect="00763EBA">
          <w:footerReference w:type="default" r:id="rId10"/>
          <w:pgSz w:w="11906" w:h="16838"/>
          <w:pgMar w:top="284" w:right="851" w:bottom="1134" w:left="1134" w:header="454" w:footer="340" w:gutter="0"/>
          <w:cols w:space="708"/>
          <w:docGrid w:linePitch="381"/>
        </w:sectPr>
      </w:pPr>
    </w:p>
    <w:p w:rsidR="00C42DD8" w:rsidRPr="00C42DD8" w:rsidRDefault="00C42DD8" w:rsidP="00C42DD8">
      <w:pPr>
        <w:autoSpaceDE w:val="0"/>
        <w:autoSpaceDN w:val="0"/>
        <w:adjustRightInd w:val="0"/>
        <w:spacing w:after="0" w:line="240" w:lineRule="auto"/>
        <w:ind w:left="9781"/>
        <w:rPr>
          <w:rFonts w:ascii="Times New Roman" w:hAnsi="Times New Roman" w:cs="Times New Roman"/>
        </w:rPr>
      </w:pPr>
      <w:r w:rsidRPr="00C42DD8">
        <w:rPr>
          <w:rFonts w:ascii="Times New Roman" w:hAnsi="Times New Roman" w:cs="Times New Roman"/>
        </w:rPr>
        <w:lastRenderedPageBreak/>
        <w:t xml:space="preserve">    Приложение № 2</w:t>
      </w:r>
    </w:p>
    <w:p w:rsidR="00C42DD8" w:rsidRPr="00C42DD8" w:rsidRDefault="00C42DD8" w:rsidP="00C42DD8">
      <w:pPr>
        <w:autoSpaceDE w:val="0"/>
        <w:autoSpaceDN w:val="0"/>
        <w:adjustRightInd w:val="0"/>
        <w:spacing w:after="0" w:line="240" w:lineRule="auto"/>
        <w:ind w:left="9781"/>
        <w:rPr>
          <w:rFonts w:ascii="Times New Roman" w:hAnsi="Times New Roman" w:cs="Times New Roman"/>
        </w:rPr>
      </w:pPr>
      <w:r w:rsidRPr="00C42DD8">
        <w:rPr>
          <w:rFonts w:ascii="Times New Roman" w:hAnsi="Times New Roman" w:cs="Times New Roman"/>
        </w:rPr>
        <w:t xml:space="preserve">к  подпрограмме №1, реализуемой в рамках муниципальных программ Златоруновского </w:t>
      </w:r>
    </w:p>
    <w:p w:rsidR="00C42DD8" w:rsidRPr="00C42DD8" w:rsidRDefault="00C42DD8" w:rsidP="00C42DD8">
      <w:pPr>
        <w:autoSpaceDE w:val="0"/>
        <w:autoSpaceDN w:val="0"/>
        <w:adjustRightInd w:val="0"/>
        <w:spacing w:after="0" w:line="240" w:lineRule="auto"/>
        <w:ind w:left="9781"/>
        <w:rPr>
          <w:rFonts w:ascii="Times New Roman" w:hAnsi="Times New Roman" w:cs="Times New Roman"/>
        </w:rPr>
      </w:pPr>
      <w:r w:rsidRPr="00C42DD8">
        <w:rPr>
          <w:rFonts w:ascii="Times New Roman" w:hAnsi="Times New Roman" w:cs="Times New Roman"/>
        </w:rPr>
        <w:t>сельсовета</w:t>
      </w:r>
    </w:p>
    <w:tbl>
      <w:tblPr>
        <w:tblpPr w:leftFromText="180" w:rightFromText="180" w:vertAnchor="page" w:horzAnchor="margin" w:tblpXSpec="center" w:tblpY="1944"/>
        <w:tblW w:w="15559" w:type="dxa"/>
        <w:tblLayout w:type="fixed"/>
        <w:tblLook w:val="00A0"/>
      </w:tblPr>
      <w:tblGrid>
        <w:gridCol w:w="3120"/>
        <w:gridCol w:w="1984"/>
        <w:gridCol w:w="709"/>
        <w:gridCol w:w="709"/>
        <w:gridCol w:w="1559"/>
        <w:gridCol w:w="709"/>
        <w:gridCol w:w="850"/>
        <w:gridCol w:w="851"/>
        <w:gridCol w:w="850"/>
        <w:gridCol w:w="1525"/>
        <w:gridCol w:w="2659"/>
        <w:gridCol w:w="34"/>
      </w:tblGrid>
      <w:tr w:rsidR="00C42DD8" w:rsidRPr="00C42DD8" w:rsidTr="00E97AF7">
        <w:trPr>
          <w:cantSplit/>
          <w:trHeight w:val="1126"/>
        </w:trPr>
        <w:tc>
          <w:tcPr>
            <w:tcW w:w="3120" w:type="dxa"/>
            <w:vMerge w:val="restart"/>
            <w:tcBorders>
              <w:top w:val="single" w:sz="4" w:space="0" w:color="auto"/>
              <w:left w:val="single" w:sz="4" w:space="0" w:color="auto"/>
              <w:bottom w:val="single" w:sz="4" w:space="0" w:color="000000"/>
              <w:right w:val="single" w:sz="4" w:space="0" w:color="auto"/>
            </w:tcBorders>
            <w:vAlign w:val="center"/>
          </w:tcPr>
          <w:p w:rsidR="00C42DD8" w:rsidRPr="00C42DD8" w:rsidRDefault="00C42DD8" w:rsidP="00C42DD8">
            <w:pPr>
              <w:spacing w:after="0" w:line="240" w:lineRule="auto"/>
              <w:ind w:left="284" w:hanging="284"/>
              <w:jc w:val="center"/>
              <w:rPr>
                <w:rFonts w:ascii="Times New Roman" w:hAnsi="Times New Roman" w:cs="Times New Roman"/>
              </w:rPr>
            </w:pPr>
            <w:r w:rsidRPr="00C42DD8">
              <w:rPr>
                <w:rFonts w:ascii="Times New Roman" w:hAnsi="Times New Roman" w:cs="Times New Roman"/>
              </w:rPr>
              <w:t>Наименование  программы, подпрограммы</w:t>
            </w:r>
          </w:p>
        </w:tc>
        <w:tc>
          <w:tcPr>
            <w:tcW w:w="1984" w:type="dxa"/>
            <w:vMerge w:val="restart"/>
            <w:tcBorders>
              <w:top w:val="single" w:sz="4" w:space="0" w:color="auto"/>
              <w:left w:val="single" w:sz="4" w:space="0" w:color="auto"/>
              <w:bottom w:val="single" w:sz="4" w:space="0" w:color="000000"/>
              <w:right w:val="single" w:sz="4" w:space="0" w:color="auto"/>
            </w:tcBorders>
            <w:vAlign w:val="center"/>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 xml:space="preserve">ГРБС </w:t>
            </w:r>
          </w:p>
        </w:tc>
        <w:tc>
          <w:tcPr>
            <w:tcW w:w="3686" w:type="dxa"/>
            <w:gridSpan w:val="4"/>
            <w:tcBorders>
              <w:top w:val="single" w:sz="4" w:space="0" w:color="auto"/>
              <w:left w:val="nil"/>
              <w:bottom w:val="single" w:sz="4" w:space="0" w:color="auto"/>
              <w:right w:val="single" w:sz="4" w:space="0" w:color="000000"/>
            </w:tcBorders>
            <w:vAlign w:val="center"/>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Код бюджетной классификации</w:t>
            </w:r>
          </w:p>
        </w:tc>
        <w:tc>
          <w:tcPr>
            <w:tcW w:w="4076" w:type="dxa"/>
            <w:gridSpan w:val="4"/>
            <w:tcBorders>
              <w:top w:val="single" w:sz="4" w:space="0" w:color="auto"/>
              <w:left w:val="nil"/>
              <w:bottom w:val="single" w:sz="4" w:space="0" w:color="auto"/>
              <w:right w:val="single" w:sz="4" w:space="0" w:color="auto"/>
            </w:tcBorders>
            <w:vAlign w:val="center"/>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 xml:space="preserve">Расходы </w:t>
            </w:r>
            <w:r w:rsidRPr="00C42DD8">
              <w:rPr>
                <w:rFonts w:ascii="Times New Roman" w:hAnsi="Times New Roman" w:cs="Times New Roman"/>
              </w:rPr>
              <w:br/>
              <w:t>(тыс. руб.), годы</w:t>
            </w:r>
          </w:p>
        </w:tc>
        <w:tc>
          <w:tcPr>
            <w:tcW w:w="2693" w:type="dxa"/>
            <w:gridSpan w:val="2"/>
            <w:tcBorders>
              <w:top w:val="single" w:sz="4" w:space="0" w:color="auto"/>
              <w:left w:val="nil"/>
              <w:bottom w:val="single" w:sz="4" w:space="0" w:color="auto"/>
              <w:right w:val="single" w:sz="4" w:space="0" w:color="auto"/>
            </w:tcBorders>
            <w:vAlign w:val="center"/>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Ожидаемый результат от реализации подпрограммного мероприятия (в натуральном выражении)</w:t>
            </w:r>
          </w:p>
        </w:tc>
      </w:tr>
      <w:tr w:rsidR="00C42DD8" w:rsidRPr="00C42DD8" w:rsidTr="00E97AF7">
        <w:trPr>
          <w:gridAfter w:val="1"/>
          <w:wAfter w:w="34" w:type="dxa"/>
          <w:trHeight w:val="918"/>
        </w:trPr>
        <w:tc>
          <w:tcPr>
            <w:tcW w:w="3120" w:type="dxa"/>
            <w:vMerge/>
            <w:tcBorders>
              <w:top w:val="single" w:sz="4" w:space="0" w:color="auto"/>
              <w:left w:val="single" w:sz="4" w:space="0" w:color="auto"/>
              <w:bottom w:val="single" w:sz="4" w:space="0" w:color="auto"/>
              <w:right w:val="single" w:sz="4" w:space="0" w:color="auto"/>
            </w:tcBorders>
            <w:vAlign w:val="center"/>
          </w:tcPr>
          <w:p w:rsidR="00C42DD8" w:rsidRPr="00C42DD8" w:rsidRDefault="00C42DD8" w:rsidP="00C42DD8">
            <w:pPr>
              <w:spacing w:after="0" w:line="240" w:lineRule="auto"/>
              <w:jc w:val="center"/>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C42DD8" w:rsidRPr="00C42DD8" w:rsidRDefault="00C42DD8" w:rsidP="00C42DD8">
            <w:pPr>
              <w:spacing w:after="0" w:line="240" w:lineRule="auto"/>
              <w:jc w:val="center"/>
              <w:rPr>
                <w:rFonts w:ascii="Times New Roman" w:hAnsi="Times New Roman" w:cs="Times New Roman"/>
              </w:rPr>
            </w:pPr>
          </w:p>
        </w:tc>
        <w:tc>
          <w:tcPr>
            <w:tcW w:w="709" w:type="dxa"/>
            <w:tcBorders>
              <w:top w:val="nil"/>
              <w:left w:val="nil"/>
              <w:bottom w:val="single" w:sz="4" w:space="0" w:color="auto"/>
              <w:right w:val="single" w:sz="4" w:space="0" w:color="auto"/>
            </w:tcBorders>
            <w:vAlign w:val="center"/>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ГРБС</w:t>
            </w:r>
          </w:p>
        </w:tc>
        <w:tc>
          <w:tcPr>
            <w:tcW w:w="709" w:type="dxa"/>
            <w:tcBorders>
              <w:top w:val="nil"/>
              <w:left w:val="nil"/>
              <w:bottom w:val="single" w:sz="4" w:space="0" w:color="auto"/>
              <w:right w:val="single" w:sz="4" w:space="0" w:color="auto"/>
            </w:tcBorders>
            <w:vAlign w:val="center"/>
          </w:tcPr>
          <w:p w:rsidR="00C42DD8" w:rsidRPr="00C42DD8" w:rsidRDefault="00C42DD8" w:rsidP="00C42DD8">
            <w:pPr>
              <w:spacing w:after="0" w:line="240" w:lineRule="auto"/>
              <w:jc w:val="center"/>
              <w:rPr>
                <w:rFonts w:ascii="Times New Roman" w:hAnsi="Times New Roman" w:cs="Times New Roman"/>
              </w:rPr>
            </w:pPr>
            <w:proofErr w:type="spellStart"/>
            <w:r w:rsidRPr="00C42DD8">
              <w:rPr>
                <w:rFonts w:ascii="Times New Roman" w:hAnsi="Times New Roman" w:cs="Times New Roman"/>
              </w:rPr>
              <w:t>РзПр</w:t>
            </w:r>
            <w:proofErr w:type="spellEnd"/>
          </w:p>
        </w:tc>
        <w:tc>
          <w:tcPr>
            <w:tcW w:w="1559" w:type="dxa"/>
            <w:tcBorders>
              <w:top w:val="nil"/>
              <w:left w:val="nil"/>
              <w:bottom w:val="single" w:sz="4" w:space="0" w:color="auto"/>
              <w:right w:val="single" w:sz="4" w:space="0" w:color="auto"/>
            </w:tcBorders>
            <w:vAlign w:val="center"/>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ЦСР</w:t>
            </w:r>
          </w:p>
        </w:tc>
        <w:tc>
          <w:tcPr>
            <w:tcW w:w="709" w:type="dxa"/>
            <w:tcBorders>
              <w:top w:val="nil"/>
              <w:left w:val="nil"/>
              <w:bottom w:val="single" w:sz="4" w:space="0" w:color="auto"/>
              <w:right w:val="single" w:sz="4" w:space="0" w:color="auto"/>
            </w:tcBorders>
            <w:vAlign w:val="center"/>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ВР</w:t>
            </w:r>
          </w:p>
        </w:tc>
        <w:tc>
          <w:tcPr>
            <w:tcW w:w="850" w:type="dxa"/>
            <w:tcBorders>
              <w:top w:val="nil"/>
              <w:left w:val="nil"/>
              <w:bottom w:val="single" w:sz="4" w:space="0" w:color="auto"/>
              <w:right w:val="single" w:sz="4" w:space="0" w:color="auto"/>
            </w:tcBorders>
            <w:vAlign w:val="center"/>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2023</w:t>
            </w:r>
          </w:p>
        </w:tc>
        <w:tc>
          <w:tcPr>
            <w:tcW w:w="851" w:type="dxa"/>
            <w:tcBorders>
              <w:top w:val="nil"/>
              <w:left w:val="nil"/>
              <w:bottom w:val="single" w:sz="4" w:space="0" w:color="auto"/>
              <w:right w:val="single" w:sz="4" w:space="0" w:color="auto"/>
            </w:tcBorders>
            <w:vAlign w:val="center"/>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2024</w:t>
            </w:r>
          </w:p>
        </w:tc>
        <w:tc>
          <w:tcPr>
            <w:tcW w:w="850" w:type="dxa"/>
            <w:tcBorders>
              <w:top w:val="nil"/>
              <w:left w:val="nil"/>
              <w:bottom w:val="single" w:sz="4" w:space="0" w:color="auto"/>
              <w:right w:val="single" w:sz="4" w:space="0" w:color="auto"/>
            </w:tcBorders>
            <w:vAlign w:val="center"/>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2025</w:t>
            </w:r>
          </w:p>
        </w:tc>
        <w:tc>
          <w:tcPr>
            <w:tcW w:w="1525" w:type="dxa"/>
            <w:tcBorders>
              <w:top w:val="nil"/>
              <w:left w:val="nil"/>
              <w:bottom w:val="single" w:sz="4" w:space="0" w:color="auto"/>
              <w:right w:val="single" w:sz="4" w:space="0" w:color="auto"/>
            </w:tcBorders>
            <w:vAlign w:val="center"/>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Итого на период</w:t>
            </w:r>
          </w:p>
        </w:tc>
        <w:tc>
          <w:tcPr>
            <w:tcW w:w="2659" w:type="dxa"/>
            <w:tcBorders>
              <w:top w:val="single" w:sz="4" w:space="0" w:color="auto"/>
              <w:left w:val="nil"/>
              <w:bottom w:val="single" w:sz="4" w:space="0" w:color="auto"/>
              <w:right w:val="single" w:sz="4" w:space="0" w:color="auto"/>
            </w:tcBorders>
            <w:vAlign w:val="center"/>
          </w:tcPr>
          <w:p w:rsidR="00C42DD8" w:rsidRPr="00C42DD8" w:rsidRDefault="00C42DD8" w:rsidP="00C42DD8">
            <w:pPr>
              <w:spacing w:after="0" w:line="240" w:lineRule="auto"/>
              <w:rPr>
                <w:rFonts w:ascii="Times New Roman" w:hAnsi="Times New Roman" w:cs="Times New Roman"/>
              </w:rPr>
            </w:pPr>
          </w:p>
        </w:tc>
      </w:tr>
      <w:tr w:rsidR="00C42DD8" w:rsidRPr="00C42DD8" w:rsidTr="00E97AF7">
        <w:trPr>
          <w:gridAfter w:val="1"/>
          <w:wAfter w:w="34" w:type="dxa"/>
          <w:trHeight w:val="262"/>
        </w:trPr>
        <w:tc>
          <w:tcPr>
            <w:tcW w:w="3120" w:type="dxa"/>
            <w:tcBorders>
              <w:top w:val="single" w:sz="4" w:space="0" w:color="auto"/>
              <w:left w:val="single" w:sz="4" w:space="0" w:color="auto"/>
              <w:bottom w:val="single" w:sz="4" w:space="0" w:color="auto"/>
              <w:right w:val="single" w:sz="4" w:space="0" w:color="auto"/>
            </w:tcBorders>
          </w:tcPr>
          <w:p w:rsidR="00C42DD8" w:rsidRPr="00C42DD8" w:rsidRDefault="00C42DD8" w:rsidP="00C42DD8">
            <w:pPr>
              <w:spacing w:after="0" w:line="240" w:lineRule="auto"/>
              <w:ind w:left="-142" w:right="-73"/>
              <w:jc w:val="center"/>
              <w:rPr>
                <w:rFonts w:ascii="Times New Roman" w:hAnsi="Times New Roman" w:cs="Times New Roman"/>
              </w:rPr>
            </w:pPr>
            <w:r w:rsidRPr="00C42DD8">
              <w:rPr>
                <w:rFonts w:ascii="Times New Roman" w:hAnsi="Times New Roman" w:cs="Times New Roman"/>
              </w:rPr>
              <w:t>Мероприятие 1</w:t>
            </w:r>
          </w:p>
          <w:p w:rsidR="00C42DD8" w:rsidRPr="00C42DD8" w:rsidRDefault="00C42DD8" w:rsidP="00C42DD8">
            <w:pPr>
              <w:spacing w:after="0" w:line="240" w:lineRule="auto"/>
              <w:ind w:left="-142" w:right="-73"/>
              <w:jc w:val="center"/>
              <w:rPr>
                <w:rFonts w:ascii="Times New Roman" w:hAnsi="Times New Roman" w:cs="Times New Roman"/>
              </w:rPr>
            </w:pPr>
            <w:r w:rsidRPr="00C42DD8">
              <w:rPr>
                <w:rFonts w:ascii="Times New Roman" w:hAnsi="Times New Roman" w:cs="Times New Roman"/>
              </w:rPr>
              <w:t>Повышение качества содержания территории поселения в чистоте и порядке, а так же содержания мест захоронения в надлежащем виде</w:t>
            </w:r>
          </w:p>
        </w:tc>
        <w:tc>
          <w:tcPr>
            <w:tcW w:w="1984" w:type="dxa"/>
            <w:tcBorders>
              <w:top w:val="single" w:sz="4" w:space="0" w:color="auto"/>
              <w:left w:val="nil"/>
              <w:bottom w:val="single" w:sz="4" w:space="0" w:color="auto"/>
              <w:right w:val="single" w:sz="4" w:space="0" w:color="auto"/>
            </w:tcBorders>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 xml:space="preserve">Администрация Златоруновского сельсовета </w:t>
            </w:r>
          </w:p>
          <w:p w:rsidR="00C42DD8" w:rsidRPr="00C42DD8" w:rsidRDefault="00C42DD8" w:rsidP="00C42DD8">
            <w:pPr>
              <w:spacing w:after="0" w:line="240" w:lineRule="auto"/>
              <w:rPr>
                <w:rFonts w:ascii="Times New Roman" w:hAnsi="Times New Roman" w:cs="Times New Roman"/>
              </w:rPr>
            </w:pPr>
          </w:p>
          <w:p w:rsidR="00C42DD8" w:rsidRPr="00C42DD8" w:rsidRDefault="00C42DD8" w:rsidP="00C42DD8">
            <w:pPr>
              <w:spacing w:after="0" w:line="240" w:lineRule="auto"/>
              <w:rPr>
                <w:rFonts w:ascii="Times New Roman" w:hAnsi="Times New Roman" w:cs="Times New Roman"/>
              </w:rPr>
            </w:pPr>
          </w:p>
        </w:tc>
        <w:tc>
          <w:tcPr>
            <w:tcW w:w="709" w:type="dxa"/>
            <w:tcBorders>
              <w:top w:val="single" w:sz="4" w:space="0" w:color="auto"/>
              <w:left w:val="nil"/>
              <w:bottom w:val="single" w:sz="4" w:space="0" w:color="auto"/>
              <w:right w:val="single" w:sz="4" w:space="0" w:color="auto"/>
            </w:tcBorders>
            <w:noWrap/>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831</w:t>
            </w:r>
          </w:p>
          <w:p w:rsidR="00C42DD8" w:rsidRPr="00C42DD8" w:rsidRDefault="00C42DD8" w:rsidP="00C42DD8">
            <w:pPr>
              <w:spacing w:after="0" w:line="240" w:lineRule="auto"/>
              <w:jc w:val="center"/>
              <w:rPr>
                <w:rFonts w:ascii="Times New Roman" w:hAnsi="Times New Roman" w:cs="Times New Roman"/>
              </w:rPr>
            </w:pPr>
          </w:p>
          <w:p w:rsidR="00C42DD8" w:rsidRPr="00C42DD8" w:rsidRDefault="00C42DD8" w:rsidP="00C42DD8">
            <w:pPr>
              <w:spacing w:after="0" w:line="240" w:lineRule="auto"/>
              <w:jc w:val="center"/>
              <w:rPr>
                <w:rFonts w:ascii="Times New Roman" w:hAnsi="Times New Roman" w:cs="Times New Roman"/>
              </w:rPr>
            </w:pPr>
          </w:p>
          <w:p w:rsidR="00C42DD8" w:rsidRPr="00C42DD8" w:rsidRDefault="00C42DD8" w:rsidP="00C42DD8">
            <w:pPr>
              <w:spacing w:after="0" w:line="240" w:lineRule="auto"/>
              <w:jc w:val="center"/>
              <w:rPr>
                <w:rFonts w:ascii="Times New Roman" w:hAnsi="Times New Roman" w:cs="Times New Roman"/>
              </w:rPr>
            </w:pPr>
          </w:p>
          <w:p w:rsidR="00C42DD8" w:rsidRPr="00C42DD8" w:rsidRDefault="00C42DD8" w:rsidP="00C42DD8">
            <w:pPr>
              <w:spacing w:after="0" w:line="240" w:lineRule="auto"/>
              <w:jc w:val="center"/>
              <w:rPr>
                <w:rFonts w:ascii="Times New Roman" w:hAnsi="Times New Roman" w:cs="Times New Roman"/>
              </w:rPr>
            </w:pPr>
          </w:p>
          <w:p w:rsidR="00C42DD8" w:rsidRPr="00C42DD8" w:rsidRDefault="00C42DD8" w:rsidP="00C42DD8">
            <w:pPr>
              <w:spacing w:after="0" w:line="240" w:lineRule="auto"/>
              <w:jc w:val="center"/>
              <w:rPr>
                <w:rFonts w:ascii="Times New Roman" w:hAnsi="Times New Roman" w:cs="Times New Roman"/>
              </w:rPr>
            </w:pPr>
          </w:p>
          <w:p w:rsidR="00C42DD8" w:rsidRPr="00C42DD8" w:rsidRDefault="00C42DD8" w:rsidP="00C42DD8">
            <w:pPr>
              <w:spacing w:after="0" w:line="240" w:lineRule="auto"/>
              <w:jc w:val="center"/>
              <w:rPr>
                <w:rFonts w:ascii="Times New Roman" w:hAnsi="Times New Roman" w:cs="Times New Roman"/>
              </w:rPr>
            </w:pPr>
          </w:p>
        </w:tc>
        <w:tc>
          <w:tcPr>
            <w:tcW w:w="709" w:type="dxa"/>
            <w:tcBorders>
              <w:top w:val="single" w:sz="4" w:space="0" w:color="auto"/>
              <w:left w:val="nil"/>
              <w:bottom w:val="single" w:sz="4" w:space="0" w:color="auto"/>
              <w:right w:val="single" w:sz="4" w:space="0" w:color="auto"/>
            </w:tcBorders>
            <w:noWrap/>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0503</w:t>
            </w:r>
          </w:p>
          <w:p w:rsidR="00C42DD8" w:rsidRPr="00C42DD8" w:rsidRDefault="00C42DD8" w:rsidP="00C42DD8">
            <w:pPr>
              <w:spacing w:after="0" w:line="240" w:lineRule="auto"/>
              <w:rPr>
                <w:rFonts w:ascii="Times New Roman" w:hAnsi="Times New Roman" w:cs="Times New Roman"/>
              </w:rPr>
            </w:pPr>
          </w:p>
          <w:p w:rsidR="00C42DD8" w:rsidRPr="00C42DD8" w:rsidRDefault="00C42DD8" w:rsidP="00C42DD8">
            <w:pPr>
              <w:spacing w:after="0" w:line="240" w:lineRule="auto"/>
              <w:rPr>
                <w:rFonts w:ascii="Times New Roman" w:hAnsi="Times New Roman" w:cs="Times New Roman"/>
              </w:rPr>
            </w:pPr>
          </w:p>
          <w:p w:rsidR="00C42DD8" w:rsidRPr="00C42DD8" w:rsidRDefault="00C42DD8" w:rsidP="00C42DD8">
            <w:pPr>
              <w:spacing w:after="0" w:line="240" w:lineRule="auto"/>
              <w:rPr>
                <w:rFonts w:ascii="Times New Roman" w:hAnsi="Times New Roman" w:cs="Times New Roman"/>
              </w:rPr>
            </w:pPr>
          </w:p>
          <w:p w:rsidR="00C42DD8" w:rsidRPr="00C42DD8" w:rsidRDefault="00C42DD8" w:rsidP="00C42DD8">
            <w:pPr>
              <w:spacing w:after="0" w:line="240" w:lineRule="auto"/>
              <w:rPr>
                <w:rFonts w:ascii="Times New Roman" w:hAnsi="Times New Roman" w:cs="Times New Roman"/>
              </w:rPr>
            </w:pPr>
          </w:p>
          <w:p w:rsidR="00C42DD8" w:rsidRPr="00C42DD8" w:rsidRDefault="00C42DD8" w:rsidP="00C42DD8">
            <w:pPr>
              <w:spacing w:after="0" w:line="240" w:lineRule="auto"/>
              <w:rPr>
                <w:rFonts w:ascii="Times New Roman" w:hAnsi="Times New Roman" w:cs="Times New Roman"/>
              </w:rPr>
            </w:pPr>
          </w:p>
          <w:p w:rsidR="00C42DD8" w:rsidRPr="00C42DD8" w:rsidRDefault="00C42DD8" w:rsidP="00C42DD8">
            <w:pPr>
              <w:spacing w:after="0" w:line="240" w:lineRule="auto"/>
              <w:rPr>
                <w:rFonts w:ascii="Times New Roman" w:hAnsi="Times New Roman" w:cs="Times New Roman"/>
              </w:rPr>
            </w:pPr>
          </w:p>
        </w:tc>
        <w:tc>
          <w:tcPr>
            <w:tcW w:w="1559" w:type="dxa"/>
            <w:tcBorders>
              <w:top w:val="single" w:sz="4" w:space="0" w:color="auto"/>
              <w:left w:val="nil"/>
              <w:bottom w:val="single" w:sz="4" w:space="0" w:color="auto"/>
              <w:right w:val="single" w:sz="4" w:space="0" w:color="auto"/>
            </w:tcBorders>
            <w:noWrap/>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0210095010</w:t>
            </w:r>
          </w:p>
          <w:p w:rsidR="00C42DD8" w:rsidRPr="00C42DD8" w:rsidRDefault="00C42DD8" w:rsidP="00C42DD8">
            <w:pPr>
              <w:spacing w:after="0" w:line="240" w:lineRule="auto"/>
              <w:rPr>
                <w:rFonts w:ascii="Times New Roman" w:hAnsi="Times New Roman" w:cs="Times New Roman"/>
              </w:rPr>
            </w:pPr>
          </w:p>
          <w:p w:rsidR="00C42DD8" w:rsidRPr="00C42DD8" w:rsidRDefault="00C42DD8" w:rsidP="00C42DD8">
            <w:pPr>
              <w:spacing w:after="0" w:line="240" w:lineRule="auto"/>
              <w:rPr>
                <w:rFonts w:ascii="Times New Roman" w:hAnsi="Times New Roman" w:cs="Times New Roman"/>
              </w:rPr>
            </w:pPr>
          </w:p>
          <w:p w:rsidR="00C42DD8" w:rsidRPr="00C42DD8" w:rsidRDefault="00C42DD8" w:rsidP="00C42DD8">
            <w:pPr>
              <w:spacing w:after="0" w:line="240" w:lineRule="auto"/>
              <w:rPr>
                <w:rFonts w:ascii="Times New Roman" w:hAnsi="Times New Roman" w:cs="Times New Roman"/>
              </w:rPr>
            </w:pPr>
          </w:p>
          <w:p w:rsidR="00C42DD8" w:rsidRPr="00C42DD8" w:rsidRDefault="00C42DD8" w:rsidP="00C42DD8">
            <w:pPr>
              <w:spacing w:after="0" w:line="240" w:lineRule="auto"/>
              <w:rPr>
                <w:rFonts w:ascii="Times New Roman" w:hAnsi="Times New Roman" w:cs="Times New Roman"/>
              </w:rPr>
            </w:pPr>
          </w:p>
          <w:p w:rsidR="00C42DD8" w:rsidRPr="00C42DD8" w:rsidRDefault="00C42DD8" w:rsidP="00C42DD8">
            <w:pPr>
              <w:spacing w:after="0" w:line="240" w:lineRule="auto"/>
              <w:rPr>
                <w:rFonts w:ascii="Times New Roman" w:hAnsi="Times New Roman" w:cs="Times New Roman"/>
              </w:rPr>
            </w:pPr>
          </w:p>
          <w:p w:rsidR="00C42DD8" w:rsidRPr="00C42DD8" w:rsidRDefault="00C42DD8" w:rsidP="00C42DD8">
            <w:pPr>
              <w:spacing w:after="0" w:line="240" w:lineRule="auto"/>
              <w:rPr>
                <w:rFonts w:ascii="Times New Roman" w:hAnsi="Times New Roman" w:cs="Times New Roman"/>
              </w:rPr>
            </w:pPr>
          </w:p>
        </w:tc>
        <w:tc>
          <w:tcPr>
            <w:tcW w:w="709" w:type="dxa"/>
            <w:tcBorders>
              <w:top w:val="single" w:sz="4" w:space="0" w:color="auto"/>
              <w:left w:val="nil"/>
              <w:bottom w:val="single" w:sz="4" w:space="0" w:color="auto"/>
              <w:right w:val="single" w:sz="4" w:space="0" w:color="auto"/>
            </w:tcBorders>
            <w:noWrap/>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244</w:t>
            </w:r>
          </w:p>
          <w:p w:rsidR="00C42DD8" w:rsidRPr="00C42DD8" w:rsidRDefault="00C42DD8" w:rsidP="00C42DD8">
            <w:pPr>
              <w:spacing w:after="0" w:line="240" w:lineRule="auto"/>
              <w:rPr>
                <w:rFonts w:ascii="Times New Roman" w:hAnsi="Times New Roman" w:cs="Times New Roman"/>
              </w:rPr>
            </w:pPr>
          </w:p>
          <w:p w:rsidR="00C42DD8" w:rsidRPr="00C42DD8" w:rsidRDefault="00C42DD8" w:rsidP="00C42DD8">
            <w:pPr>
              <w:spacing w:after="0" w:line="240" w:lineRule="auto"/>
              <w:rPr>
                <w:rFonts w:ascii="Times New Roman" w:hAnsi="Times New Roman" w:cs="Times New Roman"/>
              </w:rPr>
            </w:pPr>
          </w:p>
          <w:p w:rsidR="00C42DD8" w:rsidRPr="00C42DD8" w:rsidRDefault="00C42DD8" w:rsidP="00C42DD8">
            <w:pPr>
              <w:spacing w:after="0" w:line="240" w:lineRule="auto"/>
              <w:rPr>
                <w:rFonts w:ascii="Times New Roman" w:hAnsi="Times New Roman" w:cs="Times New Roman"/>
              </w:rPr>
            </w:pPr>
          </w:p>
          <w:p w:rsidR="00C42DD8" w:rsidRPr="00C42DD8" w:rsidRDefault="00C42DD8" w:rsidP="00C42DD8">
            <w:pPr>
              <w:spacing w:after="0" w:line="240" w:lineRule="auto"/>
              <w:rPr>
                <w:rFonts w:ascii="Times New Roman" w:hAnsi="Times New Roman" w:cs="Times New Roman"/>
              </w:rPr>
            </w:pPr>
          </w:p>
          <w:p w:rsidR="00C42DD8" w:rsidRPr="00C42DD8" w:rsidRDefault="00C42DD8" w:rsidP="00C42DD8">
            <w:pPr>
              <w:spacing w:after="0" w:line="240" w:lineRule="auto"/>
              <w:rPr>
                <w:rFonts w:ascii="Times New Roman" w:hAnsi="Times New Roman" w:cs="Times New Roman"/>
              </w:rPr>
            </w:pPr>
          </w:p>
          <w:p w:rsidR="00C42DD8" w:rsidRPr="00C42DD8" w:rsidRDefault="00C42DD8" w:rsidP="00C42DD8">
            <w:pPr>
              <w:spacing w:after="0" w:line="240" w:lineRule="auto"/>
              <w:rPr>
                <w:rFonts w:ascii="Times New Roman" w:hAnsi="Times New Roman" w:cs="Times New Roman"/>
              </w:rPr>
            </w:pPr>
          </w:p>
        </w:tc>
        <w:tc>
          <w:tcPr>
            <w:tcW w:w="850" w:type="dxa"/>
            <w:tcBorders>
              <w:top w:val="single" w:sz="4" w:space="0" w:color="auto"/>
              <w:left w:val="nil"/>
              <w:bottom w:val="single" w:sz="4" w:space="0" w:color="auto"/>
              <w:right w:val="single" w:sz="4" w:space="0" w:color="auto"/>
            </w:tcBorders>
            <w:noWrap/>
          </w:tcPr>
          <w:p w:rsidR="00C42DD8" w:rsidRPr="00C42DD8" w:rsidRDefault="00C42DD8" w:rsidP="00C42DD8">
            <w:pPr>
              <w:spacing w:after="0" w:line="240" w:lineRule="auto"/>
              <w:jc w:val="both"/>
              <w:rPr>
                <w:rFonts w:ascii="Times New Roman" w:hAnsi="Times New Roman" w:cs="Times New Roman"/>
              </w:rPr>
            </w:pPr>
            <w:r w:rsidRPr="00C42DD8">
              <w:rPr>
                <w:rFonts w:ascii="Times New Roman" w:hAnsi="Times New Roman" w:cs="Times New Roman"/>
              </w:rPr>
              <w:t>569,2</w:t>
            </w:r>
          </w:p>
        </w:tc>
        <w:tc>
          <w:tcPr>
            <w:tcW w:w="851" w:type="dxa"/>
            <w:tcBorders>
              <w:top w:val="single" w:sz="4" w:space="0" w:color="auto"/>
              <w:left w:val="nil"/>
              <w:bottom w:val="single" w:sz="4" w:space="0" w:color="auto"/>
              <w:right w:val="single" w:sz="4" w:space="0" w:color="auto"/>
            </w:tcBorders>
          </w:tcPr>
          <w:p w:rsidR="00C42DD8" w:rsidRPr="00C42DD8" w:rsidRDefault="00C42DD8" w:rsidP="00C42DD8">
            <w:pPr>
              <w:spacing w:after="0" w:line="240" w:lineRule="auto"/>
              <w:jc w:val="both"/>
              <w:rPr>
                <w:rFonts w:ascii="Times New Roman" w:hAnsi="Times New Roman" w:cs="Times New Roman"/>
              </w:rPr>
            </w:pPr>
            <w:r w:rsidRPr="00C42DD8">
              <w:rPr>
                <w:rFonts w:ascii="Times New Roman" w:hAnsi="Times New Roman" w:cs="Times New Roman"/>
              </w:rPr>
              <w:t>580,7</w:t>
            </w:r>
          </w:p>
        </w:tc>
        <w:tc>
          <w:tcPr>
            <w:tcW w:w="850" w:type="dxa"/>
            <w:tcBorders>
              <w:top w:val="single" w:sz="4" w:space="0" w:color="auto"/>
              <w:left w:val="nil"/>
              <w:bottom w:val="single" w:sz="4" w:space="0" w:color="auto"/>
              <w:right w:val="single" w:sz="4" w:space="0" w:color="auto"/>
            </w:tcBorders>
          </w:tcPr>
          <w:p w:rsidR="00C42DD8" w:rsidRPr="00C42DD8" w:rsidRDefault="00C42DD8" w:rsidP="00C42DD8">
            <w:pPr>
              <w:spacing w:after="0" w:line="240" w:lineRule="auto"/>
              <w:jc w:val="both"/>
              <w:rPr>
                <w:rFonts w:ascii="Times New Roman" w:hAnsi="Times New Roman" w:cs="Times New Roman"/>
              </w:rPr>
            </w:pPr>
            <w:r w:rsidRPr="00C42DD8">
              <w:rPr>
                <w:rFonts w:ascii="Times New Roman" w:hAnsi="Times New Roman" w:cs="Times New Roman"/>
              </w:rPr>
              <w:t>542,4</w:t>
            </w:r>
          </w:p>
        </w:tc>
        <w:tc>
          <w:tcPr>
            <w:tcW w:w="1525" w:type="dxa"/>
            <w:tcBorders>
              <w:top w:val="single" w:sz="4" w:space="0" w:color="auto"/>
              <w:left w:val="nil"/>
              <w:bottom w:val="single" w:sz="4" w:space="0" w:color="auto"/>
              <w:right w:val="single" w:sz="4" w:space="0" w:color="auto"/>
            </w:tcBorders>
          </w:tcPr>
          <w:p w:rsidR="00C42DD8" w:rsidRPr="00C42DD8" w:rsidRDefault="00C42DD8" w:rsidP="00C42DD8">
            <w:pPr>
              <w:spacing w:after="0" w:line="240" w:lineRule="auto"/>
              <w:jc w:val="both"/>
              <w:rPr>
                <w:rFonts w:ascii="Times New Roman" w:hAnsi="Times New Roman" w:cs="Times New Roman"/>
              </w:rPr>
            </w:pPr>
          </w:p>
        </w:tc>
        <w:tc>
          <w:tcPr>
            <w:tcW w:w="2659" w:type="dxa"/>
            <w:tcBorders>
              <w:top w:val="single" w:sz="4" w:space="0" w:color="auto"/>
              <w:left w:val="nil"/>
              <w:bottom w:val="single" w:sz="4" w:space="0" w:color="auto"/>
              <w:right w:val="single" w:sz="4" w:space="0" w:color="auto"/>
            </w:tcBorders>
          </w:tcPr>
          <w:p w:rsidR="00C42DD8" w:rsidRPr="00C42DD8" w:rsidRDefault="00C42DD8" w:rsidP="00C42DD8">
            <w:pPr>
              <w:spacing w:after="0" w:line="240" w:lineRule="auto"/>
              <w:ind w:left="-142" w:right="-108"/>
              <w:jc w:val="center"/>
              <w:rPr>
                <w:rFonts w:ascii="Times New Roman" w:hAnsi="Times New Roman" w:cs="Times New Roman"/>
              </w:rPr>
            </w:pPr>
            <w:r w:rsidRPr="00C42DD8">
              <w:rPr>
                <w:rFonts w:ascii="Times New Roman" w:hAnsi="Times New Roman" w:cs="Times New Roman"/>
              </w:rPr>
              <w:t>Улучшение качества содержания территории поселения в чистоте и порядке</w:t>
            </w:r>
          </w:p>
        </w:tc>
      </w:tr>
      <w:tr w:rsidR="00C42DD8" w:rsidRPr="00C42DD8" w:rsidTr="00E97AF7">
        <w:trPr>
          <w:gridAfter w:val="1"/>
          <w:wAfter w:w="34" w:type="dxa"/>
          <w:trHeight w:val="262"/>
        </w:trPr>
        <w:tc>
          <w:tcPr>
            <w:tcW w:w="3120" w:type="dxa"/>
            <w:tcBorders>
              <w:top w:val="single" w:sz="4" w:space="0" w:color="auto"/>
              <w:left w:val="single" w:sz="4" w:space="0" w:color="auto"/>
              <w:bottom w:val="single" w:sz="4" w:space="0" w:color="auto"/>
              <w:right w:val="single" w:sz="4" w:space="0" w:color="auto"/>
            </w:tcBorders>
          </w:tcPr>
          <w:p w:rsidR="00C42DD8" w:rsidRPr="00C42DD8" w:rsidRDefault="00C42DD8" w:rsidP="00C42DD8">
            <w:pPr>
              <w:spacing w:after="0" w:line="240" w:lineRule="auto"/>
              <w:ind w:left="-142" w:right="-73"/>
              <w:jc w:val="center"/>
              <w:rPr>
                <w:rFonts w:ascii="Times New Roman" w:hAnsi="Times New Roman" w:cs="Times New Roman"/>
              </w:rPr>
            </w:pPr>
            <w:r w:rsidRPr="00C42DD8">
              <w:rPr>
                <w:rFonts w:ascii="Times New Roman" w:hAnsi="Times New Roman" w:cs="Times New Roman"/>
              </w:rPr>
              <w:t xml:space="preserve">Мероприятие 2 </w:t>
            </w:r>
          </w:p>
          <w:p w:rsidR="00C42DD8" w:rsidRPr="00C42DD8" w:rsidRDefault="00C42DD8" w:rsidP="00C42DD8">
            <w:pPr>
              <w:spacing w:after="0" w:line="240" w:lineRule="auto"/>
              <w:ind w:left="-142" w:right="-73"/>
              <w:jc w:val="center"/>
              <w:rPr>
                <w:rFonts w:ascii="Times New Roman" w:hAnsi="Times New Roman" w:cs="Times New Roman"/>
              </w:rPr>
            </w:pPr>
            <w:r w:rsidRPr="00C42DD8">
              <w:rPr>
                <w:rFonts w:ascii="Times New Roman" w:hAnsi="Times New Roman" w:cs="Times New Roman"/>
              </w:rPr>
              <w:t>Организация общественных работ</w:t>
            </w:r>
          </w:p>
        </w:tc>
        <w:tc>
          <w:tcPr>
            <w:tcW w:w="1984" w:type="dxa"/>
            <w:tcBorders>
              <w:top w:val="single" w:sz="4" w:space="0" w:color="auto"/>
              <w:left w:val="nil"/>
              <w:bottom w:val="single" w:sz="4" w:space="0" w:color="auto"/>
              <w:right w:val="single" w:sz="4" w:space="0" w:color="auto"/>
            </w:tcBorders>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Администрация Златоруновского сельсовета</w:t>
            </w:r>
          </w:p>
        </w:tc>
        <w:tc>
          <w:tcPr>
            <w:tcW w:w="709" w:type="dxa"/>
            <w:tcBorders>
              <w:top w:val="single" w:sz="4" w:space="0" w:color="auto"/>
              <w:left w:val="nil"/>
              <w:bottom w:val="single" w:sz="4" w:space="0" w:color="auto"/>
              <w:right w:val="single" w:sz="4" w:space="0" w:color="auto"/>
            </w:tcBorders>
            <w:noWrap/>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831</w:t>
            </w:r>
          </w:p>
        </w:tc>
        <w:tc>
          <w:tcPr>
            <w:tcW w:w="709" w:type="dxa"/>
            <w:tcBorders>
              <w:top w:val="single" w:sz="4" w:space="0" w:color="auto"/>
              <w:left w:val="nil"/>
              <w:bottom w:val="single" w:sz="4" w:space="0" w:color="auto"/>
              <w:right w:val="single" w:sz="4" w:space="0" w:color="auto"/>
            </w:tcBorders>
            <w:noWrap/>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0503</w:t>
            </w:r>
          </w:p>
        </w:tc>
        <w:tc>
          <w:tcPr>
            <w:tcW w:w="1559" w:type="dxa"/>
            <w:tcBorders>
              <w:top w:val="single" w:sz="4" w:space="0" w:color="auto"/>
              <w:left w:val="nil"/>
              <w:bottom w:val="single" w:sz="4" w:space="0" w:color="auto"/>
              <w:right w:val="single" w:sz="4" w:space="0" w:color="auto"/>
            </w:tcBorders>
            <w:noWrap/>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0210081050</w:t>
            </w:r>
          </w:p>
        </w:tc>
        <w:tc>
          <w:tcPr>
            <w:tcW w:w="709" w:type="dxa"/>
            <w:tcBorders>
              <w:top w:val="single" w:sz="4" w:space="0" w:color="auto"/>
              <w:left w:val="nil"/>
              <w:bottom w:val="single" w:sz="4" w:space="0" w:color="auto"/>
              <w:right w:val="single" w:sz="4" w:space="0" w:color="auto"/>
            </w:tcBorders>
            <w:noWrap/>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240</w:t>
            </w:r>
          </w:p>
        </w:tc>
        <w:tc>
          <w:tcPr>
            <w:tcW w:w="850" w:type="dxa"/>
            <w:tcBorders>
              <w:top w:val="single" w:sz="4" w:space="0" w:color="auto"/>
              <w:left w:val="nil"/>
              <w:bottom w:val="single" w:sz="4" w:space="0" w:color="auto"/>
              <w:right w:val="single" w:sz="4" w:space="0" w:color="auto"/>
            </w:tcBorders>
            <w:noWrap/>
          </w:tcPr>
          <w:p w:rsidR="00C42DD8" w:rsidRPr="00C42DD8" w:rsidRDefault="00C42DD8" w:rsidP="00C42DD8">
            <w:pPr>
              <w:spacing w:after="0" w:line="240" w:lineRule="auto"/>
              <w:jc w:val="both"/>
              <w:rPr>
                <w:rFonts w:ascii="Times New Roman" w:hAnsi="Times New Roman" w:cs="Times New Roman"/>
              </w:rPr>
            </w:pPr>
            <w:r w:rsidRPr="00C42DD8">
              <w:rPr>
                <w:rFonts w:ascii="Times New Roman" w:hAnsi="Times New Roman" w:cs="Times New Roman"/>
              </w:rPr>
              <w:t>35,1</w:t>
            </w:r>
          </w:p>
        </w:tc>
        <w:tc>
          <w:tcPr>
            <w:tcW w:w="851" w:type="dxa"/>
            <w:tcBorders>
              <w:top w:val="single" w:sz="4" w:space="0" w:color="auto"/>
              <w:left w:val="nil"/>
              <w:bottom w:val="single" w:sz="4" w:space="0" w:color="auto"/>
              <w:right w:val="single" w:sz="4" w:space="0" w:color="auto"/>
            </w:tcBorders>
          </w:tcPr>
          <w:p w:rsidR="00C42DD8" w:rsidRPr="00C42DD8" w:rsidRDefault="00C42DD8" w:rsidP="00C42DD8">
            <w:pPr>
              <w:spacing w:after="0" w:line="240" w:lineRule="auto"/>
              <w:jc w:val="both"/>
              <w:rPr>
                <w:rFonts w:ascii="Times New Roman" w:hAnsi="Times New Roman" w:cs="Times New Roman"/>
              </w:rPr>
            </w:pPr>
            <w:r w:rsidRPr="00C42DD8">
              <w:rPr>
                <w:rFonts w:ascii="Times New Roman" w:hAnsi="Times New Roman" w:cs="Times New Roman"/>
              </w:rPr>
              <w:t>35,1</w:t>
            </w:r>
          </w:p>
        </w:tc>
        <w:tc>
          <w:tcPr>
            <w:tcW w:w="850" w:type="dxa"/>
            <w:tcBorders>
              <w:top w:val="single" w:sz="4" w:space="0" w:color="auto"/>
              <w:left w:val="nil"/>
              <w:bottom w:val="single" w:sz="4" w:space="0" w:color="auto"/>
              <w:right w:val="single" w:sz="4" w:space="0" w:color="auto"/>
            </w:tcBorders>
          </w:tcPr>
          <w:p w:rsidR="00C42DD8" w:rsidRPr="00C42DD8" w:rsidRDefault="00C42DD8" w:rsidP="00C42DD8">
            <w:pPr>
              <w:spacing w:after="0" w:line="240" w:lineRule="auto"/>
              <w:jc w:val="both"/>
              <w:rPr>
                <w:rFonts w:ascii="Times New Roman" w:hAnsi="Times New Roman" w:cs="Times New Roman"/>
              </w:rPr>
            </w:pPr>
            <w:r w:rsidRPr="00C42DD8">
              <w:rPr>
                <w:rFonts w:ascii="Times New Roman" w:hAnsi="Times New Roman" w:cs="Times New Roman"/>
              </w:rPr>
              <w:t>35,1</w:t>
            </w:r>
          </w:p>
        </w:tc>
        <w:tc>
          <w:tcPr>
            <w:tcW w:w="1525" w:type="dxa"/>
            <w:tcBorders>
              <w:top w:val="single" w:sz="4" w:space="0" w:color="auto"/>
              <w:left w:val="nil"/>
              <w:bottom w:val="single" w:sz="4" w:space="0" w:color="auto"/>
              <w:right w:val="single" w:sz="4" w:space="0" w:color="auto"/>
            </w:tcBorders>
          </w:tcPr>
          <w:p w:rsidR="00C42DD8" w:rsidRPr="00C42DD8" w:rsidRDefault="00C42DD8" w:rsidP="00C42DD8">
            <w:pPr>
              <w:spacing w:after="0" w:line="240" w:lineRule="auto"/>
              <w:jc w:val="both"/>
              <w:rPr>
                <w:rFonts w:ascii="Times New Roman" w:hAnsi="Times New Roman" w:cs="Times New Roman"/>
              </w:rPr>
            </w:pPr>
          </w:p>
        </w:tc>
        <w:tc>
          <w:tcPr>
            <w:tcW w:w="2659" w:type="dxa"/>
            <w:tcBorders>
              <w:top w:val="single" w:sz="4" w:space="0" w:color="auto"/>
              <w:left w:val="nil"/>
              <w:bottom w:val="single" w:sz="4" w:space="0" w:color="auto"/>
              <w:right w:val="single" w:sz="4" w:space="0" w:color="auto"/>
            </w:tcBorders>
          </w:tcPr>
          <w:p w:rsidR="00C42DD8" w:rsidRPr="00C42DD8" w:rsidRDefault="00C42DD8" w:rsidP="00C42DD8">
            <w:pPr>
              <w:spacing w:after="0" w:line="240" w:lineRule="auto"/>
              <w:ind w:left="-142" w:right="-108"/>
              <w:jc w:val="center"/>
              <w:rPr>
                <w:rFonts w:ascii="Times New Roman" w:hAnsi="Times New Roman" w:cs="Times New Roman"/>
              </w:rPr>
            </w:pPr>
            <w:r w:rsidRPr="00C42DD8">
              <w:rPr>
                <w:rFonts w:ascii="Times New Roman" w:hAnsi="Times New Roman" w:cs="Times New Roman"/>
              </w:rPr>
              <w:t>Организация общественных работ в поселениях</w:t>
            </w:r>
          </w:p>
        </w:tc>
      </w:tr>
      <w:tr w:rsidR="00C42DD8" w:rsidRPr="00C42DD8" w:rsidTr="00E97AF7">
        <w:trPr>
          <w:gridAfter w:val="1"/>
          <w:wAfter w:w="34" w:type="dxa"/>
          <w:trHeight w:val="1310"/>
        </w:trPr>
        <w:tc>
          <w:tcPr>
            <w:tcW w:w="3120" w:type="dxa"/>
            <w:tcBorders>
              <w:left w:val="single" w:sz="4" w:space="0" w:color="auto"/>
              <w:right w:val="single" w:sz="4" w:space="0" w:color="auto"/>
            </w:tcBorders>
          </w:tcPr>
          <w:p w:rsidR="00C42DD8" w:rsidRPr="00C42DD8" w:rsidRDefault="00C42DD8" w:rsidP="00C42DD8">
            <w:pPr>
              <w:spacing w:after="0" w:line="240" w:lineRule="auto"/>
              <w:ind w:left="-142" w:right="-73"/>
              <w:jc w:val="center"/>
              <w:rPr>
                <w:rFonts w:ascii="Times New Roman" w:hAnsi="Times New Roman" w:cs="Times New Roman"/>
              </w:rPr>
            </w:pPr>
            <w:r w:rsidRPr="00C42DD8">
              <w:rPr>
                <w:rFonts w:ascii="Times New Roman" w:hAnsi="Times New Roman" w:cs="Times New Roman"/>
              </w:rPr>
              <w:t>Мероприятие 3</w:t>
            </w:r>
          </w:p>
          <w:p w:rsidR="00C42DD8" w:rsidRPr="00C42DD8" w:rsidRDefault="00C42DD8" w:rsidP="00C42DD8">
            <w:pPr>
              <w:pStyle w:val="a7"/>
              <w:ind w:left="-142" w:right="-73"/>
              <w:jc w:val="center"/>
              <w:rPr>
                <w:sz w:val="22"/>
                <w:szCs w:val="22"/>
              </w:rPr>
            </w:pPr>
            <w:r w:rsidRPr="00C42DD8">
              <w:rPr>
                <w:sz w:val="22"/>
                <w:szCs w:val="22"/>
              </w:rPr>
              <w:t>Улучшение качества  текущего ремонта и содержание дорог</w:t>
            </w:r>
            <w:proofErr w:type="gramStart"/>
            <w:r w:rsidRPr="00C42DD8">
              <w:rPr>
                <w:sz w:val="22"/>
                <w:szCs w:val="22"/>
              </w:rPr>
              <w:t>.(</w:t>
            </w:r>
            <w:proofErr w:type="spellStart"/>
            <w:proofErr w:type="gramEnd"/>
            <w:r w:rsidRPr="00C42DD8">
              <w:rPr>
                <w:sz w:val="22"/>
                <w:szCs w:val="22"/>
              </w:rPr>
              <w:t>грейдерование</w:t>
            </w:r>
            <w:proofErr w:type="spellEnd"/>
            <w:r w:rsidRPr="00C42DD8">
              <w:rPr>
                <w:sz w:val="22"/>
                <w:szCs w:val="22"/>
              </w:rPr>
              <w:t xml:space="preserve">, разравнивание грунта, подсыпка, очистка от снега,  посыпка дорог </w:t>
            </w:r>
            <w:proofErr w:type="spellStart"/>
            <w:r w:rsidRPr="00C42DD8">
              <w:rPr>
                <w:sz w:val="22"/>
                <w:szCs w:val="22"/>
              </w:rPr>
              <w:t>песко-смесью</w:t>
            </w:r>
            <w:proofErr w:type="spellEnd"/>
            <w:r w:rsidRPr="00C42DD8">
              <w:rPr>
                <w:sz w:val="22"/>
                <w:szCs w:val="22"/>
              </w:rPr>
              <w:t xml:space="preserve"> в зимний период)</w:t>
            </w:r>
          </w:p>
          <w:p w:rsidR="00C42DD8" w:rsidRPr="00C42DD8" w:rsidRDefault="00C42DD8" w:rsidP="00C42DD8">
            <w:pPr>
              <w:pStyle w:val="a7"/>
              <w:ind w:left="-142" w:right="-73"/>
              <w:jc w:val="center"/>
              <w:rPr>
                <w:sz w:val="22"/>
                <w:szCs w:val="22"/>
              </w:rPr>
            </w:pPr>
            <w:r w:rsidRPr="00C42DD8">
              <w:rPr>
                <w:sz w:val="22"/>
                <w:szCs w:val="22"/>
              </w:rPr>
              <w:t xml:space="preserve"> </w:t>
            </w:r>
          </w:p>
        </w:tc>
        <w:tc>
          <w:tcPr>
            <w:tcW w:w="1984" w:type="dxa"/>
            <w:tcBorders>
              <w:top w:val="single" w:sz="4" w:space="0" w:color="auto"/>
              <w:left w:val="nil"/>
              <w:right w:val="single" w:sz="4" w:space="0" w:color="auto"/>
            </w:tcBorders>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Администрация Златоруновского сельсовета</w:t>
            </w:r>
          </w:p>
          <w:p w:rsidR="00C42DD8" w:rsidRPr="00C42DD8" w:rsidRDefault="00C42DD8" w:rsidP="00C42DD8">
            <w:pPr>
              <w:spacing w:after="0" w:line="240" w:lineRule="auto"/>
              <w:rPr>
                <w:rFonts w:ascii="Times New Roman" w:hAnsi="Times New Roman" w:cs="Times New Roman"/>
              </w:rPr>
            </w:pPr>
          </w:p>
        </w:tc>
        <w:tc>
          <w:tcPr>
            <w:tcW w:w="709" w:type="dxa"/>
            <w:tcBorders>
              <w:top w:val="single" w:sz="4" w:space="0" w:color="auto"/>
              <w:left w:val="nil"/>
              <w:bottom w:val="single" w:sz="4" w:space="0" w:color="auto"/>
              <w:right w:val="single" w:sz="4" w:space="0" w:color="auto"/>
            </w:tcBorders>
            <w:noWrap/>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831</w:t>
            </w:r>
          </w:p>
        </w:tc>
        <w:tc>
          <w:tcPr>
            <w:tcW w:w="709" w:type="dxa"/>
            <w:tcBorders>
              <w:top w:val="single" w:sz="4" w:space="0" w:color="auto"/>
              <w:left w:val="nil"/>
              <w:bottom w:val="single" w:sz="4" w:space="0" w:color="auto"/>
              <w:right w:val="single" w:sz="4" w:space="0" w:color="auto"/>
            </w:tcBorders>
            <w:noWrap/>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0409</w:t>
            </w:r>
          </w:p>
        </w:tc>
        <w:tc>
          <w:tcPr>
            <w:tcW w:w="1559" w:type="dxa"/>
            <w:tcBorders>
              <w:top w:val="single" w:sz="4" w:space="0" w:color="auto"/>
              <w:left w:val="nil"/>
              <w:bottom w:val="single" w:sz="4" w:space="0" w:color="auto"/>
              <w:right w:val="single" w:sz="4" w:space="0" w:color="auto"/>
            </w:tcBorders>
            <w:noWrap/>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0230097050</w:t>
            </w:r>
          </w:p>
        </w:tc>
        <w:tc>
          <w:tcPr>
            <w:tcW w:w="709" w:type="dxa"/>
            <w:tcBorders>
              <w:top w:val="single" w:sz="4" w:space="0" w:color="auto"/>
              <w:left w:val="nil"/>
              <w:bottom w:val="single" w:sz="4" w:space="0" w:color="auto"/>
              <w:right w:val="single" w:sz="4" w:space="0" w:color="auto"/>
            </w:tcBorders>
            <w:noWrap/>
          </w:tcPr>
          <w:p w:rsidR="00C42DD8" w:rsidRPr="00C42DD8" w:rsidRDefault="00C42DD8" w:rsidP="00C42DD8">
            <w:pPr>
              <w:spacing w:after="0" w:line="240" w:lineRule="auto"/>
              <w:rPr>
                <w:rFonts w:ascii="Times New Roman" w:hAnsi="Times New Roman" w:cs="Times New Roman"/>
              </w:rPr>
            </w:pPr>
          </w:p>
        </w:tc>
        <w:tc>
          <w:tcPr>
            <w:tcW w:w="850" w:type="dxa"/>
            <w:tcBorders>
              <w:top w:val="single" w:sz="4" w:space="0" w:color="auto"/>
              <w:left w:val="nil"/>
              <w:bottom w:val="single" w:sz="4" w:space="0" w:color="auto"/>
              <w:right w:val="single" w:sz="4" w:space="0" w:color="auto"/>
            </w:tcBorders>
            <w:noWrap/>
          </w:tcPr>
          <w:p w:rsidR="00C42DD8" w:rsidRPr="00C42DD8" w:rsidRDefault="00C42DD8" w:rsidP="00C42DD8">
            <w:pPr>
              <w:spacing w:after="0" w:line="240" w:lineRule="auto"/>
              <w:jc w:val="both"/>
              <w:rPr>
                <w:rFonts w:ascii="Times New Roman" w:hAnsi="Times New Roman" w:cs="Times New Roman"/>
              </w:rPr>
            </w:pPr>
            <w:r w:rsidRPr="00C42DD8">
              <w:rPr>
                <w:rFonts w:ascii="Times New Roman" w:hAnsi="Times New Roman" w:cs="Times New Roman"/>
              </w:rPr>
              <w:t>216,7</w:t>
            </w:r>
          </w:p>
        </w:tc>
        <w:tc>
          <w:tcPr>
            <w:tcW w:w="851" w:type="dxa"/>
            <w:tcBorders>
              <w:top w:val="single" w:sz="4" w:space="0" w:color="auto"/>
              <w:left w:val="nil"/>
              <w:bottom w:val="single" w:sz="4" w:space="0" w:color="auto"/>
              <w:right w:val="single" w:sz="4" w:space="0" w:color="auto"/>
            </w:tcBorders>
          </w:tcPr>
          <w:p w:rsidR="00C42DD8" w:rsidRPr="00C42DD8" w:rsidRDefault="00C42DD8" w:rsidP="00C42DD8">
            <w:pPr>
              <w:spacing w:after="0" w:line="240" w:lineRule="auto"/>
              <w:jc w:val="both"/>
              <w:rPr>
                <w:rFonts w:ascii="Times New Roman" w:hAnsi="Times New Roman" w:cs="Times New Roman"/>
              </w:rPr>
            </w:pPr>
            <w:r w:rsidRPr="00C42DD8">
              <w:rPr>
                <w:rFonts w:ascii="Times New Roman" w:hAnsi="Times New Roman" w:cs="Times New Roman"/>
              </w:rPr>
              <w:t>229,3</w:t>
            </w:r>
          </w:p>
        </w:tc>
        <w:tc>
          <w:tcPr>
            <w:tcW w:w="850" w:type="dxa"/>
            <w:tcBorders>
              <w:top w:val="single" w:sz="4" w:space="0" w:color="auto"/>
              <w:left w:val="nil"/>
              <w:bottom w:val="single" w:sz="4" w:space="0" w:color="auto"/>
              <w:right w:val="single" w:sz="4" w:space="0" w:color="auto"/>
            </w:tcBorders>
          </w:tcPr>
          <w:p w:rsidR="00C42DD8" w:rsidRPr="00C42DD8" w:rsidRDefault="00C42DD8" w:rsidP="00C42DD8">
            <w:pPr>
              <w:spacing w:after="0" w:line="240" w:lineRule="auto"/>
              <w:jc w:val="both"/>
              <w:rPr>
                <w:rFonts w:ascii="Times New Roman" w:hAnsi="Times New Roman" w:cs="Times New Roman"/>
              </w:rPr>
            </w:pPr>
            <w:r w:rsidRPr="00C42DD8">
              <w:rPr>
                <w:rFonts w:ascii="Times New Roman" w:hAnsi="Times New Roman" w:cs="Times New Roman"/>
              </w:rPr>
              <w:t>242,8</w:t>
            </w:r>
          </w:p>
        </w:tc>
        <w:tc>
          <w:tcPr>
            <w:tcW w:w="1525" w:type="dxa"/>
            <w:tcBorders>
              <w:top w:val="single" w:sz="4" w:space="0" w:color="auto"/>
              <w:left w:val="nil"/>
              <w:bottom w:val="single" w:sz="4" w:space="0" w:color="auto"/>
              <w:right w:val="single" w:sz="4" w:space="0" w:color="auto"/>
            </w:tcBorders>
          </w:tcPr>
          <w:p w:rsidR="00C42DD8" w:rsidRPr="00C42DD8" w:rsidRDefault="00C42DD8" w:rsidP="00C42DD8">
            <w:pPr>
              <w:spacing w:after="0" w:line="240" w:lineRule="auto"/>
              <w:jc w:val="both"/>
              <w:rPr>
                <w:rFonts w:ascii="Times New Roman" w:hAnsi="Times New Roman" w:cs="Times New Roman"/>
                <w:color w:val="FF0000"/>
                <w:lang w:val="en-US"/>
              </w:rPr>
            </w:pPr>
          </w:p>
        </w:tc>
        <w:tc>
          <w:tcPr>
            <w:tcW w:w="2659" w:type="dxa"/>
            <w:vMerge w:val="restart"/>
            <w:tcBorders>
              <w:top w:val="single" w:sz="4" w:space="0" w:color="auto"/>
              <w:left w:val="nil"/>
              <w:right w:val="single" w:sz="4" w:space="0" w:color="auto"/>
            </w:tcBorders>
          </w:tcPr>
          <w:p w:rsidR="00C42DD8" w:rsidRPr="00C42DD8" w:rsidRDefault="00C42DD8" w:rsidP="00C42DD8">
            <w:pPr>
              <w:spacing w:after="0" w:line="240" w:lineRule="auto"/>
              <w:ind w:left="-142" w:right="-108"/>
              <w:jc w:val="center"/>
              <w:rPr>
                <w:rFonts w:ascii="Times New Roman" w:hAnsi="Times New Roman" w:cs="Times New Roman"/>
              </w:rPr>
            </w:pPr>
            <w:r w:rsidRPr="00C42DD8">
              <w:rPr>
                <w:rFonts w:ascii="Times New Roman" w:hAnsi="Times New Roman" w:cs="Times New Roman"/>
              </w:rPr>
              <w:t>Улучшение качества  текущего ремонта и содержание дорог</w:t>
            </w:r>
          </w:p>
        </w:tc>
      </w:tr>
      <w:tr w:rsidR="00C42DD8" w:rsidRPr="00C42DD8" w:rsidTr="00E97AF7">
        <w:trPr>
          <w:gridAfter w:val="1"/>
          <w:wAfter w:w="34" w:type="dxa"/>
          <w:trHeight w:val="393"/>
        </w:trPr>
        <w:tc>
          <w:tcPr>
            <w:tcW w:w="3120" w:type="dxa"/>
            <w:vMerge w:val="restart"/>
            <w:tcBorders>
              <w:top w:val="single" w:sz="4" w:space="0" w:color="auto"/>
              <w:left w:val="single" w:sz="4" w:space="0" w:color="auto"/>
              <w:bottom w:val="single" w:sz="4" w:space="0" w:color="auto"/>
              <w:right w:val="single" w:sz="4" w:space="0" w:color="auto"/>
            </w:tcBorders>
          </w:tcPr>
          <w:p w:rsidR="00C42DD8" w:rsidRPr="00C42DD8" w:rsidRDefault="00C42DD8" w:rsidP="00C42DD8">
            <w:pPr>
              <w:pStyle w:val="a7"/>
              <w:ind w:left="-142" w:right="-73"/>
              <w:jc w:val="center"/>
              <w:rPr>
                <w:sz w:val="22"/>
                <w:szCs w:val="22"/>
              </w:rPr>
            </w:pPr>
            <w:r w:rsidRPr="00C42DD8">
              <w:rPr>
                <w:sz w:val="22"/>
                <w:szCs w:val="22"/>
              </w:rPr>
              <w:t xml:space="preserve">Обеспечение освещением территорий (ремонт уличного освещения установка и  замена приборов учета потребляемых энергоресурсов) </w:t>
            </w:r>
          </w:p>
        </w:tc>
        <w:tc>
          <w:tcPr>
            <w:tcW w:w="1984" w:type="dxa"/>
            <w:vMerge w:val="restart"/>
            <w:tcBorders>
              <w:top w:val="single" w:sz="4" w:space="0" w:color="auto"/>
              <w:left w:val="nil"/>
              <w:bottom w:val="single" w:sz="4" w:space="0" w:color="auto"/>
              <w:right w:val="single" w:sz="4" w:space="0" w:color="auto"/>
            </w:tcBorders>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Администрация Златоруновского сельсовета</w:t>
            </w:r>
          </w:p>
          <w:p w:rsidR="00C42DD8" w:rsidRPr="00C42DD8" w:rsidRDefault="00C42DD8" w:rsidP="00C42DD8">
            <w:pPr>
              <w:spacing w:after="0" w:line="240" w:lineRule="auto"/>
              <w:rPr>
                <w:rFonts w:ascii="Times New Roman" w:hAnsi="Times New Roman" w:cs="Times New Roman"/>
              </w:rPr>
            </w:pPr>
          </w:p>
        </w:tc>
        <w:tc>
          <w:tcPr>
            <w:tcW w:w="709" w:type="dxa"/>
            <w:tcBorders>
              <w:left w:val="nil"/>
              <w:bottom w:val="single" w:sz="4" w:space="0" w:color="auto"/>
              <w:right w:val="single" w:sz="4" w:space="0" w:color="auto"/>
            </w:tcBorders>
            <w:noWrap/>
          </w:tcPr>
          <w:p w:rsidR="00C42DD8" w:rsidRPr="00C42DD8" w:rsidRDefault="00C42DD8" w:rsidP="00C42DD8">
            <w:pPr>
              <w:spacing w:after="0" w:line="240" w:lineRule="auto"/>
              <w:jc w:val="center"/>
              <w:rPr>
                <w:rFonts w:ascii="Times New Roman" w:hAnsi="Times New Roman" w:cs="Times New Roman"/>
              </w:rPr>
            </w:pPr>
          </w:p>
        </w:tc>
        <w:tc>
          <w:tcPr>
            <w:tcW w:w="709" w:type="dxa"/>
            <w:tcBorders>
              <w:left w:val="nil"/>
              <w:bottom w:val="single" w:sz="4" w:space="0" w:color="auto"/>
              <w:right w:val="single" w:sz="4" w:space="0" w:color="auto"/>
            </w:tcBorders>
            <w:noWrap/>
          </w:tcPr>
          <w:p w:rsidR="00C42DD8" w:rsidRPr="00C42DD8" w:rsidRDefault="00C42DD8" w:rsidP="00C42DD8">
            <w:pPr>
              <w:spacing w:after="0" w:line="240" w:lineRule="auto"/>
              <w:rPr>
                <w:rFonts w:ascii="Times New Roman" w:hAnsi="Times New Roman" w:cs="Times New Roman"/>
              </w:rPr>
            </w:pPr>
          </w:p>
        </w:tc>
        <w:tc>
          <w:tcPr>
            <w:tcW w:w="1559" w:type="dxa"/>
            <w:tcBorders>
              <w:left w:val="nil"/>
              <w:bottom w:val="single" w:sz="4" w:space="0" w:color="auto"/>
              <w:right w:val="single" w:sz="4" w:space="0" w:color="auto"/>
            </w:tcBorders>
            <w:noWrap/>
          </w:tcPr>
          <w:p w:rsidR="00C42DD8" w:rsidRPr="00C42DD8" w:rsidRDefault="00C42DD8" w:rsidP="00C42DD8">
            <w:pPr>
              <w:spacing w:after="0" w:line="240" w:lineRule="auto"/>
              <w:rPr>
                <w:rFonts w:ascii="Times New Roman" w:hAnsi="Times New Roman" w:cs="Times New Roman"/>
              </w:rPr>
            </w:pPr>
          </w:p>
        </w:tc>
        <w:tc>
          <w:tcPr>
            <w:tcW w:w="709" w:type="dxa"/>
            <w:tcBorders>
              <w:left w:val="nil"/>
              <w:bottom w:val="single" w:sz="4" w:space="0" w:color="auto"/>
              <w:right w:val="single" w:sz="4" w:space="0" w:color="auto"/>
            </w:tcBorders>
            <w:noWrap/>
          </w:tcPr>
          <w:p w:rsidR="00C42DD8" w:rsidRPr="00C42DD8" w:rsidRDefault="00C42DD8" w:rsidP="00C42DD8">
            <w:pPr>
              <w:spacing w:after="0" w:line="240" w:lineRule="auto"/>
              <w:rPr>
                <w:rFonts w:ascii="Times New Roman" w:hAnsi="Times New Roman" w:cs="Times New Roman"/>
              </w:rPr>
            </w:pPr>
          </w:p>
        </w:tc>
        <w:tc>
          <w:tcPr>
            <w:tcW w:w="850" w:type="dxa"/>
            <w:tcBorders>
              <w:left w:val="nil"/>
              <w:bottom w:val="single" w:sz="4" w:space="0" w:color="auto"/>
              <w:right w:val="single" w:sz="4" w:space="0" w:color="auto"/>
            </w:tcBorders>
            <w:noWrap/>
          </w:tcPr>
          <w:p w:rsidR="00C42DD8" w:rsidRPr="00C42DD8" w:rsidRDefault="00C42DD8" w:rsidP="00C42DD8">
            <w:pPr>
              <w:spacing w:after="0" w:line="240" w:lineRule="auto"/>
              <w:jc w:val="both"/>
              <w:rPr>
                <w:rFonts w:ascii="Times New Roman" w:hAnsi="Times New Roman" w:cs="Times New Roman"/>
              </w:rPr>
            </w:pPr>
          </w:p>
        </w:tc>
        <w:tc>
          <w:tcPr>
            <w:tcW w:w="851" w:type="dxa"/>
            <w:tcBorders>
              <w:left w:val="nil"/>
              <w:bottom w:val="single" w:sz="4" w:space="0" w:color="auto"/>
              <w:right w:val="single" w:sz="4" w:space="0" w:color="auto"/>
            </w:tcBorders>
          </w:tcPr>
          <w:p w:rsidR="00C42DD8" w:rsidRPr="00C42DD8" w:rsidRDefault="00C42DD8" w:rsidP="00C42DD8">
            <w:pPr>
              <w:spacing w:after="0" w:line="240" w:lineRule="auto"/>
              <w:jc w:val="both"/>
              <w:rPr>
                <w:rFonts w:ascii="Times New Roman" w:hAnsi="Times New Roman" w:cs="Times New Roman"/>
                <w:lang w:val="en-US"/>
              </w:rPr>
            </w:pPr>
          </w:p>
        </w:tc>
        <w:tc>
          <w:tcPr>
            <w:tcW w:w="850" w:type="dxa"/>
            <w:tcBorders>
              <w:left w:val="nil"/>
              <w:bottom w:val="single" w:sz="4" w:space="0" w:color="auto"/>
              <w:right w:val="single" w:sz="4" w:space="0" w:color="auto"/>
            </w:tcBorders>
          </w:tcPr>
          <w:p w:rsidR="00C42DD8" w:rsidRPr="00C42DD8" w:rsidRDefault="00C42DD8" w:rsidP="00C42DD8">
            <w:pPr>
              <w:spacing w:after="0" w:line="240" w:lineRule="auto"/>
              <w:jc w:val="both"/>
              <w:rPr>
                <w:rFonts w:ascii="Times New Roman" w:hAnsi="Times New Roman" w:cs="Times New Roman"/>
                <w:lang w:val="en-US"/>
              </w:rPr>
            </w:pPr>
          </w:p>
        </w:tc>
        <w:tc>
          <w:tcPr>
            <w:tcW w:w="1525" w:type="dxa"/>
            <w:tcBorders>
              <w:left w:val="nil"/>
              <w:bottom w:val="single" w:sz="4" w:space="0" w:color="auto"/>
              <w:right w:val="single" w:sz="4" w:space="0" w:color="auto"/>
            </w:tcBorders>
          </w:tcPr>
          <w:p w:rsidR="00C42DD8" w:rsidRPr="00C42DD8" w:rsidRDefault="00C42DD8" w:rsidP="00C42DD8">
            <w:pPr>
              <w:spacing w:after="0" w:line="240" w:lineRule="auto"/>
              <w:jc w:val="both"/>
              <w:rPr>
                <w:rFonts w:ascii="Times New Roman" w:hAnsi="Times New Roman" w:cs="Times New Roman"/>
                <w:lang w:val="en-US"/>
              </w:rPr>
            </w:pPr>
          </w:p>
        </w:tc>
        <w:tc>
          <w:tcPr>
            <w:tcW w:w="2659" w:type="dxa"/>
            <w:vMerge/>
            <w:tcBorders>
              <w:left w:val="nil"/>
              <w:right w:val="single" w:sz="4" w:space="0" w:color="auto"/>
            </w:tcBorders>
          </w:tcPr>
          <w:p w:rsidR="00C42DD8" w:rsidRPr="00C42DD8" w:rsidRDefault="00C42DD8" w:rsidP="00C42DD8">
            <w:pPr>
              <w:spacing w:after="0" w:line="240" w:lineRule="auto"/>
              <w:ind w:left="-142" w:right="-108"/>
              <w:jc w:val="center"/>
              <w:rPr>
                <w:rFonts w:ascii="Times New Roman" w:hAnsi="Times New Roman" w:cs="Times New Roman"/>
              </w:rPr>
            </w:pPr>
          </w:p>
        </w:tc>
      </w:tr>
      <w:tr w:rsidR="00C42DD8" w:rsidRPr="00C42DD8" w:rsidTr="00E97AF7">
        <w:trPr>
          <w:gridAfter w:val="1"/>
          <w:wAfter w:w="34" w:type="dxa"/>
          <w:trHeight w:val="853"/>
        </w:trPr>
        <w:tc>
          <w:tcPr>
            <w:tcW w:w="3120" w:type="dxa"/>
            <w:vMerge/>
            <w:tcBorders>
              <w:top w:val="single" w:sz="4" w:space="0" w:color="auto"/>
              <w:left w:val="single" w:sz="4" w:space="0" w:color="auto"/>
              <w:bottom w:val="single" w:sz="4" w:space="0" w:color="auto"/>
              <w:right w:val="single" w:sz="4" w:space="0" w:color="auto"/>
            </w:tcBorders>
          </w:tcPr>
          <w:p w:rsidR="00C42DD8" w:rsidRPr="00C42DD8" w:rsidRDefault="00C42DD8" w:rsidP="00C42DD8">
            <w:pPr>
              <w:spacing w:after="0" w:line="240" w:lineRule="auto"/>
              <w:ind w:left="-142" w:right="-73"/>
              <w:jc w:val="center"/>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C42DD8" w:rsidRPr="00C42DD8" w:rsidRDefault="00C42DD8" w:rsidP="00C42DD8">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noWrap/>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831</w:t>
            </w:r>
          </w:p>
        </w:tc>
        <w:tc>
          <w:tcPr>
            <w:tcW w:w="709" w:type="dxa"/>
            <w:tcBorders>
              <w:top w:val="single" w:sz="4" w:space="0" w:color="auto"/>
              <w:left w:val="nil"/>
              <w:bottom w:val="single" w:sz="4" w:space="0" w:color="auto"/>
              <w:right w:val="single" w:sz="4" w:space="0" w:color="auto"/>
            </w:tcBorders>
            <w:noWrap/>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0503</w:t>
            </w:r>
          </w:p>
        </w:tc>
        <w:tc>
          <w:tcPr>
            <w:tcW w:w="1559" w:type="dxa"/>
            <w:tcBorders>
              <w:top w:val="single" w:sz="4" w:space="0" w:color="auto"/>
              <w:left w:val="nil"/>
              <w:bottom w:val="single" w:sz="4" w:space="0" w:color="auto"/>
              <w:right w:val="single" w:sz="4" w:space="0" w:color="auto"/>
            </w:tcBorders>
            <w:noWrap/>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0210095030</w:t>
            </w:r>
          </w:p>
        </w:tc>
        <w:tc>
          <w:tcPr>
            <w:tcW w:w="709" w:type="dxa"/>
            <w:tcBorders>
              <w:top w:val="single" w:sz="4" w:space="0" w:color="auto"/>
              <w:left w:val="nil"/>
              <w:bottom w:val="single" w:sz="4" w:space="0" w:color="auto"/>
              <w:right w:val="single" w:sz="4" w:space="0" w:color="auto"/>
            </w:tcBorders>
            <w:noWrap/>
          </w:tcPr>
          <w:p w:rsidR="00C42DD8" w:rsidRPr="00C42DD8" w:rsidRDefault="00C42DD8" w:rsidP="00C42DD8">
            <w:pPr>
              <w:spacing w:after="0" w:line="240" w:lineRule="auto"/>
              <w:rPr>
                <w:rFonts w:ascii="Times New Roman" w:hAnsi="Times New Roman" w:cs="Times New Roman"/>
              </w:rPr>
            </w:pPr>
          </w:p>
        </w:tc>
        <w:tc>
          <w:tcPr>
            <w:tcW w:w="850" w:type="dxa"/>
            <w:tcBorders>
              <w:top w:val="single" w:sz="4" w:space="0" w:color="auto"/>
              <w:left w:val="nil"/>
              <w:bottom w:val="single" w:sz="4" w:space="0" w:color="auto"/>
              <w:right w:val="single" w:sz="4" w:space="0" w:color="auto"/>
            </w:tcBorders>
            <w:noWrap/>
          </w:tcPr>
          <w:p w:rsidR="00C42DD8" w:rsidRPr="00C42DD8" w:rsidRDefault="00C42DD8" w:rsidP="00C42DD8">
            <w:pPr>
              <w:spacing w:after="0" w:line="240" w:lineRule="auto"/>
              <w:jc w:val="both"/>
              <w:rPr>
                <w:rFonts w:ascii="Times New Roman" w:hAnsi="Times New Roman" w:cs="Times New Roman"/>
              </w:rPr>
            </w:pPr>
            <w:r w:rsidRPr="00C42DD8">
              <w:rPr>
                <w:rFonts w:ascii="Times New Roman" w:hAnsi="Times New Roman" w:cs="Times New Roman"/>
              </w:rPr>
              <w:t>102,9</w:t>
            </w:r>
          </w:p>
        </w:tc>
        <w:tc>
          <w:tcPr>
            <w:tcW w:w="851" w:type="dxa"/>
            <w:tcBorders>
              <w:top w:val="single" w:sz="4" w:space="0" w:color="auto"/>
              <w:left w:val="nil"/>
              <w:bottom w:val="single" w:sz="4" w:space="0" w:color="auto"/>
              <w:right w:val="single" w:sz="4" w:space="0" w:color="auto"/>
            </w:tcBorders>
          </w:tcPr>
          <w:p w:rsidR="00C42DD8" w:rsidRPr="00C42DD8" w:rsidRDefault="00C42DD8" w:rsidP="00C42DD8">
            <w:pPr>
              <w:spacing w:after="0" w:line="240" w:lineRule="auto"/>
              <w:jc w:val="both"/>
              <w:rPr>
                <w:rFonts w:ascii="Times New Roman" w:hAnsi="Times New Roman" w:cs="Times New Roman"/>
              </w:rPr>
            </w:pPr>
            <w:r w:rsidRPr="00C42DD8">
              <w:rPr>
                <w:rFonts w:ascii="Times New Roman" w:hAnsi="Times New Roman" w:cs="Times New Roman"/>
              </w:rPr>
              <w:t>0</w:t>
            </w:r>
          </w:p>
        </w:tc>
        <w:tc>
          <w:tcPr>
            <w:tcW w:w="850" w:type="dxa"/>
            <w:tcBorders>
              <w:top w:val="single" w:sz="4" w:space="0" w:color="auto"/>
              <w:left w:val="nil"/>
              <w:bottom w:val="single" w:sz="4" w:space="0" w:color="auto"/>
              <w:right w:val="single" w:sz="4" w:space="0" w:color="auto"/>
            </w:tcBorders>
          </w:tcPr>
          <w:p w:rsidR="00C42DD8" w:rsidRPr="00C42DD8" w:rsidRDefault="00C42DD8" w:rsidP="00C42DD8">
            <w:pPr>
              <w:spacing w:after="0" w:line="240" w:lineRule="auto"/>
              <w:jc w:val="both"/>
              <w:rPr>
                <w:rFonts w:ascii="Times New Roman" w:hAnsi="Times New Roman" w:cs="Times New Roman"/>
              </w:rPr>
            </w:pPr>
            <w:r w:rsidRPr="00C42DD8">
              <w:rPr>
                <w:rFonts w:ascii="Times New Roman" w:hAnsi="Times New Roman" w:cs="Times New Roman"/>
              </w:rPr>
              <w:t>0</w:t>
            </w:r>
          </w:p>
        </w:tc>
        <w:tc>
          <w:tcPr>
            <w:tcW w:w="1525" w:type="dxa"/>
            <w:tcBorders>
              <w:top w:val="single" w:sz="4" w:space="0" w:color="auto"/>
              <w:left w:val="nil"/>
              <w:bottom w:val="single" w:sz="4" w:space="0" w:color="auto"/>
              <w:right w:val="single" w:sz="4" w:space="0" w:color="auto"/>
            </w:tcBorders>
          </w:tcPr>
          <w:p w:rsidR="00C42DD8" w:rsidRPr="00C42DD8" w:rsidRDefault="00C42DD8" w:rsidP="00C42DD8">
            <w:pPr>
              <w:spacing w:after="0" w:line="240" w:lineRule="auto"/>
              <w:jc w:val="both"/>
              <w:rPr>
                <w:rFonts w:ascii="Times New Roman" w:hAnsi="Times New Roman" w:cs="Times New Roman"/>
              </w:rPr>
            </w:pPr>
          </w:p>
        </w:tc>
        <w:tc>
          <w:tcPr>
            <w:tcW w:w="2659" w:type="dxa"/>
            <w:vMerge/>
            <w:tcBorders>
              <w:left w:val="nil"/>
              <w:bottom w:val="single" w:sz="4" w:space="0" w:color="auto"/>
              <w:right w:val="single" w:sz="4" w:space="0" w:color="auto"/>
            </w:tcBorders>
          </w:tcPr>
          <w:p w:rsidR="00C42DD8" w:rsidRPr="00C42DD8" w:rsidRDefault="00C42DD8" w:rsidP="00C42DD8">
            <w:pPr>
              <w:spacing w:after="0" w:line="240" w:lineRule="auto"/>
              <w:ind w:left="-142" w:right="-108"/>
              <w:jc w:val="center"/>
              <w:rPr>
                <w:rFonts w:ascii="Times New Roman" w:hAnsi="Times New Roman" w:cs="Times New Roman"/>
              </w:rPr>
            </w:pPr>
          </w:p>
        </w:tc>
      </w:tr>
      <w:tr w:rsidR="00C42DD8" w:rsidRPr="00C42DD8" w:rsidTr="00E97AF7">
        <w:trPr>
          <w:gridAfter w:val="1"/>
          <w:wAfter w:w="34" w:type="dxa"/>
          <w:trHeight w:val="242"/>
        </w:trPr>
        <w:tc>
          <w:tcPr>
            <w:tcW w:w="3120" w:type="dxa"/>
            <w:vMerge/>
            <w:tcBorders>
              <w:top w:val="single" w:sz="4" w:space="0" w:color="auto"/>
              <w:left w:val="single" w:sz="4" w:space="0" w:color="auto"/>
              <w:bottom w:val="single" w:sz="4" w:space="0" w:color="auto"/>
              <w:right w:val="single" w:sz="4" w:space="0" w:color="auto"/>
            </w:tcBorders>
          </w:tcPr>
          <w:p w:rsidR="00C42DD8" w:rsidRPr="00C42DD8" w:rsidRDefault="00C42DD8" w:rsidP="00C42DD8">
            <w:pPr>
              <w:spacing w:after="0" w:line="240" w:lineRule="auto"/>
              <w:ind w:left="-142" w:right="-73"/>
              <w:jc w:val="center"/>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C42DD8" w:rsidRPr="00C42DD8" w:rsidRDefault="00C42DD8" w:rsidP="00C42DD8">
            <w:pPr>
              <w:spacing w:after="0" w:line="240" w:lineRule="auto"/>
              <w:rPr>
                <w:rFonts w:ascii="Times New Roman" w:hAnsi="Times New Roman" w:cs="Times New Roman"/>
              </w:rPr>
            </w:pPr>
          </w:p>
        </w:tc>
        <w:tc>
          <w:tcPr>
            <w:tcW w:w="3686" w:type="dxa"/>
            <w:gridSpan w:val="4"/>
            <w:tcBorders>
              <w:top w:val="single" w:sz="4" w:space="0" w:color="auto"/>
              <w:left w:val="single" w:sz="4" w:space="0" w:color="auto"/>
              <w:bottom w:val="single" w:sz="4" w:space="0" w:color="auto"/>
              <w:right w:val="single" w:sz="4" w:space="0" w:color="auto"/>
            </w:tcBorders>
            <w:noWrap/>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Итого</w:t>
            </w:r>
          </w:p>
        </w:tc>
        <w:tc>
          <w:tcPr>
            <w:tcW w:w="850" w:type="dxa"/>
            <w:tcBorders>
              <w:top w:val="single" w:sz="4" w:space="0" w:color="auto"/>
              <w:left w:val="nil"/>
              <w:bottom w:val="single" w:sz="4" w:space="0" w:color="auto"/>
              <w:right w:val="single" w:sz="4" w:space="0" w:color="auto"/>
            </w:tcBorders>
            <w:noWrap/>
          </w:tcPr>
          <w:p w:rsidR="00C42DD8" w:rsidRPr="00C42DD8" w:rsidRDefault="00C42DD8" w:rsidP="00C42DD8">
            <w:pPr>
              <w:spacing w:after="0" w:line="240" w:lineRule="auto"/>
              <w:jc w:val="both"/>
              <w:rPr>
                <w:rFonts w:ascii="Times New Roman" w:hAnsi="Times New Roman" w:cs="Times New Roman"/>
              </w:rPr>
            </w:pPr>
            <w:r w:rsidRPr="00C42DD8">
              <w:rPr>
                <w:rFonts w:ascii="Times New Roman" w:hAnsi="Times New Roman" w:cs="Times New Roman"/>
              </w:rPr>
              <w:t>923,9</w:t>
            </w:r>
          </w:p>
        </w:tc>
        <w:tc>
          <w:tcPr>
            <w:tcW w:w="851" w:type="dxa"/>
            <w:tcBorders>
              <w:top w:val="single" w:sz="4" w:space="0" w:color="auto"/>
              <w:left w:val="nil"/>
              <w:bottom w:val="single" w:sz="4" w:space="0" w:color="auto"/>
              <w:right w:val="single" w:sz="4" w:space="0" w:color="auto"/>
            </w:tcBorders>
          </w:tcPr>
          <w:p w:rsidR="00C42DD8" w:rsidRPr="00C42DD8" w:rsidRDefault="00C42DD8" w:rsidP="00C42DD8">
            <w:pPr>
              <w:spacing w:after="0" w:line="240" w:lineRule="auto"/>
              <w:jc w:val="both"/>
              <w:rPr>
                <w:rFonts w:ascii="Times New Roman" w:hAnsi="Times New Roman" w:cs="Times New Roman"/>
              </w:rPr>
            </w:pPr>
            <w:r w:rsidRPr="00C42DD8">
              <w:rPr>
                <w:rFonts w:ascii="Times New Roman" w:hAnsi="Times New Roman" w:cs="Times New Roman"/>
              </w:rPr>
              <w:t>845,1</w:t>
            </w:r>
          </w:p>
        </w:tc>
        <w:tc>
          <w:tcPr>
            <w:tcW w:w="850" w:type="dxa"/>
            <w:tcBorders>
              <w:top w:val="single" w:sz="4" w:space="0" w:color="auto"/>
              <w:left w:val="nil"/>
              <w:bottom w:val="single" w:sz="4" w:space="0" w:color="auto"/>
              <w:right w:val="single" w:sz="4" w:space="0" w:color="auto"/>
            </w:tcBorders>
          </w:tcPr>
          <w:p w:rsidR="00C42DD8" w:rsidRPr="00C42DD8" w:rsidRDefault="00C42DD8" w:rsidP="00C42DD8">
            <w:pPr>
              <w:spacing w:after="0" w:line="240" w:lineRule="auto"/>
              <w:jc w:val="both"/>
              <w:rPr>
                <w:rFonts w:ascii="Times New Roman" w:hAnsi="Times New Roman" w:cs="Times New Roman"/>
              </w:rPr>
            </w:pPr>
            <w:r w:rsidRPr="00C42DD8">
              <w:rPr>
                <w:rFonts w:ascii="Times New Roman" w:hAnsi="Times New Roman" w:cs="Times New Roman"/>
              </w:rPr>
              <w:t>820,3</w:t>
            </w:r>
          </w:p>
        </w:tc>
        <w:tc>
          <w:tcPr>
            <w:tcW w:w="1525" w:type="dxa"/>
            <w:tcBorders>
              <w:top w:val="single" w:sz="4" w:space="0" w:color="auto"/>
              <w:left w:val="nil"/>
              <w:bottom w:val="single" w:sz="4" w:space="0" w:color="auto"/>
              <w:right w:val="single" w:sz="4" w:space="0" w:color="auto"/>
            </w:tcBorders>
          </w:tcPr>
          <w:p w:rsidR="00C42DD8" w:rsidRPr="00C42DD8" w:rsidRDefault="00C42DD8" w:rsidP="00C42DD8">
            <w:pPr>
              <w:spacing w:after="0" w:line="240" w:lineRule="auto"/>
              <w:jc w:val="both"/>
              <w:rPr>
                <w:rFonts w:ascii="Times New Roman" w:hAnsi="Times New Roman" w:cs="Times New Roman"/>
              </w:rPr>
            </w:pPr>
            <w:r w:rsidRPr="00C42DD8">
              <w:rPr>
                <w:rFonts w:ascii="Times New Roman" w:hAnsi="Times New Roman" w:cs="Times New Roman"/>
              </w:rPr>
              <w:t>3297,0</w:t>
            </w:r>
          </w:p>
        </w:tc>
        <w:tc>
          <w:tcPr>
            <w:tcW w:w="2659" w:type="dxa"/>
            <w:tcBorders>
              <w:top w:val="single" w:sz="4" w:space="0" w:color="auto"/>
              <w:left w:val="nil"/>
              <w:bottom w:val="single" w:sz="4" w:space="0" w:color="auto"/>
              <w:right w:val="single" w:sz="4" w:space="0" w:color="auto"/>
            </w:tcBorders>
          </w:tcPr>
          <w:p w:rsidR="00C42DD8" w:rsidRPr="00C42DD8" w:rsidRDefault="00C42DD8" w:rsidP="00C42DD8">
            <w:pPr>
              <w:spacing w:after="0" w:line="240" w:lineRule="auto"/>
              <w:ind w:left="-142" w:right="-108"/>
              <w:jc w:val="center"/>
              <w:rPr>
                <w:rFonts w:ascii="Times New Roman" w:hAnsi="Times New Roman" w:cs="Times New Roman"/>
              </w:rPr>
            </w:pPr>
          </w:p>
        </w:tc>
      </w:tr>
      <w:tr w:rsidR="00C42DD8" w:rsidRPr="00C42DD8" w:rsidTr="00E97AF7">
        <w:trPr>
          <w:gridAfter w:val="10"/>
          <w:wAfter w:w="10455" w:type="dxa"/>
          <w:trHeight w:val="513"/>
        </w:trPr>
        <w:tc>
          <w:tcPr>
            <w:tcW w:w="3120" w:type="dxa"/>
            <w:vMerge/>
            <w:tcBorders>
              <w:top w:val="single" w:sz="4" w:space="0" w:color="auto"/>
              <w:left w:val="single" w:sz="4" w:space="0" w:color="auto"/>
              <w:bottom w:val="single" w:sz="4" w:space="0" w:color="auto"/>
              <w:right w:val="single" w:sz="4" w:space="0" w:color="auto"/>
            </w:tcBorders>
          </w:tcPr>
          <w:p w:rsidR="00C42DD8" w:rsidRPr="00C42DD8" w:rsidRDefault="00C42DD8" w:rsidP="00C42DD8">
            <w:pPr>
              <w:spacing w:after="0" w:line="240" w:lineRule="auto"/>
              <w:ind w:left="-142" w:right="-73"/>
              <w:jc w:val="center"/>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C42DD8" w:rsidRPr="00C42DD8" w:rsidRDefault="00C42DD8" w:rsidP="00C42DD8">
            <w:pPr>
              <w:spacing w:after="0" w:line="240" w:lineRule="auto"/>
              <w:rPr>
                <w:rFonts w:ascii="Times New Roman" w:hAnsi="Times New Roman" w:cs="Times New Roman"/>
              </w:rPr>
            </w:pPr>
          </w:p>
        </w:tc>
      </w:tr>
    </w:tbl>
    <w:p w:rsidR="00C42DD8" w:rsidRPr="00C42DD8" w:rsidRDefault="00C42DD8" w:rsidP="00C42DD8">
      <w:pPr>
        <w:pStyle w:val="a7"/>
        <w:ind w:left="383"/>
        <w:outlineLvl w:val="0"/>
        <w:rPr>
          <w:sz w:val="22"/>
          <w:szCs w:val="22"/>
        </w:rPr>
        <w:sectPr w:rsidR="00C42DD8" w:rsidRPr="00C42DD8" w:rsidSect="00887A9B">
          <w:pgSz w:w="16838" w:h="11906" w:orient="landscape"/>
          <w:pgMar w:top="426" w:right="851" w:bottom="851" w:left="1134" w:header="454" w:footer="340" w:gutter="0"/>
          <w:cols w:space="708"/>
          <w:docGrid w:linePitch="381"/>
        </w:sectPr>
      </w:pPr>
      <w:r w:rsidRPr="00C42DD8">
        <w:rPr>
          <w:sz w:val="22"/>
          <w:szCs w:val="22"/>
        </w:rPr>
        <w:t xml:space="preserve">                                                            Перечень мероприятий подпрограммы 1</w:t>
      </w:r>
    </w:p>
    <w:tbl>
      <w:tblPr>
        <w:tblW w:w="0" w:type="auto"/>
        <w:tblInd w:w="-459" w:type="dxa"/>
        <w:tblLook w:val="04A0"/>
      </w:tblPr>
      <w:tblGrid>
        <w:gridCol w:w="4785"/>
        <w:gridCol w:w="5138"/>
      </w:tblGrid>
      <w:tr w:rsidR="00C42DD8" w:rsidRPr="00C42DD8" w:rsidTr="00E97AF7">
        <w:trPr>
          <w:trHeight w:val="1337"/>
        </w:trPr>
        <w:tc>
          <w:tcPr>
            <w:tcW w:w="4785" w:type="dxa"/>
          </w:tcPr>
          <w:p w:rsidR="00C42DD8" w:rsidRPr="00C42DD8" w:rsidRDefault="00C42DD8" w:rsidP="00C42DD8">
            <w:pPr>
              <w:spacing w:after="0" w:line="240" w:lineRule="auto"/>
              <w:rPr>
                <w:rFonts w:ascii="Times New Roman" w:hAnsi="Times New Roman" w:cs="Times New Roman"/>
              </w:rPr>
            </w:pPr>
          </w:p>
        </w:tc>
        <w:tc>
          <w:tcPr>
            <w:tcW w:w="5138" w:type="dxa"/>
          </w:tcPr>
          <w:p w:rsidR="00C42DD8" w:rsidRPr="00C42DD8" w:rsidRDefault="00C42DD8" w:rsidP="00C42DD8">
            <w:pPr>
              <w:shd w:val="clear" w:color="auto" w:fill="FFFFFF"/>
              <w:spacing w:after="0" w:line="240" w:lineRule="auto"/>
              <w:rPr>
                <w:rFonts w:ascii="Times New Roman" w:hAnsi="Times New Roman" w:cs="Times New Roman"/>
              </w:rPr>
            </w:pPr>
            <w:r w:rsidRPr="00C42DD8">
              <w:rPr>
                <w:rFonts w:ascii="Times New Roman" w:hAnsi="Times New Roman" w:cs="Times New Roman"/>
              </w:rPr>
              <w:t>Приложение к муниципальной программе «Развитие жилищно-коммунального хозяйства, обеспечение комфортных и безопасных условий жизни на территории Златоруновского сельсовета»</w:t>
            </w:r>
          </w:p>
        </w:tc>
      </w:tr>
    </w:tbl>
    <w:p w:rsidR="00C42DD8" w:rsidRPr="00C42DD8" w:rsidRDefault="00C42DD8" w:rsidP="00C42DD8">
      <w:pPr>
        <w:shd w:val="clear" w:color="auto" w:fill="FFFFFF"/>
        <w:spacing w:after="0" w:line="240" w:lineRule="auto"/>
        <w:rPr>
          <w:rFonts w:ascii="Times New Roman" w:hAnsi="Times New Roman" w:cs="Times New Roman"/>
        </w:rPr>
      </w:pPr>
      <w:r w:rsidRPr="00C42DD8">
        <w:rPr>
          <w:rFonts w:ascii="Times New Roman" w:hAnsi="Times New Roman" w:cs="Times New Roman"/>
        </w:rPr>
        <w:t xml:space="preserve">                                                                                                 </w:t>
      </w:r>
    </w:p>
    <w:p w:rsidR="00C42DD8" w:rsidRPr="00C42DD8" w:rsidRDefault="00C42DD8" w:rsidP="00C42DD8">
      <w:pPr>
        <w:numPr>
          <w:ilvl w:val="0"/>
          <w:numId w:val="28"/>
        </w:numPr>
        <w:spacing w:after="0" w:line="240" w:lineRule="auto"/>
        <w:jc w:val="center"/>
        <w:rPr>
          <w:rFonts w:ascii="Times New Roman" w:hAnsi="Times New Roman" w:cs="Times New Roman"/>
          <w:b/>
          <w:bCs/>
        </w:rPr>
      </w:pPr>
      <w:r w:rsidRPr="00C42DD8">
        <w:rPr>
          <w:rFonts w:ascii="Times New Roman" w:hAnsi="Times New Roman" w:cs="Times New Roman"/>
          <w:b/>
          <w:bCs/>
        </w:rPr>
        <w:t>ПАСПОРТ ПОДПРОГРАММЫ 2</w:t>
      </w:r>
    </w:p>
    <w:p w:rsidR="00C42DD8" w:rsidRPr="00C42DD8" w:rsidRDefault="00C42DD8" w:rsidP="00C42DD8">
      <w:pPr>
        <w:spacing w:after="0" w:line="240" w:lineRule="auto"/>
        <w:jc w:val="center"/>
        <w:rPr>
          <w:rFonts w:ascii="Times New Roman" w:hAnsi="Times New Roman" w:cs="Times New Roman"/>
          <w:b/>
        </w:rPr>
      </w:pPr>
      <w:r w:rsidRPr="00C42DD8">
        <w:rPr>
          <w:rFonts w:ascii="Times New Roman" w:hAnsi="Times New Roman" w:cs="Times New Roman"/>
          <w:b/>
        </w:rPr>
        <w:t xml:space="preserve"> «Обеспечение пожарной безопасности территории, профилактика терроризма, экстремизма и чрезвычайных ситуаций»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5"/>
        <w:gridCol w:w="6095"/>
      </w:tblGrid>
      <w:tr w:rsidR="00C42DD8" w:rsidRPr="00C42DD8" w:rsidTr="00E97AF7">
        <w:tc>
          <w:tcPr>
            <w:tcW w:w="3475" w:type="dxa"/>
          </w:tcPr>
          <w:p w:rsidR="00C42DD8" w:rsidRPr="00C42DD8" w:rsidRDefault="00C42DD8" w:rsidP="00C42DD8">
            <w:pPr>
              <w:spacing w:after="0" w:line="240" w:lineRule="auto"/>
              <w:ind w:left="-36" w:right="-108"/>
              <w:jc w:val="center"/>
              <w:rPr>
                <w:rFonts w:ascii="Times New Roman" w:hAnsi="Times New Roman" w:cs="Times New Roman"/>
                <w:bCs/>
              </w:rPr>
            </w:pPr>
            <w:r w:rsidRPr="00C42DD8">
              <w:rPr>
                <w:rFonts w:ascii="Times New Roman" w:hAnsi="Times New Roman" w:cs="Times New Roman"/>
                <w:bCs/>
              </w:rPr>
              <w:t>Наименование муниципальной программы</w:t>
            </w:r>
          </w:p>
        </w:tc>
        <w:tc>
          <w:tcPr>
            <w:tcW w:w="6095" w:type="dxa"/>
          </w:tcPr>
          <w:p w:rsidR="00C42DD8" w:rsidRPr="00C42DD8" w:rsidRDefault="00C42DD8" w:rsidP="00C42DD8">
            <w:pPr>
              <w:spacing w:after="0" w:line="240" w:lineRule="auto"/>
              <w:ind w:left="-36" w:right="-108"/>
              <w:rPr>
                <w:rFonts w:ascii="Times New Roman" w:hAnsi="Times New Roman" w:cs="Times New Roman"/>
              </w:rPr>
            </w:pPr>
            <w:r w:rsidRPr="00C42DD8">
              <w:rPr>
                <w:rFonts w:ascii="Times New Roman" w:hAnsi="Times New Roman" w:cs="Times New Roman"/>
              </w:rPr>
              <w:t>«Развитие жилищно-коммунального хозяйства, обеспечение комфортных и безопасных условий жизни на территории Златоруновского сельсовета»</w:t>
            </w:r>
            <w:r w:rsidRPr="00C42DD8">
              <w:rPr>
                <w:rFonts w:ascii="Times New Roman" w:hAnsi="Times New Roman" w:cs="Times New Roman"/>
                <w:b/>
                <w:bCs/>
              </w:rPr>
              <w:t xml:space="preserve">  </w:t>
            </w:r>
          </w:p>
        </w:tc>
      </w:tr>
      <w:tr w:rsidR="00C42DD8" w:rsidRPr="00C42DD8" w:rsidTr="00E97AF7">
        <w:tc>
          <w:tcPr>
            <w:tcW w:w="3475" w:type="dxa"/>
          </w:tcPr>
          <w:p w:rsidR="00C42DD8" w:rsidRPr="00C42DD8" w:rsidRDefault="00C42DD8" w:rsidP="00C42DD8">
            <w:pPr>
              <w:spacing w:after="0" w:line="240" w:lineRule="auto"/>
              <w:ind w:left="-36" w:right="-108"/>
              <w:rPr>
                <w:rFonts w:ascii="Times New Roman" w:hAnsi="Times New Roman" w:cs="Times New Roman"/>
              </w:rPr>
            </w:pPr>
            <w:r w:rsidRPr="00C42DD8">
              <w:rPr>
                <w:rFonts w:ascii="Times New Roman" w:hAnsi="Times New Roman" w:cs="Times New Roman"/>
              </w:rPr>
              <w:t>Муниципальный заказчик</w:t>
            </w:r>
          </w:p>
        </w:tc>
        <w:tc>
          <w:tcPr>
            <w:tcW w:w="6095" w:type="dxa"/>
          </w:tcPr>
          <w:p w:rsidR="00C42DD8" w:rsidRPr="00C42DD8" w:rsidRDefault="00C42DD8" w:rsidP="00C42DD8">
            <w:pPr>
              <w:spacing w:after="0" w:line="240" w:lineRule="auto"/>
              <w:ind w:left="-36" w:right="-108"/>
              <w:rPr>
                <w:rFonts w:ascii="Times New Roman" w:hAnsi="Times New Roman" w:cs="Times New Roman"/>
              </w:rPr>
            </w:pPr>
            <w:r w:rsidRPr="00C42DD8">
              <w:rPr>
                <w:rFonts w:ascii="Times New Roman" w:hAnsi="Times New Roman" w:cs="Times New Roman"/>
              </w:rPr>
              <w:t>Администрация Златоруновского сельсовета Ужурского района Красноярского края</w:t>
            </w:r>
          </w:p>
        </w:tc>
      </w:tr>
      <w:tr w:rsidR="00C42DD8" w:rsidRPr="00C42DD8" w:rsidTr="00E97AF7">
        <w:tc>
          <w:tcPr>
            <w:tcW w:w="3475" w:type="dxa"/>
          </w:tcPr>
          <w:p w:rsidR="00C42DD8" w:rsidRPr="00C42DD8" w:rsidRDefault="00C42DD8" w:rsidP="00C42DD8">
            <w:pPr>
              <w:spacing w:after="0" w:line="240" w:lineRule="auto"/>
              <w:ind w:left="-36" w:right="-108"/>
              <w:rPr>
                <w:rFonts w:ascii="Times New Roman" w:hAnsi="Times New Roman" w:cs="Times New Roman"/>
              </w:rPr>
            </w:pPr>
            <w:r w:rsidRPr="00C42DD8">
              <w:rPr>
                <w:rFonts w:ascii="Times New Roman" w:hAnsi="Times New Roman" w:cs="Times New Roman"/>
              </w:rPr>
              <w:t>Исполнители мероприятий подпрограммы, главные распорядители бюджетных средств</w:t>
            </w:r>
          </w:p>
        </w:tc>
        <w:tc>
          <w:tcPr>
            <w:tcW w:w="6095" w:type="dxa"/>
          </w:tcPr>
          <w:p w:rsidR="00C42DD8" w:rsidRPr="00C42DD8" w:rsidRDefault="00C42DD8" w:rsidP="00C42DD8">
            <w:pPr>
              <w:spacing w:after="0" w:line="240" w:lineRule="auto"/>
              <w:ind w:left="-36" w:right="-108"/>
              <w:rPr>
                <w:rFonts w:ascii="Times New Roman" w:hAnsi="Times New Roman" w:cs="Times New Roman"/>
              </w:rPr>
            </w:pPr>
            <w:r w:rsidRPr="00C42DD8">
              <w:rPr>
                <w:rFonts w:ascii="Times New Roman" w:hAnsi="Times New Roman" w:cs="Times New Roman"/>
              </w:rPr>
              <w:t>Администрация Златоруновского сельсовета Ужурского района Красноярского края</w:t>
            </w:r>
          </w:p>
        </w:tc>
      </w:tr>
      <w:tr w:rsidR="00C42DD8" w:rsidRPr="00C42DD8" w:rsidTr="00E97AF7">
        <w:tc>
          <w:tcPr>
            <w:tcW w:w="3475" w:type="dxa"/>
          </w:tcPr>
          <w:p w:rsidR="00C42DD8" w:rsidRPr="00C42DD8" w:rsidRDefault="00C42DD8" w:rsidP="00C42DD8">
            <w:pPr>
              <w:spacing w:after="0" w:line="240" w:lineRule="auto"/>
              <w:ind w:left="-36" w:right="-108"/>
              <w:rPr>
                <w:rFonts w:ascii="Times New Roman" w:hAnsi="Times New Roman" w:cs="Times New Roman"/>
              </w:rPr>
            </w:pPr>
            <w:r w:rsidRPr="00C42DD8">
              <w:rPr>
                <w:rFonts w:ascii="Times New Roman" w:hAnsi="Times New Roman" w:cs="Times New Roman"/>
              </w:rPr>
              <w:t xml:space="preserve">Цель подпрограммы </w:t>
            </w:r>
          </w:p>
        </w:tc>
        <w:tc>
          <w:tcPr>
            <w:tcW w:w="6095" w:type="dxa"/>
          </w:tcPr>
          <w:p w:rsidR="00C42DD8" w:rsidRPr="00C42DD8" w:rsidRDefault="00C42DD8" w:rsidP="00C42DD8">
            <w:pPr>
              <w:spacing w:after="0" w:line="240" w:lineRule="auto"/>
              <w:ind w:left="-36" w:right="-108"/>
              <w:rPr>
                <w:rFonts w:ascii="Times New Roman" w:hAnsi="Times New Roman" w:cs="Times New Roman"/>
              </w:rPr>
            </w:pPr>
            <w:r w:rsidRPr="00C42DD8">
              <w:rPr>
                <w:rFonts w:ascii="Times New Roman" w:hAnsi="Times New Roman" w:cs="Times New Roman"/>
              </w:rPr>
              <w:t>Защита жизни и здоровья граждан, их прав и свобод</w:t>
            </w:r>
          </w:p>
        </w:tc>
      </w:tr>
      <w:tr w:rsidR="00C42DD8" w:rsidRPr="00C42DD8" w:rsidTr="00E97AF7">
        <w:tc>
          <w:tcPr>
            <w:tcW w:w="3475" w:type="dxa"/>
          </w:tcPr>
          <w:p w:rsidR="00C42DD8" w:rsidRPr="00C42DD8" w:rsidRDefault="00C42DD8" w:rsidP="00C42DD8">
            <w:pPr>
              <w:spacing w:after="0" w:line="240" w:lineRule="auto"/>
              <w:ind w:left="-36" w:right="-108"/>
              <w:rPr>
                <w:rFonts w:ascii="Times New Roman" w:hAnsi="Times New Roman" w:cs="Times New Roman"/>
              </w:rPr>
            </w:pPr>
            <w:r w:rsidRPr="00C42DD8">
              <w:rPr>
                <w:rFonts w:ascii="Times New Roman" w:hAnsi="Times New Roman" w:cs="Times New Roman"/>
              </w:rPr>
              <w:t xml:space="preserve">Задачи подпрограммы </w:t>
            </w:r>
          </w:p>
        </w:tc>
        <w:tc>
          <w:tcPr>
            <w:tcW w:w="6095" w:type="dxa"/>
          </w:tcPr>
          <w:p w:rsidR="00C42DD8" w:rsidRPr="00C42DD8" w:rsidRDefault="00C42DD8" w:rsidP="00C42DD8">
            <w:pPr>
              <w:spacing w:after="0" w:line="240" w:lineRule="auto"/>
              <w:ind w:left="-36" w:right="-108"/>
              <w:rPr>
                <w:rFonts w:ascii="Times New Roman" w:hAnsi="Times New Roman" w:cs="Times New Roman"/>
              </w:rPr>
            </w:pPr>
            <w:r w:rsidRPr="00C42DD8">
              <w:rPr>
                <w:rFonts w:ascii="Times New Roman" w:hAnsi="Times New Roman" w:cs="Times New Roman"/>
              </w:rPr>
              <w:t>Повышение уровня защищенности населения по гражданской обороне, действиям при угрозе и возникновении чрезвычайных ситуаций, выполнению требований пожарной безопасности.</w:t>
            </w:r>
          </w:p>
        </w:tc>
      </w:tr>
      <w:tr w:rsidR="00C42DD8" w:rsidRPr="00C42DD8" w:rsidTr="00E97AF7">
        <w:tc>
          <w:tcPr>
            <w:tcW w:w="3475" w:type="dxa"/>
          </w:tcPr>
          <w:p w:rsidR="00C42DD8" w:rsidRPr="00C42DD8" w:rsidRDefault="00C42DD8" w:rsidP="00C42DD8">
            <w:pPr>
              <w:spacing w:after="0" w:line="240" w:lineRule="auto"/>
              <w:ind w:left="-36" w:right="-108"/>
              <w:rPr>
                <w:rFonts w:ascii="Times New Roman" w:hAnsi="Times New Roman" w:cs="Times New Roman"/>
              </w:rPr>
            </w:pPr>
            <w:r w:rsidRPr="00C42DD8">
              <w:rPr>
                <w:rFonts w:ascii="Times New Roman" w:hAnsi="Times New Roman" w:cs="Times New Roman"/>
              </w:rPr>
              <w:t>Целевые индикаторы</w:t>
            </w:r>
          </w:p>
        </w:tc>
        <w:tc>
          <w:tcPr>
            <w:tcW w:w="6095" w:type="dxa"/>
          </w:tcPr>
          <w:p w:rsidR="00C42DD8" w:rsidRPr="00C42DD8" w:rsidRDefault="00C42DD8" w:rsidP="00C42DD8">
            <w:pPr>
              <w:spacing w:after="0" w:line="240" w:lineRule="auto"/>
              <w:ind w:left="-36" w:right="-108"/>
              <w:rPr>
                <w:rFonts w:ascii="Times New Roman" w:hAnsi="Times New Roman" w:cs="Times New Roman"/>
              </w:rPr>
            </w:pPr>
            <w:r w:rsidRPr="00C42DD8">
              <w:rPr>
                <w:rFonts w:ascii="Times New Roman" w:hAnsi="Times New Roman" w:cs="Times New Roman"/>
              </w:rPr>
              <w:t>1. Доля мероприятий по пожарной безопасности и чрезвычайным ситуациям.</w:t>
            </w:r>
          </w:p>
        </w:tc>
      </w:tr>
      <w:tr w:rsidR="00C42DD8" w:rsidRPr="00C42DD8" w:rsidTr="00E97AF7">
        <w:tc>
          <w:tcPr>
            <w:tcW w:w="3475" w:type="dxa"/>
          </w:tcPr>
          <w:p w:rsidR="00C42DD8" w:rsidRPr="00C42DD8" w:rsidRDefault="00C42DD8" w:rsidP="00C42DD8">
            <w:pPr>
              <w:spacing w:after="0" w:line="240" w:lineRule="auto"/>
              <w:ind w:left="-36" w:right="-108"/>
              <w:rPr>
                <w:rFonts w:ascii="Times New Roman" w:hAnsi="Times New Roman" w:cs="Times New Roman"/>
              </w:rPr>
            </w:pPr>
            <w:r w:rsidRPr="00C42DD8">
              <w:rPr>
                <w:rFonts w:ascii="Times New Roman" w:hAnsi="Times New Roman" w:cs="Times New Roman"/>
              </w:rPr>
              <w:t>Объемы и источники финансирования подпрограммы</w:t>
            </w:r>
          </w:p>
        </w:tc>
        <w:tc>
          <w:tcPr>
            <w:tcW w:w="6095" w:type="dxa"/>
          </w:tcPr>
          <w:p w:rsidR="00C42DD8" w:rsidRPr="00C42DD8" w:rsidRDefault="00C42DD8" w:rsidP="00C42DD8">
            <w:pPr>
              <w:spacing w:after="0" w:line="240" w:lineRule="auto"/>
              <w:ind w:left="-36" w:right="-108"/>
              <w:rPr>
                <w:rFonts w:ascii="Times New Roman" w:hAnsi="Times New Roman" w:cs="Times New Roman"/>
              </w:rPr>
            </w:pPr>
            <w:r w:rsidRPr="00C42DD8">
              <w:rPr>
                <w:rFonts w:ascii="Times New Roman" w:hAnsi="Times New Roman" w:cs="Times New Roman"/>
              </w:rPr>
              <w:t xml:space="preserve">Общий объем финансирования подпрограммы составляет 2023-2025 </w:t>
            </w:r>
            <w:proofErr w:type="gramStart"/>
            <w:r w:rsidRPr="00C42DD8">
              <w:rPr>
                <w:rFonts w:ascii="Times New Roman" w:hAnsi="Times New Roman" w:cs="Times New Roman"/>
              </w:rPr>
              <w:t>годах</w:t>
            </w:r>
            <w:proofErr w:type="gramEnd"/>
            <w:r w:rsidRPr="00C42DD8">
              <w:rPr>
                <w:rFonts w:ascii="Times New Roman" w:hAnsi="Times New Roman" w:cs="Times New Roman"/>
              </w:rPr>
              <w:t>:</w:t>
            </w:r>
          </w:p>
          <w:p w:rsidR="00C42DD8" w:rsidRPr="00C42DD8" w:rsidRDefault="00C42DD8" w:rsidP="00C42DD8">
            <w:pPr>
              <w:spacing w:after="0" w:line="240" w:lineRule="auto"/>
              <w:ind w:left="-36" w:right="-108"/>
              <w:rPr>
                <w:rFonts w:ascii="Times New Roman" w:hAnsi="Times New Roman" w:cs="Times New Roman"/>
              </w:rPr>
            </w:pPr>
            <w:r w:rsidRPr="00C42DD8">
              <w:rPr>
                <w:rFonts w:ascii="Times New Roman" w:hAnsi="Times New Roman" w:cs="Times New Roman"/>
              </w:rPr>
              <w:t xml:space="preserve"> 38,1 тыс. рублей.</w:t>
            </w:r>
          </w:p>
          <w:p w:rsidR="00C42DD8" w:rsidRPr="00C42DD8" w:rsidRDefault="00C42DD8" w:rsidP="00C42DD8">
            <w:pPr>
              <w:spacing w:after="0" w:line="240" w:lineRule="auto"/>
              <w:ind w:left="-36" w:right="-108"/>
              <w:rPr>
                <w:rFonts w:ascii="Times New Roman" w:hAnsi="Times New Roman" w:cs="Times New Roman"/>
                <w:color w:val="000000"/>
              </w:rPr>
            </w:pPr>
            <w:r w:rsidRPr="00C42DD8">
              <w:rPr>
                <w:rFonts w:ascii="Times New Roman" w:hAnsi="Times New Roman" w:cs="Times New Roman"/>
                <w:color w:val="000000"/>
              </w:rPr>
              <w:t>в 2023 году: 12,7 тыс. рублей</w:t>
            </w:r>
          </w:p>
          <w:p w:rsidR="00C42DD8" w:rsidRPr="00C42DD8" w:rsidRDefault="00C42DD8" w:rsidP="00C42DD8">
            <w:pPr>
              <w:spacing w:after="0" w:line="240" w:lineRule="auto"/>
              <w:ind w:left="-36" w:right="-108"/>
              <w:rPr>
                <w:rFonts w:ascii="Times New Roman" w:hAnsi="Times New Roman" w:cs="Times New Roman"/>
                <w:color w:val="000000"/>
              </w:rPr>
            </w:pPr>
            <w:r w:rsidRPr="00C42DD8">
              <w:rPr>
                <w:rFonts w:ascii="Times New Roman" w:hAnsi="Times New Roman" w:cs="Times New Roman"/>
                <w:color w:val="000000"/>
              </w:rPr>
              <w:t>в 2024 году: 12,7 тыс. рублей</w:t>
            </w:r>
          </w:p>
          <w:p w:rsidR="00C42DD8" w:rsidRPr="00C42DD8" w:rsidRDefault="00C42DD8" w:rsidP="00C42DD8">
            <w:pPr>
              <w:spacing w:after="0" w:line="240" w:lineRule="auto"/>
              <w:ind w:left="-36" w:right="-108"/>
              <w:rPr>
                <w:rFonts w:ascii="Times New Roman" w:hAnsi="Times New Roman" w:cs="Times New Roman"/>
                <w:color w:val="000000"/>
              </w:rPr>
            </w:pPr>
            <w:r w:rsidRPr="00C42DD8">
              <w:rPr>
                <w:rFonts w:ascii="Times New Roman" w:hAnsi="Times New Roman" w:cs="Times New Roman"/>
                <w:color w:val="000000"/>
              </w:rPr>
              <w:t>в 2025 году: 12,7 тыс. рублей</w:t>
            </w:r>
          </w:p>
          <w:p w:rsidR="00C42DD8" w:rsidRPr="00C42DD8" w:rsidRDefault="00C42DD8" w:rsidP="00C42DD8">
            <w:pPr>
              <w:spacing w:after="0" w:line="240" w:lineRule="auto"/>
              <w:ind w:left="-36" w:right="-108"/>
              <w:rPr>
                <w:rFonts w:ascii="Times New Roman" w:hAnsi="Times New Roman" w:cs="Times New Roman"/>
                <w:i/>
                <w:iCs/>
              </w:rPr>
            </w:pPr>
            <w:r w:rsidRPr="00C42DD8">
              <w:rPr>
                <w:rFonts w:ascii="Times New Roman" w:hAnsi="Times New Roman" w:cs="Times New Roman"/>
                <w:i/>
                <w:iCs/>
              </w:rPr>
              <w:t>Объем средств местного бюджета для финансирования Программы носят прогнозный характер и подлежат ежегодной корректировке.</w:t>
            </w:r>
          </w:p>
        </w:tc>
      </w:tr>
      <w:tr w:rsidR="00C42DD8" w:rsidRPr="00C42DD8" w:rsidTr="00E97AF7">
        <w:tc>
          <w:tcPr>
            <w:tcW w:w="3475" w:type="dxa"/>
          </w:tcPr>
          <w:p w:rsidR="00C42DD8" w:rsidRPr="00C42DD8" w:rsidRDefault="00C42DD8" w:rsidP="00C42DD8">
            <w:pPr>
              <w:spacing w:after="0" w:line="240" w:lineRule="auto"/>
              <w:ind w:left="-36" w:right="-108"/>
              <w:rPr>
                <w:rFonts w:ascii="Times New Roman" w:hAnsi="Times New Roman" w:cs="Times New Roman"/>
              </w:rPr>
            </w:pPr>
            <w:r w:rsidRPr="00C42DD8">
              <w:rPr>
                <w:rFonts w:ascii="Times New Roman" w:hAnsi="Times New Roman" w:cs="Times New Roman"/>
              </w:rPr>
              <w:t xml:space="preserve">Система организации </w:t>
            </w:r>
            <w:proofErr w:type="gramStart"/>
            <w:r w:rsidRPr="00C42DD8">
              <w:rPr>
                <w:rFonts w:ascii="Times New Roman" w:hAnsi="Times New Roman" w:cs="Times New Roman"/>
              </w:rPr>
              <w:t>контроля за</w:t>
            </w:r>
            <w:proofErr w:type="gramEnd"/>
            <w:r w:rsidRPr="00C42DD8">
              <w:rPr>
                <w:rFonts w:ascii="Times New Roman" w:hAnsi="Times New Roman" w:cs="Times New Roman"/>
              </w:rPr>
              <w:t xml:space="preserve"> исполнением подпрограммы</w:t>
            </w:r>
          </w:p>
        </w:tc>
        <w:tc>
          <w:tcPr>
            <w:tcW w:w="6095" w:type="dxa"/>
          </w:tcPr>
          <w:p w:rsidR="00C42DD8" w:rsidRPr="00C42DD8" w:rsidRDefault="00C42DD8" w:rsidP="00C42DD8">
            <w:pPr>
              <w:spacing w:after="0" w:line="240" w:lineRule="auto"/>
              <w:ind w:left="-36" w:right="-108"/>
              <w:rPr>
                <w:rFonts w:ascii="Times New Roman" w:hAnsi="Times New Roman" w:cs="Times New Roman"/>
              </w:rPr>
            </w:pPr>
            <w:proofErr w:type="gramStart"/>
            <w:r w:rsidRPr="00C42DD8">
              <w:rPr>
                <w:rFonts w:ascii="Times New Roman" w:hAnsi="Times New Roman" w:cs="Times New Roman"/>
              </w:rPr>
              <w:t>Контроль за</w:t>
            </w:r>
            <w:proofErr w:type="gramEnd"/>
            <w:r w:rsidRPr="00C42DD8">
              <w:rPr>
                <w:rFonts w:ascii="Times New Roman" w:hAnsi="Times New Roman" w:cs="Times New Roman"/>
              </w:rPr>
              <w:t xml:space="preserve"> реализацией  подпрограммы осуществляется администрацией Златоруновского сельсовета</w:t>
            </w:r>
          </w:p>
        </w:tc>
      </w:tr>
    </w:tbl>
    <w:p w:rsidR="00C42DD8" w:rsidRPr="00C42DD8" w:rsidRDefault="00C42DD8" w:rsidP="00C42DD8">
      <w:pPr>
        <w:pStyle w:val="a7"/>
        <w:widowControl w:val="0"/>
        <w:autoSpaceDE w:val="0"/>
        <w:autoSpaceDN w:val="0"/>
        <w:adjustRightInd w:val="0"/>
        <w:ind w:left="284"/>
        <w:contextualSpacing w:val="0"/>
        <w:rPr>
          <w:sz w:val="22"/>
          <w:szCs w:val="22"/>
        </w:rPr>
      </w:pPr>
      <w:r w:rsidRPr="00C42DD8">
        <w:rPr>
          <w:b/>
          <w:bCs/>
          <w:sz w:val="22"/>
          <w:szCs w:val="22"/>
        </w:rPr>
        <w:t xml:space="preserve">                       2. Мероприятия подпрограммы</w:t>
      </w:r>
    </w:p>
    <w:p w:rsidR="00C42DD8" w:rsidRPr="00C42DD8" w:rsidRDefault="00C42DD8" w:rsidP="00C42DD8">
      <w:pPr>
        <w:widowControl w:val="0"/>
        <w:autoSpaceDE w:val="0"/>
        <w:autoSpaceDN w:val="0"/>
        <w:adjustRightInd w:val="0"/>
        <w:spacing w:after="0" w:line="240" w:lineRule="auto"/>
        <w:ind w:left="-340" w:firstLine="624"/>
        <w:jc w:val="both"/>
        <w:rPr>
          <w:rFonts w:ascii="Times New Roman" w:hAnsi="Times New Roman" w:cs="Times New Roman"/>
        </w:rPr>
      </w:pPr>
    </w:p>
    <w:p w:rsidR="00C42DD8" w:rsidRPr="00C42DD8" w:rsidRDefault="00C42DD8" w:rsidP="00C42DD8">
      <w:pPr>
        <w:widowControl w:val="0"/>
        <w:autoSpaceDE w:val="0"/>
        <w:autoSpaceDN w:val="0"/>
        <w:adjustRightInd w:val="0"/>
        <w:spacing w:after="0" w:line="240" w:lineRule="auto"/>
        <w:ind w:left="-340" w:firstLine="624"/>
        <w:rPr>
          <w:rFonts w:ascii="Times New Roman" w:hAnsi="Times New Roman" w:cs="Times New Roman"/>
        </w:rPr>
      </w:pPr>
      <w:r w:rsidRPr="00C42DD8">
        <w:rPr>
          <w:rFonts w:ascii="Times New Roman" w:hAnsi="Times New Roman" w:cs="Times New Roman"/>
        </w:rPr>
        <w:t>Мероприятия программы приведены в приложении №1 к подпрограмме №2.</w:t>
      </w:r>
    </w:p>
    <w:p w:rsidR="00C42DD8" w:rsidRPr="00C42DD8" w:rsidRDefault="00C42DD8" w:rsidP="00C42DD8">
      <w:pPr>
        <w:pStyle w:val="a7"/>
        <w:widowControl w:val="0"/>
        <w:autoSpaceDE w:val="0"/>
        <w:autoSpaceDN w:val="0"/>
        <w:adjustRightInd w:val="0"/>
        <w:contextualSpacing w:val="0"/>
        <w:rPr>
          <w:sz w:val="22"/>
          <w:szCs w:val="22"/>
        </w:rPr>
      </w:pPr>
      <w:r w:rsidRPr="00C42DD8">
        <w:rPr>
          <w:b/>
          <w:bCs/>
          <w:sz w:val="22"/>
          <w:szCs w:val="22"/>
        </w:rPr>
        <w:t xml:space="preserve">              3. Механизм реализации подпрограммы №2</w:t>
      </w:r>
    </w:p>
    <w:p w:rsidR="00C42DD8" w:rsidRPr="00C42DD8" w:rsidRDefault="00C42DD8" w:rsidP="00C42DD8">
      <w:pPr>
        <w:widowControl w:val="0"/>
        <w:autoSpaceDE w:val="0"/>
        <w:autoSpaceDN w:val="0"/>
        <w:adjustRightInd w:val="0"/>
        <w:spacing w:after="0" w:line="240" w:lineRule="auto"/>
        <w:ind w:left="-340" w:firstLine="624"/>
        <w:rPr>
          <w:rFonts w:ascii="Times New Roman" w:hAnsi="Times New Roman" w:cs="Times New Roman"/>
        </w:rPr>
      </w:pPr>
    </w:p>
    <w:p w:rsidR="00C42DD8" w:rsidRPr="00C42DD8" w:rsidRDefault="00C42DD8" w:rsidP="00C42DD8">
      <w:pPr>
        <w:widowControl w:val="0"/>
        <w:autoSpaceDE w:val="0"/>
        <w:autoSpaceDN w:val="0"/>
        <w:adjustRightInd w:val="0"/>
        <w:spacing w:after="0" w:line="240" w:lineRule="auto"/>
        <w:ind w:left="-340" w:firstLine="624"/>
        <w:rPr>
          <w:rFonts w:ascii="Times New Roman" w:hAnsi="Times New Roman" w:cs="Times New Roman"/>
        </w:rPr>
      </w:pPr>
      <w:r w:rsidRPr="00C42DD8">
        <w:rPr>
          <w:rFonts w:ascii="Times New Roman" w:hAnsi="Times New Roman" w:cs="Times New Roman"/>
        </w:rPr>
        <w:t>Реализация предусмотренных подпрограммой мероприятий позволит обеспечить:</w:t>
      </w:r>
    </w:p>
    <w:p w:rsidR="00C42DD8" w:rsidRPr="00C42DD8" w:rsidRDefault="00C42DD8" w:rsidP="00C42DD8">
      <w:pPr>
        <w:widowControl w:val="0"/>
        <w:autoSpaceDE w:val="0"/>
        <w:autoSpaceDN w:val="0"/>
        <w:adjustRightInd w:val="0"/>
        <w:spacing w:after="0" w:line="240" w:lineRule="auto"/>
        <w:ind w:left="-340" w:firstLine="624"/>
        <w:rPr>
          <w:rFonts w:ascii="Times New Roman" w:hAnsi="Times New Roman" w:cs="Times New Roman"/>
        </w:rPr>
      </w:pPr>
      <w:r w:rsidRPr="00C42DD8">
        <w:rPr>
          <w:rFonts w:ascii="Times New Roman" w:hAnsi="Times New Roman" w:cs="Times New Roman"/>
        </w:rPr>
        <w:t>- снижение последствий от чрезвычайных ситуаций, пожаров, терроризма и экстремизма территорий;</w:t>
      </w:r>
    </w:p>
    <w:p w:rsidR="00C42DD8" w:rsidRPr="00C42DD8" w:rsidRDefault="00C42DD8" w:rsidP="00C42DD8">
      <w:pPr>
        <w:widowControl w:val="0"/>
        <w:autoSpaceDE w:val="0"/>
        <w:autoSpaceDN w:val="0"/>
        <w:adjustRightInd w:val="0"/>
        <w:spacing w:after="0" w:line="240" w:lineRule="auto"/>
        <w:ind w:left="-340" w:firstLine="624"/>
        <w:rPr>
          <w:rFonts w:ascii="Times New Roman" w:hAnsi="Times New Roman" w:cs="Times New Roman"/>
        </w:rPr>
      </w:pPr>
      <w:r w:rsidRPr="00C42DD8">
        <w:rPr>
          <w:rFonts w:ascii="Times New Roman" w:hAnsi="Times New Roman" w:cs="Times New Roman"/>
        </w:rPr>
        <w:t>- повышение безопасности территорий Златоруновского сельсовета.</w:t>
      </w:r>
    </w:p>
    <w:p w:rsidR="00C42DD8" w:rsidRPr="00C42DD8" w:rsidRDefault="00C42DD8" w:rsidP="00C42DD8">
      <w:pPr>
        <w:widowControl w:val="0"/>
        <w:autoSpaceDE w:val="0"/>
        <w:autoSpaceDN w:val="0"/>
        <w:adjustRightInd w:val="0"/>
        <w:spacing w:after="0" w:line="240" w:lineRule="auto"/>
        <w:ind w:left="-340" w:firstLine="624"/>
        <w:rPr>
          <w:rFonts w:ascii="Times New Roman" w:hAnsi="Times New Roman" w:cs="Times New Roman"/>
        </w:rPr>
      </w:pPr>
      <w:r w:rsidRPr="00C42DD8">
        <w:rPr>
          <w:rFonts w:ascii="Times New Roman" w:hAnsi="Times New Roman" w:cs="Times New Roman"/>
        </w:rPr>
        <w:t>Последовательность выполнения подпрограммных мероприятий 2023-2025 годы. Ответственным исполнителем мероприятий программы является администрация Златоруновского сельсовета. Получателем муниципальной услуги мероприятий программы является население территории муниципального образования  Златоруновский сельсовет.</w:t>
      </w:r>
    </w:p>
    <w:p w:rsidR="00C42DD8" w:rsidRPr="00C42DD8" w:rsidRDefault="00C42DD8" w:rsidP="00C42DD8">
      <w:pPr>
        <w:widowControl w:val="0"/>
        <w:autoSpaceDE w:val="0"/>
        <w:autoSpaceDN w:val="0"/>
        <w:adjustRightInd w:val="0"/>
        <w:spacing w:after="0" w:line="240" w:lineRule="auto"/>
        <w:rPr>
          <w:rFonts w:ascii="Times New Roman" w:hAnsi="Times New Roman" w:cs="Times New Roman"/>
        </w:rPr>
      </w:pPr>
    </w:p>
    <w:p w:rsidR="00C42DD8" w:rsidRPr="00C42DD8" w:rsidRDefault="00C42DD8" w:rsidP="00C42DD8">
      <w:pPr>
        <w:widowControl w:val="0"/>
        <w:autoSpaceDE w:val="0"/>
        <w:autoSpaceDN w:val="0"/>
        <w:adjustRightInd w:val="0"/>
        <w:spacing w:after="0" w:line="240" w:lineRule="auto"/>
        <w:ind w:left="360"/>
        <w:jc w:val="center"/>
        <w:rPr>
          <w:rFonts w:ascii="Times New Roman" w:hAnsi="Times New Roman" w:cs="Times New Roman"/>
          <w:b/>
        </w:rPr>
      </w:pPr>
    </w:p>
    <w:p w:rsidR="00C42DD8" w:rsidRPr="00C42DD8" w:rsidRDefault="00C42DD8" w:rsidP="00C42DD8">
      <w:pPr>
        <w:widowControl w:val="0"/>
        <w:autoSpaceDE w:val="0"/>
        <w:autoSpaceDN w:val="0"/>
        <w:adjustRightInd w:val="0"/>
        <w:spacing w:after="0" w:line="240" w:lineRule="auto"/>
        <w:ind w:left="360"/>
        <w:jc w:val="center"/>
        <w:rPr>
          <w:rFonts w:ascii="Times New Roman" w:hAnsi="Times New Roman" w:cs="Times New Roman"/>
          <w:b/>
        </w:rPr>
      </w:pPr>
      <w:r w:rsidRPr="00C42DD8">
        <w:rPr>
          <w:rFonts w:ascii="Times New Roman" w:hAnsi="Times New Roman" w:cs="Times New Roman"/>
          <w:b/>
        </w:rPr>
        <w:t xml:space="preserve">4. Управление подпрограммой №2 и </w:t>
      </w:r>
      <w:proofErr w:type="gramStart"/>
      <w:r w:rsidRPr="00C42DD8">
        <w:rPr>
          <w:rFonts w:ascii="Times New Roman" w:hAnsi="Times New Roman" w:cs="Times New Roman"/>
          <w:b/>
        </w:rPr>
        <w:t>контроль за</w:t>
      </w:r>
      <w:proofErr w:type="gramEnd"/>
      <w:r w:rsidRPr="00C42DD8">
        <w:rPr>
          <w:rFonts w:ascii="Times New Roman" w:hAnsi="Times New Roman" w:cs="Times New Roman"/>
          <w:b/>
        </w:rPr>
        <w:t xml:space="preserve"> исполнением подпрограммы</w:t>
      </w:r>
    </w:p>
    <w:p w:rsidR="00C42DD8" w:rsidRPr="00C42DD8" w:rsidRDefault="00C42DD8" w:rsidP="00C42DD8">
      <w:pPr>
        <w:widowControl w:val="0"/>
        <w:autoSpaceDE w:val="0"/>
        <w:autoSpaceDN w:val="0"/>
        <w:adjustRightInd w:val="0"/>
        <w:spacing w:after="0" w:line="240" w:lineRule="auto"/>
        <w:jc w:val="center"/>
        <w:rPr>
          <w:rFonts w:ascii="Times New Roman" w:hAnsi="Times New Roman" w:cs="Times New Roman"/>
          <w:b/>
        </w:rPr>
      </w:pPr>
    </w:p>
    <w:p w:rsidR="00C42DD8" w:rsidRPr="00C42DD8" w:rsidRDefault="00C42DD8" w:rsidP="00C42DD8">
      <w:pPr>
        <w:widowControl w:val="0"/>
        <w:autoSpaceDE w:val="0"/>
        <w:autoSpaceDN w:val="0"/>
        <w:adjustRightInd w:val="0"/>
        <w:spacing w:after="0" w:line="240" w:lineRule="auto"/>
        <w:rPr>
          <w:rFonts w:ascii="Times New Roman" w:hAnsi="Times New Roman" w:cs="Times New Roman"/>
        </w:rPr>
      </w:pPr>
      <w:r w:rsidRPr="00C42DD8">
        <w:rPr>
          <w:rFonts w:ascii="Times New Roman" w:hAnsi="Times New Roman" w:cs="Times New Roman"/>
        </w:rPr>
        <w:t>Система управления подпрограммой направлена на достижение поставленных подпрограммой целей и задач и эффективность от проведения каждого мероприятия.</w:t>
      </w:r>
    </w:p>
    <w:p w:rsidR="00C42DD8" w:rsidRPr="00C42DD8" w:rsidRDefault="00C42DD8" w:rsidP="00C42DD8">
      <w:pPr>
        <w:widowControl w:val="0"/>
        <w:autoSpaceDE w:val="0"/>
        <w:autoSpaceDN w:val="0"/>
        <w:adjustRightInd w:val="0"/>
        <w:spacing w:after="0" w:line="240" w:lineRule="auto"/>
        <w:rPr>
          <w:rFonts w:ascii="Times New Roman" w:hAnsi="Times New Roman" w:cs="Times New Roman"/>
        </w:rPr>
      </w:pPr>
      <w:r w:rsidRPr="00C42DD8">
        <w:rPr>
          <w:rFonts w:ascii="Times New Roman" w:hAnsi="Times New Roman" w:cs="Times New Roman"/>
        </w:rPr>
        <w:t xml:space="preserve">Общее руководство и </w:t>
      </w:r>
      <w:proofErr w:type="gramStart"/>
      <w:r w:rsidRPr="00C42DD8">
        <w:rPr>
          <w:rFonts w:ascii="Times New Roman" w:hAnsi="Times New Roman" w:cs="Times New Roman"/>
        </w:rPr>
        <w:t>контроль за</w:t>
      </w:r>
      <w:proofErr w:type="gramEnd"/>
      <w:r w:rsidRPr="00C42DD8">
        <w:rPr>
          <w:rFonts w:ascii="Times New Roman" w:hAnsi="Times New Roman" w:cs="Times New Roman"/>
        </w:rPr>
        <w:t xml:space="preserve"> ходом реализации подпрограммы осуществляет администрация Златоруновского сельсовета. В его обязанности входит</w:t>
      </w:r>
      <w:proofErr w:type="gramStart"/>
      <w:r w:rsidRPr="00C42DD8">
        <w:rPr>
          <w:rFonts w:ascii="Times New Roman" w:hAnsi="Times New Roman" w:cs="Times New Roman"/>
        </w:rPr>
        <w:t xml:space="preserve"> :</w:t>
      </w:r>
      <w:proofErr w:type="gramEnd"/>
    </w:p>
    <w:p w:rsidR="00C42DD8" w:rsidRPr="00C42DD8" w:rsidRDefault="00C42DD8" w:rsidP="00C42DD8">
      <w:pPr>
        <w:widowControl w:val="0"/>
        <w:autoSpaceDE w:val="0"/>
        <w:autoSpaceDN w:val="0"/>
        <w:adjustRightInd w:val="0"/>
        <w:spacing w:after="0" w:line="240" w:lineRule="auto"/>
        <w:rPr>
          <w:rFonts w:ascii="Times New Roman" w:hAnsi="Times New Roman" w:cs="Times New Roman"/>
        </w:rPr>
      </w:pPr>
      <w:r w:rsidRPr="00C42DD8">
        <w:rPr>
          <w:rFonts w:ascii="Times New Roman" w:hAnsi="Times New Roman" w:cs="Times New Roman"/>
        </w:rPr>
        <w:t>- координация деятельности по реализации мероприятий подпрограммы;</w:t>
      </w:r>
    </w:p>
    <w:p w:rsidR="00C42DD8" w:rsidRPr="00C42DD8" w:rsidRDefault="00C42DD8" w:rsidP="00C42DD8">
      <w:pPr>
        <w:widowControl w:val="0"/>
        <w:autoSpaceDE w:val="0"/>
        <w:autoSpaceDN w:val="0"/>
        <w:adjustRightInd w:val="0"/>
        <w:spacing w:after="0" w:line="240" w:lineRule="auto"/>
        <w:rPr>
          <w:rFonts w:ascii="Times New Roman" w:hAnsi="Times New Roman" w:cs="Times New Roman"/>
        </w:rPr>
      </w:pPr>
      <w:r w:rsidRPr="00C42DD8">
        <w:rPr>
          <w:rFonts w:ascii="Times New Roman" w:hAnsi="Times New Roman" w:cs="Times New Roman"/>
        </w:rPr>
        <w:t>- рассмотрение материалов о ходе реализации подпрограммы и по мере необходимости уточнения мероприятий, предусмотренных подпрограммой, объемов финансирования.</w:t>
      </w:r>
    </w:p>
    <w:p w:rsidR="00C42DD8" w:rsidRPr="00C42DD8" w:rsidRDefault="00C42DD8" w:rsidP="00C42DD8">
      <w:pPr>
        <w:widowControl w:val="0"/>
        <w:autoSpaceDE w:val="0"/>
        <w:autoSpaceDN w:val="0"/>
        <w:adjustRightInd w:val="0"/>
        <w:spacing w:after="0" w:line="240" w:lineRule="auto"/>
        <w:rPr>
          <w:rFonts w:ascii="Times New Roman" w:hAnsi="Times New Roman" w:cs="Times New Roman"/>
        </w:rPr>
      </w:pPr>
      <w:r w:rsidRPr="00C42DD8">
        <w:rPr>
          <w:rFonts w:ascii="Times New Roman" w:hAnsi="Times New Roman" w:cs="Times New Roman"/>
        </w:rPr>
        <w:lastRenderedPageBreak/>
        <w:t>Функцию уполномоченного органа, обеспечивающего текущее управление и координацию работ по реализации мероприятий подпрограммы, осуществляет администрация Златоруновского сельсовета.</w:t>
      </w:r>
    </w:p>
    <w:p w:rsidR="00C42DD8" w:rsidRPr="00C42DD8" w:rsidRDefault="00C42DD8" w:rsidP="00C42DD8">
      <w:pPr>
        <w:widowControl w:val="0"/>
        <w:autoSpaceDE w:val="0"/>
        <w:autoSpaceDN w:val="0"/>
        <w:adjustRightInd w:val="0"/>
        <w:spacing w:after="0" w:line="240" w:lineRule="auto"/>
        <w:rPr>
          <w:rFonts w:ascii="Times New Roman" w:hAnsi="Times New Roman" w:cs="Times New Roman"/>
        </w:rPr>
      </w:pPr>
      <w:r w:rsidRPr="00C42DD8">
        <w:rPr>
          <w:rFonts w:ascii="Times New Roman" w:hAnsi="Times New Roman" w:cs="Times New Roman"/>
        </w:rPr>
        <w:t>В его обязанности входит:</w:t>
      </w:r>
    </w:p>
    <w:p w:rsidR="00C42DD8" w:rsidRPr="00C42DD8" w:rsidRDefault="00C42DD8" w:rsidP="00C42DD8">
      <w:pPr>
        <w:widowControl w:val="0"/>
        <w:autoSpaceDE w:val="0"/>
        <w:autoSpaceDN w:val="0"/>
        <w:adjustRightInd w:val="0"/>
        <w:spacing w:after="0" w:line="240" w:lineRule="auto"/>
        <w:rPr>
          <w:rFonts w:ascii="Times New Roman" w:hAnsi="Times New Roman" w:cs="Times New Roman"/>
        </w:rPr>
      </w:pPr>
      <w:r w:rsidRPr="00C42DD8">
        <w:rPr>
          <w:rFonts w:ascii="Times New Roman" w:hAnsi="Times New Roman" w:cs="Times New Roman"/>
        </w:rPr>
        <w:t>- текущее управление мероприятиями;</w:t>
      </w:r>
    </w:p>
    <w:p w:rsidR="00C42DD8" w:rsidRPr="00C42DD8" w:rsidRDefault="00C42DD8" w:rsidP="00C42DD8">
      <w:pPr>
        <w:widowControl w:val="0"/>
        <w:autoSpaceDE w:val="0"/>
        <w:autoSpaceDN w:val="0"/>
        <w:adjustRightInd w:val="0"/>
        <w:spacing w:after="0" w:line="240" w:lineRule="auto"/>
        <w:rPr>
          <w:rFonts w:ascii="Times New Roman" w:hAnsi="Times New Roman" w:cs="Times New Roman"/>
        </w:rPr>
      </w:pPr>
      <w:r w:rsidRPr="00C42DD8">
        <w:rPr>
          <w:rFonts w:ascii="Times New Roman" w:hAnsi="Times New Roman" w:cs="Times New Roman"/>
        </w:rPr>
        <w:t>- мониторинг реализации подпрограммных мероприятий.</w:t>
      </w:r>
    </w:p>
    <w:p w:rsidR="00C42DD8" w:rsidRPr="00C42DD8" w:rsidRDefault="00C42DD8" w:rsidP="00C42DD8">
      <w:pPr>
        <w:widowControl w:val="0"/>
        <w:autoSpaceDE w:val="0"/>
        <w:autoSpaceDN w:val="0"/>
        <w:adjustRightInd w:val="0"/>
        <w:spacing w:after="0" w:line="240" w:lineRule="auto"/>
        <w:rPr>
          <w:rFonts w:ascii="Times New Roman" w:hAnsi="Times New Roman" w:cs="Times New Roman"/>
        </w:rPr>
      </w:pPr>
      <w:r w:rsidRPr="00C42DD8">
        <w:rPr>
          <w:rFonts w:ascii="Times New Roman" w:hAnsi="Times New Roman" w:cs="Times New Roman"/>
        </w:rPr>
        <w:t>Ответственным исполнителем мероприятий осуществляет администрация Златоруновского сельсовета. Исполнитель несет ответственность за своевременную и полную реализацию подпрограммных мероприятий и за достижение значений целевых индикаторов подпрограммы.</w:t>
      </w:r>
    </w:p>
    <w:p w:rsidR="00C42DD8" w:rsidRPr="00C42DD8" w:rsidRDefault="00C42DD8" w:rsidP="00C42DD8">
      <w:pPr>
        <w:widowControl w:val="0"/>
        <w:autoSpaceDE w:val="0"/>
        <w:autoSpaceDN w:val="0"/>
        <w:adjustRightInd w:val="0"/>
        <w:spacing w:after="0" w:line="240" w:lineRule="auto"/>
        <w:rPr>
          <w:rFonts w:ascii="Times New Roman" w:hAnsi="Times New Roman" w:cs="Times New Roman"/>
        </w:rPr>
      </w:pPr>
    </w:p>
    <w:p w:rsidR="00C42DD8" w:rsidRPr="00C42DD8" w:rsidRDefault="00C42DD8" w:rsidP="00C42DD8">
      <w:pPr>
        <w:widowControl w:val="0"/>
        <w:autoSpaceDE w:val="0"/>
        <w:autoSpaceDN w:val="0"/>
        <w:adjustRightInd w:val="0"/>
        <w:spacing w:after="0" w:line="240" w:lineRule="auto"/>
        <w:rPr>
          <w:rFonts w:ascii="Times New Roman" w:hAnsi="Times New Roman" w:cs="Times New Roman"/>
        </w:rPr>
      </w:pPr>
    </w:p>
    <w:p w:rsidR="00C42DD8" w:rsidRPr="00C42DD8" w:rsidRDefault="00C42DD8" w:rsidP="00C42DD8">
      <w:pPr>
        <w:widowControl w:val="0"/>
        <w:autoSpaceDE w:val="0"/>
        <w:autoSpaceDN w:val="0"/>
        <w:adjustRightInd w:val="0"/>
        <w:spacing w:after="0" w:line="240" w:lineRule="auto"/>
        <w:rPr>
          <w:rFonts w:ascii="Times New Roman" w:hAnsi="Times New Roman" w:cs="Times New Roman"/>
        </w:rPr>
        <w:sectPr w:rsidR="00C42DD8" w:rsidRPr="00C42DD8" w:rsidSect="00C85DB4">
          <w:headerReference w:type="even" r:id="rId11"/>
          <w:headerReference w:type="default" r:id="rId12"/>
          <w:footerReference w:type="even" r:id="rId13"/>
          <w:footerReference w:type="default" r:id="rId14"/>
          <w:headerReference w:type="first" r:id="rId15"/>
          <w:footerReference w:type="first" r:id="rId16"/>
          <w:type w:val="continuous"/>
          <w:pgSz w:w="11906" w:h="16838"/>
          <w:pgMar w:top="284" w:right="850" w:bottom="426" w:left="1701" w:header="708" w:footer="708" w:gutter="0"/>
          <w:cols w:space="708"/>
          <w:docGrid w:linePitch="360"/>
        </w:sectPr>
      </w:pPr>
    </w:p>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lastRenderedPageBreak/>
        <w:t xml:space="preserve">                                                                                                                                                 Приложение №1  подпрограммы, реализуемой </w:t>
      </w:r>
    </w:p>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 xml:space="preserve">                                                                                                                     в рамках  муниципальных программ Златоруновского сельсовета</w:t>
      </w:r>
    </w:p>
    <w:p w:rsidR="00C42DD8" w:rsidRPr="00C42DD8" w:rsidRDefault="00C42DD8" w:rsidP="00C42DD8">
      <w:pPr>
        <w:spacing w:after="0" w:line="240" w:lineRule="auto"/>
        <w:ind w:firstLine="540"/>
        <w:jc w:val="center"/>
        <w:outlineLvl w:val="0"/>
        <w:rPr>
          <w:rFonts w:ascii="Times New Roman" w:hAnsi="Times New Roman" w:cs="Times New Roman"/>
          <w:b/>
          <w:bCs/>
        </w:rPr>
      </w:pPr>
      <w:r w:rsidRPr="00C42DD8">
        <w:rPr>
          <w:rFonts w:ascii="Times New Roman" w:hAnsi="Times New Roman" w:cs="Times New Roman"/>
          <w:b/>
          <w:bCs/>
        </w:rPr>
        <w:t>Перечень целевых индикаторов подпрограммы</w:t>
      </w:r>
    </w:p>
    <w:tbl>
      <w:tblPr>
        <w:tblW w:w="212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0"/>
        <w:gridCol w:w="1276"/>
        <w:gridCol w:w="5245"/>
        <w:gridCol w:w="1134"/>
        <w:gridCol w:w="1276"/>
        <w:gridCol w:w="1134"/>
        <w:gridCol w:w="5164"/>
        <w:gridCol w:w="316"/>
      </w:tblGrid>
      <w:tr w:rsidR="00C42DD8" w:rsidRPr="00C42DD8" w:rsidTr="00E97AF7">
        <w:tblPrEx>
          <w:tblCellMar>
            <w:top w:w="0" w:type="dxa"/>
            <w:bottom w:w="0" w:type="dxa"/>
          </w:tblCellMar>
        </w:tblPrEx>
        <w:trPr>
          <w:gridBefore w:val="7"/>
          <w:wBefore w:w="20899" w:type="dxa"/>
          <w:trHeight w:val="105"/>
        </w:trPr>
        <w:tc>
          <w:tcPr>
            <w:tcW w:w="316" w:type="dxa"/>
            <w:tcBorders>
              <w:top w:val="nil"/>
              <w:right w:val="nil"/>
            </w:tcBorders>
          </w:tcPr>
          <w:p w:rsidR="00C42DD8" w:rsidRPr="00C42DD8" w:rsidRDefault="00C42DD8" w:rsidP="00C42DD8">
            <w:pPr>
              <w:spacing w:after="0" w:line="240" w:lineRule="auto"/>
              <w:ind w:firstLine="540"/>
              <w:jc w:val="center"/>
              <w:outlineLvl w:val="0"/>
              <w:rPr>
                <w:rFonts w:ascii="Times New Roman" w:hAnsi="Times New Roman" w:cs="Times New Roman"/>
                <w:b/>
                <w:bCs/>
              </w:rPr>
            </w:pPr>
          </w:p>
        </w:tc>
      </w:tr>
      <w:tr w:rsidR="00C42DD8" w:rsidRPr="00C42DD8" w:rsidTr="00E97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2"/>
          <w:wAfter w:w="5480" w:type="dxa"/>
          <w:cantSplit/>
          <w:trHeight w:val="482"/>
        </w:trPr>
        <w:tc>
          <w:tcPr>
            <w:tcW w:w="5670" w:type="dxa"/>
            <w:tcBorders>
              <w:top w:val="single" w:sz="6" w:space="0" w:color="auto"/>
              <w:left w:val="single" w:sz="6" w:space="0" w:color="auto"/>
              <w:bottom w:val="single" w:sz="6" w:space="0" w:color="auto"/>
              <w:right w:val="single" w:sz="6" w:space="0" w:color="auto"/>
            </w:tcBorders>
            <w:vAlign w:val="center"/>
          </w:tcPr>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rPr>
              <w:t>Цель, целевые индикаторы</w:t>
            </w:r>
          </w:p>
        </w:tc>
        <w:tc>
          <w:tcPr>
            <w:tcW w:w="1276" w:type="dxa"/>
            <w:tcBorders>
              <w:top w:val="single" w:sz="6" w:space="0" w:color="auto"/>
              <w:left w:val="single" w:sz="6" w:space="0" w:color="auto"/>
              <w:bottom w:val="single" w:sz="6" w:space="0" w:color="auto"/>
              <w:right w:val="single" w:sz="6" w:space="0" w:color="auto"/>
            </w:tcBorders>
            <w:vAlign w:val="center"/>
          </w:tcPr>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rPr>
              <w:t>Единица</w:t>
            </w:r>
            <w:r w:rsidRPr="00C42DD8">
              <w:rPr>
                <w:rFonts w:ascii="Times New Roman" w:hAnsi="Times New Roman" w:cs="Times New Roman"/>
                <w:sz w:val="22"/>
                <w:szCs w:val="22"/>
              </w:rPr>
              <w:br/>
              <w:t>измерения</w:t>
            </w:r>
          </w:p>
        </w:tc>
        <w:tc>
          <w:tcPr>
            <w:tcW w:w="5245" w:type="dxa"/>
            <w:tcBorders>
              <w:top w:val="single" w:sz="6" w:space="0" w:color="auto"/>
              <w:left w:val="single" w:sz="6" w:space="0" w:color="auto"/>
              <w:bottom w:val="single" w:sz="6" w:space="0" w:color="auto"/>
              <w:right w:val="single" w:sz="6" w:space="0" w:color="auto"/>
            </w:tcBorders>
            <w:vAlign w:val="center"/>
          </w:tcPr>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rPr>
              <w:t>Источник информации</w:t>
            </w:r>
          </w:p>
        </w:tc>
        <w:tc>
          <w:tcPr>
            <w:tcW w:w="1134" w:type="dxa"/>
            <w:tcBorders>
              <w:top w:val="single" w:sz="6" w:space="0" w:color="auto"/>
              <w:left w:val="single" w:sz="6" w:space="0" w:color="auto"/>
              <w:bottom w:val="single" w:sz="6" w:space="0" w:color="auto"/>
              <w:right w:val="single" w:sz="4" w:space="0" w:color="auto"/>
            </w:tcBorders>
            <w:vAlign w:val="center"/>
          </w:tcPr>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rPr>
              <w:t>2019 год</w:t>
            </w:r>
          </w:p>
        </w:tc>
        <w:tc>
          <w:tcPr>
            <w:tcW w:w="1276" w:type="dxa"/>
            <w:tcBorders>
              <w:top w:val="single" w:sz="6" w:space="0" w:color="auto"/>
              <w:left w:val="single" w:sz="4" w:space="0" w:color="auto"/>
              <w:bottom w:val="single" w:sz="6" w:space="0" w:color="auto"/>
              <w:right w:val="single" w:sz="4" w:space="0" w:color="auto"/>
            </w:tcBorders>
            <w:vAlign w:val="center"/>
          </w:tcPr>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rPr>
              <w:t>2020 год</w:t>
            </w:r>
          </w:p>
        </w:tc>
        <w:tc>
          <w:tcPr>
            <w:tcW w:w="1134" w:type="dxa"/>
            <w:tcBorders>
              <w:top w:val="single" w:sz="6" w:space="0" w:color="auto"/>
              <w:left w:val="single" w:sz="4" w:space="0" w:color="auto"/>
              <w:bottom w:val="single" w:sz="6" w:space="0" w:color="auto"/>
              <w:right w:val="single" w:sz="6" w:space="0" w:color="auto"/>
            </w:tcBorders>
            <w:vAlign w:val="center"/>
          </w:tcPr>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rPr>
              <w:t>2021 год</w:t>
            </w:r>
          </w:p>
        </w:tc>
      </w:tr>
      <w:tr w:rsidR="00C42DD8" w:rsidRPr="00C42DD8" w:rsidTr="00E97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2"/>
          <w:wAfter w:w="5480" w:type="dxa"/>
          <w:cantSplit/>
          <w:trHeight w:val="240"/>
        </w:trPr>
        <w:tc>
          <w:tcPr>
            <w:tcW w:w="5670"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pStyle w:val="ConsPlusNormal"/>
              <w:ind w:firstLine="0"/>
              <w:rPr>
                <w:rFonts w:ascii="Times New Roman" w:hAnsi="Times New Roman" w:cs="Times New Roman"/>
                <w:sz w:val="22"/>
                <w:szCs w:val="22"/>
              </w:rPr>
            </w:pPr>
            <w:r w:rsidRPr="00C42DD8">
              <w:rPr>
                <w:rFonts w:ascii="Times New Roman" w:hAnsi="Times New Roman" w:cs="Times New Roman"/>
                <w:sz w:val="22"/>
                <w:szCs w:val="22"/>
              </w:rPr>
              <w:t>Защита жизни и здоровья граждан, их прав и свобод</w:t>
            </w:r>
          </w:p>
        </w:tc>
        <w:tc>
          <w:tcPr>
            <w:tcW w:w="1276"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rPr>
              <w:t>рублей</w:t>
            </w:r>
          </w:p>
        </w:tc>
        <w:tc>
          <w:tcPr>
            <w:tcW w:w="5245"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pStyle w:val="ConsPlusNormal"/>
              <w:ind w:firstLine="0"/>
              <w:rPr>
                <w:rFonts w:ascii="Times New Roman" w:hAnsi="Times New Roman" w:cs="Times New Roman"/>
                <w:sz w:val="22"/>
                <w:szCs w:val="22"/>
              </w:rPr>
            </w:pPr>
            <w:r w:rsidRPr="00C42DD8">
              <w:rPr>
                <w:rFonts w:ascii="Times New Roman" w:hAnsi="Times New Roman" w:cs="Times New Roman"/>
                <w:sz w:val="22"/>
                <w:szCs w:val="22"/>
              </w:rPr>
              <w:t>Поселения Златоруновского сельсовета</w:t>
            </w:r>
          </w:p>
        </w:tc>
        <w:tc>
          <w:tcPr>
            <w:tcW w:w="1134" w:type="dxa"/>
            <w:tcBorders>
              <w:top w:val="single" w:sz="6" w:space="0" w:color="auto"/>
              <w:left w:val="single" w:sz="6" w:space="0" w:color="auto"/>
              <w:bottom w:val="single" w:sz="6" w:space="0" w:color="auto"/>
              <w:right w:val="single" w:sz="4" w:space="0" w:color="auto"/>
            </w:tcBorders>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8,5</w:t>
            </w:r>
          </w:p>
        </w:tc>
        <w:tc>
          <w:tcPr>
            <w:tcW w:w="1276" w:type="dxa"/>
            <w:tcBorders>
              <w:top w:val="single" w:sz="6" w:space="0" w:color="auto"/>
              <w:left w:val="single" w:sz="4" w:space="0" w:color="auto"/>
              <w:bottom w:val="single" w:sz="6" w:space="0" w:color="auto"/>
              <w:right w:val="single" w:sz="4" w:space="0" w:color="auto"/>
            </w:tcBorders>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8,5</w:t>
            </w:r>
          </w:p>
        </w:tc>
        <w:tc>
          <w:tcPr>
            <w:tcW w:w="1134" w:type="dxa"/>
            <w:tcBorders>
              <w:top w:val="single" w:sz="6" w:space="0" w:color="auto"/>
              <w:left w:val="single" w:sz="4" w:space="0" w:color="auto"/>
              <w:bottom w:val="single" w:sz="6" w:space="0" w:color="auto"/>
              <w:right w:val="single" w:sz="6" w:space="0" w:color="auto"/>
            </w:tcBorders>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8,5</w:t>
            </w:r>
          </w:p>
        </w:tc>
      </w:tr>
      <w:tr w:rsidR="00C42DD8" w:rsidRPr="00C42DD8" w:rsidTr="00E97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2"/>
          <w:wAfter w:w="5480" w:type="dxa"/>
          <w:cantSplit/>
          <w:trHeight w:val="360"/>
        </w:trPr>
        <w:tc>
          <w:tcPr>
            <w:tcW w:w="5670"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Доля мероприятий по пожарной безопасности и чрезвычайным ситуациям;</w:t>
            </w:r>
          </w:p>
        </w:tc>
        <w:tc>
          <w:tcPr>
            <w:tcW w:w="1276"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rPr>
              <w:t>%</w:t>
            </w:r>
          </w:p>
        </w:tc>
        <w:tc>
          <w:tcPr>
            <w:tcW w:w="5245"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pStyle w:val="ConsPlusNormal"/>
              <w:ind w:firstLine="0"/>
              <w:rPr>
                <w:rFonts w:ascii="Times New Roman" w:hAnsi="Times New Roman" w:cs="Times New Roman"/>
                <w:sz w:val="22"/>
                <w:szCs w:val="22"/>
              </w:rPr>
            </w:pPr>
            <w:r w:rsidRPr="00C42DD8">
              <w:rPr>
                <w:rFonts w:ascii="Times New Roman" w:hAnsi="Times New Roman" w:cs="Times New Roman"/>
                <w:sz w:val="22"/>
                <w:szCs w:val="22"/>
              </w:rPr>
              <w:t>Поселения Златоруновского сельсовета</w:t>
            </w:r>
          </w:p>
        </w:tc>
        <w:tc>
          <w:tcPr>
            <w:tcW w:w="1134" w:type="dxa"/>
            <w:tcBorders>
              <w:top w:val="single" w:sz="6" w:space="0" w:color="auto"/>
              <w:left w:val="single" w:sz="6" w:space="0" w:color="auto"/>
              <w:bottom w:val="single" w:sz="6" w:space="0" w:color="auto"/>
              <w:right w:val="single" w:sz="4" w:space="0" w:color="auto"/>
            </w:tcBorders>
          </w:tcPr>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rPr>
              <w:t>до</w:t>
            </w:r>
          </w:p>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rPr>
              <w:t>67,0</w:t>
            </w:r>
          </w:p>
        </w:tc>
        <w:tc>
          <w:tcPr>
            <w:tcW w:w="1276" w:type="dxa"/>
            <w:tcBorders>
              <w:top w:val="single" w:sz="6" w:space="0" w:color="auto"/>
              <w:left w:val="single" w:sz="4" w:space="0" w:color="auto"/>
              <w:bottom w:val="single" w:sz="6" w:space="0" w:color="auto"/>
              <w:right w:val="single" w:sz="4" w:space="0" w:color="auto"/>
            </w:tcBorders>
          </w:tcPr>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rPr>
              <w:t>до</w:t>
            </w:r>
          </w:p>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rPr>
              <w:t>67,0</w:t>
            </w:r>
          </w:p>
        </w:tc>
        <w:tc>
          <w:tcPr>
            <w:tcW w:w="1134" w:type="dxa"/>
            <w:tcBorders>
              <w:top w:val="single" w:sz="6" w:space="0" w:color="auto"/>
              <w:left w:val="single" w:sz="4" w:space="0" w:color="auto"/>
              <w:bottom w:val="single" w:sz="6" w:space="0" w:color="auto"/>
              <w:right w:val="single" w:sz="6" w:space="0" w:color="auto"/>
            </w:tcBorders>
          </w:tcPr>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rPr>
              <w:t>до</w:t>
            </w:r>
          </w:p>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rPr>
              <w:t>67,0</w:t>
            </w:r>
          </w:p>
        </w:tc>
      </w:tr>
    </w:tbl>
    <w:p w:rsidR="00C42DD8" w:rsidRPr="00C42DD8" w:rsidRDefault="00C42DD8" w:rsidP="00C42DD8">
      <w:pPr>
        <w:autoSpaceDE w:val="0"/>
        <w:autoSpaceDN w:val="0"/>
        <w:adjustRightInd w:val="0"/>
        <w:spacing w:after="0" w:line="240" w:lineRule="auto"/>
        <w:rPr>
          <w:rFonts w:ascii="Times New Roman" w:hAnsi="Times New Roman" w:cs="Times New Roman"/>
        </w:rPr>
        <w:sectPr w:rsidR="00C42DD8" w:rsidRPr="00C42DD8" w:rsidSect="00635494">
          <w:pgSz w:w="16838" w:h="11906" w:orient="landscape"/>
          <w:pgMar w:top="0" w:right="851" w:bottom="851" w:left="1134" w:header="454" w:footer="340" w:gutter="0"/>
          <w:cols w:space="708"/>
          <w:docGrid w:linePitch="381"/>
        </w:sectPr>
      </w:pPr>
    </w:p>
    <w:p w:rsidR="00C42DD8" w:rsidRPr="00C42DD8" w:rsidRDefault="00C42DD8" w:rsidP="00C42DD8">
      <w:pPr>
        <w:autoSpaceDE w:val="0"/>
        <w:autoSpaceDN w:val="0"/>
        <w:adjustRightInd w:val="0"/>
        <w:spacing w:after="0" w:line="240" w:lineRule="auto"/>
        <w:rPr>
          <w:rFonts w:ascii="Times New Roman" w:hAnsi="Times New Roman" w:cs="Times New Roman"/>
        </w:rPr>
        <w:sectPr w:rsidR="00C42DD8" w:rsidRPr="00C42DD8" w:rsidSect="00C85DB4">
          <w:type w:val="continuous"/>
          <w:pgSz w:w="16838" w:h="11906" w:orient="landscape"/>
          <w:pgMar w:top="1134" w:right="851" w:bottom="851" w:left="1134" w:header="454" w:footer="340" w:gutter="0"/>
          <w:cols w:space="708"/>
          <w:docGrid w:linePitch="381"/>
        </w:sectPr>
      </w:pPr>
    </w:p>
    <w:p w:rsidR="00C42DD8" w:rsidRPr="00C42DD8" w:rsidRDefault="00C42DD8" w:rsidP="00C42DD8">
      <w:pPr>
        <w:spacing w:after="0" w:line="240" w:lineRule="auto"/>
        <w:ind w:left="8080" w:firstLine="1701"/>
        <w:rPr>
          <w:rFonts w:ascii="Times New Roman" w:hAnsi="Times New Roman" w:cs="Times New Roman"/>
        </w:rPr>
      </w:pPr>
      <w:r w:rsidRPr="00C42DD8">
        <w:rPr>
          <w:rFonts w:ascii="Times New Roman" w:hAnsi="Times New Roman" w:cs="Times New Roman"/>
        </w:rPr>
        <w:lastRenderedPageBreak/>
        <w:t>Приложение № 2  подпрограммы, реализуемой в рамках муниципальных программ  Златоруновского сельсовета</w:t>
      </w:r>
    </w:p>
    <w:p w:rsidR="00C42DD8" w:rsidRPr="00C42DD8" w:rsidRDefault="00C42DD8" w:rsidP="00C42DD8">
      <w:pPr>
        <w:spacing w:after="0" w:line="240" w:lineRule="auto"/>
        <w:ind w:left="8080" w:firstLine="1701"/>
        <w:rPr>
          <w:rFonts w:ascii="Times New Roman" w:hAnsi="Times New Roman" w:cs="Times New Roman"/>
        </w:rPr>
      </w:pPr>
    </w:p>
    <w:p w:rsidR="00C42DD8" w:rsidRPr="00C42DD8" w:rsidRDefault="00C42DD8" w:rsidP="00C42DD8">
      <w:pPr>
        <w:spacing w:after="0" w:line="240" w:lineRule="auto"/>
        <w:jc w:val="center"/>
        <w:outlineLvl w:val="0"/>
        <w:rPr>
          <w:rFonts w:ascii="Times New Roman" w:hAnsi="Times New Roman" w:cs="Times New Roman"/>
          <w:b/>
          <w:bCs/>
        </w:rPr>
      </w:pPr>
      <w:r w:rsidRPr="00C42DD8">
        <w:rPr>
          <w:rFonts w:ascii="Times New Roman" w:hAnsi="Times New Roman" w:cs="Times New Roman"/>
          <w:b/>
          <w:bCs/>
        </w:rPr>
        <w:t>2.6.Перечень мероприятий подпрограммы с указанием объема средств на их реализацию и ожидаемых результатов</w:t>
      </w:r>
    </w:p>
    <w:p w:rsidR="00C42DD8" w:rsidRPr="00C42DD8" w:rsidRDefault="00C42DD8" w:rsidP="00C42DD8">
      <w:pPr>
        <w:spacing w:after="0" w:line="240" w:lineRule="auto"/>
        <w:jc w:val="center"/>
        <w:outlineLvl w:val="0"/>
        <w:rPr>
          <w:rFonts w:ascii="Times New Roman" w:hAnsi="Times New Roman" w:cs="Times New Roman"/>
          <w:b/>
          <w:bCs/>
        </w:rPr>
      </w:pPr>
    </w:p>
    <w:tbl>
      <w:tblPr>
        <w:tblW w:w="15240" w:type="dxa"/>
        <w:tblInd w:w="-106" w:type="dxa"/>
        <w:tblLayout w:type="fixed"/>
        <w:tblLook w:val="00A0"/>
      </w:tblPr>
      <w:tblGrid>
        <w:gridCol w:w="4609"/>
        <w:gridCol w:w="1275"/>
        <w:gridCol w:w="851"/>
        <w:gridCol w:w="850"/>
        <w:gridCol w:w="1276"/>
        <w:gridCol w:w="709"/>
        <w:gridCol w:w="709"/>
        <w:gridCol w:w="709"/>
        <w:gridCol w:w="708"/>
        <w:gridCol w:w="1134"/>
        <w:gridCol w:w="2410"/>
      </w:tblGrid>
      <w:tr w:rsidR="00C42DD8" w:rsidRPr="00C42DD8" w:rsidTr="00E97AF7">
        <w:trPr>
          <w:trHeight w:val="1344"/>
        </w:trPr>
        <w:tc>
          <w:tcPr>
            <w:tcW w:w="4609" w:type="dxa"/>
            <w:vMerge w:val="restart"/>
            <w:tcBorders>
              <w:top w:val="single" w:sz="4" w:space="0" w:color="auto"/>
              <w:left w:val="single" w:sz="4" w:space="0" w:color="auto"/>
              <w:bottom w:val="single" w:sz="4" w:space="0" w:color="000000"/>
              <w:right w:val="single" w:sz="4" w:space="0" w:color="auto"/>
            </w:tcBorders>
            <w:vAlign w:val="center"/>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Наименование  программы, подпрограммы</w:t>
            </w:r>
          </w:p>
        </w:tc>
        <w:tc>
          <w:tcPr>
            <w:tcW w:w="1275" w:type="dxa"/>
            <w:vMerge w:val="restart"/>
            <w:tcBorders>
              <w:top w:val="single" w:sz="4" w:space="0" w:color="auto"/>
              <w:left w:val="single" w:sz="4" w:space="0" w:color="auto"/>
              <w:bottom w:val="single" w:sz="4" w:space="0" w:color="000000"/>
              <w:right w:val="single" w:sz="4" w:space="0" w:color="auto"/>
            </w:tcBorders>
            <w:vAlign w:val="center"/>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ГРБС</w:t>
            </w:r>
          </w:p>
        </w:tc>
        <w:tc>
          <w:tcPr>
            <w:tcW w:w="3686" w:type="dxa"/>
            <w:gridSpan w:val="4"/>
            <w:tcBorders>
              <w:top w:val="single" w:sz="4" w:space="0" w:color="auto"/>
              <w:left w:val="nil"/>
              <w:bottom w:val="single" w:sz="4" w:space="0" w:color="auto"/>
              <w:right w:val="single" w:sz="4" w:space="0" w:color="000000"/>
            </w:tcBorders>
            <w:vAlign w:val="center"/>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Код бюджетной классификации</w:t>
            </w:r>
          </w:p>
        </w:tc>
        <w:tc>
          <w:tcPr>
            <w:tcW w:w="3260" w:type="dxa"/>
            <w:gridSpan w:val="4"/>
            <w:tcBorders>
              <w:top w:val="single" w:sz="4" w:space="0" w:color="auto"/>
              <w:left w:val="nil"/>
              <w:bottom w:val="single" w:sz="4" w:space="0" w:color="auto"/>
              <w:right w:val="single" w:sz="4" w:space="0" w:color="auto"/>
            </w:tcBorders>
            <w:vAlign w:val="center"/>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 xml:space="preserve">Расходы </w:t>
            </w:r>
            <w:r w:rsidRPr="00C42DD8">
              <w:rPr>
                <w:rFonts w:ascii="Times New Roman" w:hAnsi="Times New Roman" w:cs="Times New Roman"/>
              </w:rPr>
              <w:br/>
              <w:t>(тыс. руб.), годы</w:t>
            </w:r>
          </w:p>
        </w:tc>
        <w:tc>
          <w:tcPr>
            <w:tcW w:w="2410" w:type="dxa"/>
            <w:vMerge w:val="restart"/>
            <w:tcBorders>
              <w:top w:val="single" w:sz="4" w:space="0" w:color="auto"/>
              <w:left w:val="nil"/>
              <w:right w:val="single" w:sz="4" w:space="0" w:color="auto"/>
            </w:tcBorders>
            <w:vAlign w:val="center"/>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Ожидаемый результат от реализации подпрограммного мероприятия (в натуральном выражении)</w:t>
            </w:r>
          </w:p>
        </w:tc>
      </w:tr>
      <w:tr w:rsidR="00C42DD8" w:rsidRPr="00C42DD8" w:rsidTr="00E97AF7">
        <w:trPr>
          <w:trHeight w:val="597"/>
        </w:trPr>
        <w:tc>
          <w:tcPr>
            <w:tcW w:w="4609" w:type="dxa"/>
            <w:vMerge/>
            <w:tcBorders>
              <w:top w:val="single" w:sz="4" w:space="0" w:color="auto"/>
              <w:left w:val="single" w:sz="4" w:space="0" w:color="auto"/>
              <w:bottom w:val="single" w:sz="4" w:space="0" w:color="auto"/>
              <w:right w:val="single" w:sz="4" w:space="0" w:color="auto"/>
            </w:tcBorders>
            <w:vAlign w:val="center"/>
          </w:tcPr>
          <w:p w:rsidR="00C42DD8" w:rsidRPr="00C42DD8" w:rsidRDefault="00C42DD8" w:rsidP="00C42DD8">
            <w:pPr>
              <w:spacing w:after="0" w:line="240" w:lineRule="auto"/>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C42DD8" w:rsidRPr="00C42DD8" w:rsidRDefault="00C42DD8" w:rsidP="00C42DD8">
            <w:pPr>
              <w:spacing w:after="0" w:line="240" w:lineRule="auto"/>
              <w:jc w:val="center"/>
              <w:rPr>
                <w:rFonts w:ascii="Times New Roman" w:hAnsi="Times New Roman" w:cs="Times New Roman"/>
              </w:rPr>
            </w:pPr>
          </w:p>
        </w:tc>
        <w:tc>
          <w:tcPr>
            <w:tcW w:w="851" w:type="dxa"/>
            <w:tcBorders>
              <w:top w:val="nil"/>
              <w:left w:val="nil"/>
              <w:bottom w:val="single" w:sz="4" w:space="0" w:color="auto"/>
              <w:right w:val="single" w:sz="4" w:space="0" w:color="auto"/>
            </w:tcBorders>
            <w:vAlign w:val="center"/>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ГРБС</w:t>
            </w:r>
          </w:p>
        </w:tc>
        <w:tc>
          <w:tcPr>
            <w:tcW w:w="850" w:type="dxa"/>
            <w:tcBorders>
              <w:top w:val="nil"/>
              <w:left w:val="nil"/>
              <w:bottom w:val="single" w:sz="4" w:space="0" w:color="auto"/>
              <w:right w:val="single" w:sz="4" w:space="0" w:color="auto"/>
            </w:tcBorders>
            <w:vAlign w:val="center"/>
          </w:tcPr>
          <w:p w:rsidR="00C42DD8" w:rsidRPr="00C42DD8" w:rsidRDefault="00C42DD8" w:rsidP="00C42DD8">
            <w:pPr>
              <w:spacing w:after="0" w:line="240" w:lineRule="auto"/>
              <w:jc w:val="center"/>
              <w:rPr>
                <w:rFonts w:ascii="Times New Roman" w:hAnsi="Times New Roman" w:cs="Times New Roman"/>
              </w:rPr>
            </w:pPr>
            <w:proofErr w:type="spellStart"/>
            <w:r w:rsidRPr="00C42DD8">
              <w:rPr>
                <w:rFonts w:ascii="Times New Roman" w:hAnsi="Times New Roman" w:cs="Times New Roman"/>
              </w:rPr>
              <w:t>РзПр</w:t>
            </w:r>
            <w:proofErr w:type="spellEnd"/>
          </w:p>
        </w:tc>
        <w:tc>
          <w:tcPr>
            <w:tcW w:w="1276" w:type="dxa"/>
            <w:tcBorders>
              <w:top w:val="nil"/>
              <w:left w:val="nil"/>
              <w:bottom w:val="single" w:sz="4" w:space="0" w:color="auto"/>
              <w:right w:val="single" w:sz="4" w:space="0" w:color="auto"/>
            </w:tcBorders>
            <w:vAlign w:val="center"/>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ЦСР</w:t>
            </w:r>
          </w:p>
        </w:tc>
        <w:tc>
          <w:tcPr>
            <w:tcW w:w="709" w:type="dxa"/>
            <w:tcBorders>
              <w:top w:val="nil"/>
              <w:left w:val="nil"/>
              <w:bottom w:val="single" w:sz="4" w:space="0" w:color="auto"/>
              <w:right w:val="single" w:sz="4" w:space="0" w:color="auto"/>
            </w:tcBorders>
            <w:vAlign w:val="center"/>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ВР</w:t>
            </w:r>
          </w:p>
        </w:tc>
        <w:tc>
          <w:tcPr>
            <w:tcW w:w="709" w:type="dxa"/>
            <w:tcBorders>
              <w:top w:val="nil"/>
              <w:left w:val="nil"/>
              <w:bottom w:val="single" w:sz="4" w:space="0" w:color="auto"/>
              <w:right w:val="single" w:sz="4" w:space="0" w:color="auto"/>
            </w:tcBorders>
            <w:vAlign w:val="center"/>
          </w:tcPr>
          <w:p w:rsidR="00C42DD8" w:rsidRPr="00C42DD8" w:rsidRDefault="00C42DD8" w:rsidP="00C42DD8">
            <w:pPr>
              <w:spacing w:after="0" w:line="240" w:lineRule="auto"/>
              <w:ind w:left="-108"/>
              <w:jc w:val="center"/>
              <w:rPr>
                <w:rFonts w:ascii="Times New Roman" w:hAnsi="Times New Roman" w:cs="Times New Roman"/>
              </w:rPr>
            </w:pPr>
            <w:r w:rsidRPr="00C42DD8">
              <w:rPr>
                <w:rFonts w:ascii="Times New Roman" w:hAnsi="Times New Roman" w:cs="Times New Roman"/>
              </w:rPr>
              <w:t>2016 год</w:t>
            </w:r>
          </w:p>
        </w:tc>
        <w:tc>
          <w:tcPr>
            <w:tcW w:w="709" w:type="dxa"/>
            <w:tcBorders>
              <w:top w:val="nil"/>
              <w:left w:val="nil"/>
              <w:bottom w:val="single" w:sz="4" w:space="0" w:color="auto"/>
              <w:right w:val="single" w:sz="4" w:space="0" w:color="auto"/>
            </w:tcBorders>
            <w:vAlign w:val="center"/>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2017 год</w:t>
            </w:r>
          </w:p>
        </w:tc>
        <w:tc>
          <w:tcPr>
            <w:tcW w:w="708" w:type="dxa"/>
            <w:tcBorders>
              <w:top w:val="nil"/>
              <w:left w:val="nil"/>
              <w:bottom w:val="single" w:sz="4" w:space="0" w:color="auto"/>
              <w:right w:val="single" w:sz="4" w:space="0" w:color="auto"/>
            </w:tcBorders>
            <w:vAlign w:val="center"/>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2018год</w:t>
            </w:r>
          </w:p>
        </w:tc>
        <w:tc>
          <w:tcPr>
            <w:tcW w:w="1134" w:type="dxa"/>
            <w:tcBorders>
              <w:top w:val="nil"/>
              <w:left w:val="nil"/>
              <w:bottom w:val="single" w:sz="4" w:space="0" w:color="auto"/>
              <w:right w:val="single" w:sz="4" w:space="0" w:color="auto"/>
            </w:tcBorders>
            <w:vAlign w:val="center"/>
          </w:tcPr>
          <w:p w:rsidR="00C42DD8" w:rsidRPr="00C42DD8" w:rsidRDefault="00C42DD8" w:rsidP="00C42DD8">
            <w:pPr>
              <w:spacing w:after="0" w:line="240" w:lineRule="auto"/>
              <w:ind w:left="-108" w:right="-108"/>
              <w:jc w:val="center"/>
              <w:rPr>
                <w:rFonts w:ascii="Times New Roman" w:hAnsi="Times New Roman" w:cs="Times New Roman"/>
              </w:rPr>
            </w:pPr>
            <w:r w:rsidRPr="00C42DD8">
              <w:rPr>
                <w:rFonts w:ascii="Times New Roman" w:hAnsi="Times New Roman" w:cs="Times New Roman"/>
              </w:rPr>
              <w:t>Итого на период</w:t>
            </w:r>
          </w:p>
        </w:tc>
        <w:tc>
          <w:tcPr>
            <w:tcW w:w="2410" w:type="dxa"/>
            <w:vMerge/>
            <w:tcBorders>
              <w:left w:val="nil"/>
              <w:bottom w:val="single" w:sz="4" w:space="0" w:color="auto"/>
              <w:right w:val="single" w:sz="4" w:space="0" w:color="auto"/>
            </w:tcBorders>
            <w:vAlign w:val="center"/>
          </w:tcPr>
          <w:p w:rsidR="00C42DD8" w:rsidRPr="00C42DD8" w:rsidRDefault="00C42DD8" w:rsidP="00C42DD8">
            <w:pPr>
              <w:spacing w:after="0" w:line="240" w:lineRule="auto"/>
              <w:jc w:val="center"/>
              <w:rPr>
                <w:rFonts w:ascii="Times New Roman" w:hAnsi="Times New Roman" w:cs="Times New Roman"/>
              </w:rPr>
            </w:pPr>
          </w:p>
        </w:tc>
      </w:tr>
      <w:tr w:rsidR="00C42DD8" w:rsidRPr="00C42DD8" w:rsidTr="00E97AF7">
        <w:trPr>
          <w:trHeight w:val="579"/>
        </w:trPr>
        <w:tc>
          <w:tcPr>
            <w:tcW w:w="4609" w:type="dxa"/>
            <w:tcBorders>
              <w:top w:val="single" w:sz="4" w:space="0" w:color="auto"/>
              <w:left w:val="single" w:sz="4" w:space="0" w:color="auto"/>
              <w:right w:val="single" w:sz="4" w:space="0" w:color="auto"/>
            </w:tcBorders>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Цель подпрограммы:  Защита жизни и здоровья граждан, их прав и свобод</w:t>
            </w:r>
          </w:p>
        </w:tc>
        <w:tc>
          <w:tcPr>
            <w:tcW w:w="1275" w:type="dxa"/>
            <w:vMerge w:val="restart"/>
            <w:tcBorders>
              <w:top w:val="single" w:sz="4" w:space="0" w:color="auto"/>
              <w:left w:val="nil"/>
              <w:right w:val="single" w:sz="4" w:space="0" w:color="auto"/>
            </w:tcBorders>
            <w:textDirection w:val="btLr"/>
          </w:tcPr>
          <w:p w:rsidR="00C42DD8" w:rsidRPr="00C42DD8" w:rsidRDefault="00C42DD8" w:rsidP="00C42DD8">
            <w:pPr>
              <w:spacing w:after="0" w:line="240" w:lineRule="auto"/>
              <w:ind w:left="113" w:right="113"/>
              <w:jc w:val="center"/>
              <w:rPr>
                <w:rFonts w:ascii="Times New Roman" w:hAnsi="Times New Roman" w:cs="Times New Roman"/>
              </w:rPr>
            </w:pPr>
            <w:r w:rsidRPr="00C42DD8">
              <w:rPr>
                <w:rFonts w:ascii="Times New Roman" w:hAnsi="Times New Roman" w:cs="Times New Roman"/>
              </w:rPr>
              <w:t>Администрация Златоруновского сельсовета Ужурского</w:t>
            </w:r>
          </w:p>
          <w:p w:rsidR="00C42DD8" w:rsidRPr="00C42DD8" w:rsidRDefault="00C42DD8" w:rsidP="00C42DD8">
            <w:pPr>
              <w:spacing w:after="0" w:line="240" w:lineRule="auto"/>
              <w:ind w:left="113" w:right="113"/>
              <w:jc w:val="center"/>
              <w:rPr>
                <w:rFonts w:ascii="Times New Roman" w:hAnsi="Times New Roman" w:cs="Times New Roman"/>
              </w:rPr>
            </w:pPr>
            <w:r w:rsidRPr="00C42DD8">
              <w:rPr>
                <w:rFonts w:ascii="Times New Roman" w:hAnsi="Times New Roman" w:cs="Times New Roman"/>
              </w:rPr>
              <w:t>района Красноярского края</w:t>
            </w:r>
          </w:p>
        </w:tc>
        <w:tc>
          <w:tcPr>
            <w:tcW w:w="3686" w:type="dxa"/>
            <w:gridSpan w:val="4"/>
            <w:tcBorders>
              <w:top w:val="single" w:sz="4" w:space="0" w:color="auto"/>
              <w:left w:val="nil"/>
              <w:right w:val="single" w:sz="4" w:space="0" w:color="auto"/>
            </w:tcBorders>
            <w:noWrap/>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Итого</w:t>
            </w:r>
            <w:proofErr w:type="gramStart"/>
            <w:r w:rsidRPr="00C42DD8">
              <w:rPr>
                <w:rFonts w:ascii="Times New Roman" w:hAnsi="Times New Roman" w:cs="Times New Roman"/>
              </w:rPr>
              <w:t xml:space="preserve"> :</w:t>
            </w:r>
            <w:proofErr w:type="gramEnd"/>
          </w:p>
        </w:tc>
        <w:tc>
          <w:tcPr>
            <w:tcW w:w="709" w:type="dxa"/>
            <w:tcBorders>
              <w:top w:val="single" w:sz="4" w:space="0" w:color="auto"/>
              <w:left w:val="nil"/>
              <w:right w:val="single" w:sz="4" w:space="0" w:color="auto"/>
            </w:tcBorders>
            <w:noWrap/>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8,5</w:t>
            </w:r>
          </w:p>
        </w:tc>
        <w:tc>
          <w:tcPr>
            <w:tcW w:w="709" w:type="dxa"/>
            <w:tcBorders>
              <w:top w:val="single" w:sz="4" w:space="0" w:color="auto"/>
              <w:left w:val="nil"/>
              <w:right w:val="single" w:sz="4" w:space="0" w:color="auto"/>
            </w:tcBorders>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8,5</w:t>
            </w:r>
          </w:p>
        </w:tc>
        <w:tc>
          <w:tcPr>
            <w:tcW w:w="708" w:type="dxa"/>
            <w:tcBorders>
              <w:top w:val="single" w:sz="4" w:space="0" w:color="auto"/>
              <w:left w:val="nil"/>
              <w:right w:val="single" w:sz="4" w:space="0" w:color="auto"/>
            </w:tcBorders>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8,5</w:t>
            </w:r>
          </w:p>
        </w:tc>
        <w:tc>
          <w:tcPr>
            <w:tcW w:w="1134" w:type="dxa"/>
            <w:tcBorders>
              <w:top w:val="single" w:sz="4" w:space="0" w:color="auto"/>
              <w:left w:val="nil"/>
              <w:right w:val="single" w:sz="4" w:space="0" w:color="auto"/>
            </w:tcBorders>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25,5</w:t>
            </w:r>
          </w:p>
        </w:tc>
        <w:tc>
          <w:tcPr>
            <w:tcW w:w="2410" w:type="dxa"/>
            <w:vMerge w:val="restart"/>
            <w:tcBorders>
              <w:top w:val="single" w:sz="4" w:space="0" w:color="auto"/>
              <w:left w:val="nil"/>
              <w:right w:val="single" w:sz="4" w:space="0" w:color="auto"/>
            </w:tcBorders>
          </w:tcPr>
          <w:p w:rsidR="00C42DD8" w:rsidRPr="00C42DD8" w:rsidRDefault="00C42DD8" w:rsidP="00C42DD8">
            <w:pPr>
              <w:spacing w:after="0" w:line="240" w:lineRule="auto"/>
              <w:jc w:val="center"/>
              <w:rPr>
                <w:rFonts w:ascii="Times New Roman" w:hAnsi="Times New Roman" w:cs="Times New Roman"/>
              </w:rPr>
            </w:pPr>
          </w:p>
          <w:p w:rsidR="00C42DD8" w:rsidRPr="00C42DD8" w:rsidRDefault="00C42DD8" w:rsidP="00C42DD8">
            <w:pPr>
              <w:spacing w:after="0" w:line="240" w:lineRule="auto"/>
              <w:jc w:val="center"/>
              <w:rPr>
                <w:rFonts w:ascii="Times New Roman" w:hAnsi="Times New Roman" w:cs="Times New Roman"/>
              </w:rPr>
            </w:pPr>
          </w:p>
          <w:p w:rsidR="00C42DD8" w:rsidRPr="00C42DD8" w:rsidRDefault="00C42DD8" w:rsidP="00C42DD8">
            <w:pPr>
              <w:spacing w:after="0" w:line="240" w:lineRule="auto"/>
              <w:jc w:val="center"/>
              <w:rPr>
                <w:rFonts w:ascii="Times New Roman" w:hAnsi="Times New Roman" w:cs="Times New Roman"/>
              </w:rPr>
            </w:pPr>
          </w:p>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Повышение безопасности территории</w:t>
            </w:r>
          </w:p>
        </w:tc>
      </w:tr>
      <w:tr w:rsidR="00C42DD8" w:rsidRPr="00C42DD8" w:rsidTr="00E97AF7">
        <w:trPr>
          <w:trHeight w:val="1158"/>
        </w:trPr>
        <w:tc>
          <w:tcPr>
            <w:tcW w:w="4609" w:type="dxa"/>
            <w:tcBorders>
              <w:top w:val="single" w:sz="4" w:space="0" w:color="auto"/>
              <w:left w:val="single" w:sz="4" w:space="0" w:color="auto"/>
              <w:bottom w:val="nil"/>
              <w:right w:val="single" w:sz="4" w:space="0" w:color="auto"/>
            </w:tcBorders>
          </w:tcPr>
          <w:p w:rsidR="00C42DD8" w:rsidRPr="00C42DD8" w:rsidRDefault="00C42DD8" w:rsidP="00C42DD8">
            <w:pPr>
              <w:pStyle w:val="s1"/>
              <w:spacing w:after="0" w:afterAutospacing="0"/>
              <w:jc w:val="center"/>
              <w:rPr>
                <w:sz w:val="22"/>
                <w:szCs w:val="22"/>
              </w:rPr>
            </w:pPr>
            <w:r w:rsidRPr="00C42DD8">
              <w:rPr>
                <w:sz w:val="22"/>
                <w:szCs w:val="22"/>
              </w:rPr>
              <w:t>Мероприятие 1 Предотвращение возникновения чрезвычайных ситуаций, пожаров, терроризма и экстремизма территорий.</w:t>
            </w:r>
          </w:p>
        </w:tc>
        <w:tc>
          <w:tcPr>
            <w:tcW w:w="1275" w:type="dxa"/>
            <w:vMerge/>
            <w:tcBorders>
              <w:left w:val="nil"/>
              <w:right w:val="single" w:sz="4" w:space="0" w:color="auto"/>
            </w:tcBorders>
          </w:tcPr>
          <w:p w:rsidR="00C42DD8" w:rsidRPr="00C42DD8" w:rsidRDefault="00C42DD8" w:rsidP="00C42DD8">
            <w:pPr>
              <w:spacing w:after="0" w:line="240" w:lineRule="auto"/>
              <w:jc w:val="center"/>
              <w:rPr>
                <w:rFonts w:ascii="Times New Roman" w:hAnsi="Times New Roman" w:cs="Times New Roman"/>
              </w:rPr>
            </w:pPr>
          </w:p>
        </w:tc>
        <w:tc>
          <w:tcPr>
            <w:tcW w:w="851" w:type="dxa"/>
            <w:tcBorders>
              <w:top w:val="single" w:sz="4" w:space="0" w:color="auto"/>
              <w:left w:val="nil"/>
              <w:bottom w:val="single" w:sz="4" w:space="0" w:color="auto"/>
              <w:right w:val="single" w:sz="4" w:space="0" w:color="auto"/>
            </w:tcBorders>
            <w:noWrap/>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831</w:t>
            </w:r>
          </w:p>
        </w:tc>
        <w:tc>
          <w:tcPr>
            <w:tcW w:w="850" w:type="dxa"/>
            <w:tcBorders>
              <w:top w:val="single" w:sz="4" w:space="0" w:color="auto"/>
              <w:left w:val="nil"/>
              <w:bottom w:val="single" w:sz="4" w:space="0" w:color="auto"/>
              <w:right w:val="single" w:sz="4" w:space="0" w:color="auto"/>
            </w:tcBorders>
            <w:noWrap/>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0310</w:t>
            </w:r>
          </w:p>
        </w:tc>
        <w:tc>
          <w:tcPr>
            <w:tcW w:w="1276" w:type="dxa"/>
            <w:tcBorders>
              <w:top w:val="single" w:sz="4" w:space="0" w:color="auto"/>
              <w:left w:val="nil"/>
              <w:bottom w:val="single" w:sz="4" w:space="0" w:color="auto"/>
              <w:right w:val="single" w:sz="4" w:space="0" w:color="auto"/>
            </w:tcBorders>
            <w:noWrap/>
          </w:tcPr>
          <w:p w:rsidR="00C42DD8" w:rsidRPr="00C42DD8" w:rsidRDefault="00C42DD8" w:rsidP="00C42DD8">
            <w:pPr>
              <w:spacing w:after="0" w:line="240" w:lineRule="auto"/>
              <w:ind w:left="-108" w:right="-108"/>
              <w:jc w:val="center"/>
              <w:rPr>
                <w:rFonts w:ascii="Times New Roman" w:hAnsi="Times New Roman" w:cs="Times New Roman"/>
              </w:rPr>
            </w:pPr>
            <w:r w:rsidRPr="00C42DD8">
              <w:rPr>
                <w:rFonts w:ascii="Times New Roman" w:hAnsi="Times New Roman" w:cs="Times New Roman"/>
              </w:rPr>
              <w:t>0220096010</w:t>
            </w:r>
          </w:p>
        </w:tc>
        <w:tc>
          <w:tcPr>
            <w:tcW w:w="709" w:type="dxa"/>
            <w:tcBorders>
              <w:top w:val="single" w:sz="4" w:space="0" w:color="auto"/>
              <w:left w:val="nil"/>
              <w:bottom w:val="single" w:sz="4" w:space="0" w:color="auto"/>
              <w:right w:val="single" w:sz="4" w:space="0" w:color="auto"/>
            </w:tcBorders>
            <w:noWrap/>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244</w:t>
            </w:r>
          </w:p>
        </w:tc>
        <w:tc>
          <w:tcPr>
            <w:tcW w:w="709" w:type="dxa"/>
            <w:tcBorders>
              <w:top w:val="single" w:sz="4" w:space="0" w:color="auto"/>
              <w:left w:val="nil"/>
              <w:bottom w:val="single" w:sz="4" w:space="0" w:color="auto"/>
              <w:right w:val="single" w:sz="4" w:space="0" w:color="auto"/>
            </w:tcBorders>
            <w:noWrap/>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8,0</w:t>
            </w:r>
          </w:p>
        </w:tc>
        <w:tc>
          <w:tcPr>
            <w:tcW w:w="709" w:type="dxa"/>
            <w:tcBorders>
              <w:top w:val="single" w:sz="4" w:space="0" w:color="auto"/>
              <w:left w:val="nil"/>
              <w:bottom w:val="single" w:sz="4" w:space="0" w:color="auto"/>
              <w:right w:val="single" w:sz="4" w:space="0" w:color="auto"/>
            </w:tcBorders>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8,0</w:t>
            </w:r>
          </w:p>
        </w:tc>
        <w:tc>
          <w:tcPr>
            <w:tcW w:w="708" w:type="dxa"/>
            <w:tcBorders>
              <w:top w:val="single" w:sz="4" w:space="0" w:color="auto"/>
              <w:left w:val="nil"/>
              <w:bottom w:val="single" w:sz="4" w:space="0" w:color="auto"/>
              <w:right w:val="single" w:sz="4" w:space="0" w:color="auto"/>
            </w:tcBorders>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8,0</w:t>
            </w:r>
          </w:p>
        </w:tc>
        <w:tc>
          <w:tcPr>
            <w:tcW w:w="1134" w:type="dxa"/>
            <w:tcBorders>
              <w:top w:val="single" w:sz="4" w:space="0" w:color="auto"/>
              <w:left w:val="nil"/>
              <w:bottom w:val="single" w:sz="4" w:space="0" w:color="auto"/>
              <w:right w:val="single" w:sz="4" w:space="0" w:color="auto"/>
            </w:tcBorders>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24</w:t>
            </w:r>
          </w:p>
        </w:tc>
        <w:tc>
          <w:tcPr>
            <w:tcW w:w="2410" w:type="dxa"/>
            <w:vMerge/>
            <w:tcBorders>
              <w:left w:val="nil"/>
              <w:right w:val="single" w:sz="4" w:space="0" w:color="auto"/>
            </w:tcBorders>
          </w:tcPr>
          <w:p w:rsidR="00C42DD8" w:rsidRPr="00C42DD8" w:rsidRDefault="00C42DD8" w:rsidP="00C42DD8">
            <w:pPr>
              <w:spacing w:after="0" w:line="240" w:lineRule="auto"/>
              <w:jc w:val="center"/>
              <w:rPr>
                <w:rFonts w:ascii="Times New Roman" w:hAnsi="Times New Roman" w:cs="Times New Roman"/>
              </w:rPr>
            </w:pPr>
          </w:p>
        </w:tc>
      </w:tr>
      <w:tr w:rsidR="00C42DD8" w:rsidRPr="00C42DD8" w:rsidTr="00E97AF7">
        <w:trPr>
          <w:trHeight w:val="1037"/>
        </w:trPr>
        <w:tc>
          <w:tcPr>
            <w:tcW w:w="4609" w:type="dxa"/>
            <w:tcBorders>
              <w:top w:val="single" w:sz="4" w:space="0" w:color="auto"/>
              <w:left w:val="single" w:sz="4" w:space="0" w:color="auto"/>
              <w:right w:val="single" w:sz="4" w:space="0" w:color="auto"/>
            </w:tcBorders>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Мероприятие 2</w:t>
            </w:r>
          </w:p>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Обеспечение первичных мер пожарной безопасности.</w:t>
            </w:r>
          </w:p>
        </w:tc>
        <w:tc>
          <w:tcPr>
            <w:tcW w:w="1275" w:type="dxa"/>
            <w:vMerge/>
            <w:tcBorders>
              <w:left w:val="nil"/>
              <w:right w:val="single" w:sz="4" w:space="0" w:color="auto"/>
            </w:tcBorders>
          </w:tcPr>
          <w:p w:rsidR="00C42DD8" w:rsidRPr="00C42DD8" w:rsidRDefault="00C42DD8" w:rsidP="00C42DD8">
            <w:pPr>
              <w:spacing w:after="0" w:line="240" w:lineRule="auto"/>
              <w:jc w:val="center"/>
              <w:rPr>
                <w:rFonts w:ascii="Times New Roman" w:hAnsi="Times New Roman" w:cs="Times New Roman"/>
              </w:rPr>
            </w:pPr>
          </w:p>
        </w:tc>
        <w:tc>
          <w:tcPr>
            <w:tcW w:w="851" w:type="dxa"/>
            <w:tcBorders>
              <w:top w:val="nil"/>
              <w:left w:val="nil"/>
              <w:right w:val="single" w:sz="4" w:space="0" w:color="auto"/>
            </w:tcBorders>
            <w:noWrap/>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831</w:t>
            </w:r>
          </w:p>
        </w:tc>
        <w:tc>
          <w:tcPr>
            <w:tcW w:w="850" w:type="dxa"/>
            <w:tcBorders>
              <w:top w:val="nil"/>
              <w:left w:val="nil"/>
              <w:right w:val="single" w:sz="4" w:space="0" w:color="auto"/>
            </w:tcBorders>
            <w:noWrap/>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0309</w:t>
            </w:r>
          </w:p>
        </w:tc>
        <w:tc>
          <w:tcPr>
            <w:tcW w:w="1276" w:type="dxa"/>
            <w:tcBorders>
              <w:top w:val="nil"/>
              <w:left w:val="nil"/>
              <w:right w:val="single" w:sz="4" w:space="0" w:color="auto"/>
            </w:tcBorders>
            <w:noWrap/>
          </w:tcPr>
          <w:p w:rsidR="00C42DD8" w:rsidRPr="00C42DD8" w:rsidRDefault="00C42DD8" w:rsidP="00C42DD8">
            <w:pPr>
              <w:spacing w:after="0" w:line="240" w:lineRule="auto"/>
              <w:ind w:left="-108" w:right="-108"/>
              <w:jc w:val="center"/>
              <w:rPr>
                <w:rFonts w:ascii="Times New Roman" w:hAnsi="Times New Roman" w:cs="Times New Roman"/>
              </w:rPr>
            </w:pPr>
            <w:r w:rsidRPr="00C42DD8">
              <w:rPr>
                <w:rFonts w:ascii="Times New Roman" w:hAnsi="Times New Roman" w:cs="Times New Roman"/>
              </w:rPr>
              <w:t>0220096010</w:t>
            </w:r>
          </w:p>
        </w:tc>
        <w:tc>
          <w:tcPr>
            <w:tcW w:w="709" w:type="dxa"/>
            <w:tcBorders>
              <w:top w:val="nil"/>
              <w:left w:val="nil"/>
              <w:right w:val="single" w:sz="4" w:space="0" w:color="auto"/>
            </w:tcBorders>
            <w:noWrap/>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244</w:t>
            </w:r>
          </w:p>
        </w:tc>
        <w:tc>
          <w:tcPr>
            <w:tcW w:w="709" w:type="dxa"/>
            <w:tcBorders>
              <w:top w:val="nil"/>
              <w:left w:val="nil"/>
              <w:right w:val="single" w:sz="4" w:space="0" w:color="auto"/>
            </w:tcBorders>
            <w:noWrap/>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0,5</w:t>
            </w:r>
          </w:p>
        </w:tc>
        <w:tc>
          <w:tcPr>
            <w:tcW w:w="709" w:type="dxa"/>
            <w:tcBorders>
              <w:top w:val="nil"/>
              <w:left w:val="nil"/>
              <w:right w:val="single" w:sz="4" w:space="0" w:color="auto"/>
            </w:tcBorders>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0,5</w:t>
            </w:r>
          </w:p>
        </w:tc>
        <w:tc>
          <w:tcPr>
            <w:tcW w:w="708" w:type="dxa"/>
            <w:tcBorders>
              <w:top w:val="nil"/>
              <w:left w:val="nil"/>
              <w:right w:val="single" w:sz="4" w:space="0" w:color="auto"/>
            </w:tcBorders>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0,5</w:t>
            </w:r>
          </w:p>
        </w:tc>
        <w:tc>
          <w:tcPr>
            <w:tcW w:w="1134" w:type="dxa"/>
            <w:tcBorders>
              <w:top w:val="nil"/>
              <w:left w:val="nil"/>
              <w:right w:val="single" w:sz="4" w:space="0" w:color="auto"/>
            </w:tcBorders>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1,5</w:t>
            </w:r>
          </w:p>
        </w:tc>
        <w:tc>
          <w:tcPr>
            <w:tcW w:w="2410" w:type="dxa"/>
            <w:vMerge/>
            <w:tcBorders>
              <w:left w:val="nil"/>
              <w:right w:val="single" w:sz="4" w:space="0" w:color="auto"/>
            </w:tcBorders>
          </w:tcPr>
          <w:p w:rsidR="00C42DD8" w:rsidRPr="00C42DD8" w:rsidRDefault="00C42DD8" w:rsidP="00C42DD8">
            <w:pPr>
              <w:spacing w:after="0" w:line="240" w:lineRule="auto"/>
              <w:jc w:val="center"/>
              <w:rPr>
                <w:rFonts w:ascii="Times New Roman" w:hAnsi="Times New Roman" w:cs="Times New Roman"/>
              </w:rPr>
            </w:pPr>
          </w:p>
        </w:tc>
      </w:tr>
    </w:tbl>
    <w:p w:rsidR="00C42DD8" w:rsidRPr="00C42DD8" w:rsidRDefault="00C42DD8" w:rsidP="00C42DD8">
      <w:pPr>
        <w:autoSpaceDE w:val="0"/>
        <w:autoSpaceDN w:val="0"/>
        <w:adjustRightInd w:val="0"/>
        <w:spacing w:after="0" w:line="240" w:lineRule="auto"/>
        <w:rPr>
          <w:rFonts w:ascii="Times New Roman" w:hAnsi="Times New Roman" w:cs="Times New Roman"/>
        </w:rPr>
      </w:pPr>
    </w:p>
    <w:p w:rsidR="00C42DD8" w:rsidRPr="00C42DD8" w:rsidRDefault="00C42DD8" w:rsidP="00C42DD8">
      <w:pPr>
        <w:autoSpaceDE w:val="0"/>
        <w:autoSpaceDN w:val="0"/>
        <w:adjustRightInd w:val="0"/>
        <w:spacing w:after="0" w:line="240" w:lineRule="auto"/>
        <w:rPr>
          <w:rFonts w:ascii="Times New Roman" w:hAnsi="Times New Roman" w:cs="Times New Roman"/>
        </w:rPr>
      </w:pPr>
    </w:p>
    <w:p w:rsidR="00C42DD8" w:rsidRPr="00C42DD8" w:rsidRDefault="00C42DD8" w:rsidP="00C42DD8">
      <w:pPr>
        <w:autoSpaceDE w:val="0"/>
        <w:autoSpaceDN w:val="0"/>
        <w:adjustRightInd w:val="0"/>
        <w:spacing w:after="0" w:line="240" w:lineRule="auto"/>
        <w:rPr>
          <w:rFonts w:ascii="Times New Roman" w:hAnsi="Times New Roman" w:cs="Times New Roman"/>
        </w:rPr>
        <w:sectPr w:rsidR="00C42DD8" w:rsidRPr="00C42DD8" w:rsidSect="00EC0D8B">
          <w:type w:val="continuous"/>
          <w:pgSz w:w="16838" w:h="11906" w:orient="landscape"/>
          <w:pgMar w:top="1134" w:right="851" w:bottom="142" w:left="1134" w:header="454" w:footer="340" w:gutter="0"/>
          <w:cols w:space="708"/>
          <w:docGrid w:linePitch="381"/>
        </w:sectPr>
      </w:pPr>
    </w:p>
    <w:p w:rsidR="00C42DD8" w:rsidRPr="00C42DD8" w:rsidRDefault="00C42DD8" w:rsidP="00C42DD8">
      <w:pPr>
        <w:autoSpaceDE w:val="0"/>
        <w:autoSpaceDN w:val="0"/>
        <w:adjustRightInd w:val="0"/>
        <w:spacing w:after="0" w:line="240" w:lineRule="auto"/>
        <w:rPr>
          <w:rFonts w:ascii="Times New Roman" w:hAnsi="Times New Roman" w:cs="Times New Roman"/>
        </w:rPr>
      </w:pPr>
    </w:p>
    <w:p w:rsidR="00C42DD8" w:rsidRPr="00C42DD8" w:rsidRDefault="00C42DD8" w:rsidP="00C42DD8">
      <w:pPr>
        <w:autoSpaceDE w:val="0"/>
        <w:autoSpaceDN w:val="0"/>
        <w:adjustRightInd w:val="0"/>
        <w:spacing w:after="0" w:line="240" w:lineRule="auto"/>
        <w:rPr>
          <w:rFonts w:ascii="Times New Roman" w:hAnsi="Times New Roman" w:cs="Times New Roman"/>
        </w:rPr>
        <w:sectPr w:rsidR="00C42DD8" w:rsidRPr="00C42DD8" w:rsidSect="00EC0D8B">
          <w:type w:val="continuous"/>
          <w:pgSz w:w="16838" w:h="11906" w:orient="landscape"/>
          <w:pgMar w:top="1134" w:right="851" w:bottom="142" w:left="1134" w:header="454" w:footer="340" w:gutter="0"/>
          <w:cols w:space="708"/>
          <w:docGrid w:linePitch="381"/>
        </w:sectPr>
      </w:pPr>
    </w:p>
    <w:tbl>
      <w:tblPr>
        <w:tblpPr w:leftFromText="180" w:rightFromText="180" w:vertAnchor="text" w:horzAnchor="margin" w:tblpY="-85"/>
        <w:tblW w:w="0" w:type="auto"/>
        <w:tblLook w:val="04A0"/>
      </w:tblPr>
      <w:tblGrid>
        <w:gridCol w:w="4785"/>
        <w:gridCol w:w="4786"/>
      </w:tblGrid>
      <w:tr w:rsidR="00C42DD8" w:rsidRPr="00C42DD8" w:rsidTr="00E97AF7">
        <w:tc>
          <w:tcPr>
            <w:tcW w:w="4785" w:type="dxa"/>
          </w:tcPr>
          <w:p w:rsidR="00C42DD8" w:rsidRPr="00C42DD8" w:rsidRDefault="00C42DD8" w:rsidP="00C42DD8">
            <w:pPr>
              <w:spacing w:after="0" w:line="240" w:lineRule="auto"/>
              <w:rPr>
                <w:rFonts w:ascii="Times New Roman" w:hAnsi="Times New Roman" w:cs="Times New Roman"/>
              </w:rPr>
            </w:pPr>
          </w:p>
        </w:tc>
        <w:tc>
          <w:tcPr>
            <w:tcW w:w="4786" w:type="dxa"/>
          </w:tcPr>
          <w:p w:rsidR="00C42DD8" w:rsidRPr="00C42DD8" w:rsidRDefault="00C42DD8" w:rsidP="00C42DD8">
            <w:pPr>
              <w:shd w:val="clear" w:color="auto" w:fill="FFFFFF"/>
              <w:spacing w:after="0" w:line="240" w:lineRule="auto"/>
              <w:rPr>
                <w:rFonts w:ascii="Times New Roman" w:hAnsi="Times New Roman" w:cs="Times New Roman"/>
              </w:rPr>
            </w:pPr>
            <w:r w:rsidRPr="00C42DD8">
              <w:rPr>
                <w:rFonts w:ascii="Times New Roman" w:hAnsi="Times New Roman" w:cs="Times New Roman"/>
              </w:rPr>
              <w:t>Приложение к муниципальной программе «Развитие жилищно-коммунального хозяйства, обеспечение комфортных и безопасных условий жизни на территории Златоруновского сельсовета»</w:t>
            </w:r>
          </w:p>
        </w:tc>
      </w:tr>
    </w:tbl>
    <w:p w:rsidR="00C42DD8" w:rsidRPr="00C42DD8" w:rsidRDefault="00C42DD8" w:rsidP="00C42DD8">
      <w:pPr>
        <w:pStyle w:val="s16"/>
        <w:spacing w:before="0" w:beforeAutospacing="0" w:after="0" w:afterAutospacing="0"/>
        <w:rPr>
          <w:b/>
          <w:bCs/>
          <w:sz w:val="22"/>
          <w:szCs w:val="22"/>
        </w:rPr>
      </w:pPr>
    </w:p>
    <w:p w:rsidR="00C42DD8" w:rsidRPr="00C42DD8" w:rsidRDefault="00C42DD8" w:rsidP="00C42DD8">
      <w:pPr>
        <w:spacing w:after="0" w:line="240" w:lineRule="auto"/>
        <w:jc w:val="center"/>
        <w:rPr>
          <w:rFonts w:ascii="Times New Roman" w:hAnsi="Times New Roman" w:cs="Times New Roman"/>
          <w:b/>
          <w:bCs/>
        </w:rPr>
      </w:pPr>
    </w:p>
    <w:p w:rsidR="00C42DD8" w:rsidRPr="00C42DD8" w:rsidRDefault="00C42DD8" w:rsidP="00C42DD8">
      <w:pPr>
        <w:spacing w:after="0" w:line="240" w:lineRule="auto"/>
        <w:rPr>
          <w:rFonts w:ascii="Times New Roman" w:hAnsi="Times New Roman" w:cs="Times New Roman"/>
          <w:b/>
          <w:bCs/>
        </w:rPr>
      </w:pPr>
    </w:p>
    <w:p w:rsidR="00C42DD8" w:rsidRPr="00C42DD8" w:rsidRDefault="00C42DD8" w:rsidP="00C42DD8">
      <w:pPr>
        <w:spacing w:after="0" w:line="240" w:lineRule="auto"/>
        <w:rPr>
          <w:rFonts w:ascii="Times New Roman" w:hAnsi="Times New Roman" w:cs="Times New Roman"/>
          <w:b/>
          <w:bCs/>
        </w:rPr>
      </w:pPr>
    </w:p>
    <w:p w:rsidR="00C42DD8" w:rsidRPr="00C42DD8" w:rsidRDefault="00C42DD8" w:rsidP="00C42DD8">
      <w:pPr>
        <w:spacing w:after="0" w:line="240" w:lineRule="auto"/>
        <w:jc w:val="center"/>
        <w:rPr>
          <w:rFonts w:ascii="Times New Roman" w:hAnsi="Times New Roman" w:cs="Times New Roman"/>
          <w:b/>
          <w:bCs/>
        </w:rPr>
      </w:pPr>
    </w:p>
    <w:p w:rsidR="00C42DD8" w:rsidRPr="00C42DD8" w:rsidRDefault="00C42DD8" w:rsidP="00C42DD8">
      <w:pPr>
        <w:spacing w:after="0" w:line="240" w:lineRule="auto"/>
        <w:ind w:left="360"/>
        <w:jc w:val="center"/>
        <w:rPr>
          <w:rFonts w:ascii="Times New Roman" w:hAnsi="Times New Roman" w:cs="Times New Roman"/>
          <w:b/>
          <w:bCs/>
        </w:rPr>
      </w:pPr>
      <w:r w:rsidRPr="00C42DD8">
        <w:rPr>
          <w:rFonts w:ascii="Times New Roman" w:hAnsi="Times New Roman" w:cs="Times New Roman"/>
          <w:b/>
          <w:bCs/>
        </w:rPr>
        <w:t>1.ПАСПОРТ ПОДПРОГРАММЫ 3</w:t>
      </w:r>
    </w:p>
    <w:p w:rsidR="00C42DD8" w:rsidRPr="00C42DD8" w:rsidRDefault="00C42DD8" w:rsidP="00C42DD8">
      <w:pPr>
        <w:pStyle w:val="s16"/>
        <w:spacing w:before="0" w:beforeAutospacing="0" w:after="0" w:afterAutospacing="0"/>
        <w:jc w:val="center"/>
        <w:rPr>
          <w:b/>
          <w:bCs/>
          <w:sz w:val="22"/>
          <w:szCs w:val="22"/>
        </w:rPr>
      </w:pPr>
      <w:r w:rsidRPr="00C42DD8">
        <w:rPr>
          <w:b/>
          <w:bCs/>
          <w:sz w:val="22"/>
          <w:szCs w:val="22"/>
        </w:rPr>
        <w:t xml:space="preserve"> «Поддержка жилищно-коммунального хозяйства на территории Златоруновского сельсовета»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6379"/>
      </w:tblGrid>
      <w:tr w:rsidR="00C42DD8" w:rsidRPr="00C42DD8" w:rsidTr="00E97AF7">
        <w:tc>
          <w:tcPr>
            <w:tcW w:w="3652" w:type="dxa"/>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Наименование муниципальной программы</w:t>
            </w:r>
          </w:p>
        </w:tc>
        <w:tc>
          <w:tcPr>
            <w:tcW w:w="6379" w:type="dxa"/>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w:t>
            </w:r>
            <w:r w:rsidRPr="00C42DD8">
              <w:rPr>
                <w:rFonts w:ascii="Times New Roman" w:hAnsi="Times New Roman" w:cs="Times New Roman"/>
                <w:bCs/>
              </w:rPr>
              <w:t>Развитие жилищно-коммунального хозяйства, обеспечение комфортных и безопасных условий жизни на территории Златоруновского сельсовета»</w:t>
            </w:r>
            <w:r w:rsidRPr="00C42DD8">
              <w:rPr>
                <w:rFonts w:ascii="Times New Roman" w:hAnsi="Times New Roman" w:cs="Times New Roman"/>
                <w:b/>
                <w:bCs/>
              </w:rPr>
              <w:t xml:space="preserve">  </w:t>
            </w:r>
          </w:p>
        </w:tc>
      </w:tr>
      <w:tr w:rsidR="00C42DD8" w:rsidRPr="00C42DD8" w:rsidTr="00E97AF7">
        <w:tc>
          <w:tcPr>
            <w:tcW w:w="3652" w:type="dxa"/>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Муниципальный заказчик</w:t>
            </w:r>
          </w:p>
        </w:tc>
        <w:tc>
          <w:tcPr>
            <w:tcW w:w="6379" w:type="dxa"/>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Администрация Златоруновского сельсовета Ужурского района Красноярского края</w:t>
            </w:r>
          </w:p>
        </w:tc>
      </w:tr>
      <w:tr w:rsidR="00C42DD8" w:rsidRPr="00C42DD8" w:rsidTr="00E97AF7">
        <w:tc>
          <w:tcPr>
            <w:tcW w:w="3652" w:type="dxa"/>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Исполнители мероприятий подпрограммы, главные распорядители бюджетных средств</w:t>
            </w:r>
          </w:p>
        </w:tc>
        <w:tc>
          <w:tcPr>
            <w:tcW w:w="6379" w:type="dxa"/>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Администрация Златоруновского сельсовета Ужурского района Красноярского края</w:t>
            </w:r>
          </w:p>
        </w:tc>
      </w:tr>
      <w:tr w:rsidR="00C42DD8" w:rsidRPr="00C42DD8" w:rsidTr="00E97AF7">
        <w:tc>
          <w:tcPr>
            <w:tcW w:w="3652" w:type="dxa"/>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Цель подпрограммы</w:t>
            </w:r>
          </w:p>
        </w:tc>
        <w:tc>
          <w:tcPr>
            <w:tcW w:w="6379" w:type="dxa"/>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Содержание жилищно-коммунального хозяйства и жилищного фонда в надлежащем состоянии, обеспечение населения качественными жилищно-коммунальными услугами и улучшение  жилищных условий населения</w:t>
            </w:r>
          </w:p>
        </w:tc>
      </w:tr>
      <w:tr w:rsidR="00C42DD8" w:rsidRPr="00C42DD8" w:rsidTr="00E97AF7">
        <w:tc>
          <w:tcPr>
            <w:tcW w:w="3652" w:type="dxa"/>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Задачи подпрограммы</w:t>
            </w:r>
          </w:p>
        </w:tc>
        <w:tc>
          <w:tcPr>
            <w:tcW w:w="6379" w:type="dxa"/>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Обеспечение качественного предоставления жилищно-коммунальных услуг и условий проживания населения на территории Златоруновского сельсовета</w:t>
            </w:r>
          </w:p>
        </w:tc>
      </w:tr>
      <w:tr w:rsidR="00C42DD8" w:rsidRPr="00C42DD8" w:rsidTr="00E97AF7">
        <w:tc>
          <w:tcPr>
            <w:tcW w:w="3652" w:type="dxa"/>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Целевые индикаторы</w:t>
            </w:r>
          </w:p>
        </w:tc>
        <w:tc>
          <w:tcPr>
            <w:tcW w:w="6379" w:type="dxa"/>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Снижение уровня износа коммунальной инфраструктуры.</w:t>
            </w:r>
          </w:p>
        </w:tc>
      </w:tr>
      <w:tr w:rsidR="00C42DD8" w:rsidRPr="00C42DD8" w:rsidTr="00E97AF7">
        <w:tc>
          <w:tcPr>
            <w:tcW w:w="3652" w:type="dxa"/>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Объемы и источники финансирования подпрограммы</w:t>
            </w:r>
          </w:p>
        </w:tc>
        <w:tc>
          <w:tcPr>
            <w:tcW w:w="6379" w:type="dxa"/>
          </w:tcPr>
          <w:p w:rsidR="00C42DD8" w:rsidRPr="00C42DD8" w:rsidRDefault="00C42DD8" w:rsidP="00C42DD8">
            <w:pPr>
              <w:spacing w:after="0" w:line="240" w:lineRule="auto"/>
              <w:rPr>
                <w:rFonts w:ascii="Times New Roman" w:hAnsi="Times New Roman" w:cs="Times New Roman"/>
                <w:color w:val="000000"/>
              </w:rPr>
            </w:pPr>
            <w:r w:rsidRPr="00C42DD8">
              <w:rPr>
                <w:rFonts w:ascii="Times New Roman" w:hAnsi="Times New Roman" w:cs="Times New Roman"/>
              </w:rPr>
              <w:t xml:space="preserve">Общий объем финансирования подпрограмм 2023-2025 г. </w:t>
            </w:r>
            <w:r w:rsidRPr="00C42DD8">
              <w:rPr>
                <w:rFonts w:ascii="Times New Roman" w:hAnsi="Times New Roman" w:cs="Times New Roman"/>
                <w:color w:val="000000"/>
              </w:rPr>
              <w:t>составляет:74.4</w:t>
            </w:r>
            <w:r w:rsidRPr="00C42DD8">
              <w:rPr>
                <w:rFonts w:ascii="Times New Roman" w:hAnsi="Times New Roman" w:cs="Times New Roman"/>
                <w:b/>
                <w:color w:val="000000"/>
              </w:rPr>
              <w:t xml:space="preserve"> </w:t>
            </w:r>
            <w:r w:rsidRPr="00C42DD8">
              <w:rPr>
                <w:rFonts w:ascii="Times New Roman" w:hAnsi="Times New Roman" w:cs="Times New Roman"/>
                <w:color w:val="000000"/>
              </w:rPr>
              <w:t>тыс. рублей в том числе:</w:t>
            </w:r>
          </w:p>
          <w:p w:rsidR="00C42DD8" w:rsidRPr="00C42DD8" w:rsidRDefault="00C42DD8" w:rsidP="00C42DD8">
            <w:pPr>
              <w:spacing w:after="0" w:line="240" w:lineRule="auto"/>
              <w:rPr>
                <w:rFonts w:ascii="Times New Roman" w:hAnsi="Times New Roman" w:cs="Times New Roman"/>
                <w:color w:val="000000"/>
              </w:rPr>
            </w:pPr>
            <w:r w:rsidRPr="00C42DD8">
              <w:rPr>
                <w:rFonts w:ascii="Times New Roman" w:hAnsi="Times New Roman" w:cs="Times New Roman"/>
                <w:color w:val="000000"/>
              </w:rPr>
              <w:t>в 2023 году:24,8тыс. рублей</w:t>
            </w:r>
          </w:p>
          <w:p w:rsidR="00C42DD8" w:rsidRPr="00C42DD8" w:rsidRDefault="00C42DD8" w:rsidP="00C42DD8">
            <w:pPr>
              <w:spacing w:after="0" w:line="240" w:lineRule="auto"/>
              <w:rPr>
                <w:rFonts w:ascii="Times New Roman" w:hAnsi="Times New Roman" w:cs="Times New Roman"/>
                <w:color w:val="000000"/>
              </w:rPr>
            </w:pPr>
            <w:r w:rsidRPr="00C42DD8">
              <w:rPr>
                <w:rFonts w:ascii="Times New Roman" w:hAnsi="Times New Roman" w:cs="Times New Roman"/>
                <w:color w:val="000000"/>
              </w:rPr>
              <w:t>в 2024 году:24,8 тыс. рублей</w:t>
            </w:r>
          </w:p>
          <w:p w:rsidR="00C42DD8" w:rsidRPr="00C42DD8" w:rsidRDefault="00C42DD8" w:rsidP="00C42DD8">
            <w:pPr>
              <w:spacing w:after="0" w:line="240" w:lineRule="auto"/>
              <w:rPr>
                <w:rFonts w:ascii="Times New Roman" w:hAnsi="Times New Roman" w:cs="Times New Roman"/>
                <w:color w:val="000000"/>
              </w:rPr>
            </w:pPr>
            <w:r w:rsidRPr="00C42DD8">
              <w:rPr>
                <w:rFonts w:ascii="Times New Roman" w:hAnsi="Times New Roman" w:cs="Times New Roman"/>
                <w:color w:val="000000"/>
              </w:rPr>
              <w:t>в 2025 году:24,8 тыс. рублей</w:t>
            </w:r>
          </w:p>
          <w:p w:rsidR="00C42DD8" w:rsidRPr="00C42DD8" w:rsidRDefault="00C42DD8" w:rsidP="00C42DD8">
            <w:pPr>
              <w:spacing w:after="0" w:line="240" w:lineRule="auto"/>
              <w:rPr>
                <w:rFonts w:ascii="Times New Roman" w:hAnsi="Times New Roman" w:cs="Times New Roman"/>
                <w:i/>
              </w:rPr>
            </w:pPr>
            <w:r w:rsidRPr="00C42DD8">
              <w:rPr>
                <w:rFonts w:ascii="Times New Roman" w:hAnsi="Times New Roman" w:cs="Times New Roman"/>
                <w:i/>
              </w:rPr>
              <w:t>Объем средств местного бюджета для финансирования Программы носят прогнозный характер и подлежат ежегодной корректировке.</w:t>
            </w:r>
          </w:p>
        </w:tc>
      </w:tr>
      <w:tr w:rsidR="00C42DD8" w:rsidRPr="00C42DD8" w:rsidTr="00E97AF7">
        <w:tc>
          <w:tcPr>
            <w:tcW w:w="3652" w:type="dxa"/>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 xml:space="preserve">Система организации </w:t>
            </w:r>
            <w:proofErr w:type="gramStart"/>
            <w:r w:rsidRPr="00C42DD8">
              <w:rPr>
                <w:rFonts w:ascii="Times New Roman" w:hAnsi="Times New Roman" w:cs="Times New Roman"/>
              </w:rPr>
              <w:t>контроля за</w:t>
            </w:r>
            <w:proofErr w:type="gramEnd"/>
            <w:r w:rsidRPr="00C42DD8">
              <w:rPr>
                <w:rFonts w:ascii="Times New Roman" w:hAnsi="Times New Roman" w:cs="Times New Roman"/>
              </w:rPr>
              <w:t xml:space="preserve"> исполнением подпрограммы</w:t>
            </w:r>
          </w:p>
        </w:tc>
        <w:tc>
          <w:tcPr>
            <w:tcW w:w="6379" w:type="dxa"/>
          </w:tcPr>
          <w:p w:rsidR="00C42DD8" w:rsidRPr="00C42DD8" w:rsidRDefault="00C42DD8" w:rsidP="00C42DD8">
            <w:pPr>
              <w:spacing w:after="0" w:line="240" w:lineRule="auto"/>
              <w:rPr>
                <w:rFonts w:ascii="Times New Roman" w:hAnsi="Times New Roman" w:cs="Times New Roman"/>
              </w:rPr>
            </w:pPr>
            <w:proofErr w:type="gramStart"/>
            <w:r w:rsidRPr="00C42DD8">
              <w:rPr>
                <w:rFonts w:ascii="Times New Roman" w:hAnsi="Times New Roman" w:cs="Times New Roman"/>
              </w:rPr>
              <w:t>Контроль за</w:t>
            </w:r>
            <w:proofErr w:type="gramEnd"/>
            <w:r w:rsidRPr="00C42DD8">
              <w:rPr>
                <w:rFonts w:ascii="Times New Roman" w:hAnsi="Times New Roman" w:cs="Times New Roman"/>
              </w:rPr>
              <w:t xml:space="preserve"> реализацией  подпрограммы осуществляется администрацией Златоруновского сельсовета</w:t>
            </w:r>
          </w:p>
        </w:tc>
      </w:tr>
    </w:tbl>
    <w:p w:rsidR="00C42DD8" w:rsidRPr="00C42DD8" w:rsidRDefault="00C42DD8" w:rsidP="00C42DD8">
      <w:pPr>
        <w:autoSpaceDE w:val="0"/>
        <w:autoSpaceDN w:val="0"/>
        <w:adjustRightInd w:val="0"/>
        <w:spacing w:after="0" w:line="240" w:lineRule="auto"/>
        <w:jc w:val="center"/>
        <w:rPr>
          <w:rFonts w:ascii="Times New Roman" w:hAnsi="Times New Roman" w:cs="Times New Roman"/>
          <w:b/>
        </w:rPr>
      </w:pPr>
    </w:p>
    <w:p w:rsidR="00C42DD8" w:rsidRPr="00C42DD8" w:rsidRDefault="00C42DD8" w:rsidP="00C42DD8">
      <w:pPr>
        <w:autoSpaceDE w:val="0"/>
        <w:autoSpaceDN w:val="0"/>
        <w:adjustRightInd w:val="0"/>
        <w:spacing w:after="0" w:line="240" w:lineRule="auto"/>
        <w:jc w:val="center"/>
        <w:rPr>
          <w:rFonts w:ascii="Times New Roman" w:hAnsi="Times New Roman" w:cs="Times New Roman"/>
          <w:b/>
        </w:rPr>
      </w:pPr>
      <w:r w:rsidRPr="00C42DD8">
        <w:rPr>
          <w:rFonts w:ascii="Times New Roman" w:hAnsi="Times New Roman" w:cs="Times New Roman"/>
          <w:b/>
        </w:rPr>
        <w:t>2. Мероприятия подпрограммы</w:t>
      </w:r>
    </w:p>
    <w:p w:rsidR="00C42DD8" w:rsidRPr="00C42DD8" w:rsidRDefault="00C42DD8" w:rsidP="00C42DD8">
      <w:pPr>
        <w:autoSpaceDE w:val="0"/>
        <w:autoSpaceDN w:val="0"/>
        <w:adjustRightInd w:val="0"/>
        <w:spacing w:after="0" w:line="240" w:lineRule="auto"/>
        <w:ind w:firstLine="567"/>
        <w:jc w:val="both"/>
        <w:rPr>
          <w:rFonts w:ascii="Times New Roman" w:hAnsi="Times New Roman" w:cs="Times New Roman"/>
        </w:rPr>
      </w:pPr>
      <w:r w:rsidRPr="00C42DD8">
        <w:rPr>
          <w:rFonts w:ascii="Times New Roman" w:hAnsi="Times New Roman" w:cs="Times New Roman"/>
        </w:rPr>
        <w:t>Мероприятия приведены в приложение №1 к подпрограмме №3.</w:t>
      </w:r>
    </w:p>
    <w:p w:rsidR="00C42DD8" w:rsidRPr="00C42DD8" w:rsidRDefault="00C42DD8" w:rsidP="00C42DD8">
      <w:pPr>
        <w:pStyle w:val="s1"/>
        <w:spacing w:after="0" w:afterAutospacing="0"/>
        <w:ind w:left="1831"/>
        <w:rPr>
          <w:b/>
          <w:bCs/>
          <w:sz w:val="22"/>
          <w:szCs w:val="22"/>
        </w:rPr>
      </w:pPr>
      <w:r w:rsidRPr="00C42DD8">
        <w:rPr>
          <w:b/>
          <w:bCs/>
          <w:sz w:val="22"/>
          <w:szCs w:val="22"/>
        </w:rPr>
        <w:t>3.Механизм реализации подпрограммы</w:t>
      </w:r>
    </w:p>
    <w:p w:rsidR="00C42DD8" w:rsidRPr="00C42DD8" w:rsidRDefault="00C42DD8" w:rsidP="00C42DD8">
      <w:pPr>
        <w:pStyle w:val="s1"/>
        <w:spacing w:after="0" w:afterAutospacing="0"/>
        <w:ind w:left="142" w:firstLine="425"/>
        <w:rPr>
          <w:sz w:val="22"/>
          <w:szCs w:val="22"/>
        </w:rPr>
      </w:pPr>
      <w:r w:rsidRPr="00C42DD8">
        <w:rPr>
          <w:bCs/>
          <w:sz w:val="22"/>
          <w:szCs w:val="22"/>
        </w:rPr>
        <w:t>Реализация предусмотренных подпрограммой мероприятий позволит обеспечить с</w:t>
      </w:r>
      <w:r w:rsidRPr="00C42DD8">
        <w:rPr>
          <w:sz w:val="22"/>
          <w:szCs w:val="22"/>
        </w:rPr>
        <w:t>нижение уровня износа коммунальной инфраструктуры. Последовательность выполнение подпрограммных мероприятий 2023-2025 годы. Ответственным исполнителем мероприятий подпрограммы является администрация Златоруновского сельсовета. Получателем муниципальной услуги мероприятий подпрограммы является население территории муниципального образования  Златоруновский сельсовет.</w:t>
      </w:r>
    </w:p>
    <w:p w:rsidR="00C42DD8" w:rsidRPr="00C42DD8" w:rsidRDefault="00C42DD8" w:rsidP="00C42DD8">
      <w:pPr>
        <w:widowControl w:val="0"/>
        <w:autoSpaceDE w:val="0"/>
        <w:autoSpaceDN w:val="0"/>
        <w:adjustRightInd w:val="0"/>
        <w:spacing w:after="0" w:line="240" w:lineRule="auto"/>
        <w:ind w:firstLine="540"/>
        <w:jc w:val="both"/>
        <w:rPr>
          <w:rFonts w:ascii="Times New Roman" w:hAnsi="Times New Roman" w:cs="Times New Roman"/>
        </w:rPr>
      </w:pPr>
      <w:r w:rsidRPr="00C42DD8">
        <w:rPr>
          <w:rFonts w:ascii="Times New Roman" w:hAnsi="Times New Roman" w:cs="Times New Roman"/>
        </w:rPr>
        <w:t xml:space="preserve">   </w:t>
      </w:r>
      <w:proofErr w:type="gramStart"/>
      <w:r w:rsidRPr="00C42DD8">
        <w:rPr>
          <w:rFonts w:ascii="Times New Roman" w:hAnsi="Times New Roman" w:cs="Times New Roman"/>
        </w:rPr>
        <w:t>Средства районного бюджета на финансирование мероприятий подпрограммы № 3 выделяются бюджетам  сельских поселений района на капитальный  и текущий ремонт, реконструкцию находящихся в муниципальной собственности объектов коммунальной инфраструктуры, источников тепловой энергии и тепловых сетей, а также приобретение технологического оборудования и спецтехники для обеспечения функционирования систем теплоснабжения, электроснабжения, водоснабжения, водоотведения и очистки сточных вод, разработку и оформление необходимой документации (далее - неотложные мероприятия по</w:t>
      </w:r>
      <w:proofErr w:type="gramEnd"/>
      <w:r w:rsidRPr="00C42DD8">
        <w:rPr>
          <w:rFonts w:ascii="Times New Roman" w:hAnsi="Times New Roman" w:cs="Times New Roman"/>
        </w:rPr>
        <w:t xml:space="preserve"> повышению эксплуатационной </w:t>
      </w:r>
      <w:proofErr w:type="gramStart"/>
      <w:r w:rsidRPr="00C42DD8">
        <w:rPr>
          <w:rFonts w:ascii="Times New Roman" w:hAnsi="Times New Roman" w:cs="Times New Roman"/>
        </w:rPr>
        <w:t>надежности объектов коммунальной инфраструктуры муниципальных образований района</w:t>
      </w:r>
      <w:proofErr w:type="gramEnd"/>
      <w:r w:rsidRPr="00C42DD8">
        <w:rPr>
          <w:rFonts w:ascii="Times New Roman" w:hAnsi="Times New Roman" w:cs="Times New Roman"/>
        </w:rPr>
        <w:t>).</w:t>
      </w:r>
    </w:p>
    <w:p w:rsidR="00C42DD8" w:rsidRPr="00C42DD8" w:rsidRDefault="00C42DD8" w:rsidP="00C42DD8">
      <w:pPr>
        <w:widowControl w:val="0"/>
        <w:autoSpaceDE w:val="0"/>
        <w:autoSpaceDN w:val="0"/>
        <w:adjustRightInd w:val="0"/>
        <w:spacing w:after="0" w:line="240" w:lineRule="auto"/>
        <w:ind w:firstLine="709"/>
        <w:jc w:val="both"/>
        <w:rPr>
          <w:rFonts w:ascii="Times New Roman" w:hAnsi="Times New Roman" w:cs="Times New Roman"/>
        </w:rPr>
      </w:pPr>
      <w:r w:rsidRPr="00C42DD8">
        <w:rPr>
          <w:rFonts w:ascii="Times New Roman" w:hAnsi="Times New Roman" w:cs="Times New Roman"/>
        </w:rPr>
        <w:t>Средства краевого бюджета на финансирование мероприятий выделяются бюджетам муниципальных образований района при выполнении ими определенных условий в соответствии с государственными программами Красноярского края «Реформирование и модернизация жилищно-коммунального хозяйства и повышение энергетической эффективности», «Охрана окружающей среды, воспроизводство природных ресурсов».</w:t>
      </w:r>
    </w:p>
    <w:p w:rsidR="00C42DD8" w:rsidRPr="00C42DD8" w:rsidRDefault="00C42DD8" w:rsidP="00C42DD8">
      <w:pPr>
        <w:widowControl w:val="0"/>
        <w:autoSpaceDE w:val="0"/>
        <w:autoSpaceDN w:val="0"/>
        <w:adjustRightInd w:val="0"/>
        <w:spacing w:after="0" w:line="240" w:lineRule="auto"/>
        <w:ind w:firstLine="709"/>
        <w:jc w:val="both"/>
        <w:rPr>
          <w:rFonts w:ascii="Times New Roman" w:hAnsi="Times New Roman" w:cs="Times New Roman"/>
        </w:rPr>
      </w:pPr>
      <w:r w:rsidRPr="00C42DD8">
        <w:rPr>
          <w:rFonts w:ascii="Times New Roman" w:hAnsi="Times New Roman" w:cs="Times New Roman"/>
        </w:rPr>
        <w:t>Перечисление средств районного бюджета на финансирование мероприятий Подпрограммы № 3  бюджетам муниципальных образований района осуществляется финансовым управлением на основании заявки от администрации района  по окончании работ, при предоставлении следующих документов:</w:t>
      </w:r>
    </w:p>
    <w:p w:rsidR="00C42DD8" w:rsidRPr="00C42DD8" w:rsidRDefault="00C42DD8" w:rsidP="00C42DD8">
      <w:pPr>
        <w:widowControl w:val="0"/>
        <w:autoSpaceDE w:val="0"/>
        <w:autoSpaceDN w:val="0"/>
        <w:adjustRightInd w:val="0"/>
        <w:spacing w:after="0" w:line="240" w:lineRule="auto"/>
        <w:ind w:firstLine="540"/>
        <w:jc w:val="both"/>
        <w:rPr>
          <w:rFonts w:ascii="Times New Roman" w:hAnsi="Times New Roman" w:cs="Times New Roman"/>
        </w:rPr>
      </w:pPr>
      <w:r w:rsidRPr="00C42DD8">
        <w:rPr>
          <w:rFonts w:ascii="Times New Roman" w:hAnsi="Times New Roman" w:cs="Times New Roman"/>
        </w:rPr>
        <w:lastRenderedPageBreak/>
        <w:t xml:space="preserve">1) копии актов приемки выполненных работ (форма КС-2), справки о стоимости выполненных работ (форма КС-3); </w:t>
      </w:r>
    </w:p>
    <w:p w:rsidR="00C42DD8" w:rsidRPr="00C42DD8" w:rsidRDefault="00C42DD8" w:rsidP="00C42DD8">
      <w:pPr>
        <w:widowControl w:val="0"/>
        <w:autoSpaceDE w:val="0"/>
        <w:autoSpaceDN w:val="0"/>
        <w:adjustRightInd w:val="0"/>
        <w:spacing w:after="0" w:line="240" w:lineRule="auto"/>
        <w:ind w:firstLine="540"/>
        <w:jc w:val="both"/>
        <w:rPr>
          <w:rFonts w:ascii="Times New Roman" w:hAnsi="Times New Roman" w:cs="Times New Roman"/>
        </w:rPr>
      </w:pPr>
      <w:r w:rsidRPr="00C42DD8">
        <w:rPr>
          <w:rFonts w:ascii="Times New Roman" w:hAnsi="Times New Roman" w:cs="Times New Roman"/>
        </w:rPr>
        <w:t xml:space="preserve">2) платежного поручения на оплату суммы </w:t>
      </w:r>
      <w:proofErr w:type="spellStart"/>
      <w:r w:rsidRPr="00C42DD8">
        <w:rPr>
          <w:rFonts w:ascii="Times New Roman" w:hAnsi="Times New Roman" w:cs="Times New Roman"/>
        </w:rPr>
        <w:t>софинансирования</w:t>
      </w:r>
      <w:proofErr w:type="spellEnd"/>
      <w:r w:rsidRPr="00C42DD8">
        <w:rPr>
          <w:rFonts w:ascii="Times New Roman" w:hAnsi="Times New Roman" w:cs="Times New Roman"/>
        </w:rPr>
        <w:t xml:space="preserve"> за счет средств бюджета муниципального образования района;</w:t>
      </w:r>
    </w:p>
    <w:p w:rsidR="00C42DD8" w:rsidRPr="00C42DD8" w:rsidRDefault="00C42DD8" w:rsidP="00C42DD8">
      <w:pPr>
        <w:widowControl w:val="0"/>
        <w:autoSpaceDE w:val="0"/>
        <w:autoSpaceDN w:val="0"/>
        <w:adjustRightInd w:val="0"/>
        <w:spacing w:after="0" w:line="240" w:lineRule="auto"/>
        <w:ind w:firstLine="540"/>
        <w:jc w:val="both"/>
        <w:rPr>
          <w:rFonts w:ascii="Times New Roman" w:hAnsi="Times New Roman" w:cs="Times New Roman"/>
        </w:rPr>
      </w:pPr>
      <w:r w:rsidRPr="00C42DD8">
        <w:rPr>
          <w:rFonts w:ascii="Times New Roman" w:hAnsi="Times New Roman" w:cs="Times New Roman"/>
        </w:rPr>
        <w:t>3) отчеты согласно запрашиваемым формам.</w:t>
      </w:r>
    </w:p>
    <w:p w:rsidR="00C42DD8" w:rsidRPr="00C42DD8" w:rsidRDefault="00C42DD8" w:rsidP="00C42DD8">
      <w:pPr>
        <w:pStyle w:val="s1"/>
        <w:spacing w:after="0" w:afterAutospacing="0"/>
        <w:ind w:left="993" w:right="1559"/>
        <w:jc w:val="center"/>
        <w:rPr>
          <w:b/>
          <w:sz w:val="22"/>
          <w:szCs w:val="22"/>
        </w:rPr>
      </w:pPr>
      <w:r w:rsidRPr="00C42DD8">
        <w:rPr>
          <w:b/>
          <w:sz w:val="22"/>
          <w:szCs w:val="22"/>
        </w:rPr>
        <w:t xml:space="preserve">4.  Управление подпрограммой и </w:t>
      </w:r>
      <w:proofErr w:type="gramStart"/>
      <w:r w:rsidRPr="00C42DD8">
        <w:rPr>
          <w:b/>
          <w:sz w:val="22"/>
          <w:szCs w:val="22"/>
        </w:rPr>
        <w:t>контроль за</w:t>
      </w:r>
      <w:proofErr w:type="gramEnd"/>
      <w:r w:rsidRPr="00C42DD8">
        <w:rPr>
          <w:b/>
          <w:sz w:val="22"/>
          <w:szCs w:val="22"/>
        </w:rPr>
        <w:t xml:space="preserve"> исполнением подпрограммы</w:t>
      </w:r>
    </w:p>
    <w:p w:rsidR="00C42DD8" w:rsidRPr="00C42DD8" w:rsidRDefault="00C42DD8" w:rsidP="00C42DD8">
      <w:pPr>
        <w:widowControl w:val="0"/>
        <w:autoSpaceDE w:val="0"/>
        <w:autoSpaceDN w:val="0"/>
        <w:adjustRightInd w:val="0"/>
        <w:spacing w:after="0" w:line="240" w:lineRule="auto"/>
        <w:ind w:left="142" w:firstLine="425"/>
        <w:rPr>
          <w:rFonts w:ascii="Times New Roman" w:hAnsi="Times New Roman" w:cs="Times New Roman"/>
        </w:rPr>
      </w:pPr>
      <w:r w:rsidRPr="00C42DD8">
        <w:rPr>
          <w:rFonts w:ascii="Times New Roman" w:hAnsi="Times New Roman" w:cs="Times New Roman"/>
        </w:rPr>
        <w:t xml:space="preserve">Система управления подпрограммой направлена на достижение поставленных подпрограммой целей и задач и эффективность от проведения каждого мероприятия. Общее руководство и </w:t>
      </w:r>
      <w:proofErr w:type="gramStart"/>
      <w:r w:rsidRPr="00C42DD8">
        <w:rPr>
          <w:rFonts w:ascii="Times New Roman" w:hAnsi="Times New Roman" w:cs="Times New Roman"/>
        </w:rPr>
        <w:t>контроль за</w:t>
      </w:r>
      <w:proofErr w:type="gramEnd"/>
      <w:r w:rsidRPr="00C42DD8">
        <w:rPr>
          <w:rFonts w:ascii="Times New Roman" w:hAnsi="Times New Roman" w:cs="Times New Roman"/>
        </w:rPr>
        <w:t xml:space="preserve"> ходом реализации подпрограммы осуществляет администрация Златоруновского сельсовета. В его обязанности входит</w:t>
      </w:r>
      <w:proofErr w:type="gramStart"/>
      <w:r w:rsidRPr="00C42DD8">
        <w:rPr>
          <w:rFonts w:ascii="Times New Roman" w:hAnsi="Times New Roman" w:cs="Times New Roman"/>
        </w:rPr>
        <w:t xml:space="preserve"> :</w:t>
      </w:r>
      <w:proofErr w:type="gramEnd"/>
    </w:p>
    <w:p w:rsidR="00C42DD8" w:rsidRPr="00C42DD8" w:rsidRDefault="00C42DD8" w:rsidP="00C42DD8">
      <w:pPr>
        <w:widowControl w:val="0"/>
        <w:autoSpaceDE w:val="0"/>
        <w:autoSpaceDN w:val="0"/>
        <w:adjustRightInd w:val="0"/>
        <w:spacing w:after="0" w:line="240" w:lineRule="auto"/>
        <w:ind w:left="142" w:firstLine="425"/>
        <w:rPr>
          <w:rFonts w:ascii="Times New Roman" w:hAnsi="Times New Roman" w:cs="Times New Roman"/>
        </w:rPr>
      </w:pPr>
      <w:r w:rsidRPr="00C42DD8">
        <w:rPr>
          <w:rFonts w:ascii="Times New Roman" w:hAnsi="Times New Roman" w:cs="Times New Roman"/>
        </w:rPr>
        <w:t>- координация деятельности по реализации мероприятий подпрограммы;</w:t>
      </w:r>
    </w:p>
    <w:p w:rsidR="00C42DD8" w:rsidRPr="00C42DD8" w:rsidRDefault="00C42DD8" w:rsidP="00C42DD8">
      <w:pPr>
        <w:widowControl w:val="0"/>
        <w:autoSpaceDE w:val="0"/>
        <w:autoSpaceDN w:val="0"/>
        <w:adjustRightInd w:val="0"/>
        <w:spacing w:after="0" w:line="240" w:lineRule="auto"/>
        <w:ind w:left="142" w:firstLine="425"/>
        <w:rPr>
          <w:rFonts w:ascii="Times New Roman" w:hAnsi="Times New Roman" w:cs="Times New Roman"/>
        </w:rPr>
      </w:pPr>
      <w:r w:rsidRPr="00C42DD8">
        <w:rPr>
          <w:rFonts w:ascii="Times New Roman" w:hAnsi="Times New Roman" w:cs="Times New Roman"/>
        </w:rPr>
        <w:t>- рассмотрение материалов о ходе реализации подпрограммы и по мере необходимости уточнения мероприятий, предусмотренных подпрограммой, объемов финансирования.</w:t>
      </w:r>
    </w:p>
    <w:p w:rsidR="00C42DD8" w:rsidRPr="00C42DD8" w:rsidRDefault="00C42DD8" w:rsidP="00C42DD8">
      <w:pPr>
        <w:widowControl w:val="0"/>
        <w:autoSpaceDE w:val="0"/>
        <w:autoSpaceDN w:val="0"/>
        <w:adjustRightInd w:val="0"/>
        <w:spacing w:after="0" w:line="240" w:lineRule="auto"/>
        <w:ind w:left="142" w:firstLine="425"/>
        <w:rPr>
          <w:rFonts w:ascii="Times New Roman" w:hAnsi="Times New Roman" w:cs="Times New Roman"/>
        </w:rPr>
      </w:pPr>
      <w:r w:rsidRPr="00C42DD8">
        <w:rPr>
          <w:rFonts w:ascii="Times New Roman" w:hAnsi="Times New Roman" w:cs="Times New Roman"/>
        </w:rPr>
        <w:t>Функцию уполномоченного органа, обеспечивающего текущее управление и координацию работ по реализации мероприятий подпрограммы, осуществляет администрация Златоруновского сельсовета.</w:t>
      </w:r>
    </w:p>
    <w:p w:rsidR="00C42DD8" w:rsidRPr="00C42DD8" w:rsidRDefault="00C42DD8" w:rsidP="00C42DD8">
      <w:pPr>
        <w:widowControl w:val="0"/>
        <w:autoSpaceDE w:val="0"/>
        <w:autoSpaceDN w:val="0"/>
        <w:adjustRightInd w:val="0"/>
        <w:spacing w:after="0" w:line="240" w:lineRule="auto"/>
        <w:ind w:left="142" w:firstLine="425"/>
        <w:rPr>
          <w:rFonts w:ascii="Times New Roman" w:hAnsi="Times New Roman" w:cs="Times New Roman"/>
        </w:rPr>
      </w:pPr>
      <w:r w:rsidRPr="00C42DD8">
        <w:rPr>
          <w:rFonts w:ascii="Times New Roman" w:hAnsi="Times New Roman" w:cs="Times New Roman"/>
        </w:rPr>
        <w:t>В его обязанности входит:</w:t>
      </w:r>
    </w:p>
    <w:p w:rsidR="00C42DD8" w:rsidRPr="00C42DD8" w:rsidRDefault="00C42DD8" w:rsidP="00C42DD8">
      <w:pPr>
        <w:widowControl w:val="0"/>
        <w:autoSpaceDE w:val="0"/>
        <w:autoSpaceDN w:val="0"/>
        <w:adjustRightInd w:val="0"/>
        <w:spacing w:after="0" w:line="240" w:lineRule="auto"/>
        <w:ind w:left="142" w:firstLine="425"/>
        <w:rPr>
          <w:rFonts w:ascii="Times New Roman" w:hAnsi="Times New Roman" w:cs="Times New Roman"/>
        </w:rPr>
      </w:pPr>
      <w:r w:rsidRPr="00C42DD8">
        <w:rPr>
          <w:rFonts w:ascii="Times New Roman" w:hAnsi="Times New Roman" w:cs="Times New Roman"/>
        </w:rPr>
        <w:t>- текущее управление мероприятиями;</w:t>
      </w:r>
    </w:p>
    <w:p w:rsidR="00C42DD8" w:rsidRPr="00C42DD8" w:rsidRDefault="00C42DD8" w:rsidP="00C42DD8">
      <w:pPr>
        <w:widowControl w:val="0"/>
        <w:autoSpaceDE w:val="0"/>
        <w:autoSpaceDN w:val="0"/>
        <w:adjustRightInd w:val="0"/>
        <w:spacing w:after="0" w:line="240" w:lineRule="auto"/>
        <w:ind w:left="142" w:firstLine="425"/>
        <w:rPr>
          <w:rFonts w:ascii="Times New Roman" w:hAnsi="Times New Roman" w:cs="Times New Roman"/>
        </w:rPr>
      </w:pPr>
      <w:r w:rsidRPr="00C42DD8">
        <w:rPr>
          <w:rFonts w:ascii="Times New Roman" w:hAnsi="Times New Roman" w:cs="Times New Roman"/>
        </w:rPr>
        <w:t>- мониторинг реализации подпрограммных мероприятий.</w:t>
      </w:r>
    </w:p>
    <w:p w:rsidR="00C42DD8" w:rsidRPr="00C42DD8" w:rsidRDefault="00C42DD8" w:rsidP="00C42DD8">
      <w:pPr>
        <w:widowControl w:val="0"/>
        <w:autoSpaceDE w:val="0"/>
        <w:autoSpaceDN w:val="0"/>
        <w:adjustRightInd w:val="0"/>
        <w:spacing w:after="0" w:line="240" w:lineRule="auto"/>
        <w:ind w:left="142" w:firstLine="425"/>
        <w:rPr>
          <w:rFonts w:ascii="Times New Roman" w:hAnsi="Times New Roman" w:cs="Times New Roman"/>
        </w:rPr>
      </w:pPr>
      <w:r w:rsidRPr="00C42DD8">
        <w:rPr>
          <w:rFonts w:ascii="Times New Roman" w:hAnsi="Times New Roman" w:cs="Times New Roman"/>
        </w:rPr>
        <w:t>Ответственным исполнителем мероприятий осуществляет администрация Златоруновского сельсовета. Исполнитель несет ответственность за своевременную и полную реализацию подпрограммных мероприятий и за достижение значений целевых индикаторов подпрограммы.</w:t>
      </w:r>
    </w:p>
    <w:p w:rsidR="00C42DD8" w:rsidRPr="00C42DD8" w:rsidRDefault="00C42DD8" w:rsidP="00C42DD8">
      <w:pPr>
        <w:widowControl w:val="0"/>
        <w:autoSpaceDE w:val="0"/>
        <w:autoSpaceDN w:val="0"/>
        <w:adjustRightInd w:val="0"/>
        <w:spacing w:after="0" w:line="240" w:lineRule="auto"/>
        <w:ind w:firstLine="540"/>
        <w:jc w:val="both"/>
        <w:rPr>
          <w:rFonts w:ascii="Times New Roman" w:hAnsi="Times New Roman" w:cs="Times New Roman"/>
        </w:rPr>
      </w:pPr>
      <w:r w:rsidRPr="00C42DD8">
        <w:rPr>
          <w:rStyle w:val="aff"/>
          <w:rFonts w:ascii="Times New Roman" w:hAnsi="Times New Roman" w:cs="Times New Roman"/>
          <w:b w:val="0"/>
        </w:rPr>
        <w:t xml:space="preserve">      </w:t>
      </w:r>
      <w:proofErr w:type="gramStart"/>
      <w:r w:rsidRPr="00C42DD8">
        <w:rPr>
          <w:rStyle w:val="aff"/>
          <w:rFonts w:ascii="Times New Roman" w:hAnsi="Times New Roman" w:cs="Times New Roman"/>
          <w:b w:val="0"/>
        </w:rPr>
        <w:t>Контроль за</w:t>
      </w:r>
      <w:proofErr w:type="gramEnd"/>
      <w:r w:rsidRPr="00C42DD8">
        <w:rPr>
          <w:rStyle w:val="aff"/>
          <w:rFonts w:ascii="Times New Roman" w:hAnsi="Times New Roman" w:cs="Times New Roman"/>
          <w:b w:val="0"/>
        </w:rPr>
        <w:t xml:space="preserve"> ходом выполнения подпрограммы №3 осуществляет непосредственно </w:t>
      </w:r>
      <w:r w:rsidRPr="00C42DD8">
        <w:rPr>
          <w:rFonts w:ascii="Times New Roman" w:hAnsi="Times New Roman" w:cs="Times New Roman"/>
        </w:rPr>
        <w:t>первый заместитель главы района по сельскому хозяйству и оперативному управлению.</w:t>
      </w:r>
    </w:p>
    <w:p w:rsidR="00C42DD8" w:rsidRPr="00C42DD8" w:rsidRDefault="00C42DD8" w:rsidP="00C42DD8">
      <w:pPr>
        <w:widowControl w:val="0"/>
        <w:autoSpaceDE w:val="0"/>
        <w:autoSpaceDN w:val="0"/>
        <w:adjustRightInd w:val="0"/>
        <w:spacing w:after="0" w:line="240" w:lineRule="auto"/>
        <w:ind w:firstLine="540"/>
        <w:jc w:val="both"/>
        <w:rPr>
          <w:rFonts w:ascii="Times New Roman" w:hAnsi="Times New Roman" w:cs="Times New Roman"/>
        </w:rPr>
      </w:pPr>
      <w:r w:rsidRPr="00C42DD8">
        <w:rPr>
          <w:rFonts w:ascii="Times New Roman" w:hAnsi="Times New Roman" w:cs="Times New Roman"/>
        </w:rPr>
        <w:t xml:space="preserve">    Отдел ЖКХ и строительства администрации района осуществляет управление и текущий </w:t>
      </w:r>
      <w:proofErr w:type="gramStart"/>
      <w:r w:rsidRPr="00C42DD8">
        <w:rPr>
          <w:rFonts w:ascii="Times New Roman" w:hAnsi="Times New Roman" w:cs="Times New Roman"/>
        </w:rPr>
        <w:t>контроль за</w:t>
      </w:r>
      <w:proofErr w:type="gramEnd"/>
      <w:r w:rsidRPr="00C42DD8">
        <w:rPr>
          <w:rFonts w:ascii="Times New Roman" w:hAnsi="Times New Roman" w:cs="Times New Roman"/>
        </w:rPr>
        <w:t xml:space="preserve"> ходом выполнения мероприятий подпрограммы №3, организует систему непрерывного мониторинга, определяет промежуточные результаты и составляет отчеты реализации Подпрограммы №3.</w:t>
      </w:r>
    </w:p>
    <w:p w:rsidR="00C42DD8" w:rsidRPr="00C42DD8" w:rsidRDefault="00C42DD8" w:rsidP="00C42DD8">
      <w:pPr>
        <w:widowControl w:val="0"/>
        <w:autoSpaceDE w:val="0"/>
        <w:autoSpaceDN w:val="0"/>
        <w:adjustRightInd w:val="0"/>
        <w:spacing w:after="0" w:line="240" w:lineRule="auto"/>
        <w:ind w:firstLine="540"/>
        <w:jc w:val="both"/>
        <w:rPr>
          <w:rFonts w:ascii="Times New Roman" w:hAnsi="Times New Roman" w:cs="Times New Roman"/>
        </w:rPr>
      </w:pPr>
      <w:r w:rsidRPr="00C42DD8">
        <w:rPr>
          <w:rFonts w:ascii="Times New Roman" w:hAnsi="Times New Roman" w:cs="Times New Roman"/>
        </w:rPr>
        <w:t xml:space="preserve">   Муниципальные образования – участники подпрограммы № 3 после получения средств районного бюджета на реализацию мероприятий муниципальной  программы Ужурского района, предоставляют в отдел ЖКХ и строительства администрации района отчет об исполнении мероприятий подпрограммы согласно механизму реализации подпрограммы №3.</w:t>
      </w:r>
    </w:p>
    <w:p w:rsidR="00C42DD8" w:rsidRPr="00C42DD8" w:rsidRDefault="00C42DD8" w:rsidP="00C42DD8">
      <w:pPr>
        <w:widowControl w:val="0"/>
        <w:autoSpaceDE w:val="0"/>
        <w:autoSpaceDN w:val="0"/>
        <w:adjustRightInd w:val="0"/>
        <w:spacing w:after="0" w:line="240" w:lineRule="auto"/>
        <w:ind w:left="142" w:firstLine="425"/>
        <w:rPr>
          <w:rFonts w:ascii="Times New Roman" w:hAnsi="Times New Roman" w:cs="Times New Roman"/>
        </w:rPr>
      </w:pPr>
    </w:p>
    <w:p w:rsidR="00C42DD8" w:rsidRPr="00C42DD8" w:rsidRDefault="00C42DD8" w:rsidP="00C42DD8">
      <w:pPr>
        <w:spacing w:after="0" w:line="240" w:lineRule="auto"/>
        <w:ind w:left="6804" w:hanging="141"/>
        <w:jc w:val="both"/>
        <w:rPr>
          <w:rFonts w:ascii="Times New Roman" w:hAnsi="Times New Roman" w:cs="Times New Roman"/>
        </w:rPr>
      </w:pPr>
      <w:r w:rsidRPr="00C42DD8">
        <w:rPr>
          <w:rFonts w:ascii="Times New Roman" w:hAnsi="Times New Roman" w:cs="Times New Roman"/>
        </w:rPr>
        <w:t>Приложение № 1 к подпрограмме №3, реализуемой в рамках муниципальных программ  Златоруновского сельсовета</w:t>
      </w:r>
    </w:p>
    <w:p w:rsidR="00C42DD8" w:rsidRPr="00C42DD8" w:rsidRDefault="00C42DD8" w:rsidP="00C42DD8">
      <w:pPr>
        <w:pStyle w:val="a7"/>
        <w:widowControl w:val="0"/>
        <w:autoSpaceDE w:val="0"/>
        <w:autoSpaceDN w:val="0"/>
        <w:adjustRightInd w:val="0"/>
        <w:ind w:left="0"/>
        <w:jc w:val="center"/>
        <w:outlineLvl w:val="0"/>
        <w:rPr>
          <w:b/>
          <w:sz w:val="22"/>
          <w:szCs w:val="22"/>
        </w:rPr>
      </w:pPr>
      <w:r w:rsidRPr="00C42DD8">
        <w:rPr>
          <w:b/>
          <w:sz w:val="22"/>
          <w:szCs w:val="22"/>
        </w:rPr>
        <w:t>Перечень и значения показателей результативности подпрограммы №3</w:t>
      </w:r>
    </w:p>
    <w:p w:rsidR="00C42DD8" w:rsidRPr="00C42DD8" w:rsidRDefault="00C42DD8" w:rsidP="00C42DD8">
      <w:pPr>
        <w:widowControl w:val="0"/>
        <w:autoSpaceDE w:val="0"/>
        <w:autoSpaceDN w:val="0"/>
        <w:adjustRightInd w:val="0"/>
        <w:spacing w:after="0" w:line="240" w:lineRule="auto"/>
        <w:ind w:left="142" w:firstLine="425"/>
        <w:rPr>
          <w:rFonts w:ascii="Times New Roman" w:hAnsi="Times New Roman" w:cs="Times New Roman"/>
          <w:lang/>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5"/>
        <w:gridCol w:w="1276"/>
        <w:gridCol w:w="2693"/>
        <w:gridCol w:w="850"/>
        <w:gridCol w:w="851"/>
        <w:gridCol w:w="992"/>
      </w:tblGrid>
      <w:tr w:rsidR="00C42DD8" w:rsidRPr="00C42DD8" w:rsidTr="00E97AF7">
        <w:tc>
          <w:tcPr>
            <w:tcW w:w="4395" w:type="dxa"/>
          </w:tcPr>
          <w:p w:rsidR="00C42DD8" w:rsidRPr="00C42DD8" w:rsidRDefault="00C42DD8" w:rsidP="00C42DD8">
            <w:pPr>
              <w:autoSpaceDE w:val="0"/>
              <w:autoSpaceDN w:val="0"/>
              <w:adjustRightInd w:val="0"/>
              <w:spacing w:after="0" w:line="240" w:lineRule="auto"/>
              <w:ind w:left="-108" w:right="-152"/>
              <w:jc w:val="center"/>
              <w:rPr>
                <w:rFonts w:ascii="Times New Roman" w:hAnsi="Times New Roman" w:cs="Times New Roman"/>
              </w:rPr>
            </w:pPr>
            <w:r w:rsidRPr="00C42DD8">
              <w:rPr>
                <w:rFonts w:ascii="Times New Roman" w:hAnsi="Times New Roman" w:cs="Times New Roman"/>
              </w:rPr>
              <w:t>Цель, показатели результативности</w:t>
            </w:r>
          </w:p>
        </w:tc>
        <w:tc>
          <w:tcPr>
            <w:tcW w:w="1276" w:type="dxa"/>
          </w:tcPr>
          <w:p w:rsidR="00C42DD8" w:rsidRPr="00C42DD8" w:rsidRDefault="00C42DD8" w:rsidP="00C42DD8">
            <w:pPr>
              <w:autoSpaceDE w:val="0"/>
              <w:autoSpaceDN w:val="0"/>
              <w:adjustRightInd w:val="0"/>
              <w:spacing w:after="0" w:line="240" w:lineRule="auto"/>
              <w:ind w:left="-108" w:right="-108"/>
              <w:jc w:val="center"/>
              <w:rPr>
                <w:rFonts w:ascii="Times New Roman" w:hAnsi="Times New Roman" w:cs="Times New Roman"/>
              </w:rPr>
            </w:pPr>
            <w:r w:rsidRPr="00C42DD8">
              <w:rPr>
                <w:rFonts w:ascii="Times New Roman" w:hAnsi="Times New Roman" w:cs="Times New Roman"/>
              </w:rPr>
              <w:t>Ед. измерения</w:t>
            </w:r>
          </w:p>
        </w:tc>
        <w:tc>
          <w:tcPr>
            <w:tcW w:w="2693" w:type="dxa"/>
          </w:tcPr>
          <w:p w:rsidR="00C42DD8" w:rsidRPr="00C42DD8" w:rsidRDefault="00C42DD8" w:rsidP="00C42DD8">
            <w:pPr>
              <w:autoSpaceDE w:val="0"/>
              <w:autoSpaceDN w:val="0"/>
              <w:adjustRightInd w:val="0"/>
              <w:spacing w:after="0" w:line="240" w:lineRule="auto"/>
              <w:jc w:val="both"/>
              <w:rPr>
                <w:rFonts w:ascii="Times New Roman" w:hAnsi="Times New Roman" w:cs="Times New Roman"/>
              </w:rPr>
            </w:pPr>
            <w:r w:rsidRPr="00C42DD8">
              <w:rPr>
                <w:rFonts w:ascii="Times New Roman" w:hAnsi="Times New Roman" w:cs="Times New Roman"/>
              </w:rPr>
              <w:t>Источник информации</w:t>
            </w:r>
          </w:p>
        </w:tc>
        <w:tc>
          <w:tcPr>
            <w:tcW w:w="850" w:type="dxa"/>
          </w:tcPr>
          <w:p w:rsidR="00C42DD8" w:rsidRPr="00C42DD8" w:rsidRDefault="00C42DD8" w:rsidP="00C42DD8">
            <w:pPr>
              <w:autoSpaceDE w:val="0"/>
              <w:autoSpaceDN w:val="0"/>
              <w:adjustRightInd w:val="0"/>
              <w:spacing w:after="0" w:line="240" w:lineRule="auto"/>
              <w:jc w:val="both"/>
              <w:rPr>
                <w:rFonts w:ascii="Times New Roman" w:hAnsi="Times New Roman" w:cs="Times New Roman"/>
              </w:rPr>
            </w:pPr>
            <w:r w:rsidRPr="00C42DD8">
              <w:rPr>
                <w:rFonts w:ascii="Times New Roman" w:hAnsi="Times New Roman" w:cs="Times New Roman"/>
              </w:rPr>
              <w:t>2023</w:t>
            </w:r>
          </w:p>
        </w:tc>
        <w:tc>
          <w:tcPr>
            <w:tcW w:w="851" w:type="dxa"/>
          </w:tcPr>
          <w:p w:rsidR="00C42DD8" w:rsidRPr="00C42DD8" w:rsidRDefault="00C42DD8" w:rsidP="00C42DD8">
            <w:pPr>
              <w:autoSpaceDE w:val="0"/>
              <w:autoSpaceDN w:val="0"/>
              <w:adjustRightInd w:val="0"/>
              <w:spacing w:after="0" w:line="240" w:lineRule="auto"/>
              <w:jc w:val="both"/>
              <w:rPr>
                <w:rFonts w:ascii="Times New Roman" w:hAnsi="Times New Roman" w:cs="Times New Roman"/>
              </w:rPr>
            </w:pPr>
            <w:r w:rsidRPr="00C42DD8">
              <w:rPr>
                <w:rFonts w:ascii="Times New Roman" w:hAnsi="Times New Roman" w:cs="Times New Roman"/>
              </w:rPr>
              <w:t>2024</w:t>
            </w:r>
          </w:p>
        </w:tc>
        <w:tc>
          <w:tcPr>
            <w:tcW w:w="992" w:type="dxa"/>
          </w:tcPr>
          <w:p w:rsidR="00C42DD8" w:rsidRPr="00C42DD8" w:rsidRDefault="00C42DD8" w:rsidP="00C42DD8">
            <w:pPr>
              <w:autoSpaceDE w:val="0"/>
              <w:autoSpaceDN w:val="0"/>
              <w:adjustRightInd w:val="0"/>
              <w:spacing w:after="0" w:line="240" w:lineRule="auto"/>
              <w:jc w:val="both"/>
              <w:rPr>
                <w:rFonts w:ascii="Times New Roman" w:hAnsi="Times New Roman" w:cs="Times New Roman"/>
              </w:rPr>
            </w:pPr>
            <w:r w:rsidRPr="00C42DD8">
              <w:rPr>
                <w:rFonts w:ascii="Times New Roman" w:hAnsi="Times New Roman" w:cs="Times New Roman"/>
              </w:rPr>
              <w:t>2025</w:t>
            </w:r>
          </w:p>
        </w:tc>
      </w:tr>
      <w:tr w:rsidR="00C42DD8" w:rsidRPr="00C42DD8" w:rsidTr="00E97AF7">
        <w:tc>
          <w:tcPr>
            <w:tcW w:w="11057" w:type="dxa"/>
            <w:gridSpan w:val="6"/>
          </w:tcPr>
          <w:p w:rsidR="00C42DD8" w:rsidRPr="00C42DD8" w:rsidRDefault="00C42DD8" w:rsidP="00C42DD8">
            <w:pPr>
              <w:autoSpaceDE w:val="0"/>
              <w:autoSpaceDN w:val="0"/>
              <w:adjustRightInd w:val="0"/>
              <w:spacing w:after="0" w:line="240" w:lineRule="auto"/>
              <w:jc w:val="both"/>
              <w:rPr>
                <w:rFonts w:ascii="Times New Roman" w:hAnsi="Times New Roman" w:cs="Times New Roman"/>
              </w:rPr>
            </w:pPr>
            <w:r w:rsidRPr="00C42DD8">
              <w:rPr>
                <w:rFonts w:ascii="Times New Roman" w:eastAsia="Calibri" w:hAnsi="Times New Roman" w:cs="Times New Roman"/>
              </w:rPr>
              <w:t xml:space="preserve">Цель: Повышение надежности функционирования систем жизнеобеспечения населения, энергосбережения и </w:t>
            </w:r>
            <w:proofErr w:type="spellStart"/>
            <w:r w:rsidRPr="00C42DD8">
              <w:rPr>
                <w:rFonts w:ascii="Times New Roman" w:eastAsia="Calibri" w:hAnsi="Times New Roman" w:cs="Times New Roman"/>
              </w:rPr>
              <w:t>энергоэффективности</w:t>
            </w:r>
            <w:proofErr w:type="spellEnd"/>
            <w:r w:rsidRPr="00C42DD8">
              <w:rPr>
                <w:rFonts w:ascii="Times New Roman" w:eastAsia="Calibri" w:hAnsi="Times New Roman" w:cs="Times New Roman"/>
              </w:rPr>
              <w:t>, улучшение жилищных условий граждан.</w:t>
            </w:r>
          </w:p>
        </w:tc>
      </w:tr>
      <w:tr w:rsidR="00C42DD8" w:rsidRPr="00C42DD8" w:rsidTr="00E97AF7">
        <w:tc>
          <w:tcPr>
            <w:tcW w:w="11057" w:type="dxa"/>
            <w:gridSpan w:val="6"/>
          </w:tcPr>
          <w:p w:rsidR="00C42DD8" w:rsidRPr="00C42DD8" w:rsidRDefault="00C42DD8" w:rsidP="00C42DD8">
            <w:pPr>
              <w:autoSpaceDE w:val="0"/>
              <w:autoSpaceDN w:val="0"/>
              <w:adjustRightInd w:val="0"/>
              <w:spacing w:after="0" w:line="240" w:lineRule="auto"/>
              <w:jc w:val="both"/>
              <w:rPr>
                <w:rFonts w:ascii="Times New Roman" w:eastAsia="Calibri" w:hAnsi="Times New Roman" w:cs="Times New Roman"/>
              </w:rPr>
            </w:pPr>
            <w:r w:rsidRPr="00C42DD8">
              <w:rPr>
                <w:rFonts w:ascii="Times New Roman" w:eastAsia="Calibri" w:hAnsi="Times New Roman" w:cs="Times New Roman"/>
              </w:rPr>
              <w:t xml:space="preserve">Задача - </w:t>
            </w:r>
            <w:r w:rsidRPr="00C42DD8">
              <w:rPr>
                <w:rFonts w:ascii="Times New Roman" w:hAnsi="Times New Roman" w:cs="Times New Roman"/>
              </w:rPr>
              <w:t xml:space="preserve">Повышение </w:t>
            </w:r>
            <w:proofErr w:type="spellStart"/>
            <w:r w:rsidRPr="00C42DD8">
              <w:rPr>
                <w:rFonts w:ascii="Times New Roman" w:hAnsi="Times New Roman" w:cs="Times New Roman"/>
              </w:rPr>
              <w:t>энергоэффективности</w:t>
            </w:r>
            <w:proofErr w:type="spellEnd"/>
            <w:r w:rsidRPr="00C42DD8">
              <w:rPr>
                <w:rFonts w:ascii="Times New Roman" w:hAnsi="Times New Roman" w:cs="Times New Roman"/>
              </w:rPr>
              <w:t xml:space="preserve"> функционирования систем коммунальной инфраструктуры</w:t>
            </w:r>
          </w:p>
        </w:tc>
      </w:tr>
      <w:tr w:rsidR="00C42DD8" w:rsidRPr="00C42DD8" w:rsidTr="00E97AF7">
        <w:tc>
          <w:tcPr>
            <w:tcW w:w="4395" w:type="dxa"/>
          </w:tcPr>
          <w:p w:rsidR="00C42DD8" w:rsidRPr="00C42DD8" w:rsidRDefault="00C42DD8" w:rsidP="00C42DD8">
            <w:pPr>
              <w:autoSpaceDE w:val="0"/>
              <w:autoSpaceDN w:val="0"/>
              <w:adjustRightInd w:val="0"/>
              <w:spacing w:after="0" w:line="240" w:lineRule="auto"/>
              <w:rPr>
                <w:rFonts w:ascii="Times New Roman" w:hAnsi="Times New Roman" w:cs="Times New Roman"/>
              </w:rPr>
            </w:pPr>
            <w:r w:rsidRPr="00C42DD8">
              <w:rPr>
                <w:rFonts w:ascii="Times New Roman" w:hAnsi="Times New Roman" w:cs="Times New Roman"/>
              </w:rPr>
              <w:t>Протяженность отремонтированных тепловых сетей</w:t>
            </w:r>
          </w:p>
        </w:tc>
        <w:tc>
          <w:tcPr>
            <w:tcW w:w="1276" w:type="dxa"/>
          </w:tcPr>
          <w:p w:rsidR="00C42DD8" w:rsidRPr="00C42DD8" w:rsidRDefault="00C42DD8" w:rsidP="00C42DD8">
            <w:pPr>
              <w:autoSpaceDE w:val="0"/>
              <w:autoSpaceDN w:val="0"/>
              <w:adjustRightInd w:val="0"/>
              <w:spacing w:after="0" w:line="240" w:lineRule="auto"/>
              <w:ind w:left="-64" w:right="-194"/>
              <w:jc w:val="both"/>
              <w:rPr>
                <w:rFonts w:ascii="Times New Roman" w:hAnsi="Times New Roman" w:cs="Times New Roman"/>
              </w:rPr>
            </w:pPr>
            <w:r w:rsidRPr="00C42DD8">
              <w:rPr>
                <w:rFonts w:ascii="Times New Roman" w:hAnsi="Times New Roman" w:cs="Times New Roman"/>
              </w:rPr>
              <w:t>м</w:t>
            </w:r>
          </w:p>
        </w:tc>
        <w:tc>
          <w:tcPr>
            <w:tcW w:w="2693" w:type="dxa"/>
          </w:tcPr>
          <w:p w:rsidR="00C42DD8" w:rsidRPr="00C42DD8" w:rsidRDefault="00C42DD8" w:rsidP="00C42DD8">
            <w:pPr>
              <w:autoSpaceDE w:val="0"/>
              <w:autoSpaceDN w:val="0"/>
              <w:adjustRightInd w:val="0"/>
              <w:spacing w:after="0" w:line="240" w:lineRule="auto"/>
              <w:rPr>
                <w:rFonts w:ascii="Times New Roman" w:hAnsi="Times New Roman" w:cs="Times New Roman"/>
              </w:rPr>
            </w:pPr>
            <w:r w:rsidRPr="00C42DD8">
              <w:rPr>
                <w:rFonts w:ascii="Times New Roman" w:hAnsi="Times New Roman" w:cs="Times New Roman"/>
              </w:rPr>
              <w:t>Поселения Златоруновского сельсовета</w:t>
            </w:r>
          </w:p>
          <w:p w:rsidR="00C42DD8" w:rsidRPr="00C42DD8" w:rsidRDefault="00C42DD8" w:rsidP="00C42DD8">
            <w:pPr>
              <w:autoSpaceDE w:val="0"/>
              <w:autoSpaceDN w:val="0"/>
              <w:adjustRightInd w:val="0"/>
              <w:spacing w:after="0" w:line="240" w:lineRule="auto"/>
              <w:rPr>
                <w:rFonts w:ascii="Times New Roman" w:hAnsi="Times New Roman" w:cs="Times New Roman"/>
              </w:rPr>
            </w:pPr>
            <w:r w:rsidRPr="00C42DD8">
              <w:rPr>
                <w:rFonts w:ascii="Times New Roman" w:hAnsi="Times New Roman" w:cs="Times New Roman"/>
              </w:rPr>
              <w:t>Отдел ЖКХ и строительства администрации Ужурского района</w:t>
            </w:r>
          </w:p>
        </w:tc>
        <w:tc>
          <w:tcPr>
            <w:tcW w:w="850" w:type="dxa"/>
          </w:tcPr>
          <w:p w:rsidR="00C42DD8" w:rsidRPr="00C42DD8" w:rsidRDefault="00C42DD8" w:rsidP="00C42DD8">
            <w:pPr>
              <w:autoSpaceDE w:val="0"/>
              <w:autoSpaceDN w:val="0"/>
              <w:adjustRightInd w:val="0"/>
              <w:spacing w:after="0" w:line="240" w:lineRule="auto"/>
              <w:jc w:val="both"/>
              <w:rPr>
                <w:rFonts w:ascii="Times New Roman" w:hAnsi="Times New Roman" w:cs="Times New Roman"/>
                <w:lang w:val="en-US"/>
              </w:rPr>
            </w:pPr>
            <w:r w:rsidRPr="00C42DD8">
              <w:rPr>
                <w:rFonts w:ascii="Times New Roman" w:hAnsi="Times New Roman" w:cs="Times New Roman"/>
                <w:lang w:val="en-US"/>
              </w:rPr>
              <w:t>0</w:t>
            </w:r>
          </w:p>
        </w:tc>
        <w:tc>
          <w:tcPr>
            <w:tcW w:w="851" w:type="dxa"/>
          </w:tcPr>
          <w:p w:rsidR="00C42DD8" w:rsidRPr="00C42DD8" w:rsidRDefault="00C42DD8" w:rsidP="00C42DD8">
            <w:pPr>
              <w:autoSpaceDE w:val="0"/>
              <w:autoSpaceDN w:val="0"/>
              <w:adjustRightInd w:val="0"/>
              <w:spacing w:after="0" w:line="240" w:lineRule="auto"/>
              <w:jc w:val="both"/>
              <w:rPr>
                <w:rFonts w:ascii="Times New Roman" w:hAnsi="Times New Roman" w:cs="Times New Roman"/>
                <w:lang w:val="en-US"/>
              </w:rPr>
            </w:pPr>
            <w:r w:rsidRPr="00C42DD8">
              <w:rPr>
                <w:rFonts w:ascii="Times New Roman" w:hAnsi="Times New Roman" w:cs="Times New Roman"/>
                <w:lang w:val="en-US"/>
              </w:rPr>
              <w:t>0</w:t>
            </w:r>
          </w:p>
        </w:tc>
        <w:tc>
          <w:tcPr>
            <w:tcW w:w="992" w:type="dxa"/>
          </w:tcPr>
          <w:p w:rsidR="00C42DD8" w:rsidRPr="00C42DD8" w:rsidRDefault="00C42DD8" w:rsidP="00C42DD8">
            <w:pPr>
              <w:autoSpaceDE w:val="0"/>
              <w:autoSpaceDN w:val="0"/>
              <w:adjustRightInd w:val="0"/>
              <w:spacing w:after="0" w:line="240" w:lineRule="auto"/>
              <w:jc w:val="both"/>
              <w:rPr>
                <w:rFonts w:ascii="Times New Roman" w:hAnsi="Times New Roman" w:cs="Times New Roman"/>
                <w:lang w:val="en-US"/>
              </w:rPr>
            </w:pPr>
            <w:r w:rsidRPr="00C42DD8">
              <w:rPr>
                <w:rFonts w:ascii="Times New Roman" w:hAnsi="Times New Roman" w:cs="Times New Roman"/>
                <w:lang w:val="en-US"/>
              </w:rPr>
              <w:t>0</w:t>
            </w:r>
          </w:p>
          <w:p w:rsidR="00C42DD8" w:rsidRPr="00C42DD8" w:rsidRDefault="00C42DD8" w:rsidP="00C42DD8">
            <w:pPr>
              <w:autoSpaceDE w:val="0"/>
              <w:autoSpaceDN w:val="0"/>
              <w:adjustRightInd w:val="0"/>
              <w:spacing w:after="0" w:line="240" w:lineRule="auto"/>
              <w:rPr>
                <w:rFonts w:ascii="Times New Roman" w:hAnsi="Times New Roman" w:cs="Times New Roman"/>
                <w:lang w:val="en-US"/>
              </w:rPr>
            </w:pPr>
          </w:p>
        </w:tc>
      </w:tr>
      <w:tr w:rsidR="00C42DD8" w:rsidRPr="00C42DD8" w:rsidTr="00E97AF7">
        <w:trPr>
          <w:trHeight w:val="990"/>
        </w:trPr>
        <w:tc>
          <w:tcPr>
            <w:tcW w:w="4395" w:type="dxa"/>
          </w:tcPr>
          <w:p w:rsidR="00C42DD8" w:rsidRPr="00C42DD8" w:rsidRDefault="00C42DD8" w:rsidP="00C42DD8">
            <w:pPr>
              <w:autoSpaceDE w:val="0"/>
              <w:autoSpaceDN w:val="0"/>
              <w:adjustRightInd w:val="0"/>
              <w:spacing w:after="0" w:line="240" w:lineRule="auto"/>
              <w:rPr>
                <w:rFonts w:ascii="Times New Roman" w:hAnsi="Times New Roman" w:cs="Times New Roman"/>
              </w:rPr>
            </w:pPr>
            <w:r w:rsidRPr="00C42DD8">
              <w:rPr>
                <w:rFonts w:ascii="Times New Roman" w:hAnsi="Times New Roman" w:cs="Times New Roman"/>
              </w:rPr>
              <w:t xml:space="preserve">Протяженность отремонтированных водопроводных сетей </w:t>
            </w:r>
          </w:p>
        </w:tc>
        <w:tc>
          <w:tcPr>
            <w:tcW w:w="1276" w:type="dxa"/>
          </w:tcPr>
          <w:p w:rsidR="00C42DD8" w:rsidRPr="00C42DD8" w:rsidRDefault="00C42DD8" w:rsidP="00C42DD8">
            <w:pPr>
              <w:autoSpaceDE w:val="0"/>
              <w:autoSpaceDN w:val="0"/>
              <w:adjustRightInd w:val="0"/>
              <w:spacing w:after="0" w:line="240" w:lineRule="auto"/>
              <w:jc w:val="both"/>
              <w:rPr>
                <w:rFonts w:ascii="Times New Roman" w:hAnsi="Times New Roman" w:cs="Times New Roman"/>
              </w:rPr>
            </w:pPr>
            <w:r w:rsidRPr="00C42DD8">
              <w:rPr>
                <w:rFonts w:ascii="Times New Roman" w:hAnsi="Times New Roman" w:cs="Times New Roman"/>
              </w:rPr>
              <w:t>м</w:t>
            </w:r>
          </w:p>
        </w:tc>
        <w:tc>
          <w:tcPr>
            <w:tcW w:w="2693" w:type="dxa"/>
          </w:tcPr>
          <w:p w:rsidR="00C42DD8" w:rsidRPr="00C42DD8" w:rsidRDefault="00C42DD8" w:rsidP="00C42DD8">
            <w:pPr>
              <w:autoSpaceDE w:val="0"/>
              <w:autoSpaceDN w:val="0"/>
              <w:adjustRightInd w:val="0"/>
              <w:spacing w:after="0" w:line="240" w:lineRule="auto"/>
              <w:jc w:val="both"/>
              <w:rPr>
                <w:rFonts w:ascii="Times New Roman" w:hAnsi="Times New Roman" w:cs="Times New Roman"/>
              </w:rPr>
            </w:pPr>
          </w:p>
        </w:tc>
        <w:tc>
          <w:tcPr>
            <w:tcW w:w="850" w:type="dxa"/>
          </w:tcPr>
          <w:p w:rsidR="00C42DD8" w:rsidRPr="00C42DD8" w:rsidRDefault="00C42DD8" w:rsidP="00C42DD8">
            <w:pPr>
              <w:autoSpaceDE w:val="0"/>
              <w:autoSpaceDN w:val="0"/>
              <w:adjustRightInd w:val="0"/>
              <w:spacing w:after="0" w:line="240" w:lineRule="auto"/>
              <w:jc w:val="both"/>
              <w:rPr>
                <w:rFonts w:ascii="Times New Roman" w:hAnsi="Times New Roman" w:cs="Times New Roman"/>
                <w:lang w:val="en-US"/>
              </w:rPr>
            </w:pPr>
            <w:r w:rsidRPr="00C42DD8">
              <w:rPr>
                <w:rFonts w:ascii="Times New Roman" w:hAnsi="Times New Roman" w:cs="Times New Roman"/>
                <w:lang w:val="en-US"/>
              </w:rPr>
              <w:t>0</w:t>
            </w:r>
          </w:p>
        </w:tc>
        <w:tc>
          <w:tcPr>
            <w:tcW w:w="851" w:type="dxa"/>
          </w:tcPr>
          <w:p w:rsidR="00C42DD8" w:rsidRPr="00C42DD8" w:rsidRDefault="00C42DD8" w:rsidP="00C42DD8">
            <w:pPr>
              <w:autoSpaceDE w:val="0"/>
              <w:autoSpaceDN w:val="0"/>
              <w:adjustRightInd w:val="0"/>
              <w:spacing w:after="0" w:line="240" w:lineRule="auto"/>
              <w:jc w:val="both"/>
              <w:rPr>
                <w:rFonts w:ascii="Times New Roman" w:hAnsi="Times New Roman" w:cs="Times New Roman"/>
                <w:lang w:val="en-US"/>
              </w:rPr>
            </w:pPr>
            <w:r w:rsidRPr="00C42DD8">
              <w:rPr>
                <w:rFonts w:ascii="Times New Roman" w:hAnsi="Times New Roman" w:cs="Times New Roman"/>
                <w:lang w:val="en-US"/>
              </w:rPr>
              <w:t>0</w:t>
            </w:r>
          </w:p>
        </w:tc>
        <w:tc>
          <w:tcPr>
            <w:tcW w:w="992" w:type="dxa"/>
          </w:tcPr>
          <w:p w:rsidR="00C42DD8" w:rsidRPr="00C42DD8" w:rsidRDefault="00C42DD8" w:rsidP="00C42DD8">
            <w:pPr>
              <w:autoSpaceDE w:val="0"/>
              <w:autoSpaceDN w:val="0"/>
              <w:adjustRightInd w:val="0"/>
              <w:spacing w:after="0" w:line="240" w:lineRule="auto"/>
              <w:jc w:val="both"/>
              <w:rPr>
                <w:rFonts w:ascii="Times New Roman" w:hAnsi="Times New Roman" w:cs="Times New Roman"/>
                <w:lang w:val="en-US"/>
              </w:rPr>
            </w:pPr>
            <w:r w:rsidRPr="00C42DD8">
              <w:rPr>
                <w:rFonts w:ascii="Times New Roman" w:hAnsi="Times New Roman" w:cs="Times New Roman"/>
                <w:lang w:val="en-US"/>
              </w:rPr>
              <w:t>0</w:t>
            </w:r>
          </w:p>
        </w:tc>
      </w:tr>
      <w:tr w:rsidR="00C42DD8" w:rsidRPr="00C42DD8" w:rsidTr="00E97AF7">
        <w:trPr>
          <w:trHeight w:val="990"/>
        </w:trPr>
        <w:tc>
          <w:tcPr>
            <w:tcW w:w="4395" w:type="dxa"/>
          </w:tcPr>
          <w:p w:rsidR="00C42DD8" w:rsidRPr="00C42DD8" w:rsidRDefault="00C42DD8" w:rsidP="00C42DD8">
            <w:pPr>
              <w:autoSpaceDE w:val="0"/>
              <w:autoSpaceDN w:val="0"/>
              <w:adjustRightInd w:val="0"/>
              <w:spacing w:after="0" w:line="240" w:lineRule="auto"/>
              <w:rPr>
                <w:rFonts w:ascii="Times New Roman" w:hAnsi="Times New Roman" w:cs="Times New Roman"/>
              </w:rPr>
            </w:pPr>
            <w:r w:rsidRPr="00C42DD8">
              <w:rPr>
                <w:rFonts w:ascii="Times New Roman" w:hAnsi="Times New Roman" w:cs="Times New Roman"/>
              </w:rPr>
              <w:t>Количество обустроенных мест (площадок) накопления отходов потребления</w:t>
            </w:r>
          </w:p>
        </w:tc>
        <w:tc>
          <w:tcPr>
            <w:tcW w:w="1276" w:type="dxa"/>
          </w:tcPr>
          <w:p w:rsidR="00C42DD8" w:rsidRPr="00C42DD8" w:rsidRDefault="00C42DD8" w:rsidP="00C42DD8">
            <w:pPr>
              <w:autoSpaceDE w:val="0"/>
              <w:autoSpaceDN w:val="0"/>
              <w:adjustRightInd w:val="0"/>
              <w:spacing w:after="0" w:line="240" w:lineRule="auto"/>
              <w:jc w:val="both"/>
              <w:rPr>
                <w:rFonts w:ascii="Times New Roman" w:hAnsi="Times New Roman" w:cs="Times New Roman"/>
              </w:rPr>
            </w:pPr>
            <w:r w:rsidRPr="00C42DD8">
              <w:rPr>
                <w:rFonts w:ascii="Times New Roman" w:hAnsi="Times New Roman" w:cs="Times New Roman"/>
              </w:rPr>
              <w:t>Ед.</w:t>
            </w:r>
          </w:p>
        </w:tc>
        <w:tc>
          <w:tcPr>
            <w:tcW w:w="2693" w:type="dxa"/>
          </w:tcPr>
          <w:p w:rsidR="00C42DD8" w:rsidRPr="00C42DD8" w:rsidRDefault="00C42DD8" w:rsidP="00C42DD8">
            <w:pPr>
              <w:autoSpaceDE w:val="0"/>
              <w:autoSpaceDN w:val="0"/>
              <w:adjustRightInd w:val="0"/>
              <w:spacing w:after="0" w:line="240" w:lineRule="auto"/>
              <w:jc w:val="both"/>
              <w:rPr>
                <w:rFonts w:ascii="Times New Roman" w:hAnsi="Times New Roman" w:cs="Times New Roman"/>
              </w:rPr>
            </w:pPr>
          </w:p>
        </w:tc>
        <w:tc>
          <w:tcPr>
            <w:tcW w:w="850" w:type="dxa"/>
          </w:tcPr>
          <w:p w:rsidR="00C42DD8" w:rsidRPr="00C42DD8" w:rsidRDefault="00C42DD8" w:rsidP="00C42DD8">
            <w:pPr>
              <w:autoSpaceDE w:val="0"/>
              <w:autoSpaceDN w:val="0"/>
              <w:adjustRightInd w:val="0"/>
              <w:spacing w:after="0" w:line="240" w:lineRule="auto"/>
              <w:jc w:val="both"/>
              <w:rPr>
                <w:rFonts w:ascii="Times New Roman" w:hAnsi="Times New Roman" w:cs="Times New Roman"/>
                <w:lang w:val="en-US"/>
              </w:rPr>
            </w:pPr>
            <w:r w:rsidRPr="00C42DD8">
              <w:rPr>
                <w:rFonts w:ascii="Times New Roman" w:hAnsi="Times New Roman" w:cs="Times New Roman"/>
                <w:lang w:val="en-US"/>
              </w:rPr>
              <w:t>0</w:t>
            </w:r>
          </w:p>
        </w:tc>
        <w:tc>
          <w:tcPr>
            <w:tcW w:w="851" w:type="dxa"/>
          </w:tcPr>
          <w:p w:rsidR="00C42DD8" w:rsidRPr="00C42DD8" w:rsidRDefault="00C42DD8" w:rsidP="00C42DD8">
            <w:pPr>
              <w:autoSpaceDE w:val="0"/>
              <w:autoSpaceDN w:val="0"/>
              <w:adjustRightInd w:val="0"/>
              <w:spacing w:after="0" w:line="240" w:lineRule="auto"/>
              <w:jc w:val="both"/>
              <w:rPr>
                <w:rFonts w:ascii="Times New Roman" w:hAnsi="Times New Roman" w:cs="Times New Roman"/>
                <w:lang w:val="en-US"/>
              </w:rPr>
            </w:pPr>
            <w:r w:rsidRPr="00C42DD8">
              <w:rPr>
                <w:rFonts w:ascii="Times New Roman" w:hAnsi="Times New Roman" w:cs="Times New Roman"/>
                <w:lang w:val="en-US"/>
              </w:rPr>
              <w:t>0</w:t>
            </w:r>
          </w:p>
        </w:tc>
        <w:tc>
          <w:tcPr>
            <w:tcW w:w="992" w:type="dxa"/>
          </w:tcPr>
          <w:p w:rsidR="00C42DD8" w:rsidRPr="00C42DD8" w:rsidRDefault="00C42DD8" w:rsidP="00C42DD8">
            <w:pPr>
              <w:autoSpaceDE w:val="0"/>
              <w:autoSpaceDN w:val="0"/>
              <w:adjustRightInd w:val="0"/>
              <w:spacing w:after="0" w:line="240" w:lineRule="auto"/>
              <w:jc w:val="both"/>
              <w:rPr>
                <w:rFonts w:ascii="Times New Roman" w:hAnsi="Times New Roman" w:cs="Times New Roman"/>
                <w:lang w:val="en-US"/>
              </w:rPr>
            </w:pPr>
            <w:r w:rsidRPr="00C42DD8">
              <w:rPr>
                <w:rFonts w:ascii="Times New Roman" w:hAnsi="Times New Roman" w:cs="Times New Roman"/>
                <w:lang w:val="en-US"/>
              </w:rPr>
              <w:t>0</w:t>
            </w:r>
          </w:p>
        </w:tc>
      </w:tr>
      <w:tr w:rsidR="00C42DD8" w:rsidRPr="00C42DD8" w:rsidTr="00E97AF7">
        <w:trPr>
          <w:trHeight w:val="990"/>
        </w:trPr>
        <w:tc>
          <w:tcPr>
            <w:tcW w:w="4395" w:type="dxa"/>
          </w:tcPr>
          <w:p w:rsidR="00C42DD8" w:rsidRPr="00C42DD8" w:rsidRDefault="00C42DD8" w:rsidP="00C42DD8">
            <w:pPr>
              <w:autoSpaceDE w:val="0"/>
              <w:autoSpaceDN w:val="0"/>
              <w:adjustRightInd w:val="0"/>
              <w:spacing w:after="0" w:line="240" w:lineRule="auto"/>
              <w:rPr>
                <w:rFonts w:ascii="Times New Roman" w:hAnsi="Times New Roman" w:cs="Times New Roman"/>
              </w:rPr>
            </w:pPr>
            <w:r w:rsidRPr="00C42DD8">
              <w:rPr>
                <w:rFonts w:ascii="Times New Roman" w:hAnsi="Times New Roman" w:cs="Times New Roman"/>
              </w:rPr>
              <w:lastRenderedPageBreak/>
              <w:t>Количество  приобретенного контейнерного оборудования на обустраиваемых местах (площадок) для населенных пунктов</w:t>
            </w:r>
          </w:p>
        </w:tc>
        <w:tc>
          <w:tcPr>
            <w:tcW w:w="1276" w:type="dxa"/>
          </w:tcPr>
          <w:p w:rsidR="00C42DD8" w:rsidRPr="00C42DD8" w:rsidRDefault="00C42DD8" w:rsidP="00C42DD8">
            <w:pPr>
              <w:autoSpaceDE w:val="0"/>
              <w:autoSpaceDN w:val="0"/>
              <w:adjustRightInd w:val="0"/>
              <w:spacing w:after="0" w:line="240" w:lineRule="auto"/>
              <w:jc w:val="both"/>
              <w:rPr>
                <w:rFonts w:ascii="Times New Roman" w:hAnsi="Times New Roman" w:cs="Times New Roman"/>
              </w:rPr>
            </w:pPr>
            <w:r w:rsidRPr="00C42DD8">
              <w:rPr>
                <w:rFonts w:ascii="Times New Roman" w:hAnsi="Times New Roman" w:cs="Times New Roman"/>
              </w:rPr>
              <w:t>Шт.</w:t>
            </w:r>
          </w:p>
        </w:tc>
        <w:tc>
          <w:tcPr>
            <w:tcW w:w="2693" w:type="dxa"/>
          </w:tcPr>
          <w:p w:rsidR="00C42DD8" w:rsidRPr="00C42DD8" w:rsidRDefault="00C42DD8" w:rsidP="00C42DD8">
            <w:pPr>
              <w:autoSpaceDE w:val="0"/>
              <w:autoSpaceDN w:val="0"/>
              <w:adjustRightInd w:val="0"/>
              <w:spacing w:after="0" w:line="240" w:lineRule="auto"/>
              <w:jc w:val="both"/>
              <w:rPr>
                <w:rFonts w:ascii="Times New Roman" w:hAnsi="Times New Roman" w:cs="Times New Roman"/>
              </w:rPr>
            </w:pPr>
          </w:p>
        </w:tc>
        <w:tc>
          <w:tcPr>
            <w:tcW w:w="850" w:type="dxa"/>
          </w:tcPr>
          <w:p w:rsidR="00C42DD8" w:rsidRPr="00C42DD8" w:rsidRDefault="00C42DD8" w:rsidP="00C42DD8">
            <w:pPr>
              <w:autoSpaceDE w:val="0"/>
              <w:autoSpaceDN w:val="0"/>
              <w:adjustRightInd w:val="0"/>
              <w:spacing w:after="0" w:line="240" w:lineRule="auto"/>
              <w:jc w:val="both"/>
              <w:rPr>
                <w:rFonts w:ascii="Times New Roman" w:hAnsi="Times New Roman" w:cs="Times New Roman"/>
                <w:lang w:val="en-US"/>
              </w:rPr>
            </w:pPr>
            <w:r w:rsidRPr="00C42DD8">
              <w:rPr>
                <w:rFonts w:ascii="Times New Roman" w:hAnsi="Times New Roman" w:cs="Times New Roman"/>
                <w:lang w:val="en-US"/>
              </w:rPr>
              <w:t>0</w:t>
            </w:r>
          </w:p>
        </w:tc>
        <w:tc>
          <w:tcPr>
            <w:tcW w:w="851" w:type="dxa"/>
          </w:tcPr>
          <w:p w:rsidR="00C42DD8" w:rsidRPr="00C42DD8" w:rsidRDefault="00C42DD8" w:rsidP="00C42DD8">
            <w:pPr>
              <w:autoSpaceDE w:val="0"/>
              <w:autoSpaceDN w:val="0"/>
              <w:adjustRightInd w:val="0"/>
              <w:spacing w:after="0" w:line="240" w:lineRule="auto"/>
              <w:jc w:val="both"/>
              <w:rPr>
                <w:rFonts w:ascii="Times New Roman" w:hAnsi="Times New Roman" w:cs="Times New Roman"/>
                <w:lang w:val="en-US"/>
              </w:rPr>
            </w:pPr>
            <w:r w:rsidRPr="00C42DD8">
              <w:rPr>
                <w:rFonts w:ascii="Times New Roman" w:hAnsi="Times New Roman" w:cs="Times New Roman"/>
                <w:lang w:val="en-US"/>
              </w:rPr>
              <w:t>0</w:t>
            </w:r>
          </w:p>
        </w:tc>
        <w:tc>
          <w:tcPr>
            <w:tcW w:w="992" w:type="dxa"/>
          </w:tcPr>
          <w:p w:rsidR="00C42DD8" w:rsidRPr="00C42DD8" w:rsidRDefault="00C42DD8" w:rsidP="00C42DD8">
            <w:pPr>
              <w:autoSpaceDE w:val="0"/>
              <w:autoSpaceDN w:val="0"/>
              <w:adjustRightInd w:val="0"/>
              <w:spacing w:after="0" w:line="240" w:lineRule="auto"/>
              <w:jc w:val="both"/>
              <w:rPr>
                <w:rFonts w:ascii="Times New Roman" w:hAnsi="Times New Roman" w:cs="Times New Roman"/>
                <w:lang w:val="en-US"/>
              </w:rPr>
            </w:pPr>
            <w:r w:rsidRPr="00C42DD8">
              <w:rPr>
                <w:rFonts w:ascii="Times New Roman" w:hAnsi="Times New Roman" w:cs="Times New Roman"/>
                <w:lang w:val="en-US"/>
              </w:rPr>
              <w:t>0</w:t>
            </w:r>
          </w:p>
        </w:tc>
      </w:tr>
    </w:tbl>
    <w:p w:rsidR="00C42DD8" w:rsidRPr="00C42DD8" w:rsidRDefault="00C42DD8" w:rsidP="00C42DD8">
      <w:pPr>
        <w:autoSpaceDE w:val="0"/>
        <w:autoSpaceDN w:val="0"/>
        <w:adjustRightInd w:val="0"/>
        <w:spacing w:after="0" w:line="240" w:lineRule="auto"/>
        <w:ind w:left="142" w:firstLine="425"/>
        <w:jc w:val="both"/>
        <w:rPr>
          <w:rFonts w:ascii="Times New Roman" w:hAnsi="Times New Roman" w:cs="Times New Roman"/>
        </w:rPr>
        <w:sectPr w:rsidR="00C42DD8" w:rsidRPr="00C42DD8" w:rsidSect="00B7395C">
          <w:pgSz w:w="11906" w:h="16838"/>
          <w:pgMar w:top="142" w:right="424" w:bottom="142" w:left="1134" w:header="454" w:footer="340" w:gutter="0"/>
          <w:cols w:space="708"/>
          <w:docGrid w:linePitch="381"/>
        </w:sectPr>
      </w:pPr>
    </w:p>
    <w:p w:rsidR="00C42DD8" w:rsidRPr="00C42DD8" w:rsidRDefault="00C42DD8" w:rsidP="00C42DD8">
      <w:pPr>
        <w:autoSpaceDE w:val="0"/>
        <w:autoSpaceDN w:val="0"/>
        <w:adjustRightInd w:val="0"/>
        <w:spacing w:after="0" w:line="240" w:lineRule="auto"/>
        <w:rPr>
          <w:rFonts w:ascii="Times New Roman" w:hAnsi="Times New Roman" w:cs="Times New Roman"/>
        </w:rPr>
        <w:sectPr w:rsidR="00C42DD8" w:rsidRPr="00C42DD8" w:rsidSect="00C81D16">
          <w:type w:val="continuous"/>
          <w:pgSz w:w="11906" w:h="16838"/>
          <w:pgMar w:top="142" w:right="424" w:bottom="142" w:left="1134" w:header="454" w:footer="340" w:gutter="0"/>
          <w:cols w:space="708"/>
          <w:docGrid w:linePitch="381"/>
        </w:sectPr>
      </w:pPr>
    </w:p>
    <w:p w:rsidR="00C42DD8" w:rsidRPr="00C42DD8" w:rsidRDefault="00C42DD8" w:rsidP="00C42DD8">
      <w:pPr>
        <w:autoSpaceDE w:val="0"/>
        <w:autoSpaceDN w:val="0"/>
        <w:adjustRightInd w:val="0"/>
        <w:spacing w:after="0" w:line="240" w:lineRule="auto"/>
        <w:rPr>
          <w:rFonts w:ascii="Times New Roman" w:hAnsi="Times New Roman" w:cs="Times New Roman"/>
        </w:rPr>
        <w:sectPr w:rsidR="00C42DD8" w:rsidRPr="00C42DD8" w:rsidSect="00C81D16">
          <w:pgSz w:w="16838" w:h="11906" w:orient="landscape"/>
          <w:pgMar w:top="1134" w:right="142" w:bottom="424" w:left="142" w:header="454" w:footer="340" w:gutter="0"/>
          <w:cols w:space="708"/>
          <w:docGrid w:linePitch="381"/>
        </w:sectPr>
      </w:pPr>
    </w:p>
    <w:p w:rsidR="00C42DD8" w:rsidRPr="00C42DD8" w:rsidRDefault="00C42DD8" w:rsidP="00C42DD8">
      <w:pPr>
        <w:spacing w:after="0" w:line="240" w:lineRule="auto"/>
        <w:ind w:left="9781"/>
        <w:jc w:val="both"/>
        <w:rPr>
          <w:rFonts w:ascii="Times New Roman" w:hAnsi="Times New Roman" w:cs="Times New Roman"/>
        </w:rPr>
      </w:pPr>
      <w:r w:rsidRPr="00C42DD8">
        <w:rPr>
          <w:rFonts w:ascii="Times New Roman" w:hAnsi="Times New Roman" w:cs="Times New Roman"/>
        </w:rPr>
        <w:lastRenderedPageBreak/>
        <w:t xml:space="preserve">Приложение № 2 </w:t>
      </w:r>
    </w:p>
    <w:p w:rsidR="00C42DD8" w:rsidRPr="00C42DD8" w:rsidRDefault="00C42DD8" w:rsidP="00C42DD8">
      <w:pPr>
        <w:spacing w:after="0" w:line="240" w:lineRule="auto"/>
        <w:ind w:left="9781"/>
        <w:rPr>
          <w:rFonts w:ascii="Times New Roman" w:hAnsi="Times New Roman" w:cs="Times New Roman"/>
        </w:rPr>
      </w:pPr>
      <w:r w:rsidRPr="00C42DD8">
        <w:rPr>
          <w:rFonts w:ascii="Times New Roman" w:hAnsi="Times New Roman" w:cs="Times New Roman"/>
        </w:rPr>
        <w:t xml:space="preserve"> Подпрограммы №3 , реализуемой в рамках муниципальных программ  Златоруновского сельсовета</w:t>
      </w:r>
    </w:p>
    <w:p w:rsidR="00C42DD8" w:rsidRPr="00C42DD8" w:rsidRDefault="00C42DD8" w:rsidP="00C42DD8">
      <w:pPr>
        <w:spacing w:after="0" w:line="240" w:lineRule="auto"/>
        <w:ind w:left="9781"/>
        <w:rPr>
          <w:rFonts w:ascii="Times New Roman" w:hAnsi="Times New Roman" w:cs="Times New Roman"/>
        </w:rPr>
      </w:pPr>
    </w:p>
    <w:p w:rsidR="00C42DD8" w:rsidRPr="00C42DD8" w:rsidRDefault="00C42DD8" w:rsidP="00C42DD8">
      <w:pPr>
        <w:pStyle w:val="a7"/>
        <w:widowControl w:val="0"/>
        <w:autoSpaceDE w:val="0"/>
        <w:autoSpaceDN w:val="0"/>
        <w:adjustRightInd w:val="0"/>
        <w:ind w:left="1919"/>
        <w:outlineLvl w:val="0"/>
        <w:rPr>
          <w:b/>
          <w:sz w:val="22"/>
          <w:szCs w:val="22"/>
        </w:rPr>
      </w:pPr>
      <w:r w:rsidRPr="00C42DD8">
        <w:rPr>
          <w:b/>
          <w:sz w:val="22"/>
          <w:szCs w:val="22"/>
        </w:rPr>
        <w:t>Перечень мероприятий подпрограммы №3</w:t>
      </w:r>
    </w:p>
    <w:tbl>
      <w:tblPr>
        <w:tblW w:w="16160" w:type="dxa"/>
        <w:tblInd w:w="250" w:type="dxa"/>
        <w:tblLayout w:type="fixed"/>
        <w:tblLook w:val="04A0"/>
      </w:tblPr>
      <w:tblGrid>
        <w:gridCol w:w="4394"/>
        <w:gridCol w:w="1276"/>
        <w:gridCol w:w="709"/>
        <w:gridCol w:w="850"/>
        <w:gridCol w:w="1276"/>
        <w:gridCol w:w="709"/>
        <w:gridCol w:w="992"/>
        <w:gridCol w:w="851"/>
        <w:gridCol w:w="850"/>
        <w:gridCol w:w="1134"/>
        <w:gridCol w:w="3119"/>
      </w:tblGrid>
      <w:tr w:rsidR="00C42DD8" w:rsidRPr="00C42DD8" w:rsidTr="00E97AF7">
        <w:trPr>
          <w:trHeight w:val="679"/>
        </w:trPr>
        <w:tc>
          <w:tcPr>
            <w:tcW w:w="439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Наименование  программы, подпрограммы</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 xml:space="preserve">ГРБС </w:t>
            </w:r>
          </w:p>
        </w:tc>
        <w:tc>
          <w:tcPr>
            <w:tcW w:w="3544" w:type="dxa"/>
            <w:gridSpan w:val="4"/>
            <w:tcBorders>
              <w:top w:val="single" w:sz="4" w:space="0" w:color="auto"/>
              <w:left w:val="nil"/>
              <w:bottom w:val="single" w:sz="4" w:space="0" w:color="auto"/>
              <w:right w:val="single" w:sz="4" w:space="0" w:color="000000"/>
            </w:tcBorders>
            <w:shd w:val="clear" w:color="auto" w:fill="auto"/>
            <w:vAlign w:val="center"/>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Код бюджетной классификации</w:t>
            </w:r>
          </w:p>
        </w:tc>
        <w:tc>
          <w:tcPr>
            <w:tcW w:w="3827" w:type="dxa"/>
            <w:gridSpan w:val="4"/>
            <w:tcBorders>
              <w:top w:val="single" w:sz="4" w:space="0" w:color="auto"/>
              <w:left w:val="nil"/>
              <w:bottom w:val="single" w:sz="4" w:space="0" w:color="auto"/>
              <w:right w:val="single" w:sz="4" w:space="0" w:color="auto"/>
            </w:tcBorders>
            <w:shd w:val="clear" w:color="auto" w:fill="auto"/>
            <w:vAlign w:val="center"/>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 xml:space="preserve">Расходы </w:t>
            </w:r>
            <w:r w:rsidRPr="00C42DD8">
              <w:rPr>
                <w:rFonts w:ascii="Times New Roman" w:hAnsi="Times New Roman" w:cs="Times New Roman"/>
              </w:rPr>
              <w:br/>
              <w:t>(тыс. руб.), годы</w:t>
            </w:r>
          </w:p>
        </w:tc>
        <w:tc>
          <w:tcPr>
            <w:tcW w:w="3119" w:type="dxa"/>
            <w:tcBorders>
              <w:top w:val="single" w:sz="4" w:space="0" w:color="auto"/>
              <w:left w:val="nil"/>
              <w:bottom w:val="single" w:sz="4" w:space="0" w:color="auto"/>
              <w:right w:val="single" w:sz="4" w:space="0" w:color="auto"/>
            </w:tcBorders>
            <w:vAlign w:val="center"/>
          </w:tcPr>
          <w:p w:rsidR="00C42DD8" w:rsidRPr="00C42DD8" w:rsidRDefault="00C42DD8" w:rsidP="00C42DD8">
            <w:pPr>
              <w:spacing w:after="0" w:line="240" w:lineRule="auto"/>
              <w:ind w:left="-108" w:firstLine="108"/>
              <w:jc w:val="center"/>
              <w:rPr>
                <w:rFonts w:ascii="Times New Roman" w:hAnsi="Times New Roman" w:cs="Times New Roman"/>
              </w:rPr>
            </w:pPr>
            <w:r w:rsidRPr="00C42DD8">
              <w:rPr>
                <w:rFonts w:ascii="Times New Roman" w:hAnsi="Times New Roman" w:cs="Times New Roman"/>
              </w:rPr>
              <w:t>Ожидаемый результат от реализации подпрограммного мероприятия (в натуральном выражении)</w:t>
            </w:r>
          </w:p>
        </w:tc>
      </w:tr>
      <w:tr w:rsidR="00C42DD8" w:rsidRPr="00C42DD8" w:rsidTr="00E97AF7">
        <w:trPr>
          <w:trHeight w:val="851"/>
        </w:trPr>
        <w:tc>
          <w:tcPr>
            <w:tcW w:w="4394" w:type="dxa"/>
            <w:vMerge/>
            <w:tcBorders>
              <w:top w:val="single" w:sz="4" w:space="0" w:color="auto"/>
              <w:left w:val="single" w:sz="4" w:space="0" w:color="auto"/>
              <w:bottom w:val="single" w:sz="4" w:space="0" w:color="auto"/>
              <w:right w:val="single" w:sz="4" w:space="0" w:color="auto"/>
            </w:tcBorders>
            <w:vAlign w:val="center"/>
          </w:tcPr>
          <w:p w:rsidR="00C42DD8" w:rsidRPr="00C42DD8" w:rsidRDefault="00C42DD8" w:rsidP="00C42DD8">
            <w:pPr>
              <w:spacing w:after="0" w:line="240" w:lineRule="auto"/>
              <w:jc w:val="center"/>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42DD8" w:rsidRPr="00C42DD8" w:rsidRDefault="00C42DD8" w:rsidP="00C42DD8">
            <w:pPr>
              <w:spacing w:after="0" w:line="240" w:lineRule="auto"/>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tcPr>
          <w:p w:rsidR="00C42DD8" w:rsidRPr="00C42DD8" w:rsidRDefault="00C42DD8" w:rsidP="00C42DD8">
            <w:pPr>
              <w:spacing w:after="0" w:line="240" w:lineRule="auto"/>
              <w:ind w:left="-127" w:right="-108" w:firstLine="19"/>
              <w:jc w:val="center"/>
              <w:rPr>
                <w:rFonts w:ascii="Times New Roman" w:hAnsi="Times New Roman" w:cs="Times New Roman"/>
              </w:rPr>
            </w:pPr>
            <w:r w:rsidRPr="00C42DD8">
              <w:rPr>
                <w:rFonts w:ascii="Times New Roman" w:hAnsi="Times New Roman" w:cs="Times New Roman"/>
              </w:rPr>
              <w:t>ГРБС</w:t>
            </w:r>
          </w:p>
        </w:tc>
        <w:tc>
          <w:tcPr>
            <w:tcW w:w="850" w:type="dxa"/>
            <w:tcBorders>
              <w:top w:val="nil"/>
              <w:left w:val="nil"/>
              <w:bottom w:val="single" w:sz="4" w:space="0" w:color="auto"/>
              <w:right w:val="single" w:sz="4" w:space="0" w:color="auto"/>
            </w:tcBorders>
            <w:shd w:val="clear" w:color="auto" w:fill="auto"/>
            <w:vAlign w:val="center"/>
          </w:tcPr>
          <w:p w:rsidR="00C42DD8" w:rsidRPr="00C42DD8" w:rsidRDefault="00C42DD8" w:rsidP="00C42DD8">
            <w:pPr>
              <w:spacing w:after="0" w:line="240" w:lineRule="auto"/>
              <w:jc w:val="center"/>
              <w:rPr>
                <w:rFonts w:ascii="Times New Roman" w:hAnsi="Times New Roman" w:cs="Times New Roman"/>
              </w:rPr>
            </w:pPr>
            <w:proofErr w:type="spellStart"/>
            <w:r w:rsidRPr="00C42DD8">
              <w:rPr>
                <w:rFonts w:ascii="Times New Roman" w:hAnsi="Times New Roman" w:cs="Times New Roman"/>
              </w:rPr>
              <w:t>РзПр</w:t>
            </w:r>
            <w:proofErr w:type="spellEnd"/>
          </w:p>
        </w:tc>
        <w:tc>
          <w:tcPr>
            <w:tcW w:w="1276" w:type="dxa"/>
            <w:tcBorders>
              <w:top w:val="nil"/>
              <w:left w:val="nil"/>
              <w:bottom w:val="single" w:sz="4" w:space="0" w:color="auto"/>
              <w:right w:val="single" w:sz="4" w:space="0" w:color="auto"/>
            </w:tcBorders>
            <w:shd w:val="clear" w:color="auto" w:fill="auto"/>
            <w:vAlign w:val="center"/>
          </w:tcPr>
          <w:p w:rsidR="00C42DD8" w:rsidRPr="00C42DD8" w:rsidRDefault="00C42DD8" w:rsidP="00C42DD8">
            <w:pPr>
              <w:spacing w:after="0" w:line="240" w:lineRule="auto"/>
              <w:ind w:left="-108" w:right="-108"/>
              <w:jc w:val="center"/>
              <w:rPr>
                <w:rFonts w:ascii="Times New Roman" w:hAnsi="Times New Roman" w:cs="Times New Roman"/>
              </w:rPr>
            </w:pPr>
            <w:r w:rsidRPr="00C42DD8">
              <w:rPr>
                <w:rFonts w:ascii="Times New Roman" w:hAnsi="Times New Roman" w:cs="Times New Roman"/>
              </w:rPr>
              <w:t>ЦСР</w:t>
            </w:r>
          </w:p>
        </w:tc>
        <w:tc>
          <w:tcPr>
            <w:tcW w:w="709" w:type="dxa"/>
            <w:tcBorders>
              <w:top w:val="nil"/>
              <w:left w:val="nil"/>
              <w:bottom w:val="single" w:sz="4" w:space="0" w:color="auto"/>
              <w:right w:val="single" w:sz="4" w:space="0" w:color="auto"/>
            </w:tcBorders>
            <w:shd w:val="clear" w:color="auto" w:fill="auto"/>
            <w:vAlign w:val="center"/>
          </w:tcPr>
          <w:p w:rsidR="00C42DD8" w:rsidRPr="00C42DD8" w:rsidRDefault="00C42DD8" w:rsidP="00C42DD8">
            <w:pPr>
              <w:spacing w:after="0" w:line="240" w:lineRule="auto"/>
              <w:ind w:right="-108"/>
              <w:jc w:val="center"/>
              <w:rPr>
                <w:rFonts w:ascii="Times New Roman" w:hAnsi="Times New Roman" w:cs="Times New Roman"/>
              </w:rPr>
            </w:pPr>
            <w:r w:rsidRPr="00C42DD8">
              <w:rPr>
                <w:rFonts w:ascii="Times New Roman" w:hAnsi="Times New Roman" w:cs="Times New Roman"/>
              </w:rPr>
              <w:t>ВР</w:t>
            </w:r>
          </w:p>
        </w:tc>
        <w:tc>
          <w:tcPr>
            <w:tcW w:w="992" w:type="dxa"/>
            <w:tcBorders>
              <w:top w:val="nil"/>
              <w:left w:val="nil"/>
              <w:bottom w:val="single" w:sz="4" w:space="0" w:color="auto"/>
              <w:right w:val="single" w:sz="4" w:space="0" w:color="auto"/>
            </w:tcBorders>
            <w:shd w:val="clear" w:color="auto" w:fill="auto"/>
            <w:vAlign w:val="center"/>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2023</w:t>
            </w:r>
          </w:p>
        </w:tc>
        <w:tc>
          <w:tcPr>
            <w:tcW w:w="851" w:type="dxa"/>
            <w:tcBorders>
              <w:top w:val="nil"/>
              <w:left w:val="nil"/>
              <w:bottom w:val="single" w:sz="4" w:space="0" w:color="auto"/>
              <w:right w:val="single" w:sz="4" w:space="0" w:color="auto"/>
            </w:tcBorders>
            <w:shd w:val="clear" w:color="auto" w:fill="auto"/>
            <w:vAlign w:val="center"/>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2024</w:t>
            </w:r>
          </w:p>
        </w:tc>
        <w:tc>
          <w:tcPr>
            <w:tcW w:w="850" w:type="dxa"/>
            <w:tcBorders>
              <w:top w:val="nil"/>
              <w:left w:val="nil"/>
              <w:bottom w:val="single" w:sz="4" w:space="0" w:color="auto"/>
              <w:right w:val="single" w:sz="4" w:space="0" w:color="auto"/>
            </w:tcBorders>
            <w:shd w:val="clear" w:color="auto" w:fill="auto"/>
            <w:vAlign w:val="center"/>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2025</w:t>
            </w:r>
          </w:p>
        </w:tc>
        <w:tc>
          <w:tcPr>
            <w:tcW w:w="1134" w:type="dxa"/>
            <w:tcBorders>
              <w:top w:val="nil"/>
              <w:left w:val="nil"/>
              <w:bottom w:val="single" w:sz="4" w:space="0" w:color="auto"/>
              <w:right w:val="single" w:sz="4" w:space="0" w:color="auto"/>
            </w:tcBorders>
            <w:vAlign w:val="center"/>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Итого на период</w:t>
            </w:r>
          </w:p>
        </w:tc>
        <w:tc>
          <w:tcPr>
            <w:tcW w:w="3119" w:type="dxa"/>
            <w:vMerge w:val="restart"/>
            <w:tcBorders>
              <w:left w:val="nil"/>
              <w:right w:val="single" w:sz="4" w:space="0" w:color="auto"/>
            </w:tcBorders>
            <w:vAlign w:val="center"/>
          </w:tcPr>
          <w:p w:rsidR="00C42DD8" w:rsidRPr="00C42DD8" w:rsidRDefault="00C42DD8" w:rsidP="00C42DD8">
            <w:pPr>
              <w:spacing w:after="0" w:line="240" w:lineRule="auto"/>
              <w:jc w:val="center"/>
              <w:rPr>
                <w:rFonts w:ascii="Times New Roman" w:hAnsi="Times New Roman" w:cs="Times New Roman"/>
              </w:rPr>
            </w:pPr>
          </w:p>
        </w:tc>
      </w:tr>
      <w:tr w:rsidR="00C42DD8" w:rsidRPr="00C42DD8" w:rsidTr="00E97AF7">
        <w:trPr>
          <w:trHeight w:val="361"/>
        </w:trPr>
        <w:tc>
          <w:tcPr>
            <w:tcW w:w="13041" w:type="dxa"/>
            <w:gridSpan w:val="10"/>
            <w:tcBorders>
              <w:top w:val="single" w:sz="4" w:space="0" w:color="auto"/>
              <w:left w:val="single" w:sz="4" w:space="0" w:color="auto"/>
              <w:bottom w:val="single" w:sz="4" w:space="0" w:color="auto"/>
              <w:right w:val="single" w:sz="4" w:space="0" w:color="auto"/>
            </w:tcBorders>
            <w:shd w:val="clear" w:color="auto" w:fill="auto"/>
          </w:tcPr>
          <w:p w:rsidR="00C42DD8" w:rsidRPr="00C42DD8" w:rsidRDefault="00C42DD8" w:rsidP="00C42DD8">
            <w:pPr>
              <w:pStyle w:val="ConsPlusNormal"/>
              <w:ind w:firstLine="0"/>
              <w:rPr>
                <w:rFonts w:ascii="Times New Roman" w:hAnsi="Times New Roman" w:cs="Times New Roman"/>
                <w:b/>
                <w:sz w:val="22"/>
                <w:szCs w:val="22"/>
              </w:rPr>
            </w:pPr>
            <w:r w:rsidRPr="00C42DD8">
              <w:rPr>
                <w:rFonts w:ascii="Times New Roman" w:hAnsi="Times New Roman" w:cs="Times New Roman"/>
                <w:sz w:val="22"/>
                <w:szCs w:val="22"/>
              </w:rPr>
              <w:t xml:space="preserve">Цель: Повышение надежности функционирования систем жизнеобеспечения населения, энергосбережения и </w:t>
            </w:r>
            <w:proofErr w:type="spellStart"/>
            <w:r w:rsidRPr="00C42DD8">
              <w:rPr>
                <w:rFonts w:ascii="Times New Roman" w:hAnsi="Times New Roman" w:cs="Times New Roman"/>
                <w:sz w:val="22"/>
                <w:szCs w:val="22"/>
              </w:rPr>
              <w:t>энергоэффективности</w:t>
            </w:r>
            <w:proofErr w:type="spellEnd"/>
            <w:r w:rsidRPr="00C42DD8">
              <w:rPr>
                <w:rFonts w:ascii="Times New Roman" w:hAnsi="Times New Roman" w:cs="Times New Roman"/>
                <w:sz w:val="22"/>
                <w:szCs w:val="22"/>
              </w:rPr>
              <w:t>, улучшение жилищных условий граждан.</w:t>
            </w:r>
          </w:p>
        </w:tc>
        <w:tc>
          <w:tcPr>
            <w:tcW w:w="3119" w:type="dxa"/>
            <w:vMerge/>
            <w:tcBorders>
              <w:left w:val="nil"/>
              <w:bottom w:val="single" w:sz="4" w:space="0" w:color="auto"/>
              <w:right w:val="single" w:sz="4" w:space="0" w:color="auto"/>
            </w:tcBorders>
          </w:tcPr>
          <w:p w:rsidR="00C42DD8" w:rsidRPr="00C42DD8" w:rsidRDefault="00C42DD8" w:rsidP="00C42DD8">
            <w:pPr>
              <w:spacing w:after="0" w:line="240" w:lineRule="auto"/>
              <w:jc w:val="center"/>
              <w:rPr>
                <w:rFonts w:ascii="Times New Roman" w:hAnsi="Times New Roman" w:cs="Times New Roman"/>
              </w:rPr>
            </w:pPr>
          </w:p>
        </w:tc>
      </w:tr>
      <w:tr w:rsidR="00C42DD8" w:rsidRPr="00C42DD8" w:rsidTr="00E97AF7">
        <w:trPr>
          <w:trHeight w:val="361"/>
        </w:trPr>
        <w:tc>
          <w:tcPr>
            <w:tcW w:w="13041" w:type="dxa"/>
            <w:gridSpan w:val="10"/>
            <w:tcBorders>
              <w:top w:val="single" w:sz="4" w:space="0" w:color="auto"/>
              <w:left w:val="single" w:sz="4" w:space="0" w:color="auto"/>
              <w:bottom w:val="single" w:sz="4" w:space="0" w:color="auto"/>
              <w:right w:val="single" w:sz="4" w:space="0" w:color="auto"/>
            </w:tcBorders>
            <w:shd w:val="clear" w:color="auto" w:fill="auto"/>
          </w:tcPr>
          <w:p w:rsidR="00C42DD8" w:rsidRPr="00C42DD8" w:rsidRDefault="00C42DD8" w:rsidP="00C42DD8">
            <w:pPr>
              <w:pStyle w:val="ConsPlusNormal"/>
              <w:ind w:firstLine="0"/>
              <w:rPr>
                <w:rFonts w:ascii="Times New Roman" w:hAnsi="Times New Roman" w:cs="Times New Roman"/>
                <w:b/>
                <w:sz w:val="22"/>
                <w:szCs w:val="22"/>
              </w:rPr>
            </w:pPr>
            <w:r w:rsidRPr="00C42DD8">
              <w:rPr>
                <w:rFonts w:ascii="Times New Roman" w:hAnsi="Times New Roman" w:cs="Times New Roman"/>
                <w:sz w:val="22"/>
                <w:szCs w:val="22"/>
              </w:rPr>
              <w:t xml:space="preserve">Задача - Повышение </w:t>
            </w:r>
            <w:proofErr w:type="spellStart"/>
            <w:r w:rsidRPr="00C42DD8">
              <w:rPr>
                <w:rFonts w:ascii="Times New Roman" w:hAnsi="Times New Roman" w:cs="Times New Roman"/>
                <w:sz w:val="22"/>
                <w:szCs w:val="22"/>
              </w:rPr>
              <w:t>энергоэффективности</w:t>
            </w:r>
            <w:proofErr w:type="spellEnd"/>
            <w:r w:rsidRPr="00C42DD8">
              <w:rPr>
                <w:rFonts w:ascii="Times New Roman" w:hAnsi="Times New Roman" w:cs="Times New Roman"/>
                <w:sz w:val="22"/>
                <w:szCs w:val="22"/>
              </w:rPr>
              <w:t xml:space="preserve"> функционирования систем коммунальной инфраструктуры</w:t>
            </w:r>
          </w:p>
        </w:tc>
        <w:tc>
          <w:tcPr>
            <w:tcW w:w="3119" w:type="dxa"/>
            <w:vMerge/>
            <w:tcBorders>
              <w:left w:val="nil"/>
              <w:bottom w:val="single" w:sz="4" w:space="0" w:color="auto"/>
              <w:right w:val="single" w:sz="4" w:space="0" w:color="auto"/>
            </w:tcBorders>
          </w:tcPr>
          <w:p w:rsidR="00C42DD8" w:rsidRPr="00C42DD8" w:rsidRDefault="00C42DD8" w:rsidP="00C42DD8">
            <w:pPr>
              <w:spacing w:after="0" w:line="240" w:lineRule="auto"/>
              <w:jc w:val="center"/>
              <w:rPr>
                <w:rFonts w:ascii="Times New Roman" w:hAnsi="Times New Roman" w:cs="Times New Roman"/>
              </w:rPr>
            </w:pPr>
          </w:p>
        </w:tc>
      </w:tr>
      <w:tr w:rsidR="00C42DD8" w:rsidRPr="00C42DD8" w:rsidTr="00E97AF7">
        <w:trPr>
          <w:trHeight w:val="361"/>
        </w:trPr>
        <w:tc>
          <w:tcPr>
            <w:tcW w:w="4394" w:type="dxa"/>
            <w:tcBorders>
              <w:top w:val="single" w:sz="4" w:space="0" w:color="auto"/>
              <w:left w:val="single" w:sz="4" w:space="0" w:color="auto"/>
              <w:bottom w:val="single" w:sz="4" w:space="0" w:color="auto"/>
              <w:right w:val="single" w:sz="4" w:space="0" w:color="auto"/>
            </w:tcBorders>
            <w:shd w:val="clear" w:color="auto" w:fill="auto"/>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Мероприятие 1 Региональный фонд капитального ремонта</w:t>
            </w:r>
          </w:p>
        </w:tc>
        <w:tc>
          <w:tcPr>
            <w:tcW w:w="1276" w:type="dxa"/>
            <w:vMerge w:val="restart"/>
            <w:tcBorders>
              <w:top w:val="single" w:sz="4" w:space="0" w:color="auto"/>
              <w:left w:val="nil"/>
              <w:right w:val="single" w:sz="4" w:space="0" w:color="auto"/>
            </w:tcBorders>
            <w:shd w:val="clear" w:color="auto" w:fill="auto"/>
            <w:textDirection w:val="btLr"/>
          </w:tcPr>
          <w:p w:rsidR="00C42DD8" w:rsidRPr="00C42DD8" w:rsidRDefault="00C42DD8" w:rsidP="00C42DD8">
            <w:pPr>
              <w:spacing w:after="0" w:line="240" w:lineRule="auto"/>
              <w:ind w:left="113" w:right="113"/>
              <w:rPr>
                <w:rFonts w:ascii="Times New Roman" w:hAnsi="Times New Roman" w:cs="Times New Roman"/>
              </w:rPr>
            </w:pPr>
            <w:r w:rsidRPr="00C42DD8">
              <w:rPr>
                <w:rFonts w:ascii="Times New Roman" w:hAnsi="Times New Roman" w:cs="Times New Roman"/>
              </w:rPr>
              <w:t>Администрация Златоруновского сельсовета Ужурского района Красноярского края</w:t>
            </w:r>
          </w:p>
          <w:p w:rsidR="00C42DD8" w:rsidRPr="00C42DD8" w:rsidRDefault="00C42DD8" w:rsidP="00C42DD8">
            <w:pPr>
              <w:spacing w:after="0" w:line="240" w:lineRule="auto"/>
              <w:ind w:left="113" w:right="113"/>
              <w:rPr>
                <w:rFonts w:ascii="Times New Roman" w:hAnsi="Times New Roman" w:cs="Times New Roman"/>
              </w:rPr>
            </w:pPr>
          </w:p>
          <w:p w:rsidR="00C42DD8" w:rsidRPr="00C42DD8" w:rsidRDefault="00C42DD8" w:rsidP="00C42DD8">
            <w:pPr>
              <w:spacing w:after="0" w:line="240" w:lineRule="auto"/>
              <w:ind w:left="113" w:right="113"/>
              <w:rPr>
                <w:rFonts w:ascii="Times New Roman" w:hAnsi="Times New Roman" w:cs="Times New Roman"/>
              </w:rPr>
            </w:pPr>
          </w:p>
          <w:p w:rsidR="00C42DD8" w:rsidRPr="00C42DD8" w:rsidRDefault="00C42DD8" w:rsidP="00C42DD8">
            <w:pPr>
              <w:spacing w:after="0" w:line="240" w:lineRule="auto"/>
              <w:ind w:left="113" w:right="113"/>
              <w:rPr>
                <w:rFonts w:ascii="Times New Roman" w:hAnsi="Times New Roman" w:cs="Times New Roman"/>
              </w:rPr>
            </w:pPr>
          </w:p>
          <w:p w:rsidR="00C42DD8" w:rsidRPr="00C42DD8" w:rsidRDefault="00C42DD8" w:rsidP="00C42DD8">
            <w:pPr>
              <w:spacing w:after="0" w:line="240" w:lineRule="auto"/>
              <w:ind w:left="113" w:right="113"/>
              <w:rPr>
                <w:rFonts w:ascii="Times New Roman" w:hAnsi="Times New Roman" w:cs="Times New Roman"/>
              </w:rPr>
            </w:pPr>
          </w:p>
          <w:p w:rsidR="00C42DD8" w:rsidRPr="00C42DD8" w:rsidRDefault="00C42DD8" w:rsidP="00C42DD8">
            <w:pPr>
              <w:pStyle w:val="ConsPlusNormal"/>
              <w:ind w:right="113"/>
              <w:outlineLvl w:val="2"/>
              <w:rPr>
                <w:rFonts w:ascii="Times New Roman" w:hAnsi="Times New Roman" w:cs="Times New Roman"/>
                <w:sz w:val="22"/>
                <w:szCs w:val="22"/>
              </w:rPr>
            </w:pPr>
          </w:p>
          <w:p w:rsidR="00C42DD8" w:rsidRPr="00C42DD8" w:rsidRDefault="00C42DD8" w:rsidP="00C42DD8">
            <w:pPr>
              <w:pStyle w:val="ConsPlusNormal"/>
              <w:ind w:right="113"/>
              <w:outlineLvl w:val="2"/>
              <w:rPr>
                <w:rFonts w:ascii="Times New Roman" w:hAnsi="Times New Roman" w:cs="Times New Roman"/>
                <w:sz w:val="22"/>
                <w:szCs w:val="22"/>
              </w:rPr>
            </w:pPr>
          </w:p>
          <w:p w:rsidR="00C42DD8" w:rsidRPr="00C42DD8" w:rsidRDefault="00C42DD8" w:rsidP="00C42DD8">
            <w:pPr>
              <w:pStyle w:val="ConsPlusNormal"/>
              <w:ind w:right="113"/>
              <w:outlineLvl w:val="2"/>
              <w:rPr>
                <w:rFonts w:ascii="Times New Roman" w:hAnsi="Times New Roman" w:cs="Times New Roman"/>
                <w:sz w:val="22"/>
                <w:szCs w:val="22"/>
              </w:rPr>
            </w:pPr>
          </w:p>
          <w:p w:rsidR="00C42DD8" w:rsidRPr="00C42DD8" w:rsidRDefault="00C42DD8" w:rsidP="00C42DD8">
            <w:pPr>
              <w:pStyle w:val="ConsPlusNormal"/>
              <w:ind w:right="113"/>
              <w:outlineLvl w:val="2"/>
              <w:rPr>
                <w:rFonts w:ascii="Times New Roman" w:hAnsi="Times New Roman" w:cs="Times New Roman"/>
                <w:sz w:val="22"/>
                <w:szCs w:val="22"/>
              </w:rPr>
            </w:pPr>
          </w:p>
          <w:p w:rsidR="00C42DD8" w:rsidRPr="00C42DD8" w:rsidRDefault="00C42DD8" w:rsidP="00C42DD8">
            <w:pPr>
              <w:pStyle w:val="ConsPlusNormal"/>
              <w:ind w:right="113"/>
              <w:outlineLvl w:val="2"/>
              <w:rPr>
                <w:rFonts w:ascii="Times New Roman" w:hAnsi="Times New Roman" w:cs="Times New Roman"/>
                <w:sz w:val="22"/>
                <w:szCs w:val="22"/>
              </w:rPr>
            </w:pPr>
          </w:p>
          <w:p w:rsidR="00C42DD8" w:rsidRPr="00C42DD8" w:rsidRDefault="00C42DD8" w:rsidP="00C42DD8">
            <w:pPr>
              <w:pStyle w:val="ConsPlusNormal"/>
              <w:ind w:right="113"/>
              <w:outlineLvl w:val="2"/>
              <w:rPr>
                <w:rFonts w:ascii="Times New Roman" w:hAnsi="Times New Roman" w:cs="Times New Roman"/>
                <w:sz w:val="22"/>
                <w:szCs w:val="22"/>
              </w:rPr>
            </w:pPr>
          </w:p>
          <w:p w:rsidR="00C42DD8" w:rsidRPr="00C42DD8" w:rsidRDefault="00C42DD8" w:rsidP="00C42DD8">
            <w:pPr>
              <w:pStyle w:val="ConsPlusNormal"/>
              <w:ind w:right="113"/>
              <w:outlineLvl w:val="2"/>
              <w:rPr>
                <w:rFonts w:ascii="Times New Roman" w:hAnsi="Times New Roman" w:cs="Times New Roman"/>
                <w:sz w:val="22"/>
                <w:szCs w:val="22"/>
              </w:rPr>
            </w:pPr>
          </w:p>
        </w:tc>
        <w:tc>
          <w:tcPr>
            <w:tcW w:w="709" w:type="dxa"/>
            <w:tcBorders>
              <w:top w:val="single" w:sz="4" w:space="0" w:color="auto"/>
              <w:left w:val="nil"/>
              <w:bottom w:val="single" w:sz="4" w:space="0" w:color="auto"/>
              <w:right w:val="single" w:sz="4" w:space="0" w:color="auto"/>
            </w:tcBorders>
            <w:shd w:val="clear" w:color="auto" w:fill="auto"/>
            <w:noWrap/>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831</w:t>
            </w:r>
          </w:p>
        </w:tc>
        <w:tc>
          <w:tcPr>
            <w:tcW w:w="850" w:type="dxa"/>
            <w:tcBorders>
              <w:top w:val="single" w:sz="4" w:space="0" w:color="auto"/>
              <w:left w:val="nil"/>
              <w:bottom w:val="single" w:sz="4" w:space="0" w:color="auto"/>
              <w:right w:val="single" w:sz="4" w:space="0" w:color="auto"/>
            </w:tcBorders>
            <w:shd w:val="clear" w:color="auto" w:fill="auto"/>
            <w:noWrap/>
          </w:tcPr>
          <w:p w:rsidR="00C42DD8" w:rsidRPr="00C42DD8" w:rsidRDefault="00C42DD8" w:rsidP="00C42DD8">
            <w:pPr>
              <w:spacing w:after="0" w:line="240" w:lineRule="auto"/>
              <w:rPr>
                <w:rFonts w:ascii="Times New Roman" w:hAnsi="Times New Roman" w:cs="Times New Roman"/>
                <w:lang w:val="en-US"/>
              </w:rPr>
            </w:pPr>
            <w:r w:rsidRPr="00C42DD8">
              <w:rPr>
                <w:rFonts w:ascii="Times New Roman" w:hAnsi="Times New Roman" w:cs="Times New Roman"/>
              </w:rPr>
              <w:t>050</w:t>
            </w:r>
            <w:r w:rsidRPr="00C42DD8">
              <w:rPr>
                <w:rFonts w:ascii="Times New Roman" w:hAnsi="Times New Roman" w:cs="Times New Roman"/>
                <w:lang w:val="en-US"/>
              </w:rPr>
              <w:t>2</w:t>
            </w:r>
          </w:p>
        </w:tc>
        <w:tc>
          <w:tcPr>
            <w:tcW w:w="1276" w:type="dxa"/>
            <w:tcBorders>
              <w:top w:val="single" w:sz="4" w:space="0" w:color="auto"/>
              <w:left w:val="nil"/>
              <w:bottom w:val="single" w:sz="4" w:space="0" w:color="auto"/>
              <w:right w:val="single" w:sz="4" w:space="0" w:color="auto"/>
            </w:tcBorders>
            <w:shd w:val="clear" w:color="auto" w:fill="auto"/>
            <w:noWrap/>
          </w:tcPr>
          <w:p w:rsidR="00C42DD8" w:rsidRPr="00C42DD8" w:rsidRDefault="00C42DD8" w:rsidP="00C42DD8">
            <w:pPr>
              <w:spacing w:after="0" w:line="240" w:lineRule="auto"/>
              <w:ind w:left="-108" w:right="-108"/>
              <w:rPr>
                <w:rFonts w:ascii="Times New Roman" w:hAnsi="Times New Roman" w:cs="Times New Roman"/>
              </w:rPr>
            </w:pPr>
            <w:r w:rsidRPr="00C42DD8">
              <w:rPr>
                <w:rFonts w:ascii="Times New Roman" w:hAnsi="Times New Roman" w:cs="Times New Roman"/>
              </w:rPr>
              <w:t>0230097050</w:t>
            </w:r>
          </w:p>
        </w:tc>
        <w:tc>
          <w:tcPr>
            <w:tcW w:w="709" w:type="dxa"/>
            <w:tcBorders>
              <w:top w:val="single" w:sz="4" w:space="0" w:color="auto"/>
              <w:left w:val="nil"/>
              <w:bottom w:val="single" w:sz="4" w:space="0" w:color="auto"/>
              <w:right w:val="single" w:sz="4" w:space="0" w:color="auto"/>
            </w:tcBorders>
            <w:shd w:val="clear" w:color="auto" w:fill="auto"/>
            <w:noWrap/>
          </w:tcPr>
          <w:p w:rsidR="00C42DD8" w:rsidRPr="00C42DD8" w:rsidRDefault="00C42DD8" w:rsidP="00C42DD8">
            <w:pPr>
              <w:spacing w:after="0" w:line="240" w:lineRule="auto"/>
              <w:ind w:right="-108"/>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tcPr>
          <w:p w:rsidR="00C42DD8" w:rsidRPr="00C42DD8" w:rsidRDefault="00C42DD8" w:rsidP="00C42DD8">
            <w:pPr>
              <w:pStyle w:val="ConsPlusNormal"/>
              <w:ind w:firstLine="0"/>
              <w:rPr>
                <w:rFonts w:ascii="Times New Roman" w:hAnsi="Times New Roman" w:cs="Times New Roman"/>
                <w:b/>
                <w:sz w:val="22"/>
                <w:szCs w:val="22"/>
              </w:rPr>
            </w:pPr>
            <w:r w:rsidRPr="00C42DD8">
              <w:rPr>
                <w:rFonts w:ascii="Times New Roman" w:hAnsi="Times New Roman" w:cs="Times New Roman"/>
                <w:b/>
                <w:sz w:val="22"/>
                <w:szCs w:val="22"/>
              </w:rPr>
              <w:t>24,8</w:t>
            </w:r>
          </w:p>
        </w:tc>
        <w:tc>
          <w:tcPr>
            <w:tcW w:w="851" w:type="dxa"/>
            <w:tcBorders>
              <w:top w:val="single" w:sz="4" w:space="0" w:color="auto"/>
              <w:left w:val="nil"/>
              <w:bottom w:val="single" w:sz="4" w:space="0" w:color="auto"/>
              <w:right w:val="single" w:sz="4" w:space="0" w:color="auto"/>
            </w:tcBorders>
            <w:shd w:val="clear" w:color="auto" w:fill="auto"/>
            <w:noWrap/>
          </w:tcPr>
          <w:p w:rsidR="00C42DD8" w:rsidRPr="00C42DD8" w:rsidRDefault="00C42DD8" w:rsidP="00C42DD8">
            <w:pPr>
              <w:pStyle w:val="ConsPlusNormal"/>
              <w:ind w:firstLine="0"/>
              <w:rPr>
                <w:rFonts w:ascii="Times New Roman" w:hAnsi="Times New Roman" w:cs="Times New Roman"/>
                <w:b/>
                <w:sz w:val="22"/>
                <w:szCs w:val="22"/>
              </w:rPr>
            </w:pPr>
            <w:r w:rsidRPr="00C42DD8">
              <w:rPr>
                <w:rFonts w:ascii="Times New Roman" w:hAnsi="Times New Roman" w:cs="Times New Roman"/>
                <w:b/>
                <w:sz w:val="22"/>
                <w:szCs w:val="22"/>
              </w:rPr>
              <w:t>24,8</w:t>
            </w:r>
          </w:p>
        </w:tc>
        <w:tc>
          <w:tcPr>
            <w:tcW w:w="850" w:type="dxa"/>
            <w:tcBorders>
              <w:top w:val="single" w:sz="4" w:space="0" w:color="auto"/>
              <w:left w:val="nil"/>
              <w:bottom w:val="single" w:sz="4" w:space="0" w:color="auto"/>
              <w:right w:val="single" w:sz="4" w:space="0" w:color="auto"/>
            </w:tcBorders>
            <w:shd w:val="clear" w:color="auto" w:fill="auto"/>
          </w:tcPr>
          <w:p w:rsidR="00C42DD8" w:rsidRPr="00C42DD8" w:rsidRDefault="00C42DD8" w:rsidP="00C42DD8">
            <w:pPr>
              <w:pStyle w:val="ConsPlusNormal"/>
              <w:ind w:firstLine="0"/>
              <w:rPr>
                <w:rFonts w:ascii="Times New Roman" w:hAnsi="Times New Roman" w:cs="Times New Roman"/>
                <w:b/>
                <w:sz w:val="22"/>
                <w:szCs w:val="22"/>
              </w:rPr>
            </w:pPr>
            <w:r w:rsidRPr="00C42DD8">
              <w:rPr>
                <w:rFonts w:ascii="Times New Roman" w:hAnsi="Times New Roman" w:cs="Times New Roman"/>
                <w:b/>
                <w:sz w:val="22"/>
                <w:szCs w:val="22"/>
              </w:rPr>
              <w:t>24,8</w:t>
            </w:r>
          </w:p>
        </w:tc>
        <w:tc>
          <w:tcPr>
            <w:tcW w:w="1134" w:type="dxa"/>
            <w:tcBorders>
              <w:top w:val="single" w:sz="4" w:space="0" w:color="auto"/>
              <w:left w:val="nil"/>
              <w:bottom w:val="single" w:sz="4" w:space="0" w:color="auto"/>
              <w:right w:val="single" w:sz="4" w:space="0" w:color="auto"/>
            </w:tcBorders>
          </w:tcPr>
          <w:p w:rsidR="00C42DD8" w:rsidRPr="00C42DD8" w:rsidRDefault="00C42DD8" w:rsidP="00C42DD8">
            <w:pPr>
              <w:pStyle w:val="ConsPlusNormal"/>
              <w:ind w:firstLine="0"/>
              <w:rPr>
                <w:rFonts w:ascii="Times New Roman" w:hAnsi="Times New Roman" w:cs="Times New Roman"/>
                <w:b/>
                <w:sz w:val="22"/>
                <w:szCs w:val="22"/>
              </w:rPr>
            </w:pPr>
            <w:r w:rsidRPr="00C42DD8">
              <w:rPr>
                <w:rFonts w:ascii="Times New Roman" w:hAnsi="Times New Roman" w:cs="Times New Roman"/>
                <w:b/>
                <w:sz w:val="22"/>
                <w:szCs w:val="22"/>
              </w:rPr>
              <w:t>74,4</w:t>
            </w:r>
          </w:p>
        </w:tc>
        <w:tc>
          <w:tcPr>
            <w:tcW w:w="3119" w:type="dxa"/>
            <w:vMerge/>
            <w:tcBorders>
              <w:left w:val="nil"/>
              <w:bottom w:val="single" w:sz="4" w:space="0" w:color="auto"/>
              <w:right w:val="single" w:sz="4" w:space="0" w:color="auto"/>
            </w:tcBorders>
          </w:tcPr>
          <w:p w:rsidR="00C42DD8" w:rsidRPr="00C42DD8" w:rsidRDefault="00C42DD8" w:rsidP="00C42DD8">
            <w:pPr>
              <w:spacing w:after="0" w:line="240" w:lineRule="auto"/>
              <w:jc w:val="center"/>
              <w:rPr>
                <w:rFonts w:ascii="Times New Roman" w:hAnsi="Times New Roman" w:cs="Times New Roman"/>
              </w:rPr>
            </w:pPr>
          </w:p>
        </w:tc>
      </w:tr>
      <w:tr w:rsidR="00C42DD8" w:rsidRPr="00C42DD8" w:rsidTr="00E97AF7">
        <w:trPr>
          <w:trHeight w:val="828"/>
        </w:trPr>
        <w:tc>
          <w:tcPr>
            <w:tcW w:w="4394" w:type="dxa"/>
            <w:tcBorders>
              <w:top w:val="single" w:sz="4" w:space="0" w:color="auto"/>
              <w:left w:val="single" w:sz="4" w:space="0" w:color="auto"/>
              <w:bottom w:val="single" w:sz="4" w:space="0" w:color="auto"/>
              <w:right w:val="single" w:sz="4" w:space="0" w:color="auto"/>
            </w:tcBorders>
            <w:shd w:val="clear" w:color="auto" w:fill="auto"/>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Мероприятие 2. Обустройство  мест (площадок) накопления отходов потребления и (или) приобретение контейнерного оборудования</w:t>
            </w:r>
          </w:p>
        </w:tc>
        <w:tc>
          <w:tcPr>
            <w:tcW w:w="1276" w:type="dxa"/>
            <w:vMerge/>
            <w:tcBorders>
              <w:left w:val="nil"/>
              <w:right w:val="single" w:sz="4" w:space="0" w:color="auto"/>
            </w:tcBorders>
            <w:shd w:val="clear" w:color="auto" w:fill="auto"/>
          </w:tcPr>
          <w:p w:rsidR="00C42DD8" w:rsidRPr="00C42DD8" w:rsidRDefault="00C42DD8" w:rsidP="00C42DD8">
            <w:pPr>
              <w:pStyle w:val="ConsPlusNormal"/>
              <w:outlineLvl w:val="2"/>
              <w:rPr>
                <w:rFonts w:ascii="Times New Roman" w:hAnsi="Times New Roman" w:cs="Times New Roman"/>
                <w:sz w:val="22"/>
                <w:szCs w:val="22"/>
              </w:rPr>
            </w:pPr>
          </w:p>
        </w:tc>
        <w:tc>
          <w:tcPr>
            <w:tcW w:w="709" w:type="dxa"/>
            <w:tcBorders>
              <w:top w:val="single" w:sz="4" w:space="0" w:color="auto"/>
              <w:left w:val="nil"/>
              <w:bottom w:val="single" w:sz="4" w:space="0" w:color="auto"/>
              <w:right w:val="single" w:sz="4" w:space="0" w:color="auto"/>
            </w:tcBorders>
            <w:shd w:val="clear" w:color="auto" w:fill="auto"/>
            <w:noWrap/>
          </w:tcPr>
          <w:p w:rsidR="00C42DD8" w:rsidRPr="00C42DD8" w:rsidRDefault="00C42DD8" w:rsidP="00C42DD8">
            <w:pPr>
              <w:spacing w:after="0" w:line="240" w:lineRule="auto"/>
              <w:rPr>
                <w:rFonts w:ascii="Times New Roman" w:hAnsi="Times New Roman" w:cs="Times New Roman"/>
              </w:rPr>
            </w:pPr>
          </w:p>
        </w:tc>
        <w:tc>
          <w:tcPr>
            <w:tcW w:w="850" w:type="dxa"/>
            <w:tcBorders>
              <w:top w:val="single" w:sz="4" w:space="0" w:color="auto"/>
              <w:left w:val="nil"/>
              <w:bottom w:val="single" w:sz="4" w:space="0" w:color="auto"/>
              <w:right w:val="single" w:sz="4" w:space="0" w:color="auto"/>
            </w:tcBorders>
            <w:shd w:val="clear" w:color="auto" w:fill="auto"/>
            <w:noWrap/>
          </w:tcPr>
          <w:p w:rsidR="00C42DD8" w:rsidRPr="00C42DD8" w:rsidRDefault="00C42DD8" w:rsidP="00C42DD8">
            <w:pPr>
              <w:spacing w:after="0" w:line="240" w:lineRule="auto"/>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shd w:val="clear" w:color="auto" w:fill="auto"/>
            <w:noWrap/>
          </w:tcPr>
          <w:p w:rsidR="00C42DD8" w:rsidRPr="00C42DD8" w:rsidRDefault="00C42DD8" w:rsidP="00C42DD8">
            <w:pPr>
              <w:spacing w:after="0" w:line="240" w:lineRule="auto"/>
              <w:ind w:left="-108" w:right="-108"/>
              <w:rPr>
                <w:rFonts w:ascii="Times New Roman" w:hAnsi="Times New Roman" w:cs="Times New Roman"/>
              </w:rPr>
            </w:pPr>
          </w:p>
        </w:tc>
        <w:tc>
          <w:tcPr>
            <w:tcW w:w="709" w:type="dxa"/>
            <w:tcBorders>
              <w:top w:val="single" w:sz="4" w:space="0" w:color="auto"/>
              <w:left w:val="nil"/>
              <w:bottom w:val="single" w:sz="4" w:space="0" w:color="auto"/>
              <w:right w:val="single" w:sz="4" w:space="0" w:color="auto"/>
            </w:tcBorders>
            <w:shd w:val="clear" w:color="auto" w:fill="auto"/>
            <w:noWrap/>
          </w:tcPr>
          <w:p w:rsidR="00C42DD8" w:rsidRPr="00C42DD8" w:rsidRDefault="00C42DD8" w:rsidP="00C42DD8">
            <w:pPr>
              <w:spacing w:after="0" w:line="240" w:lineRule="auto"/>
              <w:ind w:right="-108"/>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tcPr>
          <w:p w:rsidR="00C42DD8" w:rsidRPr="00C42DD8" w:rsidRDefault="00C42DD8" w:rsidP="00C42DD8">
            <w:pPr>
              <w:pStyle w:val="ConsPlusNormal"/>
              <w:ind w:firstLine="0"/>
              <w:rPr>
                <w:rFonts w:ascii="Times New Roman" w:hAnsi="Times New Roman" w:cs="Times New Roman"/>
                <w:sz w:val="22"/>
                <w:szCs w:val="22"/>
                <w:lang w:val="en-US"/>
              </w:rPr>
            </w:pPr>
            <w:r w:rsidRPr="00C42DD8">
              <w:rPr>
                <w:rFonts w:ascii="Times New Roman" w:hAnsi="Times New Roman" w:cs="Times New Roman"/>
                <w:sz w:val="22"/>
                <w:szCs w:val="22"/>
              </w:rPr>
              <w:t xml:space="preserve"> </w:t>
            </w:r>
            <w:r w:rsidRPr="00C42DD8">
              <w:rPr>
                <w:rFonts w:ascii="Times New Roman" w:hAnsi="Times New Roman" w:cs="Times New Roman"/>
                <w:sz w:val="22"/>
                <w:szCs w:val="22"/>
                <w:lang w:val="en-US"/>
              </w:rPr>
              <w:t>0</w:t>
            </w:r>
          </w:p>
        </w:tc>
        <w:tc>
          <w:tcPr>
            <w:tcW w:w="851" w:type="dxa"/>
            <w:tcBorders>
              <w:top w:val="single" w:sz="4" w:space="0" w:color="auto"/>
              <w:left w:val="nil"/>
              <w:bottom w:val="single" w:sz="4" w:space="0" w:color="auto"/>
              <w:right w:val="single" w:sz="4" w:space="0" w:color="auto"/>
            </w:tcBorders>
            <w:shd w:val="clear" w:color="auto" w:fill="auto"/>
            <w:noWrap/>
          </w:tcPr>
          <w:p w:rsidR="00C42DD8" w:rsidRPr="00C42DD8" w:rsidRDefault="00C42DD8" w:rsidP="00C42DD8">
            <w:pPr>
              <w:pStyle w:val="ConsPlusNormal"/>
              <w:ind w:firstLine="0"/>
              <w:rPr>
                <w:rFonts w:ascii="Times New Roman" w:hAnsi="Times New Roman" w:cs="Times New Roman"/>
                <w:sz w:val="22"/>
                <w:szCs w:val="22"/>
                <w:lang w:val="en-US"/>
              </w:rPr>
            </w:pPr>
            <w:r w:rsidRPr="00C42DD8">
              <w:rPr>
                <w:rFonts w:ascii="Times New Roman" w:hAnsi="Times New Roman" w:cs="Times New Roman"/>
                <w:sz w:val="22"/>
                <w:szCs w:val="22"/>
                <w:lang w:val="en-US"/>
              </w:rPr>
              <w:t xml:space="preserve"> 0</w:t>
            </w:r>
          </w:p>
        </w:tc>
        <w:tc>
          <w:tcPr>
            <w:tcW w:w="850" w:type="dxa"/>
            <w:tcBorders>
              <w:top w:val="single" w:sz="4" w:space="0" w:color="auto"/>
              <w:left w:val="nil"/>
              <w:bottom w:val="single" w:sz="4" w:space="0" w:color="auto"/>
              <w:right w:val="single" w:sz="4" w:space="0" w:color="auto"/>
            </w:tcBorders>
            <w:shd w:val="clear" w:color="auto" w:fill="auto"/>
          </w:tcPr>
          <w:p w:rsidR="00C42DD8" w:rsidRPr="00C42DD8" w:rsidRDefault="00C42DD8" w:rsidP="00C42DD8">
            <w:pPr>
              <w:pStyle w:val="ConsPlusNormal"/>
              <w:ind w:firstLine="0"/>
              <w:rPr>
                <w:rFonts w:ascii="Times New Roman" w:hAnsi="Times New Roman" w:cs="Times New Roman"/>
                <w:sz w:val="22"/>
                <w:szCs w:val="22"/>
                <w:lang w:val="en-US"/>
              </w:rPr>
            </w:pPr>
            <w:r w:rsidRPr="00C42DD8">
              <w:rPr>
                <w:rFonts w:ascii="Times New Roman" w:hAnsi="Times New Roman" w:cs="Times New Roman"/>
                <w:sz w:val="22"/>
                <w:szCs w:val="22"/>
                <w:lang w:val="en-US"/>
              </w:rPr>
              <w:t xml:space="preserve"> 0</w:t>
            </w:r>
          </w:p>
        </w:tc>
        <w:tc>
          <w:tcPr>
            <w:tcW w:w="1134" w:type="dxa"/>
            <w:tcBorders>
              <w:top w:val="single" w:sz="4" w:space="0" w:color="auto"/>
              <w:left w:val="nil"/>
              <w:bottom w:val="single" w:sz="4" w:space="0" w:color="auto"/>
              <w:right w:val="single" w:sz="4" w:space="0" w:color="auto"/>
            </w:tcBorders>
          </w:tcPr>
          <w:p w:rsidR="00C42DD8" w:rsidRPr="00C42DD8" w:rsidRDefault="00C42DD8" w:rsidP="00C42DD8">
            <w:pPr>
              <w:pStyle w:val="ConsPlusNormal"/>
              <w:ind w:firstLine="0"/>
              <w:rPr>
                <w:rFonts w:ascii="Times New Roman" w:hAnsi="Times New Roman" w:cs="Times New Roman"/>
                <w:sz w:val="22"/>
                <w:szCs w:val="22"/>
              </w:rPr>
            </w:pPr>
          </w:p>
        </w:tc>
        <w:tc>
          <w:tcPr>
            <w:tcW w:w="3119" w:type="dxa"/>
            <w:vMerge/>
            <w:tcBorders>
              <w:top w:val="single" w:sz="4" w:space="0" w:color="auto"/>
              <w:left w:val="nil"/>
              <w:bottom w:val="single" w:sz="4" w:space="0" w:color="auto"/>
              <w:right w:val="single" w:sz="4" w:space="0" w:color="auto"/>
            </w:tcBorders>
          </w:tcPr>
          <w:p w:rsidR="00C42DD8" w:rsidRPr="00C42DD8" w:rsidRDefault="00C42DD8" w:rsidP="00C42DD8">
            <w:pPr>
              <w:spacing w:after="0" w:line="240" w:lineRule="auto"/>
              <w:jc w:val="center"/>
              <w:rPr>
                <w:rFonts w:ascii="Times New Roman" w:hAnsi="Times New Roman" w:cs="Times New Roman"/>
              </w:rPr>
            </w:pPr>
          </w:p>
        </w:tc>
      </w:tr>
      <w:tr w:rsidR="00C42DD8" w:rsidRPr="00C42DD8" w:rsidTr="00E97AF7">
        <w:trPr>
          <w:trHeight w:val="828"/>
        </w:trPr>
        <w:tc>
          <w:tcPr>
            <w:tcW w:w="4394" w:type="dxa"/>
            <w:tcBorders>
              <w:top w:val="single" w:sz="4" w:space="0" w:color="auto"/>
              <w:left w:val="single" w:sz="4" w:space="0" w:color="auto"/>
              <w:bottom w:val="single" w:sz="4" w:space="0" w:color="auto"/>
              <w:right w:val="single" w:sz="4" w:space="0" w:color="auto"/>
            </w:tcBorders>
            <w:shd w:val="clear" w:color="auto" w:fill="auto"/>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Мероприятие 3. текущий ремонт, реконструкция находящихся в муниципальной собственности водопроводных, тепловых сетей, канализационных люков.</w:t>
            </w:r>
          </w:p>
        </w:tc>
        <w:tc>
          <w:tcPr>
            <w:tcW w:w="1276" w:type="dxa"/>
            <w:vMerge/>
            <w:tcBorders>
              <w:left w:val="nil"/>
              <w:right w:val="single" w:sz="4" w:space="0" w:color="auto"/>
            </w:tcBorders>
            <w:shd w:val="clear" w:color="auto" w:fill="auto"/>
          </w:tcPr>
          <w:p w:rsidR="00C42DD8" w:rsidRPr="00C42DD8" w:rsidRDefault="00C42DD8" w:rsidP="00C42DD8">
            <w:pPr>
              <w:pStyle w:val="ConsPlusNormal"/>
              <w:outlineLvl w:val="2"/>
              <w:rPr>
                <w:rFonts w:ascii="Times New Roman" w:hAnsi="Times New Roman" w:cs="Times New Roman"/>
                <w:sz w:val="22"/>
                <w:szCs w:val="22"/>
              </w:rPr>
            </w:pPr>
          </w:p>
        </w:tc>
        <w:tc>
          <w:tcPr>
            <w:tcW w:w="709" w:type="dxa"/>
            <w:tcBorders>
              <w:top w:val="single" w:sz="4" w:space="0" w:color="auto"/>
              <w:left w:val="nil"/>
              <w:bottom w:val="single" w:sz="4" w:space="0" w:color="auto"/>
              <w:right w:val="single" w:sz="4" w:space="0" w:color="auto"/>
            </w:tcBorders>
            <w:shd w:val="clear" w:color="auto" w:fill="auto"/>
            <w:noWrap/>
          </w:tcPr>
          <w:p w:rsidR="00C42DD8" w:rsidRPr="00C42DD8" w:rsidRDefault="00C42DD8" w:rsidP="00C42DD8">
            <w:pPr>
              <w:spacing w:after="0" w:line="240" w:lineRule="auto"/>
              <w:rPr>
                <w:rFonts w:ascii="Times New Roman" w:hAnsi="Times New Roman" w:cs="Times New Roman"/>
              </w:rPr>
            </w:pPr>
          </w:p>
        </w:tc>
        <w:tc>
          <w:tcPr>
            <w:tcW w:w="850" w:type="dxa"/>
            <w:tcBorders>
              <w:top w:val="single" w:sz="4" w:space="0" w:color="auto"/>
              <w:left w:val="nil"/>
              <w:bottom w:val="single" w:sz="4" w:space="0" w:color="auto"/>
              <w:right w:val="single" w:sz="4" w:space="0" w:color="auto"/>
            </w:tcBorders>
            <w:shd w:val="clear" w:color="auto" w:fill="auto"/>
            <w:noWrap/>
          </w:tcPr>
          <w:p w:rsidR="00C42DD8" w:rsidRPr="00C42DD8" w:rsidRDefault="00C42DD8" w:rsidP="00C42DD8">
            <w:pPr>
              <w:spacing w:after="0" w:line="240" w:lineRule="auto"/>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shd w:val="clear" w:color="auto" w:fill="auto"/>
            <w:noWrap/>
          </w:tcPr>
          <w:p w:rsidR="00C42DD8" w:rsidRPr="00C42DD8" w:rsidRDefault="00C42DD8" w:rsidP="00C42DD8">
            <w:pPr>
              <w:spacing w:after="0" w:line="240" w:lineRule="auto"/>
              <w:ind w:left="-108" w:right="-108"/>
              <w:rPr>
                <w:rFonts w:ascii="Times New Roman" w:hAnsi="Times New Roman" w:cs="Times New Roman"/>
              </w:rPr>
            </w:pPr>
          </w:p>
        </w:tc>
        <w:tc>
          <w:tcPr>
            <w:tcW w:w="709" w:type="dxa"/>
            <w:tcBorders>
              <w:top w:val="single" w:sz="4" w:space="0" w:color="auto"/>
              <w:left w:val="nil"/>
              <w:bottom w:val="single" w:sz="4" w:space="0" w:color="auto"/>
              <w:right w:val="single" w:sz="4" w:space="0" w:color="auto"/>
            </w:tcBorders>
            <w:shd w:val="clear" w:color="auto" w:fill="auto"/>
            <w:noWrap/>
          </w:tcPr>
          <w:p w:rsidR="00C42DD8" w:rsidRPr="00C42DD8" w:rsidRDefault="00C42DD8" w:rsidP="00C42DD8">
            <w:pPr>
              <w:spacing w:after="0" w:line="240" w:lineRule="auto"/>
              <w:ind w:right="-108"/>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tcPr>
          <w:p w:rsidR="00C42DD8" w:rsidRPr="00C42DD8" w:rsidRDefault="00C42DD8" w:rsidP="00C42DD8">
            <w:pPr>
              <w:pStyle w:val="ConsPlusNormal"/>
              <w:ind w:firstLine="0"/>
              <w:rPr>
                <w:rFonts w:ascii="Times New Roman" w:hAnsi="Times New Roman" w:cs="Times New Roman"/>
                <w:sz w:val="22"/>
                <w:szCs w:val="22"/>
                <w:lang w:val="en-US"/>
              </w:rPr>
            </w:pPr>
            <w:r w:rsidRPr="00C42DD8">
              <w:rPr>
                <w:rFonts w:ascii="Times New Roman" w:hAnsi="Times New Roman" w:cs="Times New Roman"/>
                <w:sz w:val="22"/>
                <w:szCs w:val="22"/>
              </w:rPr>
              <w:t xml:space="preserve"> </w:t>
            </w:r>
            <w:r w:rsidRPr="00C42DD8">
              <w:rPr>
                <w:rFonts w:ascii="Times New Roman" w:hAnsi="Times New Roman" w:cs="Times New Roman"/>
                <w:sz w:val="22"/>
                <w:szCs w:val="22"/>
                <w:lang w:val="en-US"/>
              </w:rPr>
              <w:t>0</w:t>
            </w:r>
          </w:p>
        </w:tc>
        <w:tc>
          <w:tcPr>
            <w:tcW w:w="851" w:type="dxa"/>
            <w:tcBorders>
              <w:top w:val="single" w:sz="4" w:space="0" w:color="auto"/>
              <w:left w:val="nil"/>
              <w:bottom w:val="single" w:sz="4" w:space="0" w:color="auto"/>
              <w:right w:val="single" w:sz="4" w:space="0" w:color="auto"/>
            </w:tcBorders>
            <w:shd w:val="clear" w:color="auto" w:fill="auto"/>
            <w:noWrap/>
          </w:tcPr>
          <w:p w:rsidR="00C42DD8" w:rsidRPr="00C42DD8" w:rsidRDefault="00C42DD8" w:rsidP="00C42DD8">
            <w:pPr>
              <w:pStyle w:val="ConsPlusNormal"/>
              <w:ind w:firstLine="0"/>
              <w:rPr>
                <w:rFonts w:ascii="Times New Roman" w:hAnsi="Times New Roman" w:cs="Times New Roman"/>
                <w:sz w:val="22"/>
                <w:szCs w:val="22"/>
                <w:lang w:val="en-US"/>
              </w:rPr>
            </w:pPr>
            <w:r w:rsidRPr="00C42DD8">
              <w:rPr>
                <w:rFonts w:ascii="Times New Roman" w:hAnsi="Times New Roman" w:cs="Times New Roman"/>
                <w:sz w:val="22"/>
                <w:szCs w:val="22"/>
                <w:lang w:val="en-US"/>
              </w:rPr>
              <w:t xml:space="preserve"> 0</w:t>
            </w:r>
          </w:p>
        </w:tc>
        <w:tc>
          <w:tcPr>
            <w:tcW w:w="850" w:type="dxa"/>
            <w:tcBorders>
              <w:top w:val="single" w:sz="4" w:space="0" w:color="auto"/>
              <w:left w:val="nil"/>
              <w:bottom w:val="single" w:sz="4" w:space="0" w:color="auto"/>
              <w:right w:val="single" w:sz="4" w:space="0" w:color="auto"/>
            </w:tcBorders>
            <w:shd w:val="clear" w:color="auto" w:fill="auto"/>
          </w:tcPr>
          <w:p w:rsidR="00C42DD8" w:rsidRPr="00C42DD8" w:rsidRDefault="00C42DD8" w:rsidP="00C42DD8">
            <w:pPr>
              <w:pStyle w:val="ConsPlusNormal"/>
              <w:ind w:firstLine="0"/>
              <w:rPr>
                <w:rFonts w:ascii="Times New Roman" w:hAnsi="Times New Roman" w:cs="Times New Roman"/>
                <w:sz w:val="22"/>
                <w:szCs w:val="22"/>
                <w:lang w:val="en-US"/>
              </w:rPr>
            </w:pPr>
            <w:r w:rsidRPr="00C42DD8">
              <w:rPr>
                <w:rFonts w:ascii="Times New Roman" w:hAnsi="Times New Roman" w:cs="Times New Roman"/>
                <w:sz w:val="22"/>
                <w:szCs w:val="22"/>
                <w:lang w:val="en-US"/>
              </w:rPr>
              <w:t xml:space="preserve"> 0</w:t>
            </w:r>
          </w:p>
        </w:tc>
        <w:tc>
          <w:tcPr>
            <w:tcW w:w="1134" w:type="dxa"/>
            <w:tcBorders>
              <w:top w:val="single" w:sz="4" w:space="0" w:color="auto"/>
              <w:left w:val="nil"/>
              <w:bottom w:val="single" w:sz="4" w:space="0" w:color="auto"/>
              <w:right w:val="single" w:sz="4" w:space="0" w:color="auto"/>
            </w:tcBorders>
          </w:tcPr>
          <w:p w:rsidR="00C42DD8" w:rsidRPr="00C42DD8" w:rsidRDefault="00C42DD8" w:rsidP="00C42DD8">
            <w:pPr>
              <w:pStyle w:val="ConsPlusNormal"/>
              <w:ind w:firstLine="0"/>
              <w:rPr>
                <w:rFonts w:ascii="Times New Roman" w:hAnsi="Times New Roman" w:cs="Times New Roman"/>
                <w:sz w:val="22"/>
                <w:szCs w:val="22"/>
              </w:rPr>
            </w:pPr>
          </w:p>
        </w:tc>
        <w:tc>
          <w:tcPr>
            <w:tcW w:w="3119" w:type="dxa"/>
            <w:tcBorders>
              <w:top w:val="single" w:sz="4" w:space="0" w:color="auto"/>
              <w:left w:val="nil"/>
              <w:bottom w:val="single" w:sz="4" w:space="0" w:color="auto"/>
              <w:right w:val="single" w:sz="4" w:space="0" w:color="auto"/>
            </w:tcBorders>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Ремонт водопроводной сети ул.</w:t>
            </w:r>
          </w:p>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 xml:space="preserve">Приобретение </w:t>
            </w:r>
            <w:proofErr w:type="spellStart"/>
            <w:r w:rsidRPr="00C42DD8">
              <w:rPr>
                <w:rFonts w:ascii="Times New Roman" w:hAnsi="Times New Roman" w:cs="Times New Roman"/>
              </w:rPr>
              <w:t>крышок</w:t>
            </w:r>
            <w:proofErr w:type="spellEnd"/>
            <w:r w:rsidRPr="00C42DD8">
              <w:rPr>
                <w:rFonts w:ascii="Times New Roman" w:hAnsi="Times New Roman" w:cs="Times New Roman"/>
              </w:rPr>
              <w:t xml:space="preserve"> на люки</w:t>
            </w:r>
          </w:p>
        </w:tc>
      </w:tr>
      <w:tr w:rsidR="00C42DD8" w:rsidRPr="00C42DD8" w:rsidTr="00E97AF7">
        <w:trPr>
          <w:trHeight w:val="828"/>
        </w:trPr>
        <w:tc>
          <w:tcPr>
            <w:tcW w:w="4394" w:type="dxa"/>
            <w:tcBorders>
              <w:top w:val="single" w:sz="4" w:space="0" w:color="auto"/>
              <w:left w:val="single" w:sz="4" w:space="0" w:color="auto"/>
              <w:bottom w:val="single" w:sz="4" w:space="0" w:color="auto"/>
              <w:right w:val="single" w:sz="4" w:space="0" w:color="auto"/>
            </w:tcBorders>
            <w:shd w:val="clear" w:color="auto" w:fill="auto"/>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Мероприятие 4.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а также на приобретение технологического оборудования, спецтехники для обеспечения функционирования систем теплоснабжения, водоснабжения, водоотведения и очистки сточных вод</w:t>
            </w:r>
          </w:p>
        </w:tc>
        <w:tc>
          <w:tcPr>
            <w:tcW w:w="1276" w:type="dxa"/>
            <w:vMerge/>
            <w:tcBorders>
              <w:left w:val="nil"/>
              <w:bottom w:val="single" w:sz="4" w:space="0" w:color="auto"/>
              <w:right w:val="single" w:sz="4" w:space="0" w:color="auto"/>
            </w:tcBorders>
            <w:shd w:val="clear" w:color="auto" w:fill="auto"/>
          </w:tcPr>
          <w:p w:rsidR="00C42DD8" w:rsidRPr="00C42DD8" w:rsidRDefault="00C42DD8" w:rsidP="00C42DD8">
            <w:pPr>
              <w:pStyle w:val="ConsPlusNormal"/>
              <w:outlineLvl w:val="2"/>
              <w:rPr>
                <w:rFonts w:ascii="Times New Roman" w:hAnsi="Times New Roman" w:cs="Times New Roman"/>
                <w:sz w:val="22"/>
                <w:szCs w:val="22"/>
              </w:rPr>
            </w:pPr>
          </w:p>
        </w:tc>
        <w:tc>
          <w:tcPr>
            <w:tcW w:w="709" w:type="dxa"/>
            <w:tcBorders>
              <w:top w:val="single" w:sz="4" w:space="0" w:color="auto"/>
              <w:left w:val="nil"/>
              <w:bottom w:val="single" w:sz="4" w:space="0" w:color="auto"/>
              <w:right w:val="single" w:sz="4" w:space="0" w:color="auto"/>
            </w:tcBorders>
            <w:shd w:val="clear" w:color="auto" w:fill="auto"/>
            <w:noWrap/>
          </w:tcPr>
          <w:p w:rsidR="00C42DD8" w:rsidRPr="00C42DD8" w:rsidRDefault="00C42DD8" w:rsidP="00C42DD8">
            <w:pPr>
              <w:spacing w:after="0" w:line="240" w:lineRule="auto"/>
              <w:rPr>
                <w:rFonts w:ascii="Times New Roman" w:hAnsi="Times New Roman" w:cs="Times New Roman"/>
              </w:rPr>
            </w:pPr>
          </w:p>
        </w:tc>
        <w:tc>
          <w:tcPr>
            <w:tcW w:w="850" w:type="dxa"/>
            <w:tcBorders>
              <w:top w:val="single" w:sz="4" w:space="0" w:color="auto"/>
              <w:left w:val="nil"/>
              <w:bottom w:val="single" w:sz="4" w:space="0" w:color="auto"/>
              <w:right w:val="single" w:sz="4" w:space="0" w:color="auto"/>
            </w:tcBorders>
            <w:shd w:val="clear" w:color="auto" w:fill="auto"/>
            <w:noWrap/>
          </w:tcPr>
          <w:p w:rsidR="00C42DD8" w:rsidRPr="00C42DD8" w:rsidRDefault="00C42DD8" w:rsidP="00C42DD8">
            <w:pPr>
              <w:spacing w:after="0" w:line="240" w:lineRule="auto"/>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shd w:val="clear" w:color="auto" w:fill="auto"/>
            <w:noWrap/>
          </w:tcPr>
          <w:p w:rsidR="00C42DD8" w:rsidRPr="00C42DD8" w:rsidRDefault="00C42DD8" w:rsidP="00C42DD8">
            <w:pPr>
              <w:spacing w:after="0" w:line="240" w:lineRule="auto"/>
              <w:ind w:left="-108" w:right="-108"/>
              <w:rPr>
                <w:rFonts w:ascii="Times New Roman" w:hAnsi="Times New Roman" w:cs="Times New Roman"/>
              </w:rPr>
            </w:pPr>
          </w:p>
        </w:tc>
        <w:tc>
          <w:tcPr>
            <w:tcW w:w="709" w:type="dxa"/>
            <w:tcBorders>
              <w:top w:val="single" w:sz="4" w:space="0" w:color="auto"/>
              <w:left w:val="nil"/>
              <w:bottom w:val="single" w:sz="4" w:space="0" w:color="auto"/>
              <w:right w:val="single" w:sz="4" w:space="0" w:color="auto"/>
            </w:tcBorders>
            <w:shd w:val="clear" w:color="auto" w:fill="auto"/>
            <w:noWrap/>
          </w:tcPr>
          <w:p w:rsidR="00C42DD8" w:rsidRPr="00C42DD8" w:rsidRDefault="00C42DD8" w:rsidP="00C42DD8">
            <w:pPr>
              <w:spacing w:after="0" w:line="240" w:lineRule="auto"/>
              <w:ind w:right="-108"/>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tcPr>
          <w:p w:rsidR="00C42DD8" w:rsidRPr="00C42DD8" w:rsidRDefault="00C42DD8" w:rsidP="00C42DD8">
            <w:pPr>
              <w:pStyle w:val="ConsPlusNormal"/>
              <w:ind w:firstLine="0"/>
              <w:rPr>
                <w:rFonts w:ascii="Times New Roman" w:hAnsi="Times New Roman" w:cs="Times New Roman"/>
                <w:sz w:val="22"/>
                <w:szCs w:val="22"/>
                <w:lang w:val="en-US"/>
              </w:rPr>
            </w:pPr>
            <w:r w:rsidRPr="00C42DD8">
              <w:rPr>
                <w:rFonts w:ascii="Times New Roman" w:hAnsi="Times New Roman" w:cs="Times New Roman"/>
                <w:sz w:val="22"/>
                <w:szCs w:val="22"/>
              </w:rPr>
              <w:t xml:space="preserve"> </w:t>
            </w:r>
            <w:r w:rsidRPr="00C42DD8">
              <w:rPr>
                <w:rFonts w:ascii="Times New Roman" w:hAnsi="Times New Roman" w:cs="Times New Roman"/>
                <w:sz w:val="22"/>
                <w:szCs w:val="22"/>
                <w:lang w:val="en-US"/>
              </w:rPr>
              <w:t>0</w:t>
            </w:r>
          </w:p>
        </w:tc>
        <w:tc>
          <w:tcPr>
            <w:tcW w:w="851" w:type="dxa"/>
            <w:tcBorders>
              <w:top w:val="single" w:sz="4" w:space="0" w:color="auto"/>
              <w:left w:val="nil"/>
              <w:bottom w:val="single" w:sz="4" w:space="0" w:color="auto"/>
              <w:right w:val="single" w:sz="4" w:space="0" w:color="auto"/>
            </w:tcBorders>
            <w:shd w:val="clear" w:color="auto" w:fill="auto"/>
            <w:noWrap/>
          </w:tcPr>
          <w:p w:rsidR="00C42DD8" w:rsidRPr="00C42DD8" w:rsidRDefault="00C42DD8" w:rsidP="00C42DD8">
            <w:pPr>
              <w:pStyle w:val="ConsPlusNormal"/>
              <w:ind w:firstLine="0"/>
              <w:rPr>
                <w:rFonts w:ascii="Times New Roman" w:hAnsi="Times New Roman" w:cs="Times New Roman"/>
                <w:sz w:val="22"/>
                <w:szCs w:val="22"/>
                <w:lang w:val="en-US"/>
              </w:rPr>
            </w:pPr>
            <w:r w:rsidRPr="00C42DD8">
              <w:rPr>
                <w:rFonts w:ascii="Times New Roman" w:hAnsi="Times New Roman" w:cs="Times New Roman"/>
                <w:sz w:val="22"/>
                <w:szCs w:val="22"/>
                <w:lang w:val="en-US"/>
              </w:rPr>
              <w:t xml:space="preserve"> 0</w:t>
            </w:r>
          </w:p>
        </w:tc>
        <w:tc>
          <w:tcPr>
            <w:tcW w:w="850" w:type="dxa"/>
            <w:tcBorders>
              <w:top w:val="single" w:sz="4" w:space="0" w:color="auto"/>
              <w:left w:val="nil"/>
              <w:bottom w:val="single" w:sz="4" w:space="0" w:color="auto"/>
              <w:right w:val="single" w:sz="4" w:space="0" w:color="auto"/>
            </w:tcBorders>
            <w:shd w:val="clear" w:color="auto" w:fill="auto"/>
          </w:tcPr>
          <w:p w:rsidR="00C42DD8" w:rsidRPr="00C42DD8" w:rsidRDefault="00C42DD8" w:rsidP="00C42DD8">
            <w:pPr>
              <w:pStyle w:val="ConsPlusNormal"/>
              <w:ind w:firstLine="0"/>
              <w:rPr>
                <w:rFonts w:ascii="Times New Roman" w:hAnsi="Times New Roman" w:cs="Times New Roman"/>
                <w:sz w:val="22"/>
                <w:szCs w:val="22"/>
                <w:lang w:val="en-US"/>
              </w:rPr>
            </w:pPr>
            <w:r w:rsidRPr="00C42DD8">
              <w:rPr>
                <w:rFonts w:ascii="Times New Roman" w:hAnsi="Times New Roman" w:cs="Times New Roman"/>
                <w:sz w:val="22"/>
                <w:szCs w:val="22"/>
                <w:lang w:val="en-US"/>
              </w:rPr>
              <w:t xml:space="preserve"> 0</w:t>
            </w:r>
          </w:p>
        </w:tc>
        <w:tc>
          <w:tcPr>
            <w:tcW w:w="1134" w:type="dxa"/>
            <w:tcBorders>
              <w:top w:val="single" w:sz="4" w:space="0" w:color="auto"/>
              <w:left w:val="nil"/>
              <w:bottom w:val="single" w:sz="4" w:space="0" w:color="auto"/>
              <w:right w:val="single" w:sz="4" w:space="0" w:color="auto"/>
            </w:tcBorders>
          </w:tcPr>
          <w:p w:rsidR="00C42DD8" w:rsidRPr="00C42DD8" w:rsidRDefault="00C42DD8" w:rsidP="00C42DD8">
            <w:pPr>
              <w:pStyle w:val="ConsPlusNormal"/>
              <w:ind w:firstLine="0"/>
              <w:rPr>
                <w:rFonts w:ascii="Times New Roman" w:hAnsi="Times New Roman" w:cs="Times New Roman"/>
                <w:sz w:val="22"/>
                <w:szCs w:val="22"/>
              </w:rPr>
            </w:pPr>
          </w:p>
        </w:tc>
        <w:tc>
          <w:tcPr>
            <w:tcW w:w="3119" w:type="dxa"/>
            <w:tcBorders>
              <w:top w:val="single" w:sz="4" w:space="0" w:color="auto"/>
              <w:left w:val="nil"/>
              <w:bottom w:val="single" w:sz="4" w:space="0" w:color="auto"/>
              <w:right w:val="single" w:sz="4" w:space="0" w:color="auto"/>
            </w:tcBorders>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зарезервированные средства для участия в государственной программе</w:t>
            </w:r>
          </w:p>
        </w:tc>
      </w:tr>
      <w:tr w:rsidR="00C42DD8" w:rsidRPr="00C42DD8" w:rsidTr="00E97AF7">
        <w:trPr>
          <w:trHeight w:val="828"/>
        </w:trPr>
        <w:tc>
          <w:tcPr>
            <w:tcW w:w="4394" w:type="dxa"/>
            <w:tcBorders>
              <w:top w:val="single" w:sz="4" w:space="0" w:color="auto"/>
              <w:left w:val="single" w:sz="4" w:space="0" w:color="auto"/>
              <w:bottom w:val="single" w:sz="4" w:space="0" w:color="auto"/>
              <w:right w:val="single" w:sz="4" w:space="0" w:color="auto"/>
            </w:tcBorders>
            <w:shd w:val="clear" w:color="auto" w:fill="auto"/>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lastRenderedPageBreak/>
              <w:t>Мероприятие 5. Капитальный и текущий ремонт, реконструкция находящихся в муниципальной собственности объектов коммунальной инфраструктуры, а  также приобретение технологического оборудования, приобретение и установка модульных котельных для обеспечения функционирования систем теплоснабжения, электроснабжения, водоснабжения, водоотведения и очистки сточных вод.</w:t>
            </w:r>
          </w:p>
        </w:tc>
        <w:tc>
          <w:tcPr>
            <w:tcW w:w="1276" w:type="dxa"/>
            <w:tcBorders>
              <w:top w:val="single" w:sz="4" w:space="0" w:color="auto"/>
              <w:left w:val="nil"/>
              <w:bottom w:val="single" w:sz="4" w:space="0" w:color="auto"/>
              <w:right w:val="single" w:sz="4" w:space="0" w:color="auto"/>
            </w:tcBorders>
            <w:shd w:val="clear" w:color="auto" w:fill="auto"/>
          </w:tcPr>
          <w:p w:rsidR="00C42DD8" w:rsidRPr="00C42DD8" w:rsidRDefault="00C42DD8" w:rsidP="00C42DD8">
            <w:pPr>
              <w:pStyle w:val="ConsPlusNormal"/>
              <w:outlineLvl w:val="2"/>
              <w:rPr>
                <w:rFonts w:ascii="Times New Roman" w:hAnsi="Times New Roman" w:cs="Times New Roman"/>
                <w:sz w:val="22"/>
                <w:szCs w:val="22"/>
              </w:rPr>
            </w:pPr>
          </w:p>
        </w:tc>
        <w:tc>
          <w:tcPr>
            <w:tcW w:w="709" w:type="dxa"/>
            <w:tcBorders>
              <w:top w:val="single" w:sz="4" w:space="0" w:color="auto"/>
              <w:left w:val="nil"/>
              <w:bottom w:val="single" w:sz="4" w:space="0" w:color="auto"/>
              <w:right w:val="single" w:sz="4" w:space="0" w:color="auto"/>
            </w:tcBorders>
            <w:shd w:val="clear" w:color="auto" w:fill="auto"/>
            <w:noWrap/>
          </w:tcPr>
          <w:p w:rsidR="00C42DD8" w:rsidRPr="00C42DD8" w:rsidRDefault="00C42DD8" w:rsidP="00C42DD8">
            <w:pPr>
              <w:spacing w:after="0" w:line="240" w:lineRule="auto"/>
              <w:rPr>
                <w:rFonts w:ascii="Times New Roman" w:hAnsi="Times New Roman" w:cs="Times New Roman"/>
              </w:rPr>
            </w:pPr>
          </w:p>
        </w:tc>
        <w:tc>
          <w:tcPr>
            <w:tcW w:w="850" w:type="dxa"/>
            <w:tcBorders>
              <w:top w:val="single" w:sz="4" w:space="0" w:color="auto"/>
              <w:left w:val="nil"/>
              <w:bottom w:val="single" w:sz="4" w:space="0" w:color="auto"/>
              <w:right w:val="single" w:sz="4" w:space="0" w:color="auto"/>
            </w:tcBorders>
            <w:shd w:val="clear" w:color="auto" w:fill="auto"/>
            <w:noWrap/>
          </w:tcPr>
          <w:p w:rsidR="00C42DD8" w:rsidRPr="00C42DD8" w:rsidRDefault="00C42DD8" w:rsidP="00C42DD8">
            <w:pPr>
              <w:spacing w:after="0" w:line="240" w:lineRule="auto"/>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shd w:val="clear" w:color="auto" w:fill="auto"/>
            <w:noWrap/>
          </w:tcPr>
          <w:p w:rsidR="00C42DD8" w:rsidRPr="00C42DD8" w:rsidRDefault="00C42DD8" w:rsidP="00C42DD8">
            <w:pPr>
              <w:spacing w:after="0" w:line="240" w:lineRule="auto"/>
              <w:ind w:left="-108" w:right="-108"/>
              <w:rPr>
                <w:rFonts w:ascii="Times New Roman" w:hAnsi="Times New Roman" w:cs="Times New Roman"/>
              </w:rPr>
            </w:pPr>
          </w:p>
        </w:tc>
        <w:tc>
          <w:tcPr>
            <w:tcW w:w="709" w:type="dxa"/>
            <w:tcBorders>
              <w:top w:val="single" w:sz="4" w:space="0" w:color="auto"/>
              <w:left w:val="nil"/>
              <w:bottom w:val="single" w:sz="4" w:space="0" w:color="auto"/>
              <w:right w:val="single" w:sz="4" w:space="0" w:color="auto"/>
            </w:tcBorders>
            <w:shd w:val="clear" w:color="auto" w:fill="auto"/>
            <w:noWrap/>
          </w:tcPr>
          <w:p w:rsidR="00C42DD8" w:rsidRPr="00C42DD8" w:rsidRDefault="00C42DD8" w:rsidP="00C42DD8">
            <w:pPr>
              <w:spacing w:after="0" w:line="240" w:lineRule="auto"/>
              <w:ind w:right="-108"/>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tcPr>
          <w:p w:rsidR="00C42DD8" w:rsidRPr="00C42DD8" w:rsidRDefault="00C42DD8" w:rsidP="00C42DD8">
            <w:pPr>
              <w:pStyle w:val="ConsPlusNormal"/>
              <w:ind w:firstLine="0"/>
              <w:rPr>
                <w:rFonts w:ascii="Times New Roman" w:hAnsi="Times New Roman" w:cs="Times New Roman"/>
                <w:sz w:val="22"/>
                <w:szCs w:val="22"/>
                <w:lang w:val="en-US"/>
              </w:rPr>
            </w:pPr>
            <w:r w:rsidRPr="00C42DD8">
              <w:rPr>
                <w:rFonts w:ascii="Times New Roman" w:hAnsi="Times New Roman" w:cs="Times New Roman"/>
                <w:sz w:val="22"/>
                <w:szCs w:val="22"/>
              </w:rPr>
              <w:t xml:space="preserve"> </w:t>
            </w:r>
            <w:r w:rsidRPr="00C42DD8">
              <w:rPr>
                <w:rFonts w:ascii="Times New Roman" w:hAnsi="Times New Roman" w:cs="Times New Roman"/>
                <w:sz w:val="22"/>
                <w:szCs w:val="22"/>
                <w:lang w:val="en-US"/>
              </w:rPr>
              <w:t>0</w:t>
            </w:r>
          </w:p>
        </w:tc>
        <w:tc>
          <w:tcPr>
            <w:tcW w:w="851" w:type="dxa"/>
            <w:tcBorders>
              <w:top w:val="single" w:sz="4" w:space="0" w:color="auto"/>
              <w:left w:val="nil"/>
              <w:bottom w:val="single" w:sz="4" w:space="0" w:color="auto"/>
              <w:right w:val="single" w:sz="4" w:space="0" w:color="auto"/>
            </w:tcBorders>
            <w:shd w:val="clear" w:color="auto" w:fill="auto"/>
            <w:noWrap/>
          </w:tcPr>
          <w:p w:rsidR="00C42DD8" w:rsidRPr="00C42DD8" w:rsidRDefault="00C42DD8" w:rsidP="00C42DD8">
            <w:pPr>
              <w:pStyle w:val="ConsPlusNormal"/>
              <w:ind w:firstLine="0"/>
              <w:rPr>
                <w:rFonts w:ascii="Times New Roman" w:hAnsi="Times New Roman" w:cs="Times New Roman"/>
                <w:sz w:val="22"/>
                <w:szCs w:val="22"/>
                <w:lang w:val="en-US"/>
              </w:rPr>
            </w:pPr>
            <w:r w:rsidRPr="00C42DD8">
              <w:rPr>
                <w:rFonts w:ascii="Times New Roman" w:hAnsi="Times New Roman" w:cs="Times New Roman"/>
                <w:sz w:val="22"/>
                <w:szCs w:val="22"/>
                <w:lang w:val="en-US"/>
              </w:rPr>
              <w:t xml:space="preserve"> 0</w:t>
            </w:r>
          </w:p>
        </w:tc>
        <w:tc>
          <w:tcPr>
            <w:tcW w:w="850" w:type="dxa"/>
            <w:tcBorders>
              <w:top w:val="single" w:sz="4" w:space="0" w:color="auto"/>
              <w:left w:val="nil"/>
              <w:bottom w:val="single" w:sz="4" w:space="0" w:color="auto"/>
              <w:right w:val="single" w:sz="4" w:space="0" w:color="auto"/>
            </w:tcBorders>
            <w:shd w:val="clear" w:color="auto" w:fill="auto"/>
          </w:tcPr>
          <w:p w:rsidR="00C42DD8" w:rsidRPr="00C42DD8" w:rsidRDefault="00C42DD8" w:rsidP="00C42DD8">
            <w:pPr>
              <w:pStyle w:val="ConsPlusNormal"/>
              <w:ind w:firstLine="0"/>
              <w:rPr>
                <w:rFonts w:ascii="Times New Roman" w:hAnsi="Times New Roman" w:cs="Times New Roman"/>
                <w:sz w:val="22"/>
                <w:szCs w:val="22"/>
                <w:lang w:val="en-US"/>
              </w:rPr>
            </w:pPr>
            <w:r w:rsidRPr="00C42DD8">
              <w:rPr>
                <w:rFonts w:ascii="Times New Roman" w:hAnsi="Times New Roman" w:cs="Times New Roman"/>
                <w:sz w:val="22"/>
                <w:szCs w:val="22"/>
                <w:lang w:val="en-US"/>
              </w:rPr>
              <w:t xml:space="preserve"> 0</w:t>
            </w:r>
          </w:p>
        </w:tc>
        <w:tc>
          <w:tcPr>
            <w:tcW w:w="1134" w:type="dxa"/>
            <w:tcBorders>
              <w:top w:val="single" w:sz="4" w:space="0" w:color="auto"/>
              <w:left w:val="nil"/>
              <w:bottom w:val="single" w:sz="4" w:space="0" w:color="auto"/>
              <w:right w:val="single" w:sz="4" w:space="0" w:color="auto"/>
            </w:tcBorders>
          </w:tcPr>
          <w:p w:rsidR="00C42DD8" w:rsidRPr="00C42DD8" w:rsidRDefault="00C42DD8" w:rsidP="00C42DD8">
            <w:pPr>
              <w:pStyle w:val="ConsPlusNormal"/>
              <w:ind w:firstLine="0"/>
              <w:rPr>
                <w:rFonts w:ascii="Times New Roman" w:hAnsi="Times New Roman" w:cs="Times New Roman"/>
                <w:sz w:val="22"/>
                <w:szCs w:val="22"/>
              </w:rPr>
            </w:pPr>
          </w:p>
        </w:tc>
        <w:tc>
          <w:tcPr>
            <w:tcW w:w="3119" w:type="dxa"/>
            <w:tcBorders>
              <w:top w:val="single" w:sz="4" w:space="0" w:color="auto"/>
              <w:left w:val="nil"/>
              <w:bottom w:val="single" w:sz="4" w:space="0" w:color="auto"/>
              <w:right w:val="single" w:sz="4" w:space="0" w:color="auto"/>
            </w:tcBorders>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 xml:space="preserve">Приобретение и установка котла в котельной в. П. </w:t>
            </w:r>
            <w:proofErr w:type="spellStart"/>
            <w:r w:rsidRPr="00C42DD8">
              <w:rPr>
                <w:rFonts w:ascii="Times New Roman" w:hAnsi="Times New Roman" w:cs="Times New Roman"/>
              </w:rPr>
              <w:t>Златоруновск</w:t>
            </w:r>
            <w:proofErr w:type="spellEnd"/>
            <w:r w:rsidRPr="00C42DD8">
              <w:rPr>
                <w:rFonts w:ascii="Times New Roman" w:hAnsi="Times New Roman" w:cs="Times New Roman"/>
              </w:rPr>
              <w:t xml:space="preserve"> ул. Мира</w:t>
            </w:r>
          </w:p>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 xml:space="preserve">Ремонт общего септика ул. </w:t>
            </w:r>
            <w:proofErr w:type="gramStart"/>
            <w:r w:rsidRPr="00C42DD8">
              <w:rPr>
                <w:rFonts w:ascii="Times New Roman" w:hAnsi="Times New Roman" w:cs="Times New Roman"/>
              </w:rPr>
              <w:t>Солнечная</w:t>
            </w:r>
            <w:proofErr w:type="gramEnd"/>
            <w:r w:rsidRPr="00C42DD8">
              <w:rPr>
                <w:rFonts w:ascii="Times New Roman" w:hAnsi="Times New Roman" w:cs="Times New Roman"/>
              </w:rPr>
              <w:t xml:space="preserve"> и Маяковского.</w:t>
            </w:r>
          </w:p>
        </w:tc>
      </w:tr>
      <w:tr w:rsidR="00C42DD8" w:rsidRPr="00C42DD8" w:rsidTr="00E97AF7">
        <w:trPr>
          <w:trHeight w:val="828"/>
        </w:trPr>
        <w:tc>
          <w:tcPr>
            <w:tcW w:w="9214" w:type="dxa"/>
            <w:gridSpan w:val="6"/>
            <w:tcBorders>
              <w:top w:val="single" w:sz="4" w:space="0" w:color="auto"/>
              <w:left w:val="single" w:sz="4" w:space="0" w:color="auto"/>
              <w:bottom w:val="single" w:sz="4" w:space="0" w:color="auto"/>
              <w:right w:val="single" w:sz="4" w:space="0" w:color="auto"/>
            </w:tcBorders>
            <w:shd w:val="clear" w:color="auto" w:fill="auto"/>
          </w:tcPr>
          <w:p w:rsidR="00C42DD8" w:rsidRPr="00C42DD8" w:rsidRDefault="00C42DD8" w:rsidP="00C42DD8">
            <w:pPr>
              <w:spacing w:after="0" w:line="240" w:lineRule="auto"/>
              <w:ind w:right="-108"/>
              <w:jc w:val="right"/>
              <w:rPr>
                <w:rFonts w:ascii="Times New Roman" w:hAnsi="Times New Roman" w:cs="Times New Roman"/>
              </w:rPr>
            </w:pPr>
            <w:r w:rsidRPr="00C42DD8">
              <w:rPr>
                <w:rFonts w:ascii="Times New Roman" w:hAnsi="Times New Roman" w:cs="Times New Roman"/>
              </w:rPr>
              <w:t>итого</w:t>
            </w:r>
          </w:p>
        </w:tc>
        <w:tc>
          <w:tcPr>
            <w:tcW w:w="992" w:type="dxa"/>
            <w:tcBorders>
              <w:top w:val="single" w:sz="4" w:space="0" w:color="auto"/>
              <w:left w:val="nil"/>
              <w:bottom w:val="single" w:sz="4" w:space="0" w:color="auto"/>
              <w:right w:val="single" w:sz="4" w:space="0" w:color="auto"/>
            </w:tcBorders>
            <w:shd w:val="clear" w:color="auto" w:fill="auto"/>
          </w:tcPr>
          <w:p w:rsidR="00C42DD8" w:rsidRPr="00C42DD8" w:rsidRDefault="00C42DD8" w:rsidP="00C42DD8">
            <w:pPr>
              <w:pStyle w:val="ConsPlusNormal"/>
              <w:ind w:firstLine="0"/>
              <w:rPr>
                <w:rFonts w:ascii="Times New Roman" w:hAnsi="Times New Roman" w:cs="Times New Roman"/>
                <w:sz w:val="22"/>
                <w:szCs w:val="22"/>
                <w:lang w:val="en-US"/>
              </w:rPr>
            </w:pPr>
          </w:p>
        </w:tc>
        <w:tc>
          <w:tcPr>
            <w:tcW w:w="851" w:type="dxa"/>
            <w:tcBorders>
              <w:top w:val="single" w:sz="4" w:space="0" w:color="auto"/>
              <w:left w:val="nil"/>
              <w:bottom w:val="single" w:sz="4" w:space="0" w:color="auto"/>
              <w:right w:val="single" w:sz="4" w:space="0" w:color="auto"/>
            </w:tcBorders>
            <w:shd w:val="clear" w:color="auto" w:fill="auto"/>
            <w:noWrap/>
          </w:tcPr>
          <w:p w:rsidR="00C42DD8" w:rsidRPr="00C42DD8" w:rsidRDefault="00C42DD8" w:rsidP="00C42DD8">
            <w:pPr>
              <w:pStyle w:val="ConsPlusNormal"/>
              <w:ind w:firstLine="0"/>
              <w:rPr>
                <w:rFonts w:ascii="Times New Roman" w:hAnsi="Times New Roman" w:cs="Times New Roman"/>
                <w:sz w:val="22"/>
                <w:szCs w:val="22"/>
                <w:lang w:val="en-US"/>
              </w:rPr>
            </w:pPr>
          </w:p>
        </w:tc>
        <w:tc>
          <w:tcPr>
            <w:tcW w:w="850" w:type="dxa"/>
            <w:tcBorders>
              <w:top w:val="single" w:sz="4" w:space="0" w:color="auto"/>
              <w:left w:val="nil"/>
              <w:bottom w:val="single" w:sz="4" w:space="0" w:color="auto"/>
              <w:right w:val="single" w:sz="4" w:space="0" w:color="auto"/>
            </w:tcBorders>
            <w:shd w:val="clear" w:color="auto" w:fill="auto"/>
          </w:tcPr>
          <w:p w:rsidR="00C42DD8" w:rsidRPr="00C42DD8" w:rsidRDefault="00C42DD8" w:rsidP="00C42DD8">
            <w:pPr>
              <w:pStyle w:val="ConsPlusNormal"/>
              <w:ind w:firstLine="0"/>
              <w:rPr>
                <w:rFonts w:ascii="Times New Roman" w:hAnsi="Times New Roman" w:cs="Times New Roman"/>
                <w:sz w:val="22"/>
                <w:szCs w:val="22"/>
                <w:lang w:val="en-US"/>
              </w:rPr>
            </w:pPr>
          </w:p>
        </w:tc>
        <w:tc>
          <w:tcPr>
            <w:tcW w:w="1134" w:type="dxa"/>
            <w:tcBorders>
              <w:top w:val="single" w:sz="4" w:space="0" w:color="auto"/>
              <w:left w:val="nil"/>
              <w:bottom w:val="single" w:sz="4" w:space="0" w:color="auto"/>
              <w:right w:val="single" w:sz="4" w:space="0" w:color="auto"/>
            </w:tcBorders>
          </w:tcPr>
          <w:p w:rsidR="00C42DD8" w:rsidRPr="00C42DD8" w:rsidRDefault="00C42DD8" w:rsidP="00C42DD8">
            <w:pPr>
              <w:pStyle w:val="ConsPlusNormal"/>
              <w:ind w:firstLine="0"/>
              <w:rPr>
                <w:rFonts w:ascii="Times New Roman" w:hAnsi="Times New Roman" w:cs="Times New Roman"/>
                <w:sz w:val="22"/>
                <w:szCs w:val="22"/>
                <w:lang w:val="en-US"/>
              </w:rPr>
            </w:pPr>
          </w:p>
        </w:tc>
        <w:tc>
          <w:tcPr>
            <w:tcW w:w="3119" w:type="dxa"/>
            <w:tcBorders>
              <w:top w:val="single" w:sz="4" w:space="0" w:color="auto"/>
              <w:left w:val="nil"/>
              <w:bottom w:val="single" w:sz="4" w:space="0" w:color="auto"/>
              <w:right w:val="single" w:sz="4" w:space="0" w:color="auto"/>
            </w:tcBorders>
          </w:tcPr>
          <w:p w:rsidR="00C42DD8" w:rsidRPr="00C42DD8" w:rsidRDefault="00C42DD8" w:rsidP="00C42DD8">
            <w:pPr>
              <w:spacing w:after="0" w:line="240" w:lineRule="auto"/>
              <w:jc w:val="center"/>
              <w:rPr>
                <w:rFonts w:ascii="Times New Roman" w:hAnsi="Times New Roman" w:cs="Times New Roman"/>
              </w:rPr>
            </w:pPr>
          </w:p>
        </w:tc>
      </w:tr>
    </w:tbl>
    <w:p w:rsidR="00C42DD8" w:rsidRPr="00C42DD8" w:rsidRDefault="00C42DD8" w:rsidP="00C42DD8">
      <w:pPr>
        <w:pStyle w:val="ConsPlusNormal"/>
        <w:ind w:firstLine="0"/>
        <w:outlineLvl w:val="2"/>
        <w:rPr>
          <w:rFonts w:ascii="Times New Roman" w:hAnsi="Times New Roman" w:cs="Times New Roman"/>
          <w:sz w:val="22"/>
          <w:szCs w:val="22"/>
        </w:rPr>
      </w:pPr>
      <w:r w:rsidRPr="00C42DD8">
        <w:rPr>
          <w:rFonts w:ascii="Times New Roman" w:hAnsi="Times New Roman" w:cs="Times New Roman"/>
          <w:sz w:val="22"/>
          <w:szCs w:val="22"/>
        </w:rPr>
        <w:t xml:space="preserve">                                                                                                </w:t>
      </w:r>
    </w:p>
    <w:p w:rsidR="00C42DD8" w:rsidRPr="00C42DD8" w:rsidRDefault="00C42DD8" w:rsidP="00C42DD8">
      <w:pPr>
        <w:autoSpaceDE w:val="0"/>
        <w:autoSpaceDN w:val="0"/>
        <w:adjustRightInd w:val="0"/>
        <w:spacing w:after="0" w:line="240" w:lineRule="auto"/>
        <w:rPr>
          <w:rFonts w:ascii="Times New Roman" w:hAnsi="Times New Roman" w:cs="Times New Roman"/>
        </w:rPr>
      </w:pPr>
    </w:p>
    <w:p w:rsidR="00C42DD8" w:rsidRPr="00C42DD8" w:rsidRDefault="00C42DD8" w:rsidP="00C42DD8">
      <w:pPr>
        <w:autoSpaceDE w:val="0"/>
        <w:autoSpaceDN w:val="0"/>
        <w:adjustRightInd w:val="0"/>
        <w:spacing w:after="0" w:line="240" w:lineRule="auto"/>
        <w:rPr>
          <w:rFonts w:ascii="Times New Roman" w:hAnsi="Times New Roman" w:cs="Times New Roman"/>
        </w:rPr>
      </w:pPr>
    </w:p>
    <w:p w:rsidR="00C42DD8" w:rsidRPr="00C42DD8" w:rsidRDefault="00C42DD8" w:rsidP="00C42DD8">
      <w:pPr>
        <w:autoSpaceDE w:val="0"/>
        <w:autoSpaceDN w:val="0"/>
        <w:adjustRightInd w:val="0"/>
        <w:spacing w:after="0" w:line="240" w:lineRule="auto"/>
        <w:rPr>
          <w:rFonts w:ascii="Times New Roman" w:hAnsi="Times New Roman" w:cs="Times New Roman"/>
        </w:rPr>
      </w:pPr>
    </w:p>
    <w:p w:rsidR="00C42DD8" w:rsidRPr="00C42DD8" w:rsidRDefault="00C42DD8" w:rsidP="00C42DD8">
      <w:pPr>
        <w:autoSpaceDE w:val="0"/>
        <w:autoSpaceDN w:val="0"/>
        <w:adjustRightInd w:val="0"/>
        <w:spacing w:after="0" w:line="240" w:lineRule="auto"/>
        <w:rPr>
          <w:rFonts w:ascii="Times New Roman" w:hAnsi="Times New Roman" w:cs="Times New Roman"/>
        </w:rPr>
      </w:pPr>
    </w:p>
    <w:p w:rsidR="00C42DD8" w:rsidRPr="00C42DD8" w:rsidRDefault="00C42DD8" w:rsidP="00C42DD8">
      <w:pPr>
        <w:autoSpaceDE w:val="0"/>
        <w:autoSpaceDN w:val="0"/>
        <w:adjustRightInd w:val="0"/>
        <w:spacing w:after="0" w:line="240" w:lineRule="auto"/>
        <w:rPr>
          <w:rFonts w:ascii="Times New Roman" w:hAnsi="Times New Roman" w:cs="Times New Roman"/>
        </w:rPr>
      </w:pPr>
    </w:p>
    <w:p w:rsidR="00C42DD8" w:rsidRPr="00C42DD8" w:rsidRDefault="00C42DD8" w:rsidP="00C42DD8">
      <w:pPr>
        <w:autoSpaceDE w:val="0"/>
        <w:autoSpaceDN w:val="0"/>
        <w:adjustRightInd w:val="0"/>
        <w:spacing w:after="0" w:line="240" w:lineRule="auto"/>
        <w:rPr>
          <w:rFonts w:ascii="Times New Roman" w:hAnsi="Times New Roman" w:cs="Times New Roman"/>
          <w:lang w:val="en-US"/>
        </w:rPr>
        <w:sectPr w:rsidR="00C42DD8" w:rsidRPr="00C42DD8" w:rsidSect="00C81D16">
          <w:type w:val="continuous"/>
          <w:pgSz w:w="16838" w:h="11906" w:orient="landscape"/>
          <w:pgMar w:top="426" w:right="142" w:bottom="284" w:left="142" w:header="454" w:footer="340" w:gutter="0"/>
          <w:cols w:space="708"/>
          <w:docGrid w:linePitch="381"/>
        </w:sectPr>
      </w:pPr>
    </w:p>
    <w:p w:rsidR="00C42DD8" w:rsidRPr="00C42DD8" w:rsidRDefault="00C42DD8" w:rsidP="00C42DD8">
      <w:pPr>
        <w:autoSpaceDE w:val="0"/>
        <w:autoSpaceDN w:val="0"/>
        <w:adjustRightInd w:val="0"/>
        <w:spacing w:after="0" w:line="240" w:lineRule="auto"/>
        <w:rPr>
          <w:rFonts w:ascii="Times New Roman" w:hAnsi="Times New Roman" w:cs="Times New Roman"/>
          <w:lang w:val="en-US"/>
        </w:rPr>
        <w:sectPr w:rsidR="00C42DD8" w:rsidRPr="00C42DD8" w:rsidSect="00C81D16">
          <w:type w:val="continuous"/>
          <w:pgSz w:w="16838" w:h="11906" w:orient="landscape"/>
          <w:pgMar w:top="426" w:right="142" w:bottom="284" w:left="142" w:header="454" w:footer="340" w:gutter="0"/>
          <w:cols w:space="708"/>
          <w:docGrid w:linePitch="381"/>
        </w:sectPr>
      </w:pPr>
    </w:p>
    <w:p w:rsidR="00C42DD8" w:rsidRPr="00C42DD8" w:rsidRDefault="00C42DD8" w:rsidP="00C42DD8">
      <w:pPr>
        <w:shd w:val="clear" w:color="auto" w:fill="FFFFFF"/>
        <w:spacing w:after="0" w:line="240" w:lineRule="auto"/>
        <w:rPr>
          <w:rFonts w:ascii="Times New Roman" w:hAnsi="Times New Roman" w:cs="Times New Roman"/>
          <w:lang w:val="en-US"/>
        </w:rPr>
      </w:pPr>
    </w:p>
    <w:tbl>
      <w:tblPr>
        <w:tblpPr w:leftFromText="180" w:rightFromText="180" w:vertAnchor="page" w:horzAnchor="margin" w:tblpY="285"/>
        <w:tblW w:w="0" w:type="auto"/>
        <w:tblLayout w:type="fixed"/>
        <w:tblLook w:val="0000"/>
      </w:tblPr>
      <w:tblGrid>
        <w:gridCol w:w="9852"/>
      </w:tblGrid>
      <w:tr w:rsidR="00C42DD8" w:rsidRPr="00C42DD8" w:rsidTr="00E97AF7">
        <w:trPr>
          <w:cantSplit/>
        </w:trPr>
        <w:tc>
          <w:tcPr>
            <w:tcW w:w="9852" w:type="dxa"/>
            <w:vAlign w:val="center"/>
          </w:tcPr>
          <w:p w:rsidR="00C42DD8" w:rsidRPr="00C42DD8" w:rsidRDefault="00C42DD8" w:rsidP="00C42DD8">
            <w:pPr>
              <w:pStyle w:val="afd"/>
              <w:jc w:val="center"/>
              <w:rPr>
                <w:rFonts w:ascii="Times New Roman" w:hAnsi="Times New Roman"/>
              </w:rPr>
            </w:pPr>
          </w:p>
          <w:p w:rsidR="00C42DD8" w:rsidRPr="00C42DD8" w:rsidRDefault="00C42DD8" w:rsidP="00C42DD8">
            <w:pPr>
              <w:pStyle w:val="afd"/>
              <w:jc w:val="center"/>
              <w:rPr>
                <w:rFonts w:ascii="Times New Roman" w:hAnsi="Times New Roman"/>
              </w:rPr>
            </w:pPr>
          </w:p>
          <w:p w:rsidR="00C42DD8" w:rsidRPr="00C42DD8" w:rsidRDefault="00C42DD8" w:rsidP="00C42DD8">
            <w:pPr>
              <w:pStyle w:val="afd"/>
              <w:jc w:val="center"/>
              <w:rPr>
                <w:rFonts w:ascii="Times New Roman" w:hAnsi="Times New Roman"/>
                <w:b/>
              </w:rPr>
            </w:pPr>
            <w:r w:rsidRPr="00C42DD8">
              <w:rPr>
                <w:rFonts w:ascii="Times New Roman" w:hAnsi="Times New Roman"/>
                <w:b/>
              </w:rPr>
              <w:t>АДМИНИСТРАЦИЯ ЗЛАТОРУНОВСКОГО СЕЛЬСОВЕТА</w:t>
            </w:r>
          </w:p>
          <w:p w:rsidR="00C42DD8" w:rsidRPr="00C42DD8" w:rsidRDefault="00C42DD8" w:rsidP="00C42DD8">
            <w:pPr>
              <w:pStyle w:val="afd"/>
              <w:jc w:val="center"/>
              <w:rPr>
                <w:rFonts w:ascii="Times New Roman" w:hAnsi="Times New Roman"/>
                <w:b/>
              </w:rPr>
            </w:pPr>
            <w:r w:rsidRPr="00C42DD8">
              <w:rPr>
                <w:rFonts w:ascii="Times New Roman" w:hAnsi="Times New Roman"/>
                <w:b/>
              </w:rPr>
              <w:t>УЖУРСКИЙ РАЙОН КРАСНОЯРСКИЙ КРАЙ</w:t>
            </w:r>
          </w:p>
          <w:p w:rsidR="00C42DD8" w:rsidRPr="00C42DD8" w:rsidRDefault="00C42DD8" w:rsidP="00C42DD8">
            <w:pPr>
              <w:pStyle w:val="afd"/>
              <w:jc w:val="center"/>
              <w:rPr>
                <w:rFonts w:ascii="Times New Roman" w:hAnsi="Times New Roman"/>
                <w:b/>
              </w:rPr>
            </w:pPr>
          </w:p>
          <w:p w:rsidR="00C42DD8" w:rsidRPr="00C42DD8" w:rsidRDefault="00C42DD8" w:rsidP="00C42DD8">
            <w:pPr>
              <w:pStyle w:val="afd"/>
              <w:jc w:val="center"/>
              <w:rPr>
                <w:rFonts w:ascii="Times New Roman" w:hAnsi="Times New Roman"/>
                <w:b/>
              </w:rPr>
            </w:pPr>
            <w:r w:rsidRPr="00C42DD8">
              <w:rPr>
                <w:rFonts w:ascii="Times New Roman" w:hAnsi="Times New Roman"/>
                <w:b/>
              </w:rPr>
              <w:t>ПОСТАНОВЛЕНИЕ</w:t>
            </w:r>
          </w:p>
          <w:p w:rsidR="00C42DD8" w:rsidRPr="00C42DD8" w:rsidRDefault="00C42DD8" w:rsidP="00C42DD8">
            <w:pPr>
              <w:pStyle w:val="afd"/>
              <w:jc w:val="center"/>
              <w:rPr>
                <w:rFonts w:ascii="Times New Roman" w:hAnsi="Times New Roman"/>
              </w:rPr>
            </w:pPr>
          </w:p>
          <w:p w:rsidR="00C42DD8" w:rsidRPr="00C42DD8" w:rsidRDefault="00C42DD8" w:rsidP="00C42DD8">
            <w:pPr>
              <w:pStyle w:val="afd"/>
              <w:rPr>
                <w:rFonts w:ascii="Times New Roman" w:hAnsi="Times New Roman"/>
                <w:lang w:val="en-US"/>
              </w:rPr>
            </w:pPr>
            <w:r w:rsidRPr="00C42DD8">
              <w:rPr>
                <w:rFonts w:ascii="Times New Roman" w:hAnsi="Times New Roman"/>
              </w:rPr>
              <w:t xml:space="preserve">      </w:t>
            </w:r>
            <w:r w:rsidRPr="00C42DD8">
              <w:rPr>
                <w:rFonts w:ascii="Times New Roman" w:hAnsi="Times New Roman"/>
                <w:lang w:val="en-US"/>
              </w:rPr>
              <w:t>16</w:t>
            </w:r>
            <w:r w:rsidRPr="00C42DD8">
              <w:rPr>
                <w:rFonts w:ascii="Times New Roman" w:hAnsi="Times New Roman"/>
              </w:rPr>
              <w:t>.0</w:t>
            </w:r>
            <w:r w:rsidRPr="00C42DD8">
              <w:rPr>
                <w:rFonts w:ascii="Times New Roman" w:hAnsi="Times New Roman"/>
                <w:lang w:val="en-US"/>
              </w:rPr>
              <w:t>2</w:t>
            </w:r>
            <w:r w:rsidRPr="00C42DD8">
              <w:rPr>
                <w:rFonts w:ascii="Times New Roman" w:hAnsi="Times New Roman"/>
              </w:rPr>
              <w:t xml:space="preserve">.2023                             п. </w:t>
            </w:r>
            <w:proofErr w:type="spellStart"/>
            <w:r w:rsidRPr="00C42DD8">
              <w:rPr>
                <w:rFonts w:ascii="Times New Roman" w:hAnsi="Times New Roman"/>
              </w:rPr>
              <w:t>Златоруновск</w:t>
            </w:r>
            <w:proofErr w:type="spellEnd"/>
            <w:r w:rsidRPr="00C42DD8">
              <w:rPr>
                <w:rFonts w:ascii="Times New Roman" w:hAnsi="Times New Roman"/>
              </w:rPr>
              <w:t xml:space="preserve">                                        №</w:t>
            </w:r>
            <w:r w:rsidRPr="00C42DD8">
              <w:rPr>
                <w:rFonts w:ascii="Times New Roman" w:hAnsi="Times New Roman"/>
                <w:lang w:val="en-US"/>
              </w:rPr>
              <w:t>20</w:t>
            </w:r>
          </w:p>
          <w:p w:rsidR="00C42DD8" w:rsidRPr="00C42DD8" w:rsidRDefault="00C42DD8" w:rsidP="00C42DD8">
            <w:pPr>
              <w:pStyle w:val="afd"/>
              <w:jc w:val="center"/>
              <w:rPr>
                <w:rFonts w:ascii="Times New Roman" w:hAnsi="Times New Roman"/>
              </w:rPr>
            </w:pPr>
          </w:p>
        </w:tc>
      </w:tr>
    </w:tbl>
    <w:p w:rsidR="00C42DD8" w:rsidRPr="00C42DD8" w:rsidRDefault="00C42DD8" w:rsidP="00C42DD8">
      <w:pPr>
        <w:pStyle w:val="afd"/>
        <w:jc w:val="both"/>
        <w:rPr>
          <w:rFonts w:ascii="Times New Roman" w:hAnsi="Times New Roman"/>
          <w:color w:val="000000"/>
        </w:rPr>
      </w:pPr>
      <w:r w:rsidRPr="00C42DD8">
        <w:rPr>
          <w:rFonts w:ascii="Times New Roman" w:hAnsi="Times New Roman"/>
          <w:color w:val="000000"/>
        </w:rPr>
        <w:t xml:space="preserve">      Об утверждении муниципальной программы </w:t>
      </w:r>
      <w:r w:rsidRPr="00C42DD8">
        <w:rPr>
          <w:rFonts w:ascii="Times New Roman" w:hAnsi="Times New Roman"/>
        </w:rPr>
        <w:t xml:space="preserve">«Развитие культуры, спорта и молодёжной политики на территории муниципального образования Златоруновский сельсовет»  </w:t>
      </w:r>
    </w:p>
    <w:p w:rsidR="00C42DD8" w:rsidRPr="00C42DD8" w:rsidRDefault="00C42DD8" w:rsidP="00C42DD8">
      <w:pPr>
        <w:pStyle w:val="afd"/>
        <w:jc w:val="both"/>
        <w:rPr>
          <w:rFonts w:ascii="Times New Roman" w:hAnsi="Times New Roman"/>
        </w:rPr>
      </w:pPr>
    </w:p>
    <w:p w:rsidR="00C42DD8" w:rsidRPr="00C42DD8" w:rsidRDefault="00C42DD8" w:rsidP="00C42DD8">
      <w:pPr>
        <w:pStyle w:val="afd"/>
        <w:jc w:val="both"/>
        <w:rPr>
          <w:rFonts w:ascii="Times New Roman" w:hAnsi="Times New Roman"/>
        </w:rPr>
      </w:pPr>
    </w:p>
    <w:p w:rsidR="00C42DD8" w:rsidRPr="00C42DD8" w:rsidRDefault="00C42DD8" w:rsidP="00C42DD8">
      <w:pPr>
        <w:pStyle w:val="afd"/>
        <w:jc w:val="both"/>
        <w:rPr>
          <w:rFonts w:ascii="Times New Roman" w:hAnsi="Times New Roman"/>
        </w:rPr>
      </w:pPr>
      <w:r w:rsidRPr="00C42DD8">
        <w:rPr>
          <w:rFonts w:ascii="Times New Roman" w:hAnsi="Times New Roman"/>
        </w:rPr>
        <w:t xml:space="preserve">         </w:t>
      </w:r>
      <w:proofErr w:type="gramStart"/>
      <w:r w:rsidRPr="00C42DD8">
        <w:rPr>
          <w:rFonts w:ascii="Times New Roman" w:hAnsi="Times New Roman"/>
        </w:rPr>
        <w:t>В соответствии с Федеральным законом  от 6 октября 2003 года №131-ФЗ «Об общих принципах организации местного самоуправления  в Российской Федерации», статьей 179 Бюджетного кодекса Российской Федерации, постановлением Администрации Златоруновского сельсовета  Ужурского района  Красноярского края  от 24.06.2013 года № 44 «Об утверждении плана мероприятий по переходу к программному бюджету в муниципальном образовании Златоруновский сельсовет, их формировании и реализации, Уставом Златоруновского сельсовета.</w:t>
      </w:r>
      <w:proofErr w:type="gramEnd"/>
    </w:p>
    <w:p w:rsidR="00C42DD8" w:rsidRPr="00C42DD8" w:rsidRDefault="00C42DD8" w:rsidP="00C42DD8">
      <w:pPr>
        <w:pStyle w:val="afd"/>
        <w:jc w:val="both"/>
        <w:rPr>
          <w:rFonts w:ascii="Times New Roman" w:hAnsi="Times New Roman"/>
        </w:rPr>
      </w:pPr>
      <w:r w:rsidRPr="00C42DD8">
        <w:rPr>
          <w:rFonts w:ascii="Times New Roman" w:hAnsi="Times New Roman"/>
        </w:rPr>
        <w:t>ПОСТАНОВЛЯЮ:</w:t>
      </w:r>
    </w:p>
    <w:p w:rsidR="00C42DD8" w:rsidRPr="00C42DD8" w:rsidRDefault="00C42DD8" w:rsidP="00C42DD8">
      <w:pPr>
        <w:pStyle w:val="afd"/>
        <w:jc w:val="both"/>
        <w:rPr>
          <w:rFonts w:ascii="Times New Roman" w:hAnsi="Times New Roman"/>
        </w:rPr>
      </w:pPr>
      <w:r w:rsidRPr="00C42DD8">
        <w:rPr>
          <w:rFonts w:ascii="Times New Roman" w:hAnsi="Times New Roman"/>
        </w:rPr>
        <w:tab/>
        <w:t>1. Постановление от 20.11.2021 год № 92 «Об утверждении муниципальной программы «Развитие культуры, спорта и молодёжной политики на территории муниципального образования Златоруновский сельсовет»  - отменить.</w:t>
      </w:r>
    </w:p>
    <w:p w:rsidR="00C42DD8" w:rsidRPr="00C42DD8" w:rsidRDefault="00C42DD8" w:rsidP="00C42DD8">
      <w:pPr>
        <w:pStyle w:val="afd"/>
        <w:jc w:val="both"/>
        <w:rPr>
          <w:rFonts w:ascii="Times New Roman" w:hAnsi="Times New Roman"/>
        </w:rPr>
      </w:pPr>
      <w:r w:rsidRPr="00C42DD8">
        <w:rPr>
          <w:rFonts w:ascii="Times New Roman" w:hAnsi="Times New Roman"/>
        </w:rPr>
        <w:t xml:space="preserve">         2. Утвердить муниципальную программу администрации Златоруновского сельсовета «Развитие культуры, спорта и молодёжной политики  на территории муниципального образования Златоруновский сельсовет», согласно приложению. </w:t>
      </w:r>
    </w:p>
    <w:p w:rsidR="00C42DD8" w:rsidRPr="00C42DD8" w:rsidRDefault="00C42DD8" w:rsidP="00C42DD8">
      <w:pPr>
        <w:spacing w:after="0" w:line="240" w:lineRule="auto"/>
        <w:jc w:val="both"/>
        <w:rPr>
          <w:rFonts w:ascii="Times New Roman" w:hAnsi="Times New Roman" w:cs="Times New Roman"/>
        </w:rPr>
      </w:pPr>
      <w:r w:rsidRPr="00C42DD8">
        <w:rPr>
          <w:rFonts w:ascii="Times New Roman" w:hAnsi="Times New Roman" w:cs="Times New Roman"/>
        </w:rPr>
        <w:t xml:space="preserve">        3.  </w:t>
      </w:r>
      <w:proofErr w:type="gramStart"/>
      <w:r w:rsidRPr="00C42DD8">
        <w:rPr>
          <w:rFonts w:ascii="Times New Roman" w:hAnsi="Times New Roman" w:cs="Times New Roman"/>
        </w:rPr>
        <w:t>Контроль за</w:t>
      </w:r>
      <w:proofErr w:type="gramEnd"/>
      <w:r w:rsidRPr="00C42DD8">
        <w:rPr>
          <w:rFonts w:ascii="Times New Roman" w:hAnsi="Times New Roman" w:cs="Times New Roman"/>
        </w:rPr>
        <w:t xml:space="preserve"> выполнением постановления оставляю за собой.</w:t>
      </w:r>
    </w:p>
    <w:p w:rsidR="00C42DD8" w:rsidRPr="00C42DD8" w:rsidRDefault="00C42DD8" w:rsidP="00C42DD8">
      <w:pPr>
        <w:spacing w:after="0" w:line="240" w:lineRule="auto"/>
        <w:jc w:val="both"/>
        <w:rPr>
          <w:rFonts w:ascii="Times New Roman" w:hAnsi="Times New Roman" w:cs="Times New Roman"/>
        </w:rPr>
      </w:pPr>
      <w:r w:rsidRPr="00C42DD8">
        <w:rPr>
          <w:rFonts w:ascii="Times New Roman" w:hAnsi="Times New Roman" w:cs="Times New Roman"/>
        </w:rPr>
        <w:t xml:space="preserve">        4. Постановление вступает в силу с 01.01.2023, но ранее дня,  следующий за днем его официального опубликования  в газете «Златоруновский вестник».</w:t>
      </w:r>
    </w:p>
    <w:p w:rsidR="00C42DD8" w:rsidRPr="00C42DD8" w:rsidRDefault="00C42DD8" w:rsidP="00C42DD8">
      <w:pPr>
        <w:pStyle w:val="afd"/>
        <w:jc w:val="both"/>
        <w:rPr>
          <w:rFonts w:ascii="Times New Roman" w:hAnsi="Times New Roman"/>
        </w:rPr>
      </w:pPr>
    </w:p>
    <w:p w:rsidR="00C42DD8" w:rsidRPr="00C42DD8" w:rsidRDefault="00C42DD8" w:rsidP="00C42DD8">
      <w:pPr>
        <w:pStyle w:val="afd"/>
        <w:jc w:val="both"/>
        <w:rPr>
          <w:rFonts w:ascii="Times New Roman" w:hAnsi="Times New Roman"/>
        </w:rPr>
      </w:pPr>
      <w:r w:rsidRPr="00C42DD8">
        <w:rPr>
          <w:rFonts w:ascii="Times New Roman" w:hAnsi="Times New Roman"/>
        </w:rPr>
        <w:t xml:space="preserve">Глава Златоруновского сельсовета                                  Е.А. Хасамудинова                                         </w:t>
      </w:r>
    </w:p>
    <w:p w:rsidR="00C42DD8" w:rsidRPr="00C42DD8" w:rsidRDefault="00C42DD8" w:rsidP="00C42DD8">
      <w:pPr>
        <w:pStyle w:val="afd"/>
        <w:jc w:val="both"/>
        <w:rPr>
          <w:rFonts w:ascii="Times New Roman" w:hAnsi="Times New Roman"/>
        </w:rPr>
      </w:pPr>
    </w:p>
    <w:p w:rsidR="00C42DD8" w:rsidRPr="00C42DD8" w:rsidRDefault="00C42DD8" w:rsidP="00C42DD8">
      <w:pPr>
        <w:pStyle w:val="afd"/>
        <w:jc w:val="both"/>
        <w:rPr>
          <w:rFonts w:ascii="Times New Roman" w:hAnsi="Times New Roman"/>
        </w:rPr>
      </w:pPr>
    </w:p>
    <w:p w:rsidR="00C42DD8" w:rsidRPr="00C42DD8" w:rsidRDefault="00C42DD8" w:rsidP="00C42DD8">
      <w:pPr>
        <w:pStyle w:val="ConsPlusNonformat"/>
        <w:rPr>
          <w:rFonts w:ascii="Times New Roman" w:hAnsi="Times New Roman" w:cs="Times New Roman"/>
          <w:sz w:val="22"/>
          <w:szCs w:val="22"/>
        </w:rPr>
      </w:pPr>
      <w:r w:rsidRPr="00C42DD8">
        <w:rPr>
          <w:rFonts w:ascii="Times New Roman" w:hAnsi="Times New Roman" w:cs="Times New Roman"/>
          <w:sz w:val="22"/>
          <w:szCs w:val="22"/>
        </w:rPr>
        <w:t xml:space="preserve">                                </w:t>
      </w:r>
      <w:r>
        <w:rPr>
          <w:rFonts w:ascii="Times New Roman" w:hAnsi="Times New Roman" w:cs="Times New Roman"/>
          <w:sz w:val="22"/>
          <w:szCs w:val="22"/>
        </w:rPr>
        <w:t xml:space="preserve">                              </w:t>
      </w:r>
      <w:r w:rsidRPr="00C42DD8">
        <w:rPr>
          <w:rFonts w:ascii="Times New Roman" w:hAnsi="Times New Roman" w:cs="Times New Roman"/>
          <w:sz w:val="22"/>
          <w:szCs w:val="22"/>
        </w:rPr>
        <w:t xml:space="preserve">   </w:t>
      </w:r>
    </w:p>
    <w:p w:rsidR="00C42DD8" w:rsidRPr="00C42DD8" w:rsidRDefault="00C42DD8" w:rsidP="00C42DD8">
      <w:pPr>
        <w:pStyle w:val="ConsPlusNonformat"/>
        <w:jc w:val="right"/>
        <w:rPr>
          <w:rFonts w:ascii="Times New Roman" w:hAnsi="Times New Roman" w:cs="Times New Roman"/>
          <w:sz w:val="22"/>
          <w:szCs w:val="22"/>
        </w:rPr>
      </w:pPr>
    </w:p>
    <w:p w:rsidR="00C42DD8" w:rsidRPr="00C42DD8" w:rsidRDefault="00C42DD8" w:rsidP="00C42DD8">
      <w:pPr>
        <w:pStyle w:val="ConsPlusNonformat"/>
        <w:jc w:val="right"/>
        <w:rPr>
          <w:rFonts w:ascii="Times New Roman" w:hAnsi="Times New Roman" w:cs="Times New Roman"/>
          <w:sz w:val="22"/>
          <w:szCs w:val="22"/>
        </w:rPr>
      </w:pPr>
      <w:r w:rsidRPr="00C42DD8">
        <w:rPr>
          <w:rFonts w:ascii="Times New Roman" w:hAnsi="Times New Roman" w:cs="Times New Roman"/>
          <w:sz w:val="22"/>
          <w:szCs w:val="22"/>
        </w:rPr>
        <w:t xml:space="preserve">  Приложение к постановлению   </w:t>
      </w:r>
    </w:p>
    <w:p w:rsidR="00C42DD8" w:rsidRPr="00C42DD8" w:rsidRDefault="00C42DD8" w:rsidP="00C42DD8">
      <w:pPr>
        <w:pStyle w:val="ConsPlusNonformat"/>
        <w:jc w:val="right"/>
        <w:rPr>
          <w:rFonts w:ascii="Times New Roman" w:hAnsi="Times New Roman" w:cs="Times New Roman"/>
          <w:sz w:val="22"/>
          <w:szCs w:val="22"/>
        </w:rPr>
      </w:pPr>
      <w:r w:rsidRPr="00C42DD8">
        <w:rPr>
          <w:rFonts w:ascii="Times New Roman" w:hAnsi="Times New Roman" w:cs="Times New Roman"/>
          <w:sz w:val="22"/>
          <w:szCs w:val="22"/>
        </w:rPr>
        <w:t xml:space="preserve">                                                                           администрации Златоруновского                                  </w:t>
      </w:r>
    </w:p>
    <w:p w:rsidR="00C42DD8" w:rsidRPr="00C42DD8" w:rsidRDefault="00C42DD8" w:rsidP="00C42DD8">
      <w:pPr>
        <w:pStyle w:val="ConsPlusNonformat"/>
        <w:jc w:val="right"/>
        <w:rPr>
          <w:rFonts w:ascii="Times New Roman" w:hAnsi="Times New Roman" w:cs="Times New Roman"/>
          <w:sz w:val="22"/>
          <w:szCs w:val="22"/>
        </w:rPr>
      </w:pPr>
      <w:r w:rsidRPr="00C42DD8">
        <w:rPr>
          <w:rFonts w:ascii="Times New Roman" w:hAnsi="Times New Roman" w:cs="Times New Roman"/>
          <w:sz w:val="22"/>
          <w:szCs w:val="22"/>
        </w:rPr>
        <w:t xml:space="preserve">                                                                                       сельсовета от  16.02.2023 №20</w:t>
      </w:r>
    </w:p>
    <w:p w:rsidR="00C42DD8" w:rsidRPr="00C42DD8" w:rsidRDefault="00C42DD8" w:rsidP="00C42DD8">
      <w:pPr>
        <w:pStyle w:val="ConsPlusNonformat"/>
        <w:jc w:val="center"/>
        <w:rPr>
          <w:rFonts w:ascii="Times New Roman" w:hAnsi="Times New Roman" w:cs="Times New Roman"/>
          <w:sz w:val="22"/>
          <w:szCs w:val="22"/>
        </w:rPr>
      </w:pPr>
    </w:p>
    <w:p w:rsidR="00C42DD8" w:rsidRPr="00C42DD8" w:rsidRDefault="00C42DD8" w:rsidP="00C42DD8">
      <w:pPr>
        <w:pStyle w:val="ConsPlusNonformat"/>
        <w:numPr>
          <w:ilvl w:val="0"/>
          <w:numId w:val="33"/>
        </w:numPr>
        <w:jc w:val="center"/>
        <w:rPr>
          <w:rFonts w:ascii="Times New Roman" w:hAnsi="Times New Roman" w:cs="Times New Roman"/>
          <w:b/>
          <w:sz w:val="22"/>
          <w:szCs w:val="22"/>
        </w:rPr>
      </w:pPr>
      <w:r w:rsidRPr="00C42DD8">
        <w:rPr>
          <w:rFonts w:ascii="Times New Roman" w:hAnsi="Times New Roman" w:cs="Times New Roman"/>
          <w:b/>
          <w:sz w:val="22"/>
          <w:szCs w:val="22"/>
        </w:rPr>
        <w:t>ПАСПОРТ ПРОГРАММЫ</w:t>
      </w:r>
    </w:p>
    <w:p w:rsidR="00C42DD8" w:rsidRPr="00C42DD8" w:rsidRDefault="00C42DD8" w:rsidP="00C42DD8">
      <w:pPr>
        <w:pStyle w:val="ConsPlusNonformat"/>
        <w:jc w:val="center"/>
        <w:rPr>
          <w:rFonts w:ascii="Times New Roman" w:hAnsi="Times New Roman" w:cs="Times New Roman"/>
          <w:b/>
          <w:sz w:val="22"/>
          <w:szCs w:val="22"/>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4537"/>
        <w:gridCol w:w="5811"/>
      </w:tblGrid>
      <w:tr w:rsidR="00C42DD8" w:rsidRPr="00C42DD8" w:rsidTr="00E97AF7">
        <w:trPr>
          <w:trHeight w:val="1269"/>
        </w:trPr>
        <w:tc>
          <w:tcPr>
            <w:tcW w:w="4537" w:type="dxa"/>
          </w:tcPr>
          <w:p w:rsidR="00C42DD8" w:rsidRPr="00C42DD8" w:rsidRDefault="00C42DD8" w:rsidP="00C42DD8">
            <w:pPr>
              <w:pStyle w:val="ConsPlusNonformat"/>
              <w:rPr>
                <w:rFonts w:ascii="Times New Roman" w:hAnsi="Times New Roman" w:cs="Times New Roman"/>
                <w:sz w:val="22"/>
                <w:szCs w:val="22"/>
              </w:rPr>
            </w:pPr>
            <w:r w:rsidRPr="00C42DD8">
              <w:rPr>
                <w:rFonts w:ascii="Times New Roman" w:hAnsi="Times New Roman" w:cs="Times New Roman"/>
                <w:sz w:val="22"/>
                <w:szCs w:val="22"/>
              </w:rPr>
              <w:t>Наименование  муниципальной программы</w:t>
            </w:r>
            <w:r w:rsidRPr="00C42DD8">
              <w:rPr>
                <w:rFonts w:ascii="Times New Roman" w:hAnsi="Times New Roman" w:cs="Times New Roman"/>
                <w:sz w:val="22"/>
                <w:szCs w:val="22"/>
              </w:rPr>
              <w:tab/>
            </w:r>
            <w:r w:rsidRPr="00C42DD8">
              <w:rPr>
                <w:rFonts w:ascii="Times New Roman" w:hAnsi="Times New Roman" w:cs="Times New Roman"/>
                <w:sz w:val="22"/>
                <w:szCs w:val="22"/>
              </w:rPr>
              <w:tab/>
            </w:r>
          </w:p>
        </w:tc>
        <w:tc>
          <w:tcPr>
            <w:tcW w:w="5811" w:type="dxa"/>
          </w:tcPr>
          <w:p w:rsidR="00C42DD8" w:rsidRPr="00C42DD8" w:rsidRDefault="00C42DD8" w:rsidP="00C42DD8">
            <w:pPr>
              <w:pStyle w:val="ConsPlusNonformat"/>
              <w:rPr>
                <w:rFonts w:ascii="Times New Roman" w:hAnsi="Times New Roman" w:cs="Times New Roman"/>
                <w:sz w:val="22"/>
                <w:szCs w:val="22"/>
              </w:rPr>
            </w:pPr>
            <w:r w:rsidRPr="00C42DD8">
              <w:rPr>
                <w:rFonts w:ascii="Times New Roman" w:hAnsi="Times New Roman" w:cs="Times New Roman"/>
                <w:sz w:val="22"/>
                <w:szCs w:val="22"/>
              </w:rPr>
              <w:t xml:space="preserve"> «Развитие культуры, спорта и молодёжной политики на территории муниципального образования Златоруновский сельсовет»  </w:t>
            </w:r>
          </w:p>
        </w:tc>
      </w:tr>
      <w:tr w:rsidR="00C42DD8" w:rsidRPr="00C42DD8" w:rsidTr="00E97AF7">
        <w:tc>
          <w:tcPr>
            <w:tcW w:w="4537" w:type="dxa"/>
          </w:tcPr>
          <w:p w:rsidR="00C42DD8" w:rsidRPr="00C42DD8" w:rsidRDefault="00C42DD8" w:rsidP="00C42DD8">
            <w:pPr>
              <w:pStyle w:val="ConsPlusNonformat"/>
              <w:rPr>
                <w:rFonts w:ascii="Times New Roman" w:hAnsi="Times New Roman" w:cs="Times New Roman"/>
                <w:sz w:val="22"/>
                <w:szCs w:val="22"/>
              </w:rPr>
            </w:pPr>
            <w:r w:rsidRPr="00C42DD8">
              <w:rPr>
                <w:rFonts w:ascii="Times New Roman" w:hAnsi="Times New Roman" w:cs="Times New Roman"/>
                <w:sz w:val="22"/>
                <w:szCs w:val="22"/>
              </w:rPr>
              <w:t>Основание для разработки муниципальной программы</w:t>
            </w:r>
            <w:r w:rsidRPr="00C42DD8">
              <w:rPr>
                <w:rFonts w:ascii="Times New Roman" w:hAnsi="Times New Roman" w:cs="Times New Roman"/>
                <w:sz w:val="22"/>
                <w:szCs w:val="22"/>
              </w:rPr>
              <w:tab/>
            </w:r>
            <w:r w:rsidRPr="00C42DD8">
              <w:rPr>
                <w:rFonts w:ascii="Times New Roman" w:hAnsi="Times New Roman" w:cs="Times New Roman"/>
                <w:sz w:val="22"/>
                <w:szCs w:val="22"/>
              </w:rPr>
              <w:tab/>
            </w:r>
            <w:r w:rsidRPr="00C42DD8">
              <w:rPr>
                <w:rFonts w:ascii="Times New Roman" w:hAnsi="Times New Roman" w:cs="Times New Roman"/>
                <w:sz w:val="22"/>
                <w:szCs w:val="22"/>
              </w:rPr>
              <w:tab/>
            </w:r>
            <w:r w:rsidRPr="00C42DD8">
              <w:rPr>
                <w:rFonts w:ascii="Times New Roman" w:hAnsi="Times New Roman" w:cs="Times New Roman"/>
                <w:sz w:val="22"/>
                <w:szCs w:val="22"/>
              </w:rPr>
              <w:tab/>
            </w:r>
          </w:p>
        </w:tc>
        <w:tc>
          <w:tcPr>
            <w:tcW w:w="5811" w:type="dxa"/>
          </w:tcPr>
          <w:p w:rsidR="00C42DD8" w:rsidRPr="00C42DD8" w:rsidRDefault="00C42DD8" w:rsidP="00C42DD8">
            <w:pPr>
              <w:pStyle w:val="ConsPlusNonformat"/>
              <w:rPr>
                <w:rFonts w:ascii="Times New Roman" w:hAnsi="Times New Roman" w:cs="Times New Roman"/>
                <w:sz w:val="22"/>
                <w:szCs w:val="22"/>
              </w:rPr>
            </w:pPr>
            <w:r w:rsidRPr="00C42DD8">
              <w:rPr>
                <w:rFonts w:ascii="Times New Roman" w:hAnsi="Times New Roman" w:cs="Times New Roman"/>
                <w:sz w:val="22"/>
                <w:szCs w:val="22"/>
              </w:rPr>
              <w:t xml:space="preserve">Статья 179  Бюджетного кодекса РФ, </w:t>
            </w:r>
          </w:p>
          <w:p w:rsidR="00C42DD8" w:rsidRPr="00C42DD8" w:rsidRDefault="00C42DD8" w:rsidP="00C42DD8">
            <w:pPr>
              <w:pStyle w:val="ConsPlusNonformat"/>
              <w:rPr>
                <w:rFonts w:ascii="Times New Roman" w:hAnsi="Times New Roman" w:cs="Times New Roman"/>
                <w:sz w:val="22"/>
                <w:szCs w:val="22"/>
              </w:rPr>
            </w:pPr>
            <w:r w:rsidRPr="00C42DD8">
              <w:rPr>
                <w:rFonts w:ascii="Times New Roman" w:hAnsi="Times New Roman" w:cs="Times New Roman"/>
                <w:sz w:val="22"/>
                <w:szCs w:val="22"/>
              </w:rPr>
              <w:t xml:space="preserve"> постановление администрации Златоруновского сельсовета № 84 от 11.11.2021 «Об утверждении Порядка принятия решений о разработке муниципальных программ Златоруновского сельсовета </w:t>
            </w:r>
          </w:p>
        </w:tc>
      </w:tr>
      <w:tr w:rsidR="00C42DD8" w:rsidRPr="00C42DD8" w:rsidTr="00E97AF7">
        <w:tc>
          <w:tcPr>
            <w:tcW w:w="4537" w:type="dxa"/>
          </w:tcPr>
          <w:p w:rsidR="00C42DD8" w:rsidRPr="00C42DD8" w:rsidRDefault="00C42DD8" w:rsidP="00C42DD8">
            <w:pPr>
              <w:pStyle w:val="ConsPlusNonformat"/>
              <w:rPr>
                <w:rFonts w:ascii="Times New Roman" w:hAnsi="Times New Roman" w:cs="Times New Roman"/>
                <w:sz w:val="22"/>
                <w:szCs w:val="22"/>
              </w:rPr>
            </w:pPr>
            <w:r w:rsidRPr="00C42DD8">
              <w:rPr>
                <w:rFonts w:ascii="Times New Roman" w:hAnsi="Times New Roman" w:cs="Times New Roman"/>
                <w:sz w:val="22"/>
                <w:szCs w:val="22"/>
              </w:rPr>
              <w:t>Ответственный исполнитель муниципальной программы</w:t>
            </w:r>
            <w:r w:rsidRPr="00C42DD8">
              <w:rPr>
                <w:rFonts w:ascii="Times New Roman" w:hAnsi="Times New Roman" w:cs="Times New Roman"/>
                <w:sz w:val="22"/>
                <w:szCs w:val="22"/>
              </w:rPr>
              <w:tab/>
            </w:r>
            <w:r w:rsidRPr="00C42DD8">
              <w:rPr>
                <w:rFonts w:ascii="Times New Roman" w:hAnsi="Times New Roman" w:cs="Times New Roman"/>
                <w:sz w:val="22"/>
                <w:szCs w:val="22"/>
              </w:rPr>
              <w:tab/>
            </w:r>
          </w:p>
        </w:tc>
        <w:tc>
          <w:tcPr>
            <w:tcW w:w="5811" w:type="dxa"/>
          </w:tcPr>
          <w:p w:rsidR="00C42DD8" w:rsidRPr="00C42DD8" w:rsidRDefault="00C42DD8" w:rsidP="00C42DD8">
            <w:pPr>
              <w:pStyle w:val="ConsPlusNonformat"/>
              <w:rPr>
                <w:rFonts w:ascii="Times New Roman" w:hAnsi="Times New Roman" w:cs="Times New Roman"/>
                <w:sz w:val="22"/>
                <w:szCs w:val="22"/>
              </w:rPr>
            </w:pPr>
            <w:r w:rsidRPr="00C42DD8">
              <w:rPr>
                <w:rFonts w:ascii="Times New Roman" w:hAnsi="Times New Roman" w:cs="Times New Roman"/>
                <w:sz w:val="22"/>
                <w:szCs w:val="22"/>
              </w:rPr>
              <w:t>Администрация Златоруновского сельсовета Ужурского района Красноярского края.</w:t>
            </w:r>
          </w:p>
        </w:tc>
      </w:tr>
      <w:tr w:rsidR="00C42DD8" w:rsidRPr="00C42DD8" w:rsidTr="00E97AF7">
        <w:tc>
          <w:tcPr>
            <w:tcW w:w="4537" w:type="dxa"/>
          </w:tcPr>
          <w:p w:rsidR="00C42DD8" w:rsidRPr="00C42DD8" w:rsidRDefault="00C42DD8" w:rsidP="00C42DD8">
            <w:pPr>
              <w:pStyle w:val="ConsPlusNonformat"/>
              <w:rPr>
                <w:rFonts w:ascii="Times New Roman" w:hAnsi="Times New Roman" w:cs="Times New Roman"/>
                <w:sz w:val="22"/>
                <w:szCs w:val="22"/>
              </w:rPr>
            </w:pPr>
            <w:r w:rsidRPr="00C42DD8">
              <w:rPr>
                <w:rFonts w:ascii="Times New Roman" w:hAnsi="Times New Roman" w:cs="Times New Roman"/>
                <w:sz w:val="22"/>
                <w:szCs w:val="22"/>
              </w:rPr>
              <w:t>Соисполнители муниципальной программы</w:t>
            </w:r>
          </w:p>
        </w:tc>
        <w:tc>
          <w:tcPr>
            <w:tcW w:w="5811" w:type="dxa"/>
          </w:tcPr>
          <w:p w:rsidR="00C42DD8" w:rsidRPr="00C42DD8" w:rsidRDefault="00C42DD8" w:rsidP="00C42DD8">
            <w:pPr>
              <w:pStyle w:val="ConsPlusNonformat"/>
              <w:rPr>
                <w:rFonts w:ascii="Times New Roman" w:hAnsi="Times New Roman" w:cs="Times New Roman"/>
                <w:sz w:val="22"/>
                <w:szCs w:val="22"/>
              </w:rPr>
            </w:pPr>
            <w:r w:rsidRPr="00C42DD8">
              <w:rPr>
                <w:rFonts w:ascii="Times New Roman" w:hAnsi="Times New Roman" w:cs="Times New Roman"/>
                <w:sz w:val="22"/>
                <w:szCs w:val="22"/>
              </w:rPr>
              <w:t>-</w:t>
            </w:r>
          </w:p>
        </w:tc>
      </w:tr>
      <w:tr w:rsidR="00C42DD8" w:rsidRPr="00C42DD8" w:rsidTr="00E97AF7">
        <w:trPr>
          <w:trHeight w:val="820"/>
        </w:trPr>
        <w:tc>
          <w:tcPr>
            <w:tcW w:w="4537" w:type="dxa"/>
          </w:tcPr>
          <w:p w:rsidR="00C42DD8" w:rsidRPr="00C42DD8" w:rsidRDefault="00C42DD8" w:rsidP="00C42DD8">
            <w:pPr>
              <w:pStyle w:val="ConsPlusNonformat"/>
              <w:rPr>
                <w:rFonts w:ascii="Times New Roman" w:hAnsi="Times New Roman" w:cs="Times New Roman"/>
                <w:sz w:val="22"/>
                <w:szCs w:val="22"/>
              </w:rPr>
            </w:pPr>
            <w:r w:rsidRPr="00C42DD8">
              <w:rPr>
                <w:rFonts w:ascii="Times New Roman" w:hAnsi="Times New Roman" w:cs="Times New Roman"/>
                <w:sz w:val="22"/>
                <w:szCs w:val="22"/>
              </w:rPr>
              <w:t>Перечень подпрограмм и отдельных мероприятий муниципальной программы</w:t>
            </w:r>
          </w:p>
        </w:tc>
        <w:tc>
          <w:tcPr>
            <w:tcW w:w="5811" w:type="dxa"/>
          </w:tcPr>
          <w:p w:rsidR="00C42DD8" w:rsidRPr="00C42DD8" w:rsidRDefault="00C42DD8" w:rsidP="00C42DD8">
            <w:pPr>
              <w:pStyle w:val="ConsPlusNonformat"/>
              <w:rPr>
                <w:rFonts w:ascii="Times New Roman" w:hAnsi="Times New Roman" w:cs="Times New Roman"/>
                <w:sz w:val="22"/>
                <w:szCs w:val="22"/>
              </w:rPr>
            </w:pPr>
            <w:r w:rsidRPr="00C42DD8">
              <w:rPr>
                <w:rFonts w:ascii="Times New Roman" w:hAnsi="Times New Roman" w:cs="Times New Roman"/>
                <w:sz w:val="22"/>
                <w:szCs w:val="22"/>
              </w:rPr>
              <w:t>1. «Развитие культуры села».</w:t>
            </w:r>
            <w:r w:rsidRPr="00C42DD8">
              <w:rPr>
                <w:rFonts w:ascii="Times New Roman" w:hAnsi="Times New Roman" w:cs="Times New Roman"/>
                <w:sz w:val="22"/>
                <w:szCs w:val="22"/>
              </w:rPr>
              <w:tab/>
            </w:r>
            <w:r w:rsidRPr="00C42DD8">
              <w:rPr>
                <w:rFonts w:ascii="Times New Roman" w:hAnsi="Times New Roman" w:cs="Times New Roman"/>
                <w:sz w:val="22"/>
                <w:szCs w:val="22"/>
              </w:rPr>
              <w:tab/>
              <w:t xml:space="preserve"> </w:t>
            </w:r>
          </w:p>
          <w:p w:rsidR="00C42DD8" w:rsidRPr="00C42DD8" w:rsidRDefault="00C42DD8" w:rsidP="00C42DD8">
            <w:pPr>
              <w:pStyle w:val="ConsPlusNonformat"/>
              <w:rPr>
                <w:rFonts w:ascii="Times New Roman" w:hAnsi="Times New Roman" w:cs="Times New Roman"/>
                <w:sz w:val="22"/>
                <w:szCs w:val="22"/>
              </w:rPr>
            </w:pPr>
            <w:r w:rsidRPr="00C42DD8">
              <w:rPr>
                <w:rFonts w:ascii="Times New Roman" w:hAnsi="Times New Roman" w:cs="Times New Roman"/>
                <w:sz w:val="22"/>
                <w:szCs w:val="22"/>
              </w:rPr>
              <w:t>2. «Развитие физической культуры и спорта»</w:t>
            </w:r>
          </w:p>
        </w:tc>
      </w:tr>
      <w:tr w:rsidR="00C42DD8" w:rsidRPr="00C42DD8" w:rsidTr="00E97AF7">
        <w:trPr>
          <w:trHeight w:val="575"/>
        </w:trPr>
        <w:tc>
          <w:tcPr>
            <w:tcW w:w="4537" w:type="dxa"/>
          </w:tcPr>
          <w:p w:rsidR="00C42DD8" w:rsidRPr="00C42DD8" w:rsidRDefault="00C42DD8" w:rsidP="00C42DD8">
            <w:pPr>
              <w:pStyle w:val="ConsPlusNonformat"/>
              <w:rPr>
                <w:rFonts w:ascii="Times New Roman" w:hAnsi="Times New Roman" w:cs="Times New Roman"/>
                <w:sz w:val="22"/>
                <w:szCs w:val="22"/>
              </w:rPr>
            </w:pPr>
            <w:r w:rsidRPr="00C42DD8">
              <w:rPr>
                <w:rFonts w:ascii="Times New Roman" w:hAnsi="Times New Roman" w:cs="Times New Roman"/>
                <w:sz w:val="22"/>
                <w:szCs w:val="22"/>
              </w:rPr>
              <w:t>Цели  муниципальной программы</w:t>
            </w:r>
          </w:p>
          <w:p w:rsidR="00C42DD8" w:rsidRPr="00C42DD8" w:rsidRDefault="00C42DD8" w:rsidP="00C42DD8">
            <w:pPr>
              <w:pStyle w:val="ConsPlusNonformat"/>
              <w:rPr>
                <w:rFonts w:ascii="Times New Roman" w:hAnsi="Times New Roman" w:cs="Times New Roman"/>
                <w:sz w:val="22"/>
                <w:szCs w:val="22"/>
              </w:rPr>
            </w:pPr>
            <w:r w:rsidRPr="00C42DD8">
              <w:rPr>
                <w:rFonts w:ascii="Times New Roman" w:hAnsi="Times New Roman" w:cs="Times New Roman"/>
                <w:sz w:val="22"/>
                <w:szCs w:val="22"/>
              </w:rPr>
              <w:tab/>
            </w:r>
            <w:r w:rsidRPr="00C42DD8">
              <w:rPr>
                <w:rFonts w:ascii="Times New Roman" w:hAnsi="Times New Roman" w:cs="Times New Roman"/>
                <w:sz w:val="22"/>
                <w:szCs w:val="22"/>
              </w:rPr>
              <w:tab/>
            </w:r>
            <w:r w:rsidRPr="00C42DD8">
              <w:rPr>
                <w:rFonts w:ascii="Times New Roman" w:hAnsi="Times New Roman" w:cs="Times New Roman"/>
                <w:sz w:val="22"/>
                <w:szCs w:val="22"/>
              </w:rPr>
              <w:tab/>
            </w:r>
            <w:r w:rsidRPr="00C42DD8">
              <w:rPr>
                <w:rFonts w:ascii="Times New Roman" w:hAnsi="Times New Roman" w:cs="Times New Roman"/>
                <w:sz w:val="22"/>
                <w:szCs w:val="22"/>
              </w:rPr>
              <w:tab/>
            </w:r>
          </w:p>
        </w:tc>
        <w:tc>
          <w:tcPr>
            <w:tcW w:w="5811" w:type="dxa"/>
          </w:tcPr>
          <w:p w:rsidR="00C42DD8" w:rsidRPr="00C42DD8" w:rsidRDefault="00C42DD8" w:rsidP="00C42DD8">
            <w:pPr>
              <w:pStyle w:val="ConsPlusNonformat"/>
              <w:rPr>
                <w:rFonts w:ascii="Times New Roman" w:hAnsi="Times New Roman" w:cs="Times New Roman"/>
                <w:sz w:val="22"/>
                <w:szCs w:val="22"/>
              </w:rPr>
            </w:pPr>
            <w:r w:rsidRPr="00C42DD8">
              <w:rPr>
                <w:rFonts w:ascii="Times New Roman" w:hAnsi="Times New Roman" w:cs="Times New Roman"/>
                <w:sz w:val="22"/>
                <w:szCs w:val="22"/>
              </w:rPr>
              <w:t>Формирование активного культурного пространства  муниципального образования через комплексное развитие сфер культуры, спорта и молодёжной политики.</w:t>
            </w:r>
          </w:p>
        </w:tc>
      </w:tr>
      <w:tr w:rsidR="00C42DD8" w:rsidRPr="00C42DD8" w:rsidTr="00E97AF7">
        <w:trPr>
          <w:trHeight w:val="575"/>
        </w:trPr>
        <w:tc>
          <w:tcPr>
            <w:tcW w:w="4537" w:type="dxa"/>
          </w:tcPr>
          <w:p w:rsidR="00C42DD8" w:rsidRPr="00C42DD8" w:rsidRDefault="00C42DD8" w:rsidP="00C42DD8">
            <w:pPr>
              <w:pStyle w:val="ConsPlusNonformat"/>
              <w:rPr>
                <w:rFonts w:ascii="Times New Roman" w:hAnsi="Times New Roman" w:cs="Times New Roman"/>
                <w:sz w:val="22"/>
                <w:szCs w:val="22"/>
              </w:rPr>
            </w:pPr>
            <w:r w:rsidRPr="00C42DD8">
              <w:rPr>
                <w:rFonts w:ascii="Times New Roman" w:hAnsi="Times New Roman" w:cs="Times New Roman"/>
                <w:sz w:val="22"/>
                <w:szCs w:val="22"/>
              </w:rPr>
              <w:lastRenderedPageBreak/>
              <w:t>Задачи муниципальной программы.</w:t>
            </w:r>
          </w:p>
        </w:tc>
        <w:tc>
          <w:tcPr>
            <w:tcW w:w="5811" w:type="dxa"/>
          </w:tcPr>
          <w:p w:rsidR="00C42DD8" w:rsidRPr="00C42DD8" w:rsidRDefault="00C42DD8" w:rsidP="00C42DD8">
            <w:pPr>
              <w:pStyle w:val="afd"/>
              <w:rPr>
                <w:rFonts w:ascii="Times New Roman" w:hAnsi="Times New Roman"/>
              </w:rPr>
            </w:pPr>
            <w:r w:rsidRPr="00C42DD8">
              <w:rPr>
                <w:rFonts w:ascii="Times New Roman" w:hAnsi="Times New Roman"/>
              </w:rPr>
              <w:t>1. Развитие и сохранение культуры как основной составляющей единого культурного пространства на территории Златоруновского сельсовета.</w:t>
            </w:r>
          </w:p>
          <w:p w:rsidR="00C42DD8" w:rsidRPr="00C42DD8" w:rsidRDefault="00C42DD8" w:rsidP="00C42DD8">
            <w:pPr>
              <w:pStyle w:val="afd"/>
              <w:rPr>
                <w:rFonts w:ascii="Times New Roman" w:hAnsi="Times New Roman"/>
              </w:rPr>
            </w:pPr>
            <w:r w:rsidRPr="00C42DD8">
              <w:rPr>
                <w:rFonts w:ascii="Times New Roman" w:hAnsi="Times New Roman"/>
              </w:rPr>
              <w:t>2. Создание условий, обеспечивающих возможность населению муниципального образования систематически заниматься физической культурой и спортом.</w:t>
            </w:r>
          </w:p>
        </w:tc>
      </w:tr>
      <w:tr w:rsidR="00C42DD8" w:rsidRPr="00C42DD8" w:rsidTr="00E97AF7">
        <w:trPr>
          <w:trHeight w:val="575"/>
        </w:trPr>
        <w:tc>
          <w:tcPr>
            <w:tcW w:w="4537" w:type="dxa"/>
          </w:tcPr>
          <w:p w:rsidR="00C42DD8" w:rsidRPr="00C42DD8" w:rsidRDefault="00C42DD8" w:rsidP="00C42DD8">
            <w:pPr>
              <w:pStyle w:val="ConsPlusNonformat"/>
              <w:rPr>
                <w:rFonts w:ascii="Times New Roman" w:hAnsi="Times New Roman" w:cs="Times New Roman"/>
                <w:sz w:val="22"/>
                <w:szCs w:val="22"/>
              </w:rPr>
            </w:pPr>
            <w:r w:rsidRPr="00C42DD8">
              <w:rPr>
                <w:rFonts w:ascii="Times New Roman" w:hAnsi="Times New Roman" w:cs="Times New Roman"/>
                <w:sz w:val="22"/>
                <w:szCs w:val="22"/>
              </w:rPr>
              <w:t>Этапы и сроки реализации муниципальной программы</w:t>
            </w:r>
          </w:p>
        </w:tc>
        <w:tc>
          <w:tcPr>
            <w:tcW w:w="5811" w:type="dxa"/>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2023 - 2025 годы</w:t>
            </w:r>
          </w:p>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1 этап - 2023 год</w:t>
            </w:r>
          </w:p>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2 этап - 2024 год</w:t>
            </w:r>
          </w:p>
          <w:p w:rsidR="00C42DD8" w:rsidRPr="00C42DD8" w:rsidRDefault="00C42DD8" w:rsidP="00C42DD8">
            <w:pPr>
              <w:tabs>
                <w:tab w:val="num" w:pos="0"/>
              </w:tabs>
              <w:spacing w:after="0" w:line="240" w:lineRule="auto"/>
              <w:jc w:val="both"/>
              <w:rPr>
                <w:rFonts w:ascii="Times New Roman" w:hAnsi="Times New Roman" w:cs="Times New Roman"/>
              </w:rPr>
            </w:pPr>
            <w:r w:rsidRPr="00C42DD8">
              <w:rPr>
                <w:rFonts w:ascii="Times New Roman" w:hAnsi="Times New Roman" w:cs="Times New Roman"/>
              </w:rPr>
              <w:t>3 этап – 2025 год</w:t>
            </w:r>
          </w:p>
        </w:tc>
      </w:tr>
      <w:tr w:rsidR="00C42DD8" w:rsidRPr="00C42DD8" w:rsidTr="00E97AF7">
        <w:trPr>
          <w:trHeight w:val="575"/>
        </w:trPr>
        <w:tc>
          <w:tcPr>
            <w:tcW w:w="4537" w:type="dxa"/>
          </w:tcPr>
          <w:p w:rsidR="00C42DD8" w:rsidRPr="00C42DD8" w:rsidRDefault="00C42DD8" w:rsidP="00C42DD8">
            <w:pPr>
              <w:pStyle w:val="ConsPlusNonformat"/>
              <w:rPr>
                <w:rFonts w:ascii="Times New Roman" w:hAnsi="Times New Roman" w:cs="Times New Roman"/>
                <w:sz w:val="22"/>
                <w:szCs w:val="22"/>
              </w:rPr>
            </w:pPr>
            <w:r w:rsidRPr="00C42DD8">
              <w:rPr>
                <w:rFonts w:ascii="Times New Roman" w:hAnsi="Times New Roman" w:cs="Times New Roman"/>
                <w:sz w:val="22"/>
                <w:szCs w:val="22"/>
              </w:rPr>
              <w:t>Целевые показатели</w:t>
            </w:r>
            <w:r w:rsidRPr="00C42DD8">
              <w:rPr>
                <w:rFonts w:ascii="Times New Roman" w:hAnsi="Times New Roman" w:cs="Times New Roman"/>
                <w:sz w:val="22"/>
                <w:szCs w:val="22"/>
              </w:rPr>
              <w:tab/>
              <w:t xml:space="preserve"> и показатели результативности программы.</w:t>
            </w:r>
            <w:r w:rsidRPr="00C42DD8">
              <w:rPr>
                <w:rFonts w:ascii="Times New Roman" w:hAnsi="Times New Roman" w:cs="Times New Roman"/>
                <w:sz w:val="22"/>
                <w:szCs w:val="22"/>
              </w:rPr>
              <w:tab/>
            </w:r>
            <w:r w:rsidRPr="00C42DD8">
              <w:rPr>
                <w:rFonts w:ascii="Times New Roman" w:hAnsi="Times New Roman" w:cs="Times New Roman"/>
                <w:sz w:val="22"/>
                <w:szCs w:val="22"/>
              </w:rPr>
              <w:tab/>
            </w:r>
          </w:p>
          <w:p w:rsidR="00C42DD8" w:rsidRPr="00C42DD8" w:rsidRDefault="00C42DD8" w:rsidP="00C42DD8">
            <w:pPr>
              <w:pStyle w:val="ConsPlusNonformat"/>
              <w:rPr>
                <w:rFonts w:ascii="Times New Roman" w:hAnsi="Times New Roman" w:cs="Times New Roman"/>
                <w:sz w:val="22"/>
                <w:szCs w:val="22"/>
              </w:rPr>
            </w:pPr>
          </w:p>
        </w:tc>
        <w:tc>
          <w:tcPr>
            <w:tcW w:w="5811" w:type="dxa"/>
          </w:tcPr>
          <w:p w:rsidR="00C42DD8" w:rsidRPr="00C42DD8" w:rsidRDefault="00C42DD8" w:rsidP="00C42DD8">
            <w:pPr>
              <w:pStyle w:val="afd"/>
              <w:rPr>
                <w:rFonts w:ascii="Times New Roman" w:hAnsi="Times New Roman"/>
              </w:rPr>
            </w:pPr>
            <w:r w:rsidRPr="00C42DD8">
              <w:rPr>
                <w:rFonts w:ascii="Times New Roman" w:hAnsi="Times New Roman"/>
              </w:rPr>
              <w:t>-доля населения, пользующаяся услугами учреждений культуры;</w:t>
            </w:r>
          </w:p>
          <w:p w:rsidR="00C42DD8" w:rsidRPr="00C42DD8" w:rsidRDefault="00C42DD8" w:rsidP="00C42DD8">
            <w:pPr>
              <w:pStyle w:val="afd"/>
              <w:rPr>
                <w:rFonts w:ascii="Times New Roman" w:hAnsi="Times New Roman"/>
              </w:rPr>
            </w:pPr>
            <w:r w:rsidRPr="00C42DD8">
              <w:rPr>
                <w:rFonts w:ascii="Times New Roman" w:hAnsi="Times New Roman"/>
              </w:rPr>
              <w:t xml:space="preserve">-доля граждан поселения, систематически занимающегося физической культурой и спортом, </w:t>
            </w:r>
            <w:proofErr w:type="gramStart"/>
            <w:r w:rsidRPr="00C42DD8">
              <w:rPr>
                <w:rFonts w:ascii="Times New Roman" w:hAnsi="Times New Roman"/>
              </w:rPr>
              <w:t>к</w:t>
            </w:r>
            <w:proofErr w:type="gramEnd"/>
            <w:r w:rsidRPr="00C42DD8">
              <w:rPr>
                <w:rFonts w:ascii="Times New Roman" w:hAnsi="Times New Roman"/>
              </w:rPr>
              <w:t xml:space="preserve"> </w:t>
            </w:r>
          </w:p>
          <w:p w:rsidR="00C42DD8" w:rsidRPr="00C42DD8" w:rsidRDefault="00C42DD8" w:rsidP="00C42DD8">
            <w:pPr>
              <w:pStyle w:val="afd"/>
              <w:rPr>
                <w:rFonts w:ascii="Times New Roman" w:hAnsi="Times New Roman"/>
              </w:rPr>
            </w:pPr>
            <w:r w:rsidRPr="00C42DD8">
              <w:rPr>
                <w:rFonts w:ascii="Times New Roman" w:hAnsi="Times New Roman"/>
              </w:rPr>
              <w:t>общей численности населения муниципального образования;</w:t>
            </w:r>
          </w:p>
          <w:p w:rsidR="00C42DD8" w:rsidRPr="00C42DD8" w:rsidRDefault="00C42DD8" w:rsidP="00C42DD8">
            <w:pPr>
              <w:pStyle w:val="afd"/>
              <w:rPr>
                <w:rFonts w:ascii="Times New Roman" w:hAnsi="Times New Roman"/>
              </w:rPr>
            </w:pPr>
            <w:r w:rsidRPr="00C42DD8">
              <w:rPr>
                <w:rFonts w:ascii="Times New Roman" w:hAnsi="Times New Roman"/>
              </w:rPr>
              <w:t>-доля молодёжи, вовлечённая в развитие молодёжной политики поселения.</w:t>
            </w:r>
          </w:p>
        </w:tc>
      </w:tr>
      <w:tr w:rsidR="00C42DD8" w:rsidRPr="00C42DD8" w:rsidTr="00E97AF7">
        <w:tc>
          <w:tcPr>
            <w:tcW w:w="4537" w:type="dxa"/>
          </w:tcPr>
          <w:p w:rsidR="00C42DD8" w:rsidRPr="00C42DD8" w:rsidRDefault="00C42DD8" w:rsidP="00C42DD8">
            <w:pPr>
              <w:pStyle w:val="ConsPlusNonformat"/>
              <w:rPr>
                <w:rFonts w:ascii="Times New Roman" w:hAnsi="Times New Roman" w:cs="Times New Roman"/>
                <w:color w:val="000000"/>
                <w:sz w:val="22"/>
                <w:szCs w:val="22"/>
              </w:rPr>
            </w:pPr>
            <w:r w:rsidRPr="00C42DD8">
              <w:rPr>
                <w:rFonts w:ascii="Times New Roman" w:hAnsi="Times New Roman" w:cs="Times New Roman"/>
                <w:color w:val="000000"/>
                <w:sz w:val="22"/>
                <w:szCs w:val="22"/>
              </w:rPr>
              <w:t>Ресурсное обеспечение программы</w:t>
            </w:r>
          </w:p>
          <w:p w:rsidR="00C42DD8" w:rsidRPr="00C42DD8" w:rsidRDefault="00C42DD8" w:rsidP="00C42DD8">
            <w:pPr>
              <w:pStyle w:val="ConsPlusNonformat"/>
              <w:rPr>
                <w:rFonts w:ascii="Times New Roman" w:hAnsi="Times New Roman" w:cs="Times New Roman"/>
                <w:color w:val="000000"/>
                <w:sz w:val="22"/>
                <w:szCs w:val="22"/>
              </w:rPr>
            </w:pPr>
          </w:p>
        </w:tc>
        <w:tc>
          <w:tcPr>
            <w:tcW w:w="5811" w:type="dxa"/>
          </w:tcPr>
          <w:p w:rsidR="00C42DD8" w:rsidRPr="00C42DD8" w:rsidRDefault="00C42DD8" w:rsidP="00C42DD8">
            <w:pPr>
              <w:spacing w:after="0" w:line="240" w:lineRule="auto"/>
              <w:jc w:val="both"/>
              <w:rPr>
                <w:rFonts w:ascii="Times New Roman" w:hAnsi="Times New Roman" w:cs="Times New Roman"/>
                <w:color w:val="000000"/>
              </w:rPr>
            </w:pPr>
            <w:r w:rsidRPr="00C42DD8">
              <w:rPr>
                <w:rFonts w:ascii="Times New Roman" w:hAnsi="Times New Roman" w:cs="Times New Roman"/>
                <w:color w:val="000000"/>
              </w:rPr>
              <w:t>Общий объем расходных обязательств на 2023-2025 годы составит:  4311,2 тыс. рублей, в том числе по годам:</w:t>
            </w:r>
          </w:p>
          <w:p w:rsidR="00C42DD8" w:rsidRPr="00C42DD8" w:rsidRDefault="00C42DD8" w:rsidP="00C42DD8">
            <w:pPr>
              <w:snapToGrid w:val="0"/>
              <w:spacing w:after="0" w:line="240" w:lineRule="auto"/>
              <w:ind w:firstLine="709"/>
              <w:rPr>
                <w:rFonts w:ascii="Times New Roman" w:hAnsi="Times New Roman" w:cs="Times New Roman"/>
                <w:color w:val="000000"/>
              </w:rPr>
            </w:pPr>
            <w:r w:rsidRPr="00C42DD8">
              <w:rPr>
                <w:rFonts w:ascii="Times New Roman" w:hAnsi="Times New Roman" w:cs="Times New Roman"/>
                <w:color w:val="000000"/>
              </w:rPr>
              <w:t xml:space="preserve">2023 год – 1879,4 рублей; </w:t>
            </w:r>
          </w:p>
          <w:p w:rsidR="00C42DD8" w:rsidRPr="00C42DD8" w:rsidRDefault="00C42DD8" w:rsidP="00C42DD8">
            <w:pPr>
              <w:snapToGrid w:val="0"/>
              <w:spacing w:after="0" w:line="240" w:lineRule="auto"/>
              <w:ind w:firstLine="709"/>
              <w:rPr>
                <w:rFonts w:ascii="Times New Roman" w:hAnsi="Times New Roman" w:cs="Times New Roman"/>
                <w:color w:val="000000"/>
              </w:rPr>
            </w:pPr>
            <w:r w:rsidRPr="00C42DD8">
              <w:rPr>
                <w:rFonts w:ascii="Times New Roman" w:hAnsi="Times New Roman" w:cs="Times New Roman"/>
                <w:color w:val="000000"/>
              </w:rPr>
              <w:t>2024 год –1278,6 рублей;</w:t>
            </w:r>
          </w:p>
          <w:p w:rsidR="00C42DD8" w:rsidRPr="00C42DD8" w:rsidRDefault="00C42DD8" w:rsidP="00C42DD8">
            <w:pPr>
              <w:snapToGrid w:val="0"/>
              <w:spacing w:after="0" w:line="240" w:lineRule="auto"/>
              <w:ind w:firstLine="709"/>
              <w:rPr>
                <w:rFonts w:ascii="Times New Roman" w:hAnsi="Times New Roman" w:cs="Times New Roman"/>
                <w:color w:val="000000"/>
              </w:rPr>
            </w:pPr>
            <w:r w:rsidRPr="00C42DD8">
              <w:rPr>
                <w:rFonts w:ascii="Times New Roman" w:hAnsi="Times New Roman" w:cs="Times New Roman"/>
                <w:color w:val="000000"/>
              </w:rPr>
              <w:t>2025 год –1153,2тыс. рублей.</w:t>
            </w:r>
          </w:p>
          <w:p w:rsidR="00C42DD8" w:rsidRPr="00C42DD8" w:rsidRDefault="00C42DD8" w:rsidP="00C42DD8">
            <w:pPr>
              <w:snapToGrid w:val="0"/>
              <w:spacing w:after="0" w:line="240" w:lineRule="auto"/>
              <w:rPr>
                <w:rFonts w:ascii="Times New Roman" w:hAnsi="Times New Roman" w:cs="Times New Roman"/>
                <w:color w:val="000000"/>
              </w:rPr>
            </w:pPr>
            <w:r w:rsidRPr="00C42DD8">
              <w:rPr>
                <w:rFonts w:ascii="Times New Roman" w:hAnsi="Times New Roman" w:cs="Times New Roman"/>
                <w:color w:val="000000"/>
              </w:rPr>
              <w:t>Объем финансирования может изменяться при утверждении бюджета на очередной финансовый год.</w:t>
            </w:r>
          </w:p>
        </w:tc>
      </w:tr>
    </w:tbl>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 xml:space="preserve">           </w:t>
      </w:r>
    </w:p>
    <w:p w:rsidR="00C42DD8" w:rsidRPr="00C42DD8" w:rsidRDefault="00C42DD8" w:rsidP="00C42DD8">
      <w:pPr>
        <w:spacing w:after="0" w:line="240" w:lineRule="auto"/>
        <w:rPr>
          <w:rFonts w:ascii="Times New Roman" w:hAnsi="Times New Roman" w:cs="Times New Roman"/>
          <w:b/>
        </w:rPr>
      </w:pPr>
      <w:r w:rsidRPr="00C42DD8">
        <w:rPr>
          <w:rFonts w:ascii="Times New Roman" w:hAnsi="Times New Roman" w:cs="Times New Roman"/>
        </w:rPr>
        <w:t xml:space="preserve">    </w:t>
      </w:r>
      <w:r w:rsidRPr="00C42DD8">
        <w:rPr>
          <w:rFonts w:ascii="Times New Roman" w:hAnsi="Times New Roman" w:cs="Times New Roman"/>
          <w:b/>
        </w:rPr>
        <w:t xml:space="preserve">2. Характеристика текущего состояния соответствующей сферы </w:t>
      </w:r>
    </w:p>
    <w:p w:rsidR="00C42DD8" w:rsidRPr="00C42DD8" w:rsidRDefault="00C42DD8" w:rsidP="00C42DD8">
      <w:pPr>
        <w:spacing w:after="0" w:line="240" w:lineRule="auto"/>
        <w:rPr>
          <w:rFonts w:ascii="Times New Roman" w:hAnsi="Times New Roman" w:cs="Times New Roman"/>
          <w:b/>
        </w:rPr>
      </w:pPr>
      <w:r w:rsidRPr="00C42DD8">
        <w:rPr>
          <w:rFonts w:ascii="Times New Roman" w:hAnsi="Times New Roman" w:cs="Times New Roman"/>
          <w:b/>
        </w:rPr>
        <w:t xml:space="preserve">с указанием основных показателей социально-экономического развития муниципального образования Златоруновский сельсовет </w:t>
      </w:r>
    </w:p>
    <w:p w:rsidR="00C42DD8" w:rsidRPr="00C42DD8" w:rsidRDefault="00C42DD8" w:rsidP="00C42DD8">
      <w:pPr>
        <w:pStyle w:val="Normal"/>
        <w:ind w:firstLine="720"/>
        <w:rPr>
          <w:rFonts w:ascii="Times New Roman" w:hAnsi="Times New Roman"/>
          <w:sz w:val="22"/>
          <w:szCs w:val="22"/>
        </w:rPr>
      </w:pPr>
      <w:r w:rsidRPr="00C42DD8">
        <w:rPr>
          <w:rFonts w:ascii="Times New Roman" w:hAnsi="Times New Roman"/>
          <w:sz w:val="22"/>
          <w:szCs w:val="22"/>
        </w:rPr>
        <w:t>Миссия отрасли «культура» на территории Златоруновского сельсовета – сохранение исторического и культурного наследия, удовлетворение культурных потребностей людей и развитие  духовно-нравственной, творческой личности.</w:t>
      </w:r>
    </w:p>
    <w:p w:rsidR="00C42DD8" w:rsidRPr="00C42DD8" w:rsidRDefault="00C42DD8" w:rsidP="00C42DD8">
      <w:pPr>
        <w:pStyle w:val="Normal"/>
        <w:ind w:firstLine="720"/>
        <w:rPr>
          <w:rFonts w:ascii="Times New Roman" w:hAnsi="Times New Roman"/>
          <w:sz w:val="22"/>
          <w:szCs w:val="22"/>
        </w:rPr>
      </w:pPr>
      <w:r w:rsidRPr="00C42DD8">
        <w:rPr>
          <w:rFonts w:ascii="Times New Roman" w:hAnsi="Times New Roman"/>
          <w:sz w:val="22"/>
          <w:szCs w:val="22"/>
        </w:rPr>
        <w:t>Деятельность учреждений культуры является одной из важне</w:t>
      </w:r>
      <w:r w:rsidRPr="00C42DD8">
        <w:rPr>
          <w:rFonts w:ascii="Times New Roman" w:hAnsi="Times New Roman"/>
          <w:sz w:val="22"/>
          <w:szCs w:val="22"/>
        </w:rPr>
        <w:t>й</w:t>
      </w:r>
      <w:r w:rsidRPr="00C42DD8">
        <w:rPr>
          <w:rFonts w:ascii="Times New Roman" w:hAnsi="Times New Roman"/>
          <w:sz w:val="22"/>
          <w:szCs w:val="22"/>
        </w:rPr>
        <w:t>ших составляющих современной культурной жизни на селе.</w:t>
      </w:r>
    </w:p>
    <w:p w:rsidR="00C42DD8" w:rsidRPr="00C42DD8" w:rsidRDefault="00C42DD8" w:rsidP="00C42DD8">
      <w:pPr>
        <w:spacing w:after="0" w:line="240" w:lineRule="auto"/>
        <w:ind w:firstLine="709"/>
        <w:rPr>
          <w:rFonts w:ascii="Times New Roman" w:hAnsi="Times New Roman" w:cs="Times New Roman"/>
        </w:rPr>
      </w:pPr>
      <w:r w:rsidRPr="00C42DD8">
        <w:rPr>
          <w:rFonts w:ascii="Times New Roman" w:hAnsi="Times New Roman" w:cs="Times New Roman"/>
        </w:rPr>
        <w:t xml:space="preserve">Сеть учреждений культуры муниципального образования Златоруновский сельсовет включает в себя (обособленные подразделения далее  ОП), ОП «Златоруновский СДК», ОП </w:t>
      </w:r>
      <w:proofErr w:type="spellStart"/>
      <w:r w:rsidRPr="00C42DD8">
        <w:rPr>
          <w:rFonts w:ascii="Times New Roman" w:hAnsi="Times New Roman" w:cs="Times New Roman"/>
        </w:rPr>
        <w:t>Суходолинский</w:t>
      </w:r>
      <w:proofErr w:type="spellEnd"/>
      <w:r w:rsidRPr="00C42DD8">
        <w:rPr>
          <w:rFonts w:ascii="Times New Roman" w:hAnsi="Times New Roman" w:cs="Times New Roman"/>
        </w:rPr>
        <w:t xml:space="preserve"> СК, ОП «</w:t>
      </w:r>
      <w:proofErr w:type="spellStart"/>
      <w:r w:rsidRPr="00C42DD8">
        <w:rPr>
          <w:rFonts w:ascii="Times New Roman" w:hAnsi="Times New Roman" w:cs="Times New Roman"/>
        </w:rPr>
        <w:t>Солбатский</w:t>
      </w:r>
      <w:proofErr w:type="spellEnd"/>
      <w:r w:rsidRPr="00C42DD8">
        <w:rPr>
          <w:rFonts w:ascii="Times New Roman" w:hAnsi="Times New Roman" w:cs="Times New Roman"/>
        </w:rPr>
        <w:t xml:space="preserve"> СК», и библиотеки. Которые входят в  Муниципальное бюджетное учреждение культуры «Централизованная библиотечная система Ужурского района» (далее - МБУК «ЦБС Ужурского района»),  Муниципальное автономное учреждение культуры «Централизованная клубная система Ужурского района» (далее – МАУК «ЦКС Ужурского района»), МБУК «Златоруновский поселковый музей».</w:t>
      </w:r>
    </w:p>
    <w:p w:rsidR="00C42DD8" w:rsidRPr="00C42DD8" w:rsidRDefault="00C42DD8" w:rsidP="00C42DD8">
      <w:pPr>
        <w:spacing w:after="0" w:line="240" w:lineRule="auto"/>
        <w:ind w:firstLine="708"/>
        <w:jc w:val="both"/>
        <w:rPr>
          <w:rFonts w:ascii="Times New Roman" w:hAnsi="Times New Roman" w:cs="Times New Roman"/>
        </w:rPr>
      </w:pPr>
      <w:r w:rsidRPr="00C42DD8">
        <w:rPr>
          <w:rFonts w:ascii="Times New Roman" w:hAnsi="Times New Roman" w:cs="Times New Roman"/>
        </w:rPr>
        <w:t xml:space="preserve">Именно эти организации представляют основу для сохранения и развития культурного потенциала на территории Златоруновского сельсовета, обеспечения преемственности культурной традиции между разными поколениями и культурно-национальными сообществами, живущими на территории поселения. </w:t>
      </w:r>
    </w:p>
    <w:p w:rsidR="00C42DD8" w:rsidRPr="00C42DD8" w:rsidRDefault="00C42DD8" w:rsidP="00C42DD8">
      <w:pPr>
        <w:pStyle w:val="ConsPlusNormal"/>
        <w:rPr>
          <w:rFonts w:ascii="Times New Roman" w:hAnsi="Times New Roman" w:cs="Times New Roman"/>
          <w:sz w:val="22"/>
          <w:szCs w:val="22"/>
        </w:rPr>
      </w:pPr>
      <w:r w:rsidRPr="00C42DD8">
        <w:rPr>
          <w:rFonts w:ascii="Times New Roman" w:hAnsi="Times New Roman" w:cs="Times New Roman"/>
          <w:sz w:val="22"/>
          <w:szCs w:val="22"/>
        </w:rPr>
        <w:t>Здания, в которых расположены учреждения культуры, построены в 1970-х годах, технически и морально устарели. Несмотря на ежегодное   финансирование ремонтных работ, выделяемых средств недостаточно.</w:t>
      </w:r>
    </w:p>
    <w:p w:rsidR="00C42DD8" w:rsidRPr="00C42DD8" w:rsidRDefault="00C42DD8" w:rsidP="00C42DD8">
      <w:pPr>
        <w:spacing w:after="0" w:line="240" w:lineRule="auto"/>
        <w:ind w:firstLine="540"/>
        <w:rPr>
          <w:rFonts w:ascii="Times New Roman" w:hAnsi="Times New Roman" w:cs="Times New Roman"/>
        </w:rPr>
      </w:pPr>
      <w:r w:rsidRPr="00C42DD8">
        <w:rPr>
          <w:rFonts w:ascii="Times New Roman" w:hAnsi="Times New Roman" w:cs="Times New Roman"/>
        </w:rPr>
        <w:t>Материально-техническая база учреждений культуры одна из главных проблем отрасли и требует дальнейшего укрепления, что возможно при увеличении ее финансирования. В то же время возможность увеличения собственных доходов учреждений культуры ограничена их социальными целями, недостаточным уровнем благосостояния населения, проживающего на территории МО Златоруновский сельсовет. Базовым элементом в создании услуг учреждений культуры являются клубные формирования по всем направлениям творческой и социально-культурной деятельности.</w:t>
      </w:r>
    </w:p>
    <w:p w:rsidR="00C42DD8" w:rsidRPr="00C42DD8" w:rsidRDefault="00C42DD8" w:rsidP="00C42DD8">
      <w:pPr>
        <w:spacing w:after="0" w:line="240" w:lineRule="auto"/>
        <w:ind w:firstLine="540"/>
        <w:rPr>
          <w:rFonts w:ascii="Times New Roman" w:hAnsi="Times New Roman" w:cs="Times New Roman"/>
        </w:rPr>
      </w:pPr>
      <w:r w:rsidRPr="00C42DD8">
        <w:rPr>
          <w:rFonts w:ascii="Times New Roman" w:hAnsi="Times New Roman" w:cs="Times New Roman"/>
        </w:rPr>
        <w:t>Клубные формирования отрасли культуры проводят свою работу в таких формах, как творческие коллективы, кружки и прочие клубные формирования.</w:t>
      </w:r>
    </w:p>
    <w:p w:rsidR="00C42DD8" w:rsidRPr="00C42DD8" w:rsidRDefault="00C42DD8" w:rsidP="00C42DD8">
      <w:pPr>
        <w:spacing w:after="0" w:line="240" w:lineRule="auto"/>
        <w:ind w:firstLine="540"/>
        <w:rPr>
          <w:rFonts w:ascii="Times New Roman" w:hAnsi="Times New Roman" w:cs="Times New Roman"/>
        </w:rPr>
      </w:pPr>
      <w:r w:rsidRPr="00C42DD8">
        <w:rPr>
          <w:rFonts w:ascii="Times New Roman" w:hAnsi="Times New Roman" w:cs="Times New Roman"/>
        </w:rPr>
        <w:lastRenderedPageBreak/>
        <w:t>В тоже время существуют проблемы, которые оказывают влияние на эффективность работы учреждений культуры:</w:t>
      </w:r>
    </w:p>
    <w:p w:rsidR="00C42DD8" w:rsidRPr="00C42DD8" w:rsidRDefault="00C42DD8" w:rsidP="00C42DD8">
      <w:pPr>
        <w:spacing w:after="0" w:line="240" w:lineRule="auto"/>
        <w:ind w:firstLine="540"/>
        <w:rPr>
          <w:rFonts w:ascii="Times New Roman" w:hAnsi="Times New Roman" w:cs="Times New Roman"/>
        </w:rPr>
      </w:pPr>
      <w:r w:rsidRPr="00C42DD8">
        <w:rPr>
          <w:rFonts w:ascii="Times New Roman" w:hAnsi="Times New Roman" w:cs="Times New Roman"/>
        </w:rPr>
        <w:t>-низкая динамика роста обновления библиотечного фонда;</w:t>
      </w:r>
    </w:p>
    <w:p w:rsidR="00C42DD8" w:rsidRPr="00C42DD8" w:rsidRDefault="00C42DD8" w:rsidP="00C42DD8">
      <w:pPr>
        <w:spacing w:after="0" w:line="240" w:lineRule="auto"/>
        <w:ind w:firstLine="540"/>
        <w:rPr>
          <w:rFonts w:ascii="Times New Roman" w:eastAsia="ArialMT" w:hAnsi="Times New Roman" w:cs="Times New Roman"/>
        </w:rPr>
      </w:pPr>
      <w:r w:rsidRPr="00C42DD8">
        <w:rPr>
          <w:rFonts w:ascii="Times New Roman" w:hAnsi="Times New Roman" w:cs="Times New Roman"/>
        </w:rPr>
        <w:t xml:space="preserve">- Оснащение учреждений в части доступности </w:t>
      </w:r>
      <w:r w:rsidRPr="00C42DD8">
        <w:rPr>
          <w:rFonts w:ascii="Times New Roman" w:eastAsia="ArialMT" w:hAnsi="Times New Roman" w:cs="Times New Roman"/>
        </w:rPr>
        <w:t xml:space="preserve">для инвалидов и </w:t>
      </w:r>
      <w:proofErr w:type="spellStart"/>
      <w:r w:rsidRPr="00C42DD8">
        <w:rPr>
          <w:rFonts w:ascii="Times New Roman" w:eastAsia="ArialMT" w:hAnsi="Times New Roman" w:cs="Times New Roman"/>
        </w:rPr>
        <w:t>маломобильных</w:t>
      </w:r>
      <w:proofErr w:type="spellEnd"/>
      <w:r w:rsidRPr="00C42DD8">
        <w:rPr>
          <w:rFonts w:ascii="Times New Roman" w:eastAsia="ArialMT" w:hAnsi="Times New Roman" w:cs="Times New Roman"/>
        </w:rPr>
        <w:t xml:space="preserve"> групп населения, то есть не соответствует требуемым нормам законодательства;</w:t>
      </w:r>
    </w:p>
    <w:p w:rsidR="00C42DD8" w:rsidRPr="00C42DD8" w:rsidRDefault="00C42DD8" w:rsidP="00C42DD8">
      <w:pPr>
        <w:pStyle w:val="a7"/>
        <w:numPr>
          <w:ilvl w:val="0"/>
          <w:numId w:val="34"/>
        </w:numPr>
        <w:ind w:left="0" w:firstLine="360"/>
        <w:jc w:val="both"/>
        <w:rPr>
          <w:rFonts w:eastAsia="ArialMT"/>
          <w:sz w:val="22"/>
          <w:szCs w:val="22"/>
        </w:rPr>
      </w:pPr>
      <w:r w:rsidRPr="00C42DD8">
        <w:rPr>
          <w:rFonts w:eastAsia="ArialMT"/>
          <w:sz w:val="22"/>
          <w:szCs w:val="22"/>
        </w:rPr>
        <w:t>недостаточность финансирования на материально-техническую базу, недостаточное количество специализированного оборудования, компьютерной техники, специализированным световым и музыкальным оборудованием, автотранспортом, костюмами для творческих коллективов</w:t>
      </w:r>
      <w:proofErr w:type="gramStart"/>
      <w:r w:rsidRPr="00C42DD8">
        <w:rPr>
          <w:rFonts w:eastAsia="ArialMT"/>
          <w:sz w:val="22"/>
          <w:szCs w:val="22"/>
        </w:rPr>
        <w:t xml:space="preserve"> ;</w:t>
      </w:r>
      <w:proofErr w:type="gramEnd"/>
    </w:p>
    <w:p w:rsidR="00C42DD8" w:rsidRPr="00C42DD8" w:rsidRDefault="00C42DD8" w:rsidP="00C42DD8">
      <w:pPr>
        <w:pStyle w:val="a7"/>
        <w:numPr>
          <w:ilvl w:val="0"/>
          <w:numId w:val="34"/>
        </w:numPr>
        <w:ind w:left="0" w:firstLine="349"/>
        <w:jc w:val="both"/>
        <w:rPr>
          <w:rFonts w:eastAsia="ArialMT"/>
          <w:sz w:val="22"/>
          <w:szCs w:val="22"/>
        </w:rPr>
      </w:pPr>
      <w:r w:rsidRPr="00C42DD8">
        <w:rPr>
          <w:rFonts w:eastAsia="ArialMT"/>
          <w:sz w:val="22"/>
          <w:szCs w:val="22"/>
        </w:rPr>
        <w:t xml:space="preserve">все </w:t>
      </w:r>
      <w:proofErr w:type="spellStart"/>
      <w:r w:rsidRPr="00C42DD8">
        <w:rPr>
          <w:rFonts w:eastAsia="ArialMT"/>
          <w:sz w:val="22"/>
          <w:szCs w:val="22"/>
        </w:rPr>
        <w:t>помещенийя</w:t>
      </w:r>
      <w:proofErr w:type="spellEnd"/>
      <w:r w:rsidRPr="00C42DD8">
        <w:rPr>
          <w:rFonts w:eastAsia="ArialMT"/>
          <w:sz w:val="22"/>
          <w:szCs w:val="22"/>
        </w:rPr>
        <w:t>, в которых расположены учреждения,  требуют серьезных капитальных вложений на ремонт.</w:t>
      </w:r>
    </w:p>
    <w:p w:rsidR="00C42DD8" w:rsidRPr="00C42DD8" w:rsidRDefault="00C42DD8" w:rsidP="00C42DD8">
      <w:pPr>
        <w:spacing w:after="0" w:line="240" w:lineRule="auto"/>
        <w:ind w:firstLine="540"/>
        <w:rPr>
          <w:rFonts w:ascii="Times New Roman" w:hAnsi="Times New Roman" w:cs="Times New Roman"/>
        </w:rPr>
      </w:pPr>
    </w:p>
    <w:p w:rsidR="00C42DD8" w:rsidRPr="00C42DD8" w:rsidRDefault="00C42DD8" w:rsidP="00C42DD8">
      <w:pPr>
        <w:autoSpaceDE w:val="0"/>
        <w:autoSpaceDN w:val="0"/>
        <w:adjustRightInd w:val="0"/>
        <w:spacing w:after="0" w:line="240" w:lineRule="auto"/>
        <w:ind w:firstLine="540"/>
        <w:jc w:val="both"/>
        <w:rPr>
          <w:rFonts w:ascii="Times New Roman" w:hAnsi="Times New Roman" w:cs="Times New Roman"/>
        </w:rPr>
      </w:pPr>
      <w:r w:rsidRPr="00C42DD8">
        <w:rPr>
          <w:rFonts w:ascii="Times New Roman" w:hAnsi="Times New Roman" w:cs="Times New Roman"/>
        </w:rPr>
        <w:t>Всестороннее и эффективное развитие физической культуры и спорта является важной составной частью государственной социально-экономической политики, направленной на охрану и укрепление здоровья, повышение продолжительности и качества жизни всех слоев населения.</w:t>
      </w:r>
    </w:p>
    <w:p w:rsidR="00C42DD8" w:rsidRPr="00C42DD8" w:rsidRDefault="00C42DD8" w:rsidP="00C42DD8">
      <w:pPr>
        <w:autoSpaceDE w:val="0"/>
        <w:autoSpaceDN w:val="0"/>
        <w:adjustRightInd w:val="0"/>
        <w:spacing w:after="0" w:line="240" w:lineRule="auto"/>
        <w:ind w:firstLine="540"/>
        <w:jc w:val="both"/>
        <w:rPr>
          <w:rFonts w:ascii="Times New Roman" w:hAnsi="Times New Roman" w:cs="Times New Roman"/>
        </w:rPr>
      </w:pPr>
      <w:r w:rsidRPr="00C42DD8">
        <w:rPr>
          <w:rFonts w:ascii="Times New Roman" w:hAnsi="Times New Roman" w:cs="Times New Roman"/>
        </w:rPr>
        <w:t>В организации и управлении физической культуры и спортом, особенно в части развития массового спорта, физического воспитания и образования детей и молодежи, физкультурно-оздоровительной и спортивной работы по месту жительства, создания спортивных клубов, а также необходимой для этого спортивной базы важную роль играют органы местного самоуправления.</w:t>
      </w:r>
    </w:p>
    <w:p w:rsidR="00C42DD8" w:rsidRPr="00C42DD8" w:rsidRDefault="00C42DD8" w:rsidP="00C42DD8">
      <w:pPr>
        <w:tabs>
          <w:tab w:val="left" w:pos="1134"/>
          <w:tab w:val="left" w:pos="1418"/>
        </w:tabs>
        <w:autoSpaceDE w:val="0"/>
        <w:autoSpaceDN w:val="0"/>
        <w:adjustRightInd w:val="0"/>
        <w:spacing w:after="0" w:line="240" w:lineRule="auto"/>
        <w:ind w:left="567"/>
        <w:jc w:val="center"/>
        <w:outlineLvl w:val="1"/>
        <w:rPr>
          <w:rFonts w:ascii="Times New Roman" w:hAnsi="Times New Roman" w:cs="Times New Roman"/>
        </w:rPr>
      </w:pPr>
    </w:p>
    <w:p w:rsidR="00C42DD8" w:rsidRPr="00C42DD8" w:rsidRDefault="00C42DD8" w:rsidP="00C42DD8">
      <w:pPr>
        <w:tabs>
          <w:tab w:val="left" w:pos="1134"/>
          <w:tab w:val="left" w:pos="1418"/>
        </w:tabs>
        <w:autoSpaceDE w:val="0"/>
        <w:autoSpaceDN w:val="0"/>
        <w:adjustRightInd w:val="0"/>
        <w:spacing w:after="0" w:line="240" w:lineRule="auto"/>
        <w:ind w:left="567"/>
        <w:jc w:val="center"/>
        <w:outlineLvl w:val="1"/>
        <w:rPr>
          <w:rFonts w:ascii="Times New Roman" w:hAnsi="Times New Roman" w:cs="Times New Roman"/>
          <w:b/>
        </w:rPr>
      </w:pPr>
      <w:r w:rsidRPr="00C42DD8">
        <w:rPr>
          <w:rFonts w:ascii="Times New Roman" w:hAnsi="Times New Roman" w:cs="Times New Roman"/>
          <w:b/>
          <w:snapToGrid w:val="0"/>
          <w:kern w:val="32"/>
        </w:rPr>
        <w:t xml:space="preserve">3. </w:t>
      </w:r>
      <w:r w:rsidRPr="00C42DD8">
        <w:rPr>
          <w:rFonts w:ascii="Times New Roman" w:hAnsi="Times New Roman" w:cs="Times New Roman"/>
          <w:b/>
        </w:rPr>
        <w:t>Приоритеты и цели социально-экономического развития сферы культура Златоруновского сельсовета, описание основных целей и задач программы, тенденции социально-экономического развития сферы культура Златоруновского сельсовета</w:t>
      </w:r>
    </w:p>
    <w:p w:rsidR="00C42DD8" w:rsidRPr="00C42DD8" w:rsidRDefault="00C42DD8" w:rsidP="00C42DD8">
      <w:pPr>
        <w:spacing w:after="0" w:line="240" w:lineRule="auto"/>
        <w:ind w:left="1699"/>
        <w:jc w:val="center"/>
        <w:rPr>
          <w:rFonts w:ascii="Times New Roman" w:hAnsi="Times New Roman" w:cs="Times New Roman"/>
        </w:rPr>
      </w:pPr>
    </w:p>
    <w:p w:rsidR="00C42DD8" w:rsidRPr="00C42DD8" w:rsidRDefault="00C42DD8" w:rsidP="00C42DD8">
      <w:pPr>
        <w:pStyle w:val="ConsPlusNonformat"/>
        <w:jc w:val="both"/>
        <w:rPr>
          <w:rFonts w:ascii="Times New Roman" w:hAnsi="Times New Roman" w:cs="Times New Roman"/>
          <w:sz w:val="22"/>
          <w:szCs w:val="22"/>
        </w:rPr>
      </w:pPr>
      <w:r w:rsidRPr="00C42DD8">
        <w:rPr>
          <w:rFonts w:ascii="Times New Roman" w:hAnsi="Times New Roman" w:cs="Times New Roman"/>
          <w:sz w:val="22"/>
          <w:szCs w:val="22"/>
        </w:rPr>
        <w:t xml:space="preserve">             Приоритетными направлениями являются:</w:t>
      </w:r>
    </w:p>
    <w:p w:rsidR="00C42DD8" w:rsidRPr="00C42DD8" w:rsidRDefault="00C42DD8" w:rsidP="00C42DD8">
      <w:pPr>
        <w:spacing w:after="0" w:line="240" w:lineRule="auto"/>
        <w:ind w:firstLine="709"/>
        <w:rPr>
          <w:rFonts w:ascii="Times New Roman" w:hAnsi="Times New Roman" w:cs="Times New Roman"/>
        </w:rPr>
      </w:pPr>
      <w:r w:rsidRPr="00C42DD8">
        <w:rPr>
          <w:rFonts w:ascii="Times New Roman" w:hAnsi="Times New Roman" w:cs="Times New Roman"/>
        </w:rPr>
        <w:t>1. Формирование гармонично развитой личности, способной стать активным участником культурного процесса, обеспечивающей возможности творческой самореализации;</w:t>
      </w:r>
    </w:p>
    <w:p w:rsidR="00C42DD8" w:rsidRPr="00C42DD8" w:rsidRDefault="00C42DD8" w:rsidP="00C42DD8">
      <w:pPr>
        <w:pStyle w:val="a7"/>
        <w:rPr>
          <w:sz w:val="22"/>
          <w:szCs w:val="22"/>
        </w:rPr>
      </w:pPr>
      <w:r w:rsidRPr="00C42DD8">
        <w:rPr>
          <w:sz w:val="22"/>
          <w:szCs w:val="22"/>
        </w:rPr>
        <w:t>2. Сохранение культурно-исторического наследия района и создание условий для развития культуры;</w:t>
      </w:r>
    </w:p>
    <w:p w:rsidR="00C42DD8" w:rsidRPr="00C42DD8" w:rsidRDefault="00C42DD8" w:rsidP="00C42DD8">
      <w:pPr>
        <w:pStyle w:val="a7"/>
        <w:rPr>
          <w:sz w:val="22"/>
          <w:szCs w:val="22"/>
        </w:rPr>
      </w:pPr>
      <w:r w:rsidRPr="00C42DD8">
        <w:rPr>
          <w:sz w:val="22"/>
          <w:szCs w:val="22"/>
        </w:rPr>
        <w:t>3. Развитие межведомственного взаимодействия в реализации культурной политики района, ориентированного на создание многофункциональных социальных объектов, представляющих различные виды социальных услуг;</w:t>
      </w:r>
    </w:p>
    <w:p w:rsidR="00C42DD8" w:rsidRPr="00C42DD8" w:rsidRDefault="00C42DD8" w:rsidP="00C42DD8">
      <w:pPr>
        <w:pStyle w:val="a7"/>
        <w:rPr>
          <w:sz w:val="22"/>
          <w:szCs w:val="22"/>
        </w:rPr>
      </w:pPr>
      <w:r w:rsidRPr="00C42DD8">
        <w:rPr>
          <w:sz w:val="22"/>
          <w:szCs w:val="22"/>
        </w:rPr>
        <w:t>4. Сохранение, развитие и воспроизводство кадрового потенциала отрасли.</w:t>
      </w:r>
    </w:p>
    <w:p w:rsidR="00C42DD8" w:rsidRPr="00C42DD8" w:rsidRDefault="00C42DD8" w:rsidP="00C42DD8">
      <w:pPr>
        <w:spacing w:after="0" w:line="240" w:lineRule="auto"/>
        <w:ind w:firstLine="709"/>
        <w:rPr>
          <w:rFonts w:ascii="Times New Roman" w:hAnsi="Times New Roman" w:cs="Times New Roman"/>
        </w:rPr>
      </w:pPr>
      <w:r w:rsidRPr="00C42DD8">
        <w:rPr>
          <w:rFonts w:ascii="Times New Roman" w:hAnsi="Times New Roman" w:cs="Times New Roman"/>
          <w:b/>
        </w:rPr>
        <w:t>Цель Программы</w:t>
      </w:r>
      <w:r w:rsidRPr="00C42DD8">
        <w:rPr>
          <w:rFonts w:ascii="Times New Roman" w:hAnsi="Times New Roman" w:cs="Times New Roman"/>
        </w:rPr>
        <w:t xml:space="preserve"> - Формирование активного культурного пространства  муниципального образования через комплексное развитие сфер культуры, спорта и молодёжной политики.</w:t>
      </w:r>
    </w:p>
    <w:p w:rsidR="00C42DD8" w:rsidRPr="00C42DD8" w:rsidRDefault="00C42DD8" w:rsidP="00C42DD8">
      <w:pPr>
        <w:spacing w:after="0" w:line="240" w:lineRule="auto"/>
        <w:ind w:firstLine="709"/>
        <w:rPr>
          <w:rFonts w:ascii="Times New Roman" w:hAnsi="Times New Roman" w:cs="Times New Roman"/>
          <w:b/>
        </w:rPr>
      </w:pPr>
      <w:r w:rsidRPr="00C42DD8">
        <w:rPr>
          <w:rFonts w:ascii="Times New Roman" w:hAnsi="Times New Roman" w:cs="Times New Roman"/>
          <w:b/>
        </w:rPr>
        <w:t>Задачи Программы:</w:t>
      </w:r>
    </w:p>
    <w:p w:rsidR="00C42DD8" w:rsidRPr="00C42DD8" w:rsidRDefault="00C42DD8" w:rsidP="00C42DD8">
      <w:pPr>
        <w:pStyle w:val="afd"/>
        <w:rPr>
          <w:rFonts w:ascii="Times New Roman" w:hAnsi="Times New Roman"/>
        </w:rPr>
      </w:pPr>
      <w:r w:rsidRPr="00C42DD8">
        <w:rPr>
          <w:rFonts w:ascii="Times New Roman" w:hAnsi="Times New Roman"/>
        </w:rPr>
        <w:t>1. Развитие и сохранение культуры как основной составляющей единого культурного пространства на территории Златоруновского сельсовета.</w:t>
      </w:r>
    </w:p>
    <w:p w:rsidR="00C42DD8" w:rsidRPr="00C42DD8" w:rsidRDefault="00C42DD8" w:rsidP="00C42DD8">
      <w:pPr>
        <w:spacing w:after="0" w:line="240" w:lineRule="auto"/>
        <w:rPr>
          <w:rFonts w:ascii="Times New Roman" w:hAnsi="Times New Roman" w:cs="Times New Roman"/>
          <w:b/>
        </w:rPr>
      </w:pPr>
      <w:r w:rsidRPr="00C42DD8">
        <w:rPr>
          <w:rFonts w:ascii="Times New Roman" w:hAnsi="Times New Roman" w:cs="Times New Roman"/>
        </w:rPr>
        <w:t>2. Создание условий, обеспечивающих возможность населению муниципального образования систематически заниматься физической культурой и спортом.</w:t>
      </w:r>
    </w:p>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3. «Обеспечение условий реализации Программы».</w:t>
      </w:r>
    </w:p>
    <w:p w:rsidR="00C42DD8" w:rsidRPr="00C42DD8" w:rsidRDefault="00C42DD8" w:rsidP="00C42DD8">
      <w:pPr>
        <w:pStyle w:val="ConsPlusNonformat"/>
        <w:jc w:val="both"/>
        <w:rPr>
          <w:rFonts w:ascii="Times New Roman" w:hAnsi="Times New Roman" w:cs="Times New Roman"/>
          <w:sz w:val="22"/>
          <w:szCs w:val="22"/>
        </w:rPr>
      </w:pPr>
      <w:r w:rsidRPr="00C42DD8">
        <w:rPr>
          <w:rFonts w:ascii="Times New Roman" w:hAnsi="Times New Roman" w:cs="Times New Roman"/>
          <w:sz w:val="22"/>
          <w:szCs w:val="22"/>
        </w:rPr>
        <w:t xml:space="preserve">            Реализация программы будет осуществляться в соответствии со следующими основными приоритетами:</w:t>
      </w:r>
    </w:p>
    <w:p w:rsidR="00C42DD8" w:rsidRPr="00C42DD8" w:rsidRDefault="00C42DD8" w:rsidP="00C42DD8">
      <w:pPr>
        <w:pStyle w:val="ConsPlusNonformat"/>
        <w:jc w:val="both"/>
        <w:rPr>
          <w:rFonts w:ascii="Times New Roman" w:hAnsi="Times New Roman" w:cs="Times New Roman"/>
          <w:sz w:val="22"/>
          <w:szCs w:val="22"/>
        </w:rPr>
      </w:pPr>
      <w:r w:rsidRPr="00C42DD8">
        <w:rPr>
          <w:rFonts w:ascii="Times New Roman" w:hAnsi="Times New Roman" w:cs="Times New Roman"/>
          <w:sz w:val="22"/>
          <w:szCs w:val="22"/>
        </w:rPr>
        <w:tab/>
        <w:t>-обеспечение максимальной доступности культурных ценностей для населения, повышение качества и разнообразия культурных услуг;</w:t>
      </w:r>
    </w:p>
    <w:p w:rsidR="00C42DD8" w:rsidRPr="00C42DD8" w:rsidRDefault="00C42DD8" w:rsidP="00C42DD8">
      <w:pPr>
        <w:pStyle w:val="ConsPlusNonformat"/>
        <w:jc w:val="both"/>
        <w:rPr>
          <w:rFonts w:ascii="Times New Roman" w:hAnsi="Times New Roman" w:cs="Times New Roman"/>
          <w:sz w:val="22"/>
          <w:szCs w:val="22"/>
        </w:rPr>
      </w:pPr>
      <w:r w:rsidRPr="00C42DD8">
        <w:rPr>
          <w:rFonts w:ascii="Times New Roman" w:hAnsi="Times New Roman" w:cs="Times New Roman"/>
          <w:sz w:val="22"/>
          <w:szCs w:val="22"/>
        </w:rPr>
        <w:t xml:space="preserve"> </w:t>
      </w:r>
      <w:r w:rsidRPr="00C42DD8">
        <w:rPr>
          <w:rFonts w:ascii="Times New Roman" w:hAnsi="Times New Roman" w:cs="Times New Roman"/>
          <w:sz w:val="22"/>
          <w:szCs w:val="22"/>
        </w:rPr>
        <w:tab/>
        <w:t>-создание открытого культурного пространства поселения, создание благоприятных условий для творческой самореализации граждан, приобщения к культуре и искусству всех групп населения;</w:t>
      </w:r>
    </w:p>
    <w:p w:rsidR="00C42DD8" w:rsidRPr="00C42DD8" w:rsidRDefault="00C42DD8" w:rsidP="00C42DD8">
      <w:pPr>
        <w:pStyle w:val="ConsPlusNonformat"/>
        <w:jc w:val="both"/>
        <w:rPr>
          <w:rFonts w:ascii="Times New Roman" w:hAnsi="Times New Roman" w:cs="Times New Roman"/>
          <w:sz w:val="22"/>
          <w:szCs w:val="22"/>
        </w:rPr>
      </w:pPr>
      <w:r w:rsidRPr="00C42DD8">
        <w:rPr>
          <w:rFonts w:ascii="Times New Roman" w:hAnsi="Times New Roman" w:cs="Times New Roman"/>
          <w:sz w:val="22"/>
          <w:szCs w:val="22"/>
        </w:rPr>
        <w:t xml:space="preserve">            - формирование здорового образа жизни через развитие массовой физической культуры и спорта;</w:t>
      </w:r>
    </w:p>
    <w:p w:rsidR="00C42DD8" w:rsidRPr="00C42DD8" w:rsidRDefault="00C42DD8" w:rsidP="00C42DD8">
      <w:pPr>
        <w:pStyle w:val="afe"/>
        <w:spacing w:before="0" w:after="0" w:afterAutospacing="0"/>
        <w:ind w:firstLine="720"/>
        <w:jc w:val="center"/>
        <w:rPr>
          <w:b/>
          <w:sz w:val="22"/>
          <w:szCs w:val="22"/>
        </w:rPr>
      </w:pPr>
      <w:r w:rsidRPr="00C42DD8">
        <w:rPr>
          <w:b/>
          <w:sz w:val="22"/>
          <w:szCs w:val="22"/>
        </w:rPr>
        <w:t>4. Прогноз конечных результатов программы, характеризующих целевое состояние (изменение состояния) уровня и качества жизни населения, социально-экономическое развитие сферы культура Златоруновского сельсовета, экономики, степени реализации других общественно значимых интересов.</w:t>
      </w:r>
    </w:p>
    <w:p w:rsidR="00C42DD8" w:rsidRPr="00C42DD8" w:rsidRDefault="00C42DD8" w:rsidP="00C42DD8">
      <w:pPr>
        <w:pStyle w:val="af7"/>
        <w:spacing w:after="0"/>
        <w:rPr>
          <w:sz w:val="22"/>
          <w:szCs w:val="22"/>
        </w:rPr>
      </w:pPr>
      <w:r w:rsidRPr="00C42DD8">
        <w:rPr>
          <w:sz w:val="22"/>
          <w:szCs w:val="22"/>
        </w:rPr>
        <w:t>Своевременная и в полном объеме реализация программы позволит достичь</w:t>
      </w:r>
      <w:r w:rsidRPr="00C42DD8">
        <w:rPr>
          <w:sz w:val="22"/>
          <w:szCs w:val="22"/>
          <w:lang w:val="ru-RU"/>
        </w:rPr>
        <w:t xml:space="preserve"> следующих показателей</w:t>
      </w:r>
      <w:r w:rsidRPr="00C42DD8">
        <w:rPr>
          <w:sz w:val="22"/>
          <w:szCs w:val="22"/>
        </w:rPr>
        <w:t>:</w:t>
      </w:r>
    </w:p>
    <w:p w:rsidR="00C42DD8" w:rsidRPr="00C42DD8" w:rsidRDefault="00C42DD8" w:rsidP="00C42DD8">
      <w:pPr>
        <w:pStyle w:val="af7"/>
        <w:spacing w:after="0"/>
        <w:rPr>
          <w:sz w:val="22"/>
          <w:szCs w:val="22"/>
        </w:rPr>
      </w:pPr>
      <w:r w:rsidRPr="00C42DD8">
        <w:rPr>
          <w:sz w:val="22"/>
          <w:szCs w:val="22"/>
        </w:rPr>
        <w:lastRenderedPageBreak/>
        <w:t xml:space="preserve">-увеличить долю населения, пользующуюся услугами учреждений культуры, к общей численности населения муниципального образования до </w:t>
      </w:r>
      <w:r w:rsidRPr="00C42DD8">
        <w:rPr>
          <w:sz w:val="22"/>
          <w:szCs w:val="22"/>
          <w:lang w:val="ru-RU"/>
        </w:rPr>
        <w:t>0,4</w:t>
      </w:r>
      <w:r w:rsidRPr="00C42DD8">
        <w:rPr>
          <w:sz w:val="22"/>
          <w:szCs w:val="22"/>
        </w:rPr>
        <w:t>%;</w:t>
      </w:r>
    </w:p>
    <w:p w:rsidR="00C42DD8" w:rsidRPr="00C42DD8" w:rsidRDefault="00C42DD8" w:rsidP="00C42DD8">
      <w:pPr>
        <w:pStyle w:val="af7"/>
        <w:spacing w:after="0"/>
        <w:rPr>
          <w:sz w:val="22"/>
          <w:szCs w:val="22"/>
          <w:lang w:val="ru-RU"/>
        </w:rPr>
      </w:pPr>
      <w:r w:rsidRPr="00C42DD8">
        <w:rPr>
          <w:sz w:val="22"/>
          <w:szCs w:val="22"/>
        </w:rPr>
        <w:t xml:space="preserve">-увеличить долю граждан поселения, систематически занимающихся физической культурой и спортом, к общей численности населения муниципального образования до </w:t>
      </w:r>
      <w:r w:rsidRPr="00C42DD8">
        <w:rPr>
          <w:sz w:val="22"/>
          <w:szCs w:val="22"/>
          <w:lang w:val="ru-RU"/>
        </w:rPr>
        <w:t>13,0</w:t>
      </w:r>
      <w:r w:rsidRPr="00C42DD8">
        <w:rPr>
          <w:sz w:val="22"/>
          <w:szCs w:val="22"/>
        </w:rPr>
        <w:t>%</w:t>
      </w:r>
      <w:r w:rsidRPr="00C42DD8">
        <w:rPr>
          <w:sz w:val="22"/>
          <w:szCs w:val="22"/>
          <w:lang w:val="ru-RU"/>
        </w:rPr>
        <w:t>.</w:t>
      </w:r>
    </w:p>
    <w:p w:rsidR="00C42DD8" w:rsidRPr="00C42DD8" w:rsidRDefault="00C42DD8" w:rsidP="00C42DD8">
      <w:pPr>
        <w:pStyle w:val="af7"/>
        <w:spacing w:after="0"/>
        <w:rPr>
          <w:sz w:val="22"/>
          <w:szCs w:val="22"/>
        </w:rPr>
      </w:pPr>
      <w:r w:rsidRPr="00C42DD8">
        <w:rPr>
          <w:sz w:val="22"/>
          <w:szCs w:val="22"/>
        </w:rPr>
        <w:t xml:space="preserve">            Реализация программы будет способствовать:</w:t>
      </w:r>
    </w:p>
    <w:p w:rsidR="00C42DD8" w:rsidRPr="00C42DD8" w:rsidRDefault="00C42DD8" w:rsidP="00C42DD8">
      <w:pPr>
        <w:pStyle w:val="af7"/>
        <w:spacing w:after="0"/>
        <w:rPr>
          <w:sz w:val="22"/>
          <w:szCs w:val="22"/>
        </w:rPr>
      </w:pPr>
      <w:r w:rsidRPr="00C42DD8">
        <w:rPr>
          <w:sz w:val="22"/>
          <w:szCs w:val="22"/>
        </w:rPr>
        <w:t>- развитию и сохранению культуры как основной составляющей единого культурного пространства на территории Златоруновского сельсовета;</w:t>
      </w:r>
    </w:p>
    <w:p w:rsidR="00C42DD8" w:rsidRPr="00C42DD8" w:rsidRDefault="00C42DD8" w:rsidP="00C42DD8">
      <w:pPr>
        <w:pStyle w:val="af7"/>
        <w:spacing w:after="0"/>
        <w:rPr>
          <w:sz w:val="22"/>
          <w:szCs w:val="22"/>
        </w:rPr>
      </w:pPr>
      <w:r w:rsidRPr="00C42DD8">
        <w:rPr>
          <w:sz w:val="22"/>
          <w:szCs w:val="22"/>
        </w:rPr>
        <w:t>- созданию условий, обеспечивающих возможность населению муниципального образования систематически заниматься физической культурой и спортом;</w:t>
      </w:r>
    </w:p>
    <w:p w:rsidR="00C42DD8" w:rsidRPr="00C42DD8" w:rsidRDefault="00C42DD8" w:rsidP="00C42DD8">
      <w:pPr>
        <w:pStyle w:val="af7"/>
        <w:spacing w:after="0"/>
        <w:rPr>
          <w:sz w:val="22"/>
          <w:szCs w:val="22"/>
          <w:lang w:val="ru-RU"/>
        </w:rPr>
      </w:pPr>
      <w:r w:rsidRPr="00C42DD8">
        <w:rPr>
          <w:sz w:val="22"/>
          <w:szCs w:val="22"/>
        </w:rPr>
        <w:t>- созданию условий для развития потенциала молодежи и его реализации в интересах</w:t>
      </w:r>
      <w:r w:rsidRPr="00C42DD8">
        <w:rPr>
          <w:sz w:val="22"/>
          <w:szCs w:val="22"/>
          <w:lang w:val="ru-RU"/>
        </w:rPr>
        <w:t xml:space="preserve"> </w:t>
      </w:r>
      <w:r w:rsidRPr="00C42DD8">
        <w:rPr>
          <w:sz w:val="22"/>
          <w:szCs w:val="22"/>
        </w:rPr>
        <w:t>развития</w:t>
      </w:r>
      <w:r w:rsidRPr="00C42DD8">
        <w:rPr>
          <w:sz w:val="22"/>
          <w:szCs w:val="22"/>
          <w:lang w:val="ru-RU"/>
        </w:rPr>
        <w:t xml:space="preserve"> </w:t>
      </w:r>
      <w:r w:rsidRPr="00C42DD8">
        <w:rPr>
          <w:sz w:val="22"/>
          <w:szCs w:val="22"/>
        </w:rPr>
        <w:t>села</w:t>
      </w:r>
      <w:r w:rsidRPr="00C42DD8">
        <w:rPr>
          <w:sz w:val="22"/>
          <w:szCs w:val="22"/>
          <w:lang w:val="ru-RU"/>
        </w:rPr>
        <w:t>.</w:t>
      </w:r>
    </w:p>
    <w:p w:rsidR="00C42DD8" w:rsidRPr="00C42DD8" w:rsidRDefault="00C42DD8" w:rsidP="00C42DD8">
      <w:pPr>
        <w:pStyle w:val="14"/>
        <w:tabs>
          <w:tab w:val="left" w:pos="0"/>
        </w:tabs>
        <w:ind w:firstLine="709"/>
        <w:rPr>
          <w:rFonts w:ascii="Times New Roman" w:hAnsi="Times New Roman" w:cs="Times New Roman"/>
          <w:sz w:val="22"/>
          <w:szCs w:val="22"/>
        </w:rPr>
      </w:pPr>
      <w:r w:rsidRPr="00C42DD8">
        <w:rPr>
          <w:rFonts w:ascii="Times New Roman" w:hAnsi="Times New Roman" w:cs="Times New Roman"/>
          <w:sz w:val="22"/>
          <w:szCs w:val="22"/>
          <w:lang w:eastAsia="ru-RU"/>
        </w:rPr>
        <w:t xml:space="preserve">Перечень целевых показателей и показателей результативности Программы с расшифровкой плановых значений по годам ее реализации представлены в </w:t>
      </w:r>
      <w:r w:rsidRPr="00C42DD8">
        <w:rPr>
          <w:rFonts w:ascii="Times New Roman" w:hAnsi="Times New Roman" w:cs="Times New Roman"/>
          <w:sz w:val="22"/>
          <w:szCs w:val="22"/>
        </w:rPr>
        <w:t>приложении № 1 к Паспорту Программы</w:t>
      </w:r>
      <w:r w:rsidRPr="00C42DD8">
        <w:rPr>
          <w:rFonts w:ascii="Times New Roman" w:hAnsi="Times New Roman" w:cs="Times New Roman"/>
          <w:color w:val="000000"/>
          <w:sz w:val="22"/>
          <w:szCs w:val="22"/>
          <w:lang w:eastAsia="ru-RU"/>
        </w:rPr>
        <w:t>.</w:t>
      </w:r>
    </w:p>
    <w:p w:rsidR="00C42DD8" w:rsidRPr="00C42DD8" w:rsidRDefault="00C42DD8" w:rsidP="00C42DD8">
      <w:pPr>
        <w:pStyle w:val="afe"/>
        <w:spacing w:before="0" w:after="0" w:afterAutospacing="0"/>
        <w:ind w:firstLine="720"/>
        <w:jc w:val="center"/>
        <w:rPr>
          <w:b/>
          <w:sz w:val="22"/>
          <w:szCs w:val="22"/>
        </w:rPr>
      </w:pPr>
      <w:r w:rsidRPr="00C42DD8">
        <w:rPr>
          <w:b/>
          <w:sz w:val="22"/>
          <w:szCs w:val="22"/>
        </w:rPr>
        <w:t>5. Информация по подпрограммам, отдельным мероприятиям программы</w:t>
      </w:r>
    </w:p>
    <w:p w:rsidR="00C42DD8" w:rsidRPr="00C42DD8" w:rsidRDefault="00C42DD8" w:rsidP="00C42DD8">
      <w:pPr>
        <w:pStyle w:val="af7"/>
        <w:spacing w:after="0"/>
        <w:jc w:val="center"/>
        <w:rPr>
          <w:sz w:val="22"/>
          <w:szCs w:val="22"/>
        </w:rPr>
      </w:pPr>
      <w:r w:rsidRPr="00C42DD8">
        <w:rPr>
          <w:sz w:val="22"/>
          <w:szCs w:val="22"/>
        </w:rPr>
        <w:t xml:space="preserve">             Программа включает </w:t>
      </w:r>
      <w:r w:rsidRPr="00C42DD8">
        <w:rPr>
          <w:sz w:val="22"/>
          <w:szCs w:val="22"/>
          <w:lang w:val="ru-RU"/>
        </w:rPr>
        <w:t>2</w:t>
      </w:r>
      <w:r w:rsidRPr="00C42DD8">
        <w:rPr>
          <w:sz w:val="22"/>
          <w:szCs w:val="22"/>
        </w:rPr>
        <w:t xml:space="preserve"> подпрограммы, реализация мероприятий которых в комплексе призвана обеспечить достижение цели и решение программных задач:</w:t>
      </w:r>
    </w:p>
    <w:p w:rsidR="00C42DD8" w:rsidRPr="00C42DD8" w:rsidRDefault="00C42DD8" w:rsidP="00C42DD8">
      <w:pPr>
        <w:pStyle w:val="af7"/>
        <w:spacing w:after="0"/>
        <w:rPr>
          <w:sz w:val="22"/>
          <w:szCs w:val="22"/>
          <w:lang w:val="ru-RU"/>
        </w:rPr>
      </w:pPr>
      <w:r w:rsidRPr="00C42DD8">
        <w:rPr>
          <w:sz w:val="22"/>
          <w:szCs w:val="22"/>
        </w:rPr>
        <w:t>подпрограмма 1. «Развитие культуры села»,</w:t>
      </w:r>
    </w:p>
    <w:p w:rsidR="00C42DD8" w:rsidRPr="00C42DD8" w:rsidRDefault="00C42DD8" w:rsidP="00C42DD8">
      <w:pPr>
        <w:pStyle w:val="afd"/>
        <w:rPr>
          <w:rFonts w:ascii="Times New Roman" w:hAnsi="Times New Roman"/>
        </w:rPr>
      </w:pPr>
      <w:r w:rsidRPr="00C42DD8">
        <w:rPr>
          <w:rFonts w:ascii="Times New Roman" w:hAnsi="Times New Roman"/>
        </w:rPr>
        <w:t>подпрограмма  2.  «Развитие физической культуры и спорта».</w:t>
      </w:r>
    </w:p>
    <w:p w:rsidR="00C42DD8" w:rsidRPr="00C42DD8" w:rsidRDefault="00C42DD8" w:rsidP="00C42DD8">
      <w:pPr>
        <w:pStyle w:val="afd"/>
        <w:rPr>
          <w:rFonts w:ascii="Times New Roman" w:hAnsi="Times New Roman"/>
        </w:rPr>
      </w:pPr>
      <w:r w:rsidRPr="00C42DD8">
        <w:rPr>
          <w:rFonts w:ascii="Times New Roman" w:hAnsi="Times New Roman"/>
        </w:rPr>
        <w:t xml:space="preserve">           Реализация мероприятий подпрограмм позволит достичь следующих результатов:</w:t>
      </w:r>
    </w:p>
    <w:p w:rsidR="00C42DD8" w:rsidRPr="00C42DD8" w:rsidRDefault="00C42DD8" w:rsidP="00C42DD8">
      <w:pPr>
        <w:pStyle w:val="afd"/>
        <w:rPr>
          <w:rFonts w:ascii="Times New Roman" w:hAnsi="Times New Roman"/>
        </w:rPr>
      </w:pPr>
      <w:r w:rsidRPr="00C42DD8">
        <w:rPr>
          <w:rFonts w:ascii="Times New Roman" w:hAnsi="Times New Roman"/>
        </w:rPr>
        <w:t>по подпрограмме 1 «Развитие культуры села»:</w:t>
      </w:r>
    </w:p>
    <w:p w:rsidR="00C42DD8" w:rsidRPr="00C42DD8" w:rsidRDefault="00C42DD8" w:rsidP="00C42DD8">
      <w:pPr>
        <w:pStyle w:val="afd"/>
        <w:rPr>
          <w:rFonts w:ascii="Times New Roman" w:hAnsi="Times New Roman"/>
        </w:rPr>
      </w:pPr>
      <w:r w:rsidRPr="00C42DD8">
        <w:rPr>
          <w:rFonts w:ascii="Times New Roman" w:hAnsi="Times New Roman"/>
        </w:rPr>
        <w:t xml:space="preserve">- увеличить количество </w:t>
      </w:r>
      <w:proofErr w:type="spellStart"/>
      <w:r w:rsidRPr="00C42DD8">
        <w:rPr>
          <w:rFonts w:ascii="Times New Roman" w:hAnsi="Times New Roman"/>
        </w:rPr>
        <w:t>культурно-досуговых</w:t>
      </w:r>
      <w:proofErr w:type="spellEnd"/>
      <w:r w:rsidRPr="00C42DD8">
        <w:rPr>
          <w:rFonts w:ascii="Times New Roman" w:hAnsi="Times New Roman"/>
        </w:rPr>
        <w:t xml:space="preserve"> мероприятий</w:t>
      </w:r>
      <w:proofErr w:type="gramStart"/>
      <w:r w:rsidRPr="00C42DD8">
        <w:rPr>
          <w:rFonts w:ascii="Times New Roman" w:hAnsi="Times New Roman"/>
        </w:rPr>
        <w:t xml:space="preserve"> ;</w:t>
      </w:r>
      <w:proofErr w:type="gramEnd"/>
    </w:p>
    <w:p w:rsidR="00C42DD8" w:rsidRPr="00C42DD8" w:rsidRDefault="00C42DD8" w:rsidP="00C42DD8">
      <w:pPr>
        <w:pStyle w:val="afd"/>
        <w:rPr>
          <w:rFonts w:ascii="Times New Roman" w:hAnsi="Times New Roman"/>
        </w:rPr>
      </w:pPr>
      <w:r w:rsidRPr="00C42DD8">
        <w:rPr>
          <w:rFonts w:ascii="Times New Roman" w:hAnsi="Times New Roman"/>
        </w:rPr>
        <w:t xml:space="preserve">- увеличить количество участников </w:t>
      </w:r>
      <w:proofErr w:type="spellStart"/>
      <w:r w:rsidRPr="00C42DD8">
        <w:rPr>
          <w:rFonts w:ascii="Times New Roman" w:hAnsi="Times New Roman"/>
        </w:rPr>
        <w:t>культурно-досуговых</w:t>
      </w:r>
      <w:proofErr w:type="spellEnd"/>
      <w:r w:rsidRPr="00C42DD8">
        <w:rPr>
          <w:rFonts w:ascii="Times New Roman" w:hAnsi="Times New Roman"/>
        </w:rPr>
        <w:t xml:space="preserve"> мероприятий</w:t>
      </w:r>
      <w:proofErr w:type="gramStart"/>
      <w:r w:rsidRPr="00C42DD8">
        <w:rPr>
          <w:rFonts w:ascii="Times New Roman" w:hAnsi="Times New Roman"/>
        </w:rPr>
        <w:t xml:space="preserve"> ;</w:t>
      </w:r>
      <w:proofErr w:type="gramEnd"/>
    </w:p>
    <w:p w:rsidR="00C42DD8" w:rsidRPr="00C42DD8" w:rsidRDefault="00C42DD8" w:rsidP="00C42DD8">
      <w:pPr>
        <w:pStyle w:val="afd"/>
        <w:rPr>
          <w:rFonts w:ascii="Times New Roman" w:hAnsi="Times New Roman"/>
        </w:rPr>
      </w:pPr>
      <w:r w:rsidRPr="00C42DD8">
        <w:rPr>
          <w:rFonts w:ascii="Times New Roman" w:hAnsi="Times New Roman"/>
        </w:rPr>
        <w:t xml:space="preserve">- увеличить количество клубных формирований; </w:t>
      </w:r>
    </w:p>
    <w:p w:rsidR="00C42DD8" w:rsidRPr="00C42DD8" w:rsidRDefault="00C42DD8" w:rsidP="00C42DD8">
      <w:pPr>
        <w:pStyle w:val="afd"/>
        <w:rPr>
          <w:rFonts w:ascii="Times New Roman" w:hAnsi="Times New Roman"/>
        </w:rPr>
      </w:pPr>
      <w:r w:rsidRPr="00C42DD8">
        <w:rPr>
          <w:rFonts w:ascii="Times New Roman" w:hAnsi="Times New Roman"/>
        </w:rPr>
        <w:t xml:space="preserve">- создать благоприятные и комфортные условия для занятия физической культурой и спортом; </w:t>
      </w:r>
    </w:p>
    <w:p w:rsidR="00C42DD8" w:rsidRPr="00C42DD8" w:rsidRDefault="00C42DD8" w:rsidP="00C42DD8">
      <w:pPr>
        <w:pStyle w:val="afd"/>
        <w:rPr>
          <w:rFonts w:ascii="Times New Roman" w:hAnsi="Times New Roman"/>
        </w:rPr>
      </w:pPr>
      <w:r w:rsidRPr="00C42DD8">
        <w:rPr>
          <w:rFonts w:ascii="Times New Roman" w:hAnsi="Times New Roman"/>
        </w:rPr>
        <w:t xml:space="preserve">по подпрограмме 2 «Развитие физической культуры и спорта»: </w:t>
      </w:r>
    </w:p>
    <w:p w:rsidR="00C42DD8" w:rsidRPr="00C42DD8" w:rsidRDefault="00C42DD8" w:rsidP="00C42DD8">
      <w:pPr>
        <w:pStyle w:val="afd"/>
        <w:rPr>
          <w:rFonts w:ascii="Times New Roman" w:hAnsi="Times New Roman"/>
        </w:rPr>
      </w:pPr>
      <w:r w:rsidRPr="00C42DD8">
        <w:rPr>
          <w:rFonts w:ascii="Times New Roman" w:hAnsi="Times New Roman"/>
        </w:rPr>
        <w:t>-увеличить количество участников спортивных мероприятий;</w:t>
      </w:r>
    </w:p>
    <w:p w:rsidR="00C42DD8" w:rsidRPr="00C42DD8" w:rsidRDefault="00C42DD8" w:rsidP="00C42DD8">
      <w:pPr>
        <w:pStyle w:val="afd"/>
        <w:rPr>
          <w:rFonts w:ascii="Times New Roman" w:hAnsi="Times New Roman"/>
        </w:rPr>
      </w:pPr>
      <w:r w:rsidRPr="00C42DD8">
        <w:rPr>
          <w:rFonts w:ascii="Times New Roman" w:hAnsi="Times New Roman"/>
        </w:rPr>
        <w:t>-увеличить количество проведённых физкультурно-спортивных мероприятий.</w:t>
      </w:r>
    </w:p>
    <w:p w:rsidR="00C42DD8" w:rsidRPr="00C42DD8" w:rsidRDefault="00C42DD8" w:rsidP="00C42DD8">
      <w:pPr>
        <w:tabs>
          <w:tab w:val="left" w:pos="284"/>
        </w:tabs>
        <w:autoSpaceDE w:val="0"/>
        <w:autoSpaceDN w:val="0"/>
        <w:adjustRightInd w:val="0"/>
        <w:spacing w:after="0" w:line="240" w:lineRule="auto"/>
        <w:jc w:val="center"/>
        <w:rPr>
          <w:rFonts w:ascii="Times New Roman" w:hAnsi="Times New Roman" w:cs="Times New Roman"/>
          <w:b/>
        </w:rPr>
      </w:pPr>
      <w:r w:rsidRPr="00C42DD8">
        <w:rPr>
          <w:rFonts w:ascii="Times New Roman" w:hAnsi="Times New Roman" w:cs="Times New Roman"/>
          <w:b/>
        </w:rPr>
        <w:t xml:space="preserve">       6. Информация об основных мерах правового регулирования в сфере культуры и искусства Златоруновского сельсовета, направленных на достижение цели и (или) задач программы</w:t>
      </w:r>
    </w:p>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 xml:space="preserve">            Основные меры</w:t>
      </w:r>
      <w:r w:rsidRPr="00C42DD8">
        <w:rPr>
          <w:rFonts w:ascii="Times New Roman" w:hAnsi="Times New Roman" w:cs="Times New Roman"/>
          <w:b/>
        </w:rPr>
        <w:t xml:space="preserve"> </w:t>
      </w:r>
      <w:r w:rsidRPr="00C42DD8">
        <w:rPr>
          <w:rFonts w:ascii="Times New Roman" w:hAnsi="Times New Roman" w:cs="Times New Roman"/>
        </w:rPr>
        <w:t>правового регулирования в сфере культуры и искусства в рамках программы не предусматривается.</w:t>
      </w:r>
    </w:p>
    <w:p w:rsidR="00C42DD8" w:rsidRPr="00C42DD8" w:rsidRDefault="00C42DD8" w:rsidP="00C42DD8">
      <w:pPr>
        <w:pStyle w:val="afd"/>
        <w:jc w:val="center"/>
        <w:rPr>
          <w:rFonts w:ascii="Times New Roman" w:hAnsi="Times New Roman"/>
          <w:b/>
        </w:rPr>
      </w:pPr>
      <w:r w:rsidRPr="00C42DD8">
        <w:rPr>
          <w:rFonts w:ascii="Times New Roman" w:hAnsi="Times New Roman"/>
          <w:b/>
        </w:rPr>
        <w:t xml:space="preserve">             7. Перечень объектов недвижимого имущества муниципальной собственности Златоруновского сельсовета, подлежащих строительству, реконструкции, техническому перевооружению или приобретению</w:t>
      </w:r>
    </w:p>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b/>
        </w:rPr>
        <w:t xml:space="preserve">            </w:t>
      </w:r>
      <w:r w:rsidRPr="00C42DD8">
        <w:rPr>
          <w:rFonts w:ascii="Times New Roman" w:hAnsi="Times New Roman" w:cs="Times New Roman"/>
        </w:rPr>
        <w:t>Строительство, реконструкция, техническое перевооружение или приобретение объектов недвижимого имущества в рамках программы не предусматривается.</w:t>
      </w:r>
    </w:p>
    <w:p w:rsidR="00C42DD8" w:rsidRPr="00C42DD8" w:rsidRDefault="00C42DD8" w:rsidP="00C42DD8">
      <w:pPr>
        <w:spacing w:after="0" w:line="240" w:lineRule="auto"/>
        <w:jc w:val="center"/>
        <w:rPr>
          <w:rFonts w:ascii="Times New Roman" w:hAnsi="Times New Roman" w:cs="Times New Roman"/>
          <w:b/>
        </w:rPr>
      </w:pPr>
      <w:r w:rsidRPr="00C42DD8">
        <w:rPr>
          <w:rFonts w:ascii="Times New Roman" w:hAnsi="Times New Roman" w:cs="Times New Roman"/>
          <w:b/>
        </w:rPr>
        <w:t>8. Информация о ресурсном обеспечении программы</w:t>
      </w:r>
    </w:p>
    <w:p w:rsidR="00C42DD8" w:rsidRPr="00C42DD8" w:rsidRDefault="00C42DD8" w:rsidP="00C42DD8">
      <w:pPr>
        <w:snapToGrid w:val="0"/>
        <w:spacing w:after="0" w:line="240" w:lineRule="auto"/>
        <w:ind w:left="-108" w:firstLine="816"/>
        <w:rPr>
          <w:rFonts w:ascii="Times New Roman" w:hAnsi="Times New Roman" w:cs="Times New Roman"/>
        </w:rPr>
      </w:pPr>
      <w:r w:rsidRPr="00C42DD8">
        <w:rPr>
          <w:rFonts w:ascii="Times New Roman" w:hAnsi="Times New Roman" w:cs="Times New Roman"/>
        </w:rPr>
        <w:t>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представлено в приложении № 2 к Программе.</w:t>
      </w:r>
    </w:p>
    <w:p w:rsidR="00C42DD8" w:rsidRPr="00C42DD8" w:rsidRDefault="00C42DD8" w:rsidP="00C42DD8">
      <w:pPr>
        <w:snapToGrid w:val="0"/>
        <w:spacing w:after="0" w:line="240" w:lineRule="auto"/>
        <w:ind w:left="-108" w:firstLine="816"/>
        <w:rPr>
          <w:rFonts w:ascii="Times New Roman" w:hAnsi="Times New Roman" w:cs="Times New Roman"/>
        </w:rPr>
      </w:pPr>
    </w:p>
    <w:p w:rsidR="00C42DD8" w:rsidRPr="00C42DD8" w:rsidRDefault="00C42DD8" w:rsidP="00C42DD8">
      <w:pPr>
        <w:pStyle w:val="af7"/>
        <w:spacing w:after="0"/>
        <w:jc w:val="center"/>
        <w:rPr>
          <w:b/>
          <w:sz w:val="22"/>
          <w:szCs w:val="22"/>
        </w:rPr>
      </w:pPr>
      <w:r w:rsidRPr="00C42DD8">
        <w:rPr>
          <w:b/>
          <w:sz w:val="22"/>
          <w:szCs w:val="22"/>
          <w:lang w:val="ru-RU"/>
        </w:rPr>
        <w:t xml:space="preserve">              9</w:t>
      </w:r>
      <w:r w:rsidRPr="00C42DD8">
        <w:rPr>
          <w:b/>
          <w:sz w:val="22"/>
          <w:szCs w:val="22"/>
        </w:rPr>
        <w:t>. Информация о мероприятиях, направленных на реализацию научной, научно-технической и инновационной деятельности</w:t>
      </w:r>
    </w:p>
    <w:p w:rsidR="00C42DD8" w:rsidRPr="00C42DD8" w:rsidRDefault="00C42DD8" w:rsidP="00C42DD8">
      <w:pPr>
        <w:spacing w:after="0" w:line="240" w:lineRule="auto"/>
        <w:jc w:val="both"/>
        <w:rPr>
          <w:rFonts w:ascii="Times New Roman" w:hAnsi="Times New Roman" w:cs="Times New Roman"/>
        </w:rPr>
      </w:pPr>
      <w:r w:rsidRPr="00C42DD8">
        <w:rPr>
          <w:rFonts w:ascii="Times New Roman" w:hAnsi="Times New Roman" w:cs="Times New Roman"/>
          <w:lang/>
        </w:rPr>
        <w:t xml:space="preserve">       </w:t>
      </w:r>
      <w:r w:rsidRPr="00C42DD8">
        <w:rPr>
          <w:rFonts w:ascii="Times New Roman" w:hAnsi="Times New Roman" w:cs="Times New Roman"/>
        </w:rPr>
        <w:t>Мероприятия, направленные на реализацию научной, научно-технической и инновационной деятельности в рамках программы не предусматриваются.</w:t>
      </w:r>
    </w:p>
    <w:p w:rsidR="00C42DD8" w:rsidRPr="00C42DD8" w:rsidRDefault="00C42DD8" w:rsidP="00C42DD8">
      <w:pPr>
        <w:spacing w:after="0" w:line="240" w:lineRule="auto"/>
        <w:jc w:val="both"/>
        <w:rPr>
          <w:rFonts w:ascii="Times New Roman" w:hAnsi="Times New Roman" w:cs="Times New Roman"/>
        </w:rPr>
      </w:pPr>
    </w:p>
    <w:p w:rsidR="00C42DD8" w:rsidRPr="00C42DD8" w:rsidRDefault="00C42DD8" w:rsidP="00C42DD8">
      <w:pPr>
        <w:spacing w:after="0" w:line="240" w:lineRule="auto"/>
        <w:jc w:val="center"/>
        <w:rPr>
          <w:rFonts w:ascii="Times New Roman" w:hAnsi="Times New Roman" w:cs="Times New Roman"/>
          <w:b/>
        </w:rPr>
      </w:pPr>
      <w:r w:rsidRPr="00C42DD8">
        <w:rPr>
          <w:rFonts w:ascii="Times New Roman" w:hAnsi="Times New Roman" w:cs="Times New Roman"/>
          <w:b/>
        </w:rPr>
        <w:t>10. Информация о мероприятиях, реализуемых в рамках государственно-частного партнерства</w:t>
      </w:r>
    </w:p>
    <w:p w:rsidR="00C42DD8" w:rsidRPr="00C42DD8" w:rsidRDefault="00C42DD8" w:rsidP="00C42DD8">
      <w:pPr>
        <w:spacing w:after="0" w:line="240" w:lineRule="auto"/>
        <w:jc w:val="both"/>
        <w:rPr>
          <w:rFonts w:ascii="Times New Roman" w:hAnsi="Times New Roman" w:cs="Times New Roman"/>
        </w:rPr>
      </w:pPr>
      <w:r w:rsidRPr="00C42DD8">
        <w:rPr>
          <w:rFonts w:ascii="Times New Roman" w:hAnsi="Times New Roman" w:cs="Times New Roman"/>
          <w:b/>
        </w:rPr>
        <w:t xml:space="preserve">        </w:t>
      </w:r>
      <w:proofErr w:type="gramStart"/>
      <w:r w:rsidRPr="00C42DD8">
        <w:rPr>
          <w:rFonts w:ascii="Times New Roman" w:hAnsi="Times New Roman" w:cs="Times New Roman"/>
        </w:rPr>
        <w:t>Мероприятия, реализуемые в рамках государственно-частного партнерства в рамках программы не предусматриваются</w:t>
      </w:r>
      <w:proofErr w:type="gramEnd"/>
      <w:r w:rsidRPr="00C42DD8">
        <w:rPr>
          <w:rFonts w:ascii="Times New Roman" w:hAnsi="Times New Roman" w:cs="Times New Roman"/>
        </w:rPr>
        <w:t>.</w:t>
      </w:r>
    </w:p>
    <w:p w:rsidR="00C42DD8" w:rsidRPr="00C42DD8" w:rsidRDefault="00C42DD8" w:rsidP="00C42DD8">
      <w:pPr>
        <w:spacing w:after="0" w:line="240" w:lineRule="auto"/>
        <w:jc w:val="both"/>
        <w:rPr>
          <w:rFonts w:ascii="Times New Roman" w:hAnsi="Times New Roman" w:cs="Times New Roman"/>
        </w:rPr>
      </w:pPr>
    </w:p>
    <w:p w:rsidR="00C42DD8" w:rsidRPr="00C42DD8" w:rsidRDefault="00C42DD8" w:rsidP="00C42DD8">
      <w:pPr>
        <w:spacing w:after="0" w:line="240" w:lineRule="auto"/>
        <w:jc w:val="center"/>
        <w:rPr>
          <w:rFonts w:ascii="Times New Roman" w:hAnsi="Times New Roman" w:cs="Times New Roman"/>
          <w:b/>
        </w:rPr>
      </w:pPr>
      <w:r w:rsidRPr="00C42DD8">
        <w:rPr>
          <w:rFonts w:ascii="Times New Roman" w:hAnsi="Times New Roman" w:cs="Times New Roman"/>
        </w:rPr>
        <w:t xml:space="preserve">         </w:t>
      </w:r>
      <w:r w:rsidRPr="00C42DD8">
        <w:rPr>
          <w:rFonts w:ascii="Times New Roman" w:hAnsi="Times New Roman" w:cs="Times New Roman"/>
          <w:b/>
        </w:rPr>
        <w:t>11. Информация о мероприятиях, реализуемых за счет средств внебюджетных фондов</w:t>
      </w:r>
    </w:p>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b/>
        </w:rPr>
        <w:t xml:space="preserve">         </w:t>
      </w:r>
      <w:proofErr w:type="gramStart"/>
      <w:r w:rsidRPr="00C42DD8">
        <w:rPr>
          <w:rFonts w:ascii="Times New Roman" w:hAnsi="Times New Roman" w:cs="Times New Roman"/>
        </w:rPr>
        <w:t>Мероприятия, реализуемые за счет средств внебюджетных фондов в рамках программы не предусматриваются</w:t>
      </w:r>
      <w:proofErr w:type="gramEnd"/>
      <w:r w:rsidRPr="00C42DD8">
        <w:rPr>
          <w:rFonts w:ascii="Times New Roman" w:hAnsi="Times New Roman" w:cs="Times New Roman"/>
        </w:rPr>
        <w:t>.</w:t>
      </w:r>
    </w:p>
    <w:p w:rsidR="00C42DD8" w:rsidRPr="00C42DD8" w:rsidRDefault="00C42DD8" w:rsidP="00C42DD8">
      <w:pPr>
        <w:spacing w:after="0" w:line="240" w:lineRule="auto"/>
        <w:rPr>
          <w:rFonts w:ascii="Times New Roman" w:hAnsi="Times New Roman" w:cs="Times New Roman"/>
        </w:rPr>
      </w:pPr>
    </w:p>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lastRenderedPageBreak/>
        <w:t xml:space="preserve">      </w:t>
      </w:r>
      <w:r w:rsidRPr="00C42DD8">
        <w:rPr>
          <w:rFonts w:ascii="Times New Roman" w:hAnsi="Times New Roman" w:cs="Times New Roman"/>
          <w:b/>
        </w:rPr>
        <w:t>12. Информация о реализации в сфере культуры и искусства Златоруновского сельсовета инвестиционных проектов</w:t>
      </w:r>
    </w:p>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 xml:space="preserve">          В 2023 -2025 годы планируется ремонт Златоруновского СДК, косметический ремонт </w:t>
      </w:r>
      <w:proofErr w:type="spellStart"/>
      <w:r w:rsidRPr="00C42DD8">
        <w:rPr>
          <w:rFonts w:ascii="Times New Roman" w:hAnsi="Times New Roman" w:cs="Times New Roman"/>
        </w:rPr>
        <w:t>Солбатского</w:t>
      </w:r>
      <w:proofErr w:type="spellEnd"/>
      <w:r w:rsidRPr="00C42DD8">
        <w:rPr>
          <w:rFonts w:ascii="Times New Roman" w:hAnsi="Times New Roman" w:cs="Times New Roman"/>
        </w:rPr>
        <w:t xml:space="preserve"> СК.</w:t>
      </w:r>
    </w:p>
    <w:p w:rsidR="00C42DD8" w:rsidRPr="00C42DD8" w:rsidRDefault="00C42DD8" w:rsidP="00C42DD8">
      <w:pPr>
        <w:spacing w:after="0" w:line="240" w:lineRule="auto"/>
        <w:rPr>
          <w:rFonts w:ascii="Times New Roman" w:hAnsi="Times New Roman" w:cs="Times New Roman"/>
        </w:rPr>
      </w:pPr>
    </w:p>
    <w:p w:rsidR="00C42DD8" w:rsidRPr="00C42DD8" w:rsidRDefault="00C42DD8" w:rsidP="00C42DD8">
      <w:pPr>
        <w:spacing w:after="0" w:line="240" w:lineRule="auto"/>
        <w:rPr>
          <w:rFonts w:ascii="Times New Roman" w:hAnsi="Times New Roman" w:cs="Times New Roman"/>
          <w:b/>
        </w:rPr>
      </w:pPr>
      <w:r w:rsidRPr="00C42DD8">
        <w:rPr>
          <w:rFonts w:ascii="Times New Roman" w:hAnsi="Times New Roman" w:cs="Times New Roman"/>
        </w:rPr>
        <w:t xml:space="preserve">             </w:t>
      </w:r>
      <w:r w:rsidRPr="00C42DD8">
        <w:rPr>
          <w:rFonts w:ascii="Times New Roman" w:hAnsi="Times New Roman" w:cs="Times New Roman"/>
          <w:b/>
        </w:rPr>
        <w:t>13. Информация о мероприятиях, направленных на развитие сельских территорий</w:t>
      </w:r>
    </w:p>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 xml:space="preserve">          Мероприятия, направленные на развитие сельских территорий в рамках программы  ограждение Златоруновского СДК, </w:t>
      </w:r>
      <w:proofErr w:type="spellStart"/>
      <w:r w:rsidRPr="00C42DD8">
        <w:rPr>
          <w:rFonts w:ascii="Times New Roman" w:hAnsi="Times New Roman" w:cs="Times New Roman"/>
        </w:rPr>
        <w:t>Суходолинского</w:t>
      </w:r>
      <w:proofErr w:type="spellEnd"/>
      <w:r w:rsidRPr="00C42DD8">
        <w:rPr>
          <w:rFonts w:ascii="Times New Roman" w:hAnsi="Times New Roman" w:cs="Times New Roman"/>
        </w:rPr>
        <w:t xml:space="preserve"> СК и </w:t>
      </w:r>
      <w:proofErr w:type="spellStart"/>
      <w:r w:rsidRPr="00C42DD8">
        <w:rPr>
          <w:rFonts w:ascii="Times New Roman" w:hAnsi="Times New Roman" w:cs="Times New Roman"/>
        </w:rPr>
        <w:t>Солбатского</w:t>
      </w:r>
      <w:proofErr w:type="spellEnd"/>
      <w:r w:rsidRPr="00C42DD8">
        <w:rPr>
          <w:rFonts w:ascii="Times New Roman" w:hAnsi="Times New Roman" w:cs="Times New Roman"/>
        </w:rPr>
        <w:t xml:space="preserve"> СК.</w:t>
      </w:r>
    </w:p>
    <w:p w:rsidR="00C42DD8" w:rsidRPr="00C42DD8" w:rsidRDefault="00C42DD8" w:rsidP="00C42DD8">
      <w:pPr>
        <w:spacing w:after="0" w:line="240" w:lineRule="auto"/>
        <w:rPr>
          <w:rFonts w:ascii="Times New Roman" w:hAnsi="Times New Roman" w:cs="Times New Roman"/>
        </w:rPr>
      </w:pPr>
    </w:p>
    <w:p w:rsidR="00C42DD8" w:rsidRPr="00C42DD8" w:rsidRDefault="00C42DD8" w:rsidP="00C42DD8">
      <w:pPr>
        <w:spacing w:after="0" w:line="240" w:lineRule="auto"/>
        <w:jc w:val="center"/>
        <w:rPr>
          <w:rFonts w:ascii="Times New Roman" w:hAnsi="Times New Roman" w:cs="Times New Roman"/>
          <w:b/>
        </w:rPr>
      </w:pPr>
      <w:r w:rsidRPr="00C42DD8">
        <w:rPr>
          <w:rFonts w:ascii="Times New Roman" w:hAnsi="Times New Roman" w:cs="Times New Roman"/>
        </w:rPr>
        <w:t xml:space="preserve">  </w:t>
      </w:r>
      <w:r w:rsidRPr="00C42DD8">
        <w:rPr>
          <w:rFonts w:ascii="Times New Roman" w:hAnsi="Times New Roman" w:cs="Times New Roman"/>
          <w:b/>
        </w:rPr>
        <w:t>14. Информация о бюджетных ассигнованиях на оплату муниципальных контрактов, на выполнение работ, оказание услуг для  обеспечения нужд Златоруновского сельсовета,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Златоруновского сельсовета</w:t>
      </w:r>
    </w:p>
    <w:p w:rsidR="00C42DD8" w:rsidRPr="00C42DD8" w:rsidRDefault="00C42DD8" w:rsidP="00C42DD8">
      <w:pPr>
        <w:spacing w:after="0" w:line="240" w:lineRule="auto"/>
        <w:rPr>
          <w:rFonts w:ascii="Times New Roman" w:hAnsi="Times New Roman" w:cs="Times New Roman"/>
          <w:b/>
        </w:rPr>
      </w:pPr>
    </w:p>
    <w:p w:rsidR="00C42DD8" w:rsidRPr="00C42DD8" w:rsidRDefault="00C42DD8" w:rsidP="00C42DD8">
      <w:pPr>
        <w:spacing w:after="0" w:line="240" w:lineRule="auto"/>
        <w:ind w:firstLine="709"/>
        <w:rPr>
          <w:rFonts w:ascii="Times New Roman" w:hAnsi="Times New Roman" w:cs="Times New Roman"/>
        </w:rPr>
      </w:pPr>
      <w:r w:rsidRPr="00C42DD8">
        <w:rPr>
          <w:rFonts w:ascii="Times New Roman" w:hAnsi="Times New Roman" w:cs="Times New Roman"/>
        </w:rPr>
        <w:t>Бюджетные ассигнования на оплату муниципальных контрактов, на выполнение работ, оказание услуг для обеспечения нужд Златоруновского сельсовета, длительность производственного цикла выполнения, оказания которых превышает, срок действия утвержденных лимитов бюджетных обязательств в рамках программы не предусматриваются.</w:t>
      </w:r>
    </w:p>
    <w:p w:rsidR="00C42DD8" w:rsidRPr="00C42DD8" w:rsidRDefault="00C42DD8" w:rsidP="00C42DD8">
      <w:pPr>
        <w:pStyle w:val="af7"/>
        <w:spacing w:after="0"/>
        <w:rPr>
          <w:sz w:val="22"/>
          <w:szCs w:val="22"/>
          <w:lang w:val="ru-RU"/>
        </w:rPr>
        <w:sectPr w:rsidR="00C42DD8" w:rsidRPr="00C42DD8" w:rsidSect="006D3A19">
          <w:pgSz w:w="11906" w:h="16838"/>
          <w:pgMar w:top="426" w:right="907" w:bottom="539" w:left="1701" w:header="709" w:footer="709" w:gutter="0"/>
          <w:cols w:space="708"/>
          <w:docGrid w:linePitch="360"/>
        </w:sectPr>
      </w:pPr>
    </w:p>
    <w:p w:rsidR="00C42DD8" w:rsidRPr="00C42DD8" w:rsidRDefault="00C42DD8" w:rsidP="00C42DD8">
      <w:pPr>
        <w:pStyle w:val="afd"/>
        <w:rPr>
          <w:rFonts w:ascii="Times New Roman" w:hAnsi="Times New Roman"/>
        </w:rPr>
      </w:pPr>
    </w:p>
    <w:tbl>
      <w:tblPr>
        <w:tblW w:w="16977" w:type="dxa"/>
        <w:tblLook w:val="04A0"/>
      </w:tblPr>
      <w:tblGrid>
        <w:gridCol w:w="9606"/>
        <w:gridCol w:w="7371"/>
      </w:tblGrid>
      <w:tr w:rsidR="00C42DD8" w:rsidRPr="00C42DD8" w:rsidTr="00E97AF7">
        <w:tc>
          <w:tcPr>
            <w:tcW w:w="9606" w:type="dxa"/>
            <w:shd w:val="clear" w:color="auto" w:fill="auto"/>
          </w:tcPr>
          <w:p w:rsidR="00C42DD8" w:rsidRPr="00C42DD8" w:rsidRDefault="00C42DD8" w:rsidP="00C42DD8">
            <w:pPr>
              <w:pStyle w:val="afd"/>
              <w:jc w:val="right"/>
              <w:rPr>
                <w:rFonts w:ascii="Times New Roman" w:hAnsi="Times New Roman"/>
              </w:rPr>
            </w:pPr>
          </w:p>
        </w:tc>
        <w:tc>
          <w:tcPr>
            <w:tcW w:w="7371" w:type="dxa"/>
            <w:shd w:val="clear" w:color="auto" w:fill="auto"/>
          </w:tcPr>
          <w:p w:rsidR="00C42DD8" w:rsidRPr="00C42DD8" w:rsidRDefault="00C42DD8" w:rsidP="00C42DD8">
            <w:pPr>
              <w:pStyle w:val="afd"/>
              <w:rPr>
                <w:rFonts w:ascii="Times New Roman" w:hAnsi="Times New Roman"/>
              </w:rPr>
            </w:pPr>
            <w:r w:rsidRPr="00C42DD8">
              <w:rPr>
                <w:rFonts w:ascii="Times New Roman" w:hAnsi="Times New Roman"/>
              </w:rPr>
              <w:t>Приложение № 1 к паспорту муниципальной программы</w:t>
            </w:r>
          </w:p>
          <w:p w:rsidR="00C42DD8" w:rsidRPr="00C42DD8" w:rsidRDefault="00C42DD8" w:rsidP="00C42DD8">
            <w:pPr>
              <w:pStyle w:val="ConsPlusNonformat"/>
              <w:rPr>
                <w:rFonts w:ascii="Times New Roman" w:hAnsi="Times New Roman" w:cs="Times New Roman"/>
                <w:sz w:val="22"/>
                <w:szCs w:val="22"/>
              </w:rPr>
            </w:pPr>
            <w:r w:rsidRPr="00C42DD8">
              <w:rPr>
                <w:rFonts w:ascii="Times New Roman" w:hAnsi="Times New Roman" w:cs="Times New Roman"/>
                <w:sz w:val="22"/>
                <w:szCs w:val="22"/>
              </w:rPr>
              <w:t xml:space="preserve">«Развитие культуры, спорта и молодёжной политики </w:t>
            </w:r>
            <w:proofErr w:type="gramStart"/>
            <w:r w:rsidRPr="00C42DD8">
              <w:rPr>
                <w:rFonts w:ascii="Times New Roman" w:hAnsi="Times New Roman" w:cs="Times New Roman"/>
                <w:sz w:val="22"/>
                <w:szCs w:val="22"/>
              </w:rPr>
              <w:t>на</w:t>
            </w:r>
            <w:proofErr w:type="gramEnd"/>
          </w:p>
          <w:p w:rsidR="00C42DD8" w:rsidRPr="00C42DD8" w:rsidRDefault="00C42DD8" w:rsidP="00C42DD8">
            <w:pPr>
              <w:pStyle w:val="ConsPlusNonformat"/>
              <w:rPr>
                <w:rFonts w:ascii="Times New Roman" w:hAnsi="Times New Roman" w:cs="Times New Roman"/>
                <w:sz w:val="22"/>
                <w:szCs w:val="22"/>
              </w:rPr>
            </w:pPr>
            <w:r w:rsidRPr="00C42DD8">
              <w:rPr>
                <w:rFonts w:ascii="Times New Roman" w:hAnsi="Times New Roman" w:cs="Times New Roman"/>
                <w:sz w:val="22"/>
                <w:szCs w:val="22"/>
              </w:rPr>
              <w:t>территории муниципального образования</w:t>
            </w:r>
          </w:p>
          <w:p w:rsidR="00C42DD8" w:rsidRPr="00C42DD8" w:rsidRDefault="00C42DD8" w:rsidP="00C42DD8">
            <w:pPr>
              <w:pStyle w:val="ConsPlusNonformat"/>
              <w:rPr>
                <w:rFonts w:ascii="Times New Roman" w:hAnsi="Times New Roman" w:cs="Times New Roman"/>
                <w:sz w:val="22"/>
                <w:szCs w:val="22"/>
              </w:rPr>
            </w:pPr>
            <w:r w:rsidRPr="00C42DD8">
              <w:rPr>
                <w:rFonts w:ascii="Times New Roman" w:hAnsi="Times New Roman" w:cs="Times New Roman"/>
                <w:sz w:val="22"/>
                <w:szCs w:val="22"/>
              </w:rPr>
              <w:t xml:space="preserve">Златоруновский сельсовет» </w:t>
            </w:r>
          </w:p>
          <w:p w:rsidR="00C42DD8" w:rsidRPr="00C42DD8" w:rsidRDefault="00C42DD8" w:rsidP="00C42DD8">
            <w:pPr>
              <w:pStyle w:val="afd"/>
              <w:jc w:val="right"/>
              <w:rPr>
                <w:rFonts w:ascii="Times New Roman" w:hAnsi="Times New Roman"/>
              </w:rPr>
            </w:pPr>
          </w:p>
        </w:tc>
      </w:tr>
    </w:tbl>
    <w:p w:rsidR="00C42DD8" w:rsidRPr="00C42DD8" w:rsidRDefault="00C42DD8" w:rsidP="00C42DD8">
      <w:pPr>
        <w:autoSpaceDE w:val="0"/>
        <w:autoSpaceDN w:val="0"/>
        <w:adjustRightInd w:val="0"/>
        <w:spacing w:after="0" w:line="240" w:lineRule="auto"/>
        <w:jc w:val="center"/>
        <w:rPr>
          <w:rFonts w:ascii="Times New Roman" w:hAnsi="Times New Roman" w:cs="Times New Roman"/>
        </w:rPr>
      </w:pPr>
    </w:p>
    <w:p w:rsidR="00C42DD8" w:rsidRPr="00C42DD8" w:rsidRDefault="00C42DD8" w:rsidP="00C42DD8">
      <w:pPr>
        <w:autoSpaceDE w:val="0"/>
        <w:autoSpaceDN w:val="0"/>
        <w:adjustRightInd w:val="0"/>
        <w:spacing w:after="0" w:line="240" w:lineRule="auto"/>
        <w:jc w:val="center"/>
        <w:rPr>
          <w:rFonts w:ascii="Times New Roman" w:hAnsi="Times New Roman" w:cs="Times New Roman"/>
        </w:rPr>
      </w:pPr>
      <w:r w:rsidRPr="00C42DD8">
        <w:rPr>
          <w:rFonts w:ascii="Times New Roman" w:hAnsi="Times New Roman" w:cs="Times New Roman"/>
        </w:rPr>
        <w:t xml:space="preserve">Перечень целевых показателей и показателей результативности программы с расшифровкой плановых </w:t>
      </w:r>
    </w:p>
    <w:p w:rsidR="00C42DD8" w:rsidRPr="00C42DD8" w:rsidRDefault="00C42DD8" w:rsidP="00C42DD8">
      <w:pPr>
        <w:autoSpaceDE w:val="0"/>
        <w:autoSpaceDN w:val="0"/>
        <w:adjustRightInd w:val="0"/>
        <w:spacing w:after="0" w:line="240" w:lineRule="auto"/>
        <w:jc w:val="center"/>
        <w:rPr>
          <w:rFonts w:ascii="Times New Roman" w:hAnsi="Times New Roman" w:cs="Times New Roman"/>
        </w:rPr>
      </w:pPr>
      <w:r w:rsidRPr="00C42DD8">
        <w:rPr>
          <w:rFonts w:ascii="Times New Roman" w:hAnsi="Times New Roman" w:cs="Times New Roman"/>
        </w:rPr>
        <w:t>значений по годам ее реализации</w:t>
      </w:r>
    </w:p>
    <w:p w:rsidR="00C42DD8" w:rsidRPr="00C42DD8" w:rsidRDefault="00C42DD8" w:rsidP="00C42DD8">
      <w:pPr>
        <w:autoSpaceDE w:val="0"/>
        <w:autoSpaceDN w:val="0"/>
        <w:adjustRightInd w:val="0"/>
        <w:spacing w:after="0" w:line="240" w:lineRule="auto"/>
        <w:rPr>
          <w:rFonts w:ascii="Times New Roman" w:hAnsi="Times New Roman" w:cs="Times New Roman"/>
        </w:rPr>
      </w:pPr>
    </w:p>
    <w:tbl>
      <w:tblPr>
        <w:tblW w:w="15735" w:type="dxa"/>
        <w:tblInd w:w="70" w:type="dxa"/>
        <w:tblLayout w:type="fixed"/>
        <w:tblCellMar>
          <w:left w:w="70" w:type="dxa"/>
          <w:right w:w="70" w:type="dxa"/>
        </w:tblCellMar>
        <w:tblLook w:val="0000"/>
      </w:tblPr>
      <w:tblGrid>
        <w:gridCol w:w="426"/>
        <w:gridCol w:w="6945"/>
        <w:gridCol w:w="1276"/>
        <w:gridCol w:w="1134"/>
        <w:gridCol w:w="1276"/>
        <w:gridCol w:w="1417"/>
        <w:gridCol w:w="1701"/>
        <w:gridCol w:w="1560"/>
      </w:tblGrid>
      <w:tr w:rsidR="00C42DD8" w:rsidRPr="00C42DD8" w:rsidTr="00E97AF7">
        <w:trPr>
          <w:cantSplit/>
          <w:trHeight w:val="217"/>
        </w:trPr>
        <w:tc>
          <w:tcPr>
            <w:tcW w:w="426" w:type="dxa"/>
            <w:vMerge w:val="restart"/>
            <w:tcBorders>
              <w:top w:val="single" w:sz="6" w:space="0" w:color="auto"/>
              <w:left w:val="single" w:sz="6" w:space="0" w:color="auto"/>
              <w:right w:val="single" w:sz="6" w:space="0" w:color="auto"/>
            </w:tcBorders>
            <w:vAlign w:val="center"/>
          </w:tcPr>
          <w:p w:rsidR="00C42DD8" w:rsidRPr="00C42DD8" w:rsidRDefault="00C42DD8" w:rsidP="00C42DD8">
            <w:pPr>
              <w:autoSpaceDE w:val="0"/>
              <w:autoSpaceDN w:val="0"/>
              <w:adjustRightInd w:val="0"/>
              <w:spacing w:after="0" w:line="240" w:lineRule="auto"/>
              <w:jc w:val="center"/>
              <w:rPr>
                <w:rFonts w:ascii="Times New Roman" w:hAnsi="Times New Roman" w:cs="Times New Roman"/>
              </w:rPr>
            </w:pPr>
            <w:r w:rsidRPr="00C42DD8">
              <w:rPr>
                <w:rFonts w:ascii="Times New Roman" w:hAnsi="Times New Roman" w:cs="Times New Roman"/>
              </w:rPr>
              <w:t xml:space="preserve">№  </w:t>
            </w:r>
            <w:r w:rsidRPr="00C42DD8">
              <w:rPr>
                <w:rFonts w:ascii="Times New Roman" w:hAnsi="Times New Roman" w:cs="Times New Roman"/>
              </w:rPr>
              <w:br/>
            </w:r>
            <w:proofErr w:type="spellStart"/>
            <w:proofErr w:type="gramStart"/>
            <w:r w:rsidRPr="00C42DD8">
              <w:rPr>
                <w:rFonts w:ascii="Times New Roman" w:hAnsi="Times New Roman" w:cs="Times New Roman"/>
              </w:rPr>
              <w:t>п</w:t>
            </w:r>
            <w:proofErr w:type="spellEnd"/>
            <w:proofErr w:type="gramEnd"/>
            <w:r w:rsidRPr="00C42DD8">
              <w:rPr>
                <w:rFonts w:ascii="Times New Roman" w:hAnsi="Times New Roman" w:cs="Times New Roman"/>
              </w:rPr>
              <w:t>/</w:t>
            </w:r>
            <w:proofErr w:type="spellStart"/>
            <w:r w:rsidRPr="00C42DD8">
              <w:rPr>
                <w:rFonts w:ascii="Times New Roman" w:hAnsi="Times New Roman" w:cs="Times New Roman"/>
              </w:rPr>
              <w:t>п</w:t>
            </w:r>
            <w:proofErr w:type="spellEnd"/>
          </w:p>
        </w:tc>
        <w:tc>
          <w:tcPr>
            <w:tcW w:w="6945" w:type="dxa"/>
            <w:vMerge w:val="restart"/>
            <w:tcBorders>
              <w:top w:val="single" w:sz="6" w:space="0" w:color="auto"/>
              <w:left w:val="single" w:sz="6" w:space="0" w:color="auto"/>
              <w:right w:val="single" w:sz="6" w:space="0" w:color="auto"/>
            </w:tcBorders>
            <w:vAlign w:val="center"/>
          </w:tcPr>
          <w:p w:rsidR="00C42DD8" w:rsidRPr="00C42DD8" w:rsidRDefault="00C42DD8" w:rsidP="00C42DD8">
            <w:pPr>
              <w:autoSpaceDE w:val="0"/>
              <w:autoSpaceDN w:val="0"/>
              <w:adjustRightInd w:val="0"/>
              <w:spacing w:after="0" w:line="240" w:lineRule="auto"/>
              <w:jc w:val="center"/>
              <w:rPr>
                <w:rFonts w:ascii="Times New Roman" w:hAnsi="Times New Roman" w:cs="Times New Roman"/>
              </w:rPr>
            </w:pPr>
            <w:r w:rsidRPr="00C42DD8">
              <w:rPr>
                <w:rFonts w:ascii="Times New Roman" w:hAnsi="Times New Roman" w:cs="Times New Roman"/>
              </w:rPr>
              <w:t xml:space="preserve">Цели,    </w:t>
            </w:r>
            <w:r w:rsidRPr="00C42DD8">
              <w:rPr>
                <w:rFonts w:ascii="Times New Roman" w:hAnsi="Times New Roman" w:cs="Times New Roman"/>
              </w:rPr>
              <w:br/>
              <w:t xml:space="preserve">целевые показатели   </w:t>
            </w:r>
            <w:r w:rsidRPr="00C42DD8">
              <w:rPr>
                <w:rFonts w:ascii="Times New Roman" w:hAnsi="Times New Roman" w:cs="Times New Roman"/>
              </w:rPr>
              <w:br/>
            </w:r>
          </w:p>
        </w:tc>
        <w:tc>
          <w:tcPr>
            <w:tcW w:w="1276" w:type="dxa"/>
            <w:vMerge w:val="restart"/>
            <w:tcBorders>
              <w:top w:val="single" w:sz="6" w:space="0" w:color="auto"/>
              <w:left w:val="single" w:sz="6" w:space="0" w:color="auto"/>
              <w:right w:val="single" w:sz="6" w:space="0" w:color="auto"/>
            </w:tcBorders>
            <w:vAlign w:val="center"/>
          </w:tcPr>
          <w:p w:rsidR="00C42DD8" w:rsidRPr="00C42DD8" w:rsidRDefault="00C42DD8" w:rsidP="00C42DD8">
            <w:pPr>
              <w:autoSpaceDE w:val="0"/>
              <w:autoSpaceDN w:val="0"/>
              <w:adjustRightInd w:val="0"/>
              <w:spacing w:after="0" w:line="240" w:lineRule="auto"/>
              <w:jc w:val="center"/>
              <w:rPr>
                <w:rFonts w:ascii="Times New Roman" w:hAnsi="Times New Roman" w:cs="Times New Roman"/>
              </w:rPr>
            </w:pPr>
            <w:r w:rsidRPr="00C42DD8">
              <w:rPr>
                <w:rFonts w:ascii="Times New Roman" w:hAnsi="Times New Roman" w:cs="Times New Roman"/>
              </w:rPr>
              <w:t>Единица</w:t>
            </w:r>
            <w:r w:rsidRPr="00C42DD8">
              <w:rPr>
                <w:rFonts w:ascii="Times New Roman" w:hAnsi="Times New Roman" w:cs="Times New Roman"/>
              </w:rPr>
              <w:br/>
              <w:t>измерения</w:t>
            </w:r>
          </w:p>
        </w:tc>
        <w:tc>
          <w:tcPr>
            <w:tcW w:w="1134" w:type="dxa"/>
            <w:vMerge w:val="restart"/>
            <w:tcBorders>
              <w:top w:val="single" w:sz="6" w:space="0" w:color="auto"/>
              <w:left w:val="single" w:sz="6" w:space="0" w:color="auto"/>
              <w:right w:val="single" w:sz="6" w:space="0" w:color="auto"/>
            </w:tcBorders>
            <w:vAlign w:val="center"/>
          </w:tcPr>
          <w:p w:rsidR="00C42DD8" w:rsidRPr="00C42DD8" w:rsidRDefault="00C42DD8" w:rsidP="00C42DD8">
            <w:pPr>
              <w:autoSpaceDE w:val="0"/>
              <w:autoSpaceDN w:val="0"/>
              <w:adjustRightInd w:val="0"/>
              <w:spacing w:after="0" w:line="240" w:lineRule="auto"/>
              <w:ind w:left="-148" w:right="-70"/>
              <w:jc w:val="center"/>
              <w:rPr>
                <w:rFonts w:ascii="Times New Roman" w:hAnsi="Times New Roman" w:cs="Times New Roman"/>
              </w:rPr>
            </w:pPr>
            <w:r w:rsidRPr="00C42DD8">
              <w:rPr>
                <w:rFonts w:ascii="Times New Roman" w:hAnsi="Times New Roman" w:cs="Times New Roman"/>
              </w:rPr>
              <w:t xml:space="preserve">Вес показатели </w:t>
            </w:r>
            <w:r w:rsidRPr="00C42DD8">
              <w:rPr>
                <w:rFonts w:ascii="Times New Roman" w:hAnsi="Times New Roman" w:cs="Times New Roman"/>
              </w:rPr>
              <w:br/>
            </w:r>
          </w:p>
        </w:tc>
        <w:tc>
          <w:tcPr>
            <w:tcW w:w="5954" w:type="dxa"/>
            <w:gridSpan w:val="4"/>
            <w:tcBorders>
              <w:top w:val="single" w:sz="6" w:space="0" w:color="auto"/>
              <w:left w:val="single" w:sz="6" w:space="0" w:color="auto"/>
              <w:bottom w:val="single" w:sz="4" w:space="0" w:color="auto"/>
              <w:right w:val="single" w:sz="4" w:space="0" w:color="auto"/>
            </w:tcBorders>
            <w:vAlign w:val="center"/>
          </w:tcPr>
          <w:p w:rsidR="00C42DD8" w:rsidRPr="00C42DD8" w:rsidRDefault="00C42DD8" w:rsidP="00C42DD8">
            <w:pPr>
              <w:autoSpaceDE w:val="0"/>
              <w:autoSpaceDN w:val="0"/>
              <w:adjustRightInd w:val="0"/>
              <w:spacing w:after="0" w:line="240" w:lineRule="auto"/>
              <w:jc w:val="center"/>
              <w:rPr>
                <w:rFonts w:ascii="Times New Roman" w:hAnsi="Times New Roman" w:cs="Times New Roman"/>
              </w:rPr>
            </w:pPr>
            <w:r w:rsidRPr="00C42DD8">
              <w:rPr>
                <w:rFonts w:ascii="Times New Roman" w:hAnsi="Times New Roman" w:cs="Times New Roman"/>
              </w:rPr>
              <w:t>Годы реализации муниципальной программы</w:t>
            </w:r>
          </w:p>
        </w:tc>
      </w:tr>
      <w:tr w:rsidR="00C42DD8" w:rsidRPr="00C42DD8" w:rsidTr="00E97AF7">
        <w:trPr>
          <w:cantSplit/>
          <w:trHeight w:val="513"/>
        </w:trPr>
        <w:tc>
          <w:tcPr>
            <w:tcW w:w="426" w:type="dxa"/>
            <w:vMerge/>
            <w:tcBorders>
              <w:left w:val="single" w:sz="6" w:space="0" w:color="auto"/>
              <w:right w:val="single" w:sz="6" w:space="0" w:color="auto"/>
            </w:tcBorders>
            <w:vAlign w:val="center"/>
          </w:tcPr>
          <w:p w:rsidR="00C42DD8" w:rsidRPr="00C42DD8" w:rsidRDefault="00C42DD8" w:rsidP="00C42DD8">
            <w:pPr>
              <w:autoSpaceDE w:val="0"/>
              <w:autoSpaceDN w:val="0"/>
              <w:adjustRightInd w:val="0"/>
              <w:spacing w:after="0" w:line="240" w:lineRule="auto"/>
              <w:jc w:val="center"/>
              <w:rPr>
                <w:rFonts w:ascii="Times New Roman" w:hAnsi="Times New Roman" w:cs="Times New Roman"/>
              </w:rPr>
            </w:pPr>
          </w:p>
        </w:tc>
        <w:tc>
          <w:tcPr>
            <w:tcW w:w="6945" w:type="dxa"/>
            <w:vMerge/>
            <w:tcBorders>
              <w:left w:val="single" w:sz="6" w:space="0" w:color="auto"/>
              <w:right w:val="single" w:sz="6" w:space="0" w:color="auto"/>
            </w:tcBorders>
            <w:vAlign w:val="center"/>
          </w:tcPr>
          <w:p w:rsidR="00C42DD8" w:rsidRPr="00C42DD8" w:rsidRDefault="00C42DD8" w:rsidP="00C42DD8">
            <w:pPr>
              <w:autoSpaceDE w:val="0"/>
              <w:autoSpaceDN w:val="0"/>
              <w:adjustRightInd w:val="0"/>
              <w:spacing w:after="0" w:line="240" w:lineRule="auto"/>
              <w:jc w:val="center"/>
              <w:rPr>
                <w:rFonts w:ascii="Times New Roman" w:hAnsi="Times New Roman" w:cs="Times New Roman"/>
              </w:rPr>
            </w:pPr>
          </w:p>
        </w:tc>
        <w:tc>
          <w:tcPr>
            <w:tcW w:w="1276" w:type="dxa"/>
            <w:vMerge/>
            <w:tcBorders>
              <w:left w:val="single" w:sz="6" w:space="0" w:color="auto"/>
              <w:right w:val="single" w:sz="6" w:space="0" w:color="auto"/>
            </w:tcBorders>
            <w:vAlign w:val="center"/>
          </w:tcPr>
          <w:p w:rsidR="00C42DD8" w:rsidRPr="00C42DD8" w:rsidRDefault="00C42DD8" w:rsidP="00C42DD8">
            <w:pPr>
              <w:autoSpaceDE w:val="0"/>
              <w:autoSpaceDN w:val="0"/>
              <w:adjustRightInd w:val="0"/>
              <w:spacing w:after="0" w:line="240" w:lineRule="auto"/>
              <w:jc w:val="center"/>
              <w:rPr>
                <w:rFonts w:ascii="Times New Roman" w:hAnsi="Times New Roman" w:cs="Times New Roman"/>
              </w:rPr>
            </w:pPr>
          </w:p>
        </w:tc>
        <w:tc>
          <w:tcPr>
            <w:tcW w:w="1134" w:type="dxa"/>
            <w:vMerge/>
            <w:tcBorders>
              <w:left w:val="single" w:sz="6" w:space="0" w:color="auto"/>
              <w:right w:val="single" w:sz="6" w:space="0" w:color="auto"/>
            </w:tcBorders>
            <w:vAlign w:val="center"/>
          </w:tcPr>
          <w:p w:rsidR="00C42DD8" w:rsidRPr="00C42DD8" w:rsidRDefault="00C42DD8" w:rsidP="00C42DD8">
            <w:pPr>
              <w:autoSpaceDE w:val="0"/>
              <w:autoSpaceDN w:val="0"/>
              <w:adjustRightInd w:val="0"/>
              <w:spacing w:after="0" w:line="240" w:lineRule="auto"/>
              <w:jc w:val="center"/>
              <w:rPr>
                <w:rFonts w:ascii="Times New Roman" w:hAnsi="Times New Roman" w:cs="Times New Roman"/>
              </w:rPr>
            </w:pPr>
          </w:p>
        </w:tc>
        <w:tc>
          <w:tcPr>
            <w:tcW w:w="1276" w:type="dxa"/>
            <w:vMerge w:val="restart"/>
            <w:tcBorders>
              <w:top w:val="single" w:sz="4" w:space="0" w:color="auto"/>
              <w:left w:val="single" w:sz="6" w:space="0" w:color="auto"/>
              <w:right w:val="single" w:sz="6" w:space="0" w:color="auto"/>
            </w:tcBorders>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Текущий</w:t>
            </w:r>
          </w:p>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финансовый год</w:t>
            </w:r>
          </w:p>
          <w:p w:rsidR="00C42DD8" w:rsidRPr="00C42DD8" w:rsidRDefault="00C42DD8" w:rsidP="00C42DD8">
            <w:pPr>
              <w:tabs>
                <w:tab w:val="left" w:pos="420"/>
                <w:tab w:val="center" w:pos="755"/>
              </w:tabs>
              <w:spacing w:after="0" w:line="240" w:lineRule="auto"/>
              <w:jc w:val="center"/>
              <w:outlineLvl w:val="0"/>
              <w:rPr>
                <w:rFonts w:ascii="Times New Roman" w:hAnsi="Times New Roman" w:cs="Times New Roman"/>
              </w:rPr>
            </w:pPr>
            <w:r w:rsidRPr="00C42DD8">
              <w:rPr>
                <w:rFonts w:ascii="Times New Roman" w:hAnsi="Times New Roman" w:cs="Times New Roman"/>
              </w:rPr>
              <w:t>2021</w:t>
            </w:r>
          </w:p>
        </w:tc>
        <w:tc>
          <w:tcPr>
            <w:tcW w:w="1417" w:type="dxa"/>
            <w:vMerge w:val="restart"/>
            <w:tcBorders>
              <w:top w:val="single" w:sz="4" w:space="0" w:color="auto"/>
              <w:left w:val="single" w:sz="6" w:space="0" w:color="auto"/>
              <w:right w:val="single" w:sz="6" w:space="0" w:color="auto"/>
            </w:tcBorders>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Очередной финансовый год</w:t>
            </w:r>
          </w:p>
          <w:p w:rsidR="00C42DD8" w:rsidRPr="00C42DD8" w:rsidRDefault="00C42DD8" w:rsidP="00C42DD8">
            <w:pPr>
              <w:spacing w:after="0" w:line="240" w:lineRule="auto"/>
              <w:jc w:val="center"/>
              <w:outlineLvl w:val="0"/>
              <w:rPr>
                <w:rFonts w:ascii="Times New Roman" w:hAnsi="Times New Roman" w:cs="Times New Roman"/>
              </w:rPr>
            </w:pPr>
            <w:r w:rsidRPr="00C42DD8">
              <w:rPr>
                <w:rFonts w:ascii="Times New Roman" w:hAnsi="Times New Roman" w:cs="Times New Roman"/>
              </w:rPr>
              <w:t>2022</w:t>
            </w:r>
          </w:p>
        </w:tc>
        <w:tc>
          <w:tcPr>
            <w:tcW w:w="1701" w:type="dxa"/>
            <w:vMerge w:val="restart"/>
            <w:tcBorders>
              <w:top w:val="single" w:sz="4" w:space="0" w:color="auto"/>
              <w:left w:val="single" w:sz="6" w:space="0" w:color="auto"/>
              <w:right w:val="single" w:sz="6" w:space="0" w:color="auto"/>
            </w:tcBorders>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первый год планового периода</w:t>
            </w:r>
          </w:p>
          <w:p w:rsidR="00C42DD8" w:rsidRPr="00C42DD8" w:rsidRDefault="00C42DD8" w:rsidP="00C42DD8">
            <w:pPr>
              <w:spacing w:after="0" w:line="240" w:lineRule="auto"/>
              <w:jc w:val="center"/>
              <w:outlineLvl w:val="0"/>
              <w:rPr>
                <w:rFonts w:ascii="Times New Roman" w:hAnsi="Times New Roman" w:cs="Times New Roman"/>
              </w:rPr>
            </w:pPr>
            <w:r w:rsidRPr="00C42DD8">
              <w:rPr>
                <w:rFonts w:ascii="Times New Roman" w:hAnsi="Times New Roman" w:cs="Times New Roman"/>
              </w:rPr>
              <w:t>2023</w:t>
            </w:r>
          </w:p>
        </w:tc>
        <w:tc>
          <w:tcPr>
            <w:tcW w:w="1560" w:type="dxa"/>
            <w:vMerge w:val="restart"/>
            <w:tcBorders>
              <w:top w:val="single" w:sz="4" w:space="0" w:color="auto"/>
              <w:left w:val="single" w:sz="6" w:space="0" w:color="auto"/>
              <w:right w:val="single" w:sz="6" w:space="0" w:color="auto"/>
            </w:tcBorders>
          </w:tcPr>
          <w:p w:rsidR="00C42DD8" w:rsidRPr="00C42DD8" w:rsidRDefault="00C42DD8" w:rsidP="00C42DD8">
            <w:pPr>
              <w:spacing w:after="0" w:line="240" w:lineRule="auto"/>
              <w:ind w:left="-108" w:right="-108"/>
              <w:jc w:val="center"/>
              <w:rPr>
                <w:rFonts w:ascii="Times New Roman" w:hAnsi="Times New Roman" w:cs="Times New Roman"/>
              </w:rPr>
            </w:pPr>
            <w:r w:rsidRPr="00C42DD8">
              <w:rPr>
                <w:rFonts w:ascii="Times New Roman" w:hAnsi="Times New Roman" w:cs="Times New Roman"/>
              </w:rPr>
              <w:t>второй</w:t>
            </w:r>
          </w:p>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год планового периода</w:t>
            </w:r>
          </w:p>
          <w:p w:rsidR="00C42DD8" w:rsidRPr="00C42DD8" w:rsidRDefault="00C42DD8" w:rsidP="00C42DD8">
            <w:pPr>
              <w:spacing w:after="0" w:line="240" w:lineRule="auto"/>
              <w:jc w:val="center"/>
              <w:outlineLvl w:val="0"/>
              <w:rPr>
                <w:rFonts w:ascii="Times New Roman" w:hAnsi="Times New Roman" w:cs="Times New Roman"/>
              </w:rPr>
            </w:pPr>
            <w:r w:rsidRPr="00C42DD8">
              <w:rPr>
                <w:rFonts w:ascii="Times New Roman" w:hAnsi="Times New Roman" w:cs="Times New Roman"/>
              </w:rPr>
              <w:t>2024</w:t>
            </w:r>
          </w:p>
        </w:tc>
      </w:tr>
      <w:tr w:rsidR="00C42DD8" w:rsidRPr="00C42DD8" w:rsidTr="00E97AF7">
        <w:trPr>
          <w:cantSplit/>
          <w:trHeight w:val="539"/>
        </w:trPr>
        <w:tc>
          <w:tcPr>
            <w:tcW w:w="426" w:type="dxa"/>
            <w:vMerge/>
            <w:tcBorders>
              <w:left w:val="single" w:sz="6" w:space="0" w:color="auto"/>
              <w:bottom w:val="single" w:sz="6" w:space="0" w:color="auto"/>
              <w:right w:val="single" w:sz="6" w:space="0" w:color="auto"/>
            </w:tcBorders>
            <w:vAlign w:val="center"/>
          </w:tcPr>
          <w:p w:rsidR="00C42DD8" w:rsidRPr="00C42DD8" w:rsidRDefault="00C42DD8" w:rsidP="00C42DD8">
            <w:pPr>
              <w:autoSpaceDE w:val="0"/>
              <w:autoSpaceDN w:val="0"/>
              <w:adjustRightInd w:val="0"/>
              <w:spacing w:after="0" w:line="240" w:lineRule="auto"/>
              <w:jc w:val="center"/>
              <w:rPr>
                <w:rFonts w:ascii="Times New Roman" w:hAnsi="Times New Roman" w:cs="Times New Roman"/>
              </w:rPr>
            </w:pPr>
          </w:p>
        </w:tc>
        <w:tc>
          <w:tcPr>
            <w:tcW w:w="6945" w:type="dxa"/>
            <w:vMerge/>
            <w:tcBorders>
              <w:left w:val="single" w:sz="6" w:space="0" w:color="auto"/>
              <w:bottom w:val="single" w:sz="6" w:space="0" w:color="auto"/>
              <w:right w:val="single" w:sz="6" w:space="0" w:color="auto"/>
            </w:tcBorders>
            <w:vAlign w:val="center"/>
          </w:tcPr>
          <w:p w:rsidR="00C42DD8" w:rsidRPr="00C42DD8" w:rsidRDefault="00C42DD8" w:rsidP="00C42DD8">
            <w:pPr>
              <w:autoSpaceDE w:val="0"/>
              <w:autoSpaceDN w:val="0"/>
              <w:adjustRightInd w:val="0"/>
              <w:spacing w:after="0" w:line="240" w:lineRule="auto"/>
              <w:jc w:val="center"/>
              <w:rPr>
                <w:rFonts w:ascii="Times New Roman" w:hAnsi="Times New Roman" w:cs="Times New Roman"/>
              </w:rPr>
            </w:pPr>
          </w:p>
        </w:tc>
        <w:tc>
          <w:tcPr>
            <w:tcW w:w="1276" w:type="dxa"/>
            <w:vMerge/>
            <w:tcBorders>
              <w:left w:val="single" w:sz="6" w:space="0" w:color="auto"/>
              <w:bottom w:val="single" w:sz="6" w:space="0" w:color="auto"/>
              <w:right w:val="single" w:sz="6" w:space="0" w:color="auto"/>
            </w:tcBorders>
            <w:vAlign w:val="center"/>
          </w:tcPr>
          <w:p w:rsidR="00C42DD8" w:rsidRPr="00C42DD8" w:rsidRDefault="00C42DD8" w:rsidP="00C42DD8">
            <w:pPr>
              <w:autoSpaceDE w:val="0"/>
              <w:autoSpaceDN w:val="0"/>
              <w:adjustRightInd w:val="0"/>
              <w:spacing w:after="0" w:line="240" w:lineRule="auto"/>
              <w:jc w:val="center"/>
              <w:rPr>
                <w:rFonts w:ascii="Times New Roman" w:hAnsi="Times New Roman" w:cs="Times New Roman"/>
              </w:rPr>
            </w:pPr>
          </w:p>
        </w:tc>
        <w:tc>
          <w:tcPr>
            <w:tcW w:w="1134" w:type="dxa"/>
            <w:vMerge/>
            <w:tcBorders>
              <w:left w:val="single" w:sz="6" w:space="0" w:color="auto"/>
              <w:bottom w:val="single" w:sz="6" w:space="0" w:color="auto"/>
              <w:right w:val="single" w:sz="6" w:space="0" w:color="auto"/>
            </w:tcBorders>
            <w:vAlign w:val="center"/>
          </w:tcPr>
          <w:p w:rsidR="00C42DD8" w:rsidRPr="00C42DD8" w:rsidRDefault="00C42DD8" w:rsidP="00C42DD8">
            <w:pPr>
              <w:autoSpaceDE w:val="0"/>
              <w:autoSpaceDN w:val="0"/>
              <w:adjustRightInd w:val="0"/>
              <w:spacing w:after="0" w:line="240" w:lineRule="auto"/>
              <w:jc w:val="center"/>
              <w:rPr>
                <w:rFonts w:ascii="Times New Roman" w:hAnsi="Times New Roman" w:cs="Times New Roman"/>
              </w:rPr>
            </w:pPr>
          </w:p>
        </w:tc>
        <w:tc>
          <w:tcPr>
            <w:tcW w:w="1276" w:type="dxa"/>
            <w:vMerge/>
            <w:tcBorders>
              <w:left w:val="single" w:sz="6" w:space="0" w:color="auto"/>
              <w:bottom w:val="single" w:sz="6" w:space="0" w:color="auto"/>
              <w:right w:val="single" w:sz="6" w:space="0" w:color="auto"/>
            </w:tcBorders>
            <w:vAlign w:val="center"/>
          </w:tcPr>
          <w:p w:rsidR="00C42DD8" w:rsidRPr="00C42DD8" w:rsidRDefault="00C42DD8" w:rsidP="00C42DD8">
            <w:pPr>
              <w:autoSpaceDE w:val="0"/>
              <w:autoSpaceDN w:val="0"/>
              <w:adjustRightInd w:val="0"/>
              <w:spacing w:after="0" w:line="240" w:lineRule="auto"/>
              <w:jc w:val="center"/>
              <w:rPr>
                <w:rFonts w:ascii="Times New Roman" w:hAnsi="Times New Roman" w:cs="Times New Roman"/>
              </w:rPr>
            </w:pPr>
          </w:p>
        </w:tc>
        <w:tc>
          <w:tcPr>
            <w:tcW w:w="1417" w:type="dxa"/>
            <w:vMerge/>
            <w:tcBorders>
              <w:left w:val="single" w:sz="6" w:space="0" w:color="auto"/>
              <w:bottom w:val="single" w:sz="6" w:space="0" w:color="auto"/>
              <w:right w:val="single" w:sz="6" w:space="0" w:color="auto"/>
            </w:tcBorders>
            <w:vAlign w:val="center"/>
          </w:tcPr>
          <w:p w:rsidR="00C42DD8" w:rsidRPr="00C42DD8" w:rsidRDefault="00C42DD8" w:rsidP="00C42DD8">
            <w:pPr>
              <w:autoSpaceDE w:val="0"/>
              <w:autoSpaceDN w:val="0"/>
              <w:adjustRightInd w:val="0"/>
              <w:spacing w:after="0" w:line="240" w:lineRule="auto"/>
              <w:jc w:val="center"/>
              <w:rPr>
                <w:rFonts w:ascii="Times New Roman" w:hAnsi="Times New Roman" w:cs="Times New Roman"/>
              </w:rPr>
            </w:pPr>
          </w:p>
        </w:tc>
        <w:tc>
          <w:tcPr>
            <w:tcW w:w="1701" w:type="dxa"/>
            <w:vMerge/>
            <w:tcBorders>
              <w:left w:val="single" w:sz="6" w:space="0" w:color="auto"/>
              <w:bottom w:val="single" w:sz="6" w:space="0" w:color="auto"/>
              <w:right w:val="single" w:sz="6" w:space="0" w:color="auto"/>
            </w:tcBorders>
            <w:vAlign w:val="center"/>
          </w:tcPr>
          <w:p w:rsidR="00C42DD8" w:rsidRPr="00C42DD8" w:rsidRDefault="00C42DD8" w:rsidP="00C42DD8">
            <w:pPr>
              <w:autoSpaceDE w:val="0"/>
              <w:autoSpaceDN w:val="0"/>
              <w:adjustRightInd w:val="0"/>
              <w:spacing w:after="0" w:line="240" w:lineRule="auto"/>
              <w:jc w:val="center"/>
              <w:rPr>
                <w:rFonts w:ascii="Times New Roman" w:hAnsi="Times New Roman" w:cs="Times New Roman"/>
              </w:rPr>
            </w:pPr>
          </w:p>
        </w:tc>
        <w:tc>
          <w:tcPr>
            <w:tcW w:w="1560" w:type="dxa"/>
            <w:vMerge/>
            <w:tcBorders>
              <w:left w:val="single" w:sz="6" w:space="0" w:color="auto"/>
              <w:bottom w:val="single" w:sz="6" w:space="0" w:color="auto"/>
              <w:right w:val="single" w:sz="6" w:space="0" w:color="auto"/>
            </w:tcBorders>
            <w:vAlign w:val="center"/>
          </w:tcPr>
          <w:p w:rsidR="00C42DD8" w:rsidRPr="00C42DD8" w:rsidRDefault="00C42DD8" w:rsidP="00C42DD8">
            <w:pPr>
              <w:autoSpaceDE w:val="0"/>
              <w:autoSpaceDN w:val="0"/>
              <w:adjustRightInd w:val="0"/>
              <w:spacing w:after="0" w:line="240" w:lineRule="auto"/>
              <w:jc w:val="center"/>
              <w:rPr>
                <w:rFonts w:ascii="Times New Roman" w:hAnsi="Times New Roman" w:cs="Times New Roman"/>
              </w:rPr>
            </w:pPr>
          </w:p>
        </w:tc>
      </w:tr>
      <w:tr w:rsidR="00C42DD8" w:rsidRPr="00C42DD8" w:rsidTr="00E97AF7">
        <w:trPr>
          <w:cantSplit/>
          <w:trHeight w:val="285"/>
        </w:trPr>
        <w:tc>
          <w:tcPr>
            <w:tcW w:w="15735" w:type="dxa"/>
            <w:gridSpan w:val="8"/>
            <w:tcBorders>
              <w:top w:val="single" w:sz="6" w:space="0" w:color="auto"/>
              <w:left w:val="single" w:sz="6" w:space="0" w:color="auto"/>
              <w:bottom w:val="single" w:sz="6" w:space="0" w:color="auto"/>
              <w:right w:val="single" w:sz="4" w:space="0" w:color="auto"/>
            </w:tcBorders>
          </w:tcPr>
          <w:p w:rsidR="00C42DD8" w:rsidRPr="00C42DD8" w:rsidRDefault="00C42DD8" w:rsidP="00C42DD8">
            <w:pPr>
              <w:autoSpaceDE w:val="0"/>
              <w:autoSpaceDN w:val="0"/>
              <w:adjustRightInd w:val="0"/>
              <w:spacing w:after="0" w:line="240" w:lineRule="auto"/>
              <w:rPr>
                <w:rFonts w:ascii="Times New Roman" w:hAnsi="Times New Roman" w:cs="Times New Roman"/>
              </w:rPr>
            </w:pPr>
            <w:r w:rsidRPr="00C42DD8">
              <w:rPr>
                <w:rFonts w:ascii="Times New Roman" w:hAnsi="Times New Roman" w:cs="Times New Roman"/>
              </w:rPr>
              <w:t xml:space="preserve"> 1.Цель -  Создание условий для обеспечения равного доступа различных социальных групп жителей района к культурным благам и их участия в культурной жизни путём укрепления единства </w:t>
            </w:r>
            <w:proofErr w:type="spellStart"/>
            <w:r w:rsidRPr="00C42DD8">
              <w:rPr>
                <w:rFonts w:ascii="Times New Roman" w:hAnsi="Times New Roman" w:cs="Times New Roman"/>
              </w:rPr>
              <w:t>социокультурного</w:t>
            </w:r>
            <w:proofErr w:type="spellEnd"/>
            <w:r w:rsidRPr="00C42DD8">
              <w:rPr>
                <w:rFonts w:ascii="Times New Roman" w:hAnsi="Times New Roman" w:cs="Times New Roman"/>
              </w:rPr>
              <w:t xml:space="preserve"> пространства района, сохранении и эффективного использования культурного наследия, создания условия сохранения, поддержания и развития культуры, в том числе в сельских поселениях Ужурского района;</w:t>
            </w:r>
          </w:p>
          <w:p w:rsidR="00C42DD8" w:rsidRPr="00C42DD8" w:rsidRDefault="00C42DD8" w:rsidP="00C42DD8">
            <w:pPr>
              <w:autoSpaceDE w:val="0"/>
              <w:autoSpaceDN w:val="0"/>
              <w:adjustRightInd w:val="0"/>
              <w:spacing w:after="0" w:line="240" w:lineRule="auto"/>
              <w:rPr>
                <w:rFonts w:ascii="Times New Roman" w:hAnsi="Times New Roman" w:cs="Times New Roman"/>
              </w:rPr>
            </w:pPr>
            <w:r w:rsidRPr="00C42DD8">
              <w:rPr>
                <w:rFonts w:ascii="Times New Roman" w:hAnsi="Times New Roman" w:cs="Times New Roman"/>
              </w:rPr>
              <w:t xml:space="preserve">2.Цель - Достижение уровня развития учреждений культуры района, при котором запросы граждан в культурно-просветительских, культурно - </w:t>
            </w:r>
            <w:proofErr w:type="spellStart"/>
            <w:r w:rsidRPr="00C42DD8">
              <w:rPr>
                <w:rFonts w:ascii="Times New Roman" w:hAnsi="Times New Roman" w:cs="Times New Roman"/>
              </w:rPr>
              <w:t>досуговых</w:t>
            </w:r>
            <w:proofErr w:type="spellEnd"/>
            <w:r w:rsidRPr="00C42DD8">
              <w:rPr>
                <w:rFonts w:ascii="Times New Roman" w:hAnsi="Times New Roman" w:cs="Times New Roman"/>
              </w:rPr>
              <w:t xml:space="preserve"> и других услугах выполняются качественно и максимально полно учреждениями отрасли культура.</w:t>
            </w:r>
          </w:p>
        </w:tc>
      </w:tr>
      <w:tr w:rsidR="00C42DD8" w:rsidRPr="00C42DD8" w:rsidTr="00E97AF7">
        <w:trPr>
          <w:cantSplit/>
          <w:trHeight w:val="428"/>
        </w:trPr>
        <w:tc>
          <w:tcPr>
            <w:tcW w:w="15735" w:type="dxa"/>
            <w:gridSpan w:val="8"/>
            <w:tcBorders>
              <w:top w:val="single" w:sz="6" w:space="0" w:color="auto"/>
              <w:left w:val="single" w:sz="6" w:space="0" w:color="auto"/>
              <w:bottom w:val="single" w:sz="6" w:space="0" w:color="auto"/>
              <w:right w:val="single" w:sz="4" w:space="0" w:color="auto"/>
            </w:tcBorders>
          </w:tcPr>
          <w:p w:rsidR="00C42DD8" w:rsidRPr="00C42DD8" w:rsidRDefault="00C42DD8" w:rsidP="00C42DD8">
            <w:pPr>
              <w:autoSpaceDE w:val="0"/>
              <w:autoSpaceDN w:val="0"/>
              <w:adjustRightInd w:val="0"/>
              <w:spacing w:after="0" w:line="240" w:lineRule="auto"/>
              <w:jc w:val="center"/>
              <w:rPr>
                <w:rFonts w:ascii="Times New Roman" w:hAnsi="Times New Roman" w:cs="Times New Roman"/>
              </w:rPr>
            </w:pPr>
            <w:r w:rsidRPr="00C42DD8">
              <w:rPr>
                <w:rFonts w:ascii="Times New Roman" w:hAnsi="Times New Roman" w:cs="Times New Roman"/>
              </w:rPr>
              <w:t>Задача 1 Формирование активного культурного пространства муниципального образования через комплексное развитие сфер культуры, спорта и молодёжной политики</w:t>
            </w:r>
          </w:p>
        </w:tc>
      </w:tr>
      <w:tr w:rsidR="00C42DD8" w:rsidRPr="00C42DD8" w:rsidTr="00E97AF7">
        <w:trPr>
          <w:cantSplit/>
          <w:trHeight w:val="285"/>
        </w:trPr>
        <w:tc>
          <w:tcPr>
            <w:tcW w:w="426"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autoSpaceDE w:val="0"/>
              <w:autoSpaceDN w:val="0"/>
              <w:adjustRightInd w:val="0"/>
              <w:spacing w:after="0" w:line="240" w:lineRule="auto"/>
              <w:rPr>
                <w:rFonts w:ascii="Times New Roman" w:hAnsi="Times New Roman" w:cs="Times New Roman"/>
              </w:rPr>
            </w:pPr>
            <w:r w:rsidRPr="00C42DD8">
              <w:rPr>
                <w:rFonts w:ascii="Times New Roman" w:hAnsi="Times New Roman" w:cs="Times New Roman"/>
              </w:rPr>
              <w:t>1</w:t>
            </w:r>
          </w:p>
        </w:tc>
        <w:tc>
          <w:tcPr>
            <w:tcW w:w="6945"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autoSpaceDE w:val="0"/>
              <w:autoSpaceDN w:val="0"/>
              <w:adjustRightInd w:val="0"/>
              <w:spacing w:after="0" w:line="240" w:lineRule="auto"/>
              <w:rPr>
                <w:rFonts w:ascii="Times New Roman" w:hAnsi="Times New Roman" w:cs="Times New Roman"/>
              </w:rPr>
            </w:pPr>
            <w:r w:rsidRPr="00C42DD8">
              <w:rPr>
                <w:rFonts w:ascii="Times New Roman" w:hAnsi="Times New Roman" w:cs="Times New Roman"/>
              </w:rPr>
              <w:t xml:space="preserve">Доля населения, пользующаяся услугами учреждений культуры  </w:t>
            </w:r>
          </w:p>
        </w:tc>
        <w:tc>
          <w:tcPr>
            <w:tcW w:w="1276" w:type="dxa"/>
            <w:tcBorders>
              <w:top w:val="single" w:sz="6" w:space="0" w:color="auto"/>
              <w:left w:val="single" w:sz="6" w:space="0" w:color="auto"/>
              <w:bottom w:val="single" w:sz="6" w:space="0" w:color="auto"/>
              <w:right w:val="single" w:sz="6" w:space="0" w:color="auto"/>
            </w:tcBorders>
            <w:vAlign w:val="center"/>
          </w:tcPr>
          <w:p w:rsidR="00C42DD8" w:rsidRPr="00C42DD8" w:rsidRDefault="00C42DD8" w:rsidP="00C42DD8">
            <w:pPr>
              <w:autoSpaceDE w:val="0"/>
              <w:autoSpaceDN w:val="0"/>
              <w:adjustRightInd w:val="0"/>
              <w:spacing w:after="0" w:line="240" w:lineRule="auto"/>
              <w:jc w:val="center"/>
              <w:rPr>
                <w:rFonts w:ascii="Times New Roman" w:hAnsi="Times New Roman" w:cs="Times New Roman"/>
              </w:rPr>
            </w:pPr>
            <w:r w:rsidRPr="00C42DD8">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vAlign w:val="center"/>
          </w:tcPr>
          <w:p w:rsidR="00C42DD8" w:rsidRPr="00C42DD8" w:rsidRDefault="00C42DD8" w:rsidP="00C42DD8">
            <w:pPr>
              <w:autoSpaceDE w:val="0"/>
              <w:autoSpaceDN w:val="0"/>
              <w:adjustRightInd w:val="0"/>
              <w:spacing w:after="0" w:line="240" w:lineRule="auto"/>
              <w:jc w:val="center"/>
              <w:rPr>
                <w:rFonts w:ascii="Times New Roman" w:hAnsi="Times New Roman" w:cs="Times New Roman"/>
              </w:rPr>
            </w:pPr>
            <w:r w:rsidRPr="00C42DD8">
              <w:rPr>
                <w:rFonts w:ascii="Times New Roman" w:hAnsi="Times New Roman" w:cs="Times New Roman"/>
              </w:rPr>
              <w:t>0,25</w:t>
            </w:r>
          </w:p>
        </w:tc>
        <w:tc>
          <w:tcPr>
            <w:tcW w:w="1276" w:type="dxa"/>
            <w:tcBorders>
              <w:top w:val="single" w:sz="6" w:space="0" w:color="auto"/>
              <w:left w:val="single" w:sz="6" w:space="0" w:color="auto"/>
              <w:bottom w:val="single" w:sz="6" w:space="0" w:color="auto"/>
              <w:right w:val="single" w:sz="6" w:space="0" w:color="auto"/>
            </w:tcBorders>
            <w:vAlign w:val="center"/>
          </w:tcPr>
          <w:p w:rsidR="00C42DD8" w:rsidRPr="00C42DD8" w:rsidRDefault="00C42DD8" w:rsidP="00C42DD8">
            <w:pPr>
              <w:autoSpaceDE w:val="0"/>
              <w:autoSpaceDN w:val="0"/>
              <w:adjustRightInd w:val="0"/>
              <w:spacing w:after="0" w:line="240" w:lineRule="auto"/>
              <w:jc w:val="center"/>
              <w:rPr>
                <w:rFonts w:ascii="Times New Roman" w:hAnsi="Times New Roman" w:cs="Times New Roman"/>
              </w:rPr>
            </w:pPr>
            <w:r w:rsidRPr="00C42DD8">
              <w:rPr>
                <w:rFonts w:ascii="Times New Roman" w:hAnsi="Times New Roman" w:cs="Times New Roman"/>
              </w:rPr>
              <w:t>0,3</w:t>
            </w:r>
          </w:p>
        </w:tc>
        <w:tc>
          <w:tcPr>
            <w:tcW w:w="1417" w:type="dxa"/>
            <w:tcBorders>
              <w:top w:val="single" w:sz="6" w:space="0" w:color="auto"/>
              <w:left w:val="single" w:sz="6" w:space="0" w:color="auto"/>
              <w:bottom w:val="single" w:sz="6" w:space="0" w:color="auto"/>
              <w:right w:val="single" w:sz="6" w:space="0" w:color="auto"/>
            </w:tcBorders>
            <w:vAlign w:val="center"/>
          </w:tcPr>
          <w:p w:rsidR="00C42DD8" w:rsidRPr="00C42DD8" w:rsidRDefault="00C42DD8" w:rsidP="00C42DD8">
            <w:pPr>
              <w:autoSpaceDE w:val="0"/>
              <w:autoSpaceDN w:val="0"/>
              <w:adjustRightInd w:val="0"/>
              <w:spacing w:after="0" w:line="240" w:lineRule="auto"/>
              <w:jc w:val="center"/>
              <w:rPr>
                <w:rFonts w:ascii="Times New Roman" w:hAnsi="Times New Roman" w:cs="Times New Roman"/>
              </w:rPr>
            </w:pPr>
            <w:r w:rsidRPr="00C42DD8">
              <w:rPr>
                <w:rFonts w:ascii="Times New Roman" w:hAnsi="Times New Roman" w:cs="Times New Roman"/>
              </w:rPr>
              <w:t>0,0</w:t>
            </w:r>
          </w:p>
        </w:tc>
        <w:tc>
          <w:tcPr>
            <w:tcW w:w="1701" w:type="dxa"/>
            <w:tcBorders>
              <w:top w:val="single" w:sz="6" w:space="0" w:color="auto"/>
              <w:left w:val="single" w:sz="6" w:space="0" w:color="auto"/>
              <w:bottom w:val="single" w:sz="6" w:space="0" w:color="auto"/>
              <w:right w:val="single" w:sz="6" w:space="0" w:color="auto"/>
            </w:tcBorders>
            <w:vAlign w:val="center"/>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0,0</w:t>
            </w:r>
          </w:p>
        </w:tc>
        <w:tc>
          <w:tcPr>
            <w:tcW w:w="1560" w:type="dxa"/>
            <w:tcBorders>
              <w:top w:val="single" w:sz="6" w:space="0" w:color="auto"/>
              <w:left w:val="single" w:sz="6" w:space="0" w:color="auto"/>
              <w:bottom w:val="single" w:sz="6" w:space="0" w:color="auto"/>
              <w:right w:val="single" w:sz="6" w:space="0" w:color="auto"/>
            </w:tcBorders>
            <w:vAlign w:val="center"/>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0,0</w:t>
            </w:r>
          </w:p>
        </w:tc>
      </w:tr>
      <w:tr w:rsidR="00C42DD8" w:rsidRPr="00C42DD8" w:rsidTr="00E97AF7">
        <w:trPr>
          <w:cantSplit/>
          <w:trHeight w:val="285"/>
        </w:trPr>
        <w:tc>
          <w:tcPr>
            <w:tcW w:w="15735" w:type="dxa"/>
            <w:gridSpan w:val="8"/>
            <w:tcBorders>
              <w:top w:val="single" w:sz="6" w:space="0" w:color="auto"/>
              <w:left w:val="single" w:sz="6" w:space="0" w:color="auto"/>
              <w:bottom w:val="single" w:sz="6" w:space="0" w:color="auto"/>
              <w:right w:val="single" w:sz="4" w:space="0" w:color="auto"/>
            </w:tcBorders>
          </w:tcPr>
          <w:p w:rsidR="00C42DD8" w:rsidRPr="00C42DD8" w:rsidRDefault="00C42DD8" w:rsidP="00C42DD8">
            <w:pPr>
              <w:autoSpaceDE w:val="0"/>
              <w:autoSpaceDN w:val="0"/>
              <w:adjustRightInd w:val="0"/>
              <w:spacing w:after="0" w:line="240" w:lineRule="auto"/>
              <w:rPr>
                <w:rFonts w:ascii="Times New Roman" w:hAnsi="Times New Roman" w:cs="Times New Roman"/>
              </w:rPr>
            </w:pPr>
            <w:r w:rsidRPr="00C42DD8">
              <w:rPr>
                <w:rFonts w:ascii="Times New Roman" w:hAnsi="Times New Roman" w:cs="Times New Roman"/>
              </w:rPr>
              <w:t xml:space="preserve">        Развитие и сохранение культуры как основной составляющей единого культурного пространства на территории Златоруновского сельсовета</w:t>
            </w:r>
          </w:p>
        </w:tc>
      </w:tr>
      <w:tr w:rsidR="00C42DD8" w:rsidRPr="00C42DD8" w:rsidTr="00E97AF7">
        <w:trPr>
          <w:cantSplit/>
          <w:trHeight w:val="285"/>
        </w:trPr>
        <w:tc>
          <w:tcPr>
            <w:tcW w:w="426"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autoSpaceDE w:val="0"/>
              <w:autoSpaceDN w:val="0"/>
              <w:adjustRightInd w:val="0"/>
              <w:spacing w:after="0" w:line="240" w:lineRule="auto"/>
              <w:ind w:left="-170" w:right="-210" w:firstLine="85"/>
              <w:rPr>
                <w:rFonts w:ascii="Times New Roman" w:hAnsi="Times New Roman" w:cs="Times New Roman"/>
              </w:rPr>
            </w:pPr>
            <w:r w:rsidRPr="00C42DD8">
              <w:rPr>
                <w:rFonts w:ascii="Times New Roman" w:hAnsi="Times New Roman" w:cs="Times New Roman"/>
              </w:rPr>
              <w:t>1.1</w:t>
            </w:r>
          </w:p>
        </w:tc>
        <w:tc>
          <w:tcPr>
            <w:tcW w:w="6945"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autoSpaceDE w:val="0"/>
              <w:autoSpaceDN w:val="0"/>
              <w:adjustRightInd w:val="0"/>
              <w:spacing w:after="0" w:line="240" w:lineRule="auto"/>
              <w:jc w:val="center"/>
              <w:rPr>
                <w:rFonts w:ascii="Times New Roman" w:hAnsi="Times New Roman" w:cs="Times New Roman"/>
              </w:rPr>
            </w:pPr>
            <w:r w:rsidRPr="00C42DD8">
              <w:rPr>
                <w:rFonts w:ascii="Times New Roman" w:hAnsi="Times New Roman" w:cs="Times New Roman"/>
              </w:rPr>
              <w:t>Подпрограмма 1</w:t>
            </w:r>
          </w:p>
        </w:tc>
        <w:tc>
          <w:tcPr>
            <w:tcW w:w="8364" w:type="dxa"/>
            <w:gridSpan w:val="6"/>
            <w:tcBorders>
              <w:top w:val="single" w:sz="6" w:space="0" w:color="auto"/>
              <w:left w:val="single" w:sz="6" w:space="0" w:color="auto"/>
              <w:bottom w:val="single" w:sz="6" w:space="0" w:color="auto"/>
              <w:right w:val="single" w:sz="4" w:space="0" w:color="auto"/>
            </w:tcBorders>
          </w:tcPr>
          <w:p w:rsidR="00C42DD8" w:rsidRPr="00C42DD8" w:rsidRDefault="00C42DD8" w:rsidP="00C42DD8">
            <w:pPr>
              <w:autoSpaceDE w:val="0"/>
              <w:autoSpaceDN w:val="0"/>
              <w:adjustRightInd w:val="0"/>
              <w:spacing w:after="0" w:line="240" w:lineRule="auto"/>
              <w:jc w:val="center"/>
              <w:rPr>
                <w:rFonts w:ascii="Times New Roman" w:hAnsi="Times New Roman" w:cs="Times New Roman"/>
              </w:rPr>
            </w:pPr>
            <w:r w:rsidRPr="00C42DD8">
              <w:rPr>
                <w:rFonts w:ascii="Times New Roman" w:hAnsi="Times New Roman" w:cs="Times New Roman"/>
              </w:rPr>
              <w:t>«Развитие культуры села»</w:t>
            </w:r>
          </w:p>
        </w:tc>
      </w:tr>
      <w:tr w:rsidR="00C42DD8" w:rsidRPr="00C42DD8" w:rsidTr="00E97AF7">
        <w:trPr>
          <w:cantSplit/>
          <w:trHeight w:val="338"/>
        </w:trPr>
        <w:tc>
          <w:tcPr>
            <w:tcW w:w="426"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autoSpaceDE w:val="0"/>
              <w:autoSpaceDN w:val="0"/>
              <w:adjustRightInd w:val="0"/>
              <w:spacing w:after="0" w:line="240" w:lineRule="auto"/>
              <w:ind w:left="-142" w:right="-70"/>
              <w:rPr>
                <w:rFonts w:ascii="Times New Roman" w:hAnsi="Times New Roman" w:cs="Times New Roman"/>
              </w:rPr>
            </w:pPr>
          </w:p>
        </w:tc>
        <w:tc>
          <w:tcPr>
            <w:tcW w:w="6945"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autoSpaceDE w:val="0"/>
              <w:autoSpaceDN w:val="0"/>
              <w:adjustRightInd w:val="0"/>
              <w:spacing w:after="0" w:line="240" w:lineRule="auto"/>
              <w:rPr>
                <w:rFonts w:ascii="Times New Roman" w:hAnsi="Times New Roman" w:cs="Times New Roman"/>
              </w:rPr>
            </w:pPr>
            <w:r w:rsidRPr="00C42DD8">
              <w:rPr>
                <w:rFonts w:ascii="Times New Roman" w:hAnsi="Times New Roman" w:cs="Times New Roman"/>
              </w:rPr>
              <w:t xml:space="preserve">количество </w:t>
            </w:r>
            <w:proofErr w:type="spellStart"/>
            <w:r w:rsidRPr="00C42DD8">
              <w:rPr>
                <w:rFonts w:ascii="Times New Roman" w:hAnsi="Times New Roman" w:cs="Times New Roman"/>
              </w:rPr>
              <w:t>культурно-досуговых</w:t>
            </w:r>
            <w:proofErr w:type="spellEnd"/>
            <w:r w:rsidRPr="00C42DD8">
              <w:rPr>
                <w:rFonts w:ascii="Times New Roman" w:hAnsi="Times New Roman" w:cs="Times New Roman"/>
              </w:rPr>
              <w:t xml:space="preserve"> мероприятий</w:t>
            </w:r>
          </w:p>
        </w:tc>
        <w:tc>
          <w:tcPr>
            <w:tcW w:w="1276"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autoSpaceDE w:val="0"/>
              <w:autoSpaceDN w:val="0"/>
              <w:adjustRightInd w:val="0"/>
              <w:spacing w:after="0" w:line="240" w:lineRule="auto"/>
              <w:jc w:val="center"/>
              <w:rPr>
                <w:rFonts w:ascii="Times New Roman" w:hAnsi="Times New Roman" w:cs="Times New Roman"/>
              </w:rPr>
            </w:pPr>
            <w:r w:rsidRPr="00C42DD8">
              <w:rPr>
                <w:rFonts w:ascii="Times New Roman" w:hAnsi="Times New Roman" w:cs="Times New Roman"/>
              </w:rPr>
              <w:t>Ед.</w:t>
            </w:r>
          </w:p>
        </w:tc>
        <w:tc>
          <w:tcPr>
            <w:tcW w:w="1134" w:type="dxa"/>
            <w:tcBorders>
              <w:top w:val="single" w:sz="6" w:space="0" w:color="auto"/>
              <w:left w:val="single" w:sz="6" w:space="0" w:color="auto"/>
              <w:bottom w:val="single" w:sz="6" w:space="0" w:color="auto"/>
              <w:right w:val="single" w:sz="6" w:space="0" w:color="auto"/>
            </w:tcBorders>
            <w:vAlign w:val="center"/>
          </w:tcPr>
          <w:p w:rsidR="00C42DD8" w:rsidRPr="00C42DD8" w:rsidRDefault="00C42DD8" w:rsidP="00C42DD8">
            <w:pPr>
              <w:autoSpaceDE w:val="0"/>
              <w:autoSpaceDN w:val="0"/>
              <w:adjustRightInd w:val="0"/>
              <w:spacing w:after="0" w:line="240" w:lineRule="auto"/>
              <w:jc w:val="center"/>
              <w:rPr>
                <w:rFonts w:ascii="Times New Roman" w:hAnsi="Times New Roman" w:cs="Times New Roman"/>
              </w:rPr>
            </w:pPr>
            <w:r w:rsidRPr="00C42DD8">
              <w:rPr>
                <w:rFonts w:ascii="Times New Roman" w:hAnsi="Times New Roman" w:cs="Times New Roman"/>
              </w:rPr>
              <w:t>0,5</w:t>
            </w:r>
          </w:p>
        </w:tc>
        <w:tc>
          <w:tcPr>
            <w:tcW w:w="1276"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autoSpaceDE w:val="0"/>
              <w:autoSpaceDN w:val="0"/>
              <w:adjustRightInd w:val="0"/>
              <w:spacing w:after="0" w:line="240" w:lineRule="auto"/>
              <w:ind w:left="-70" w:right="-70"/>
              <w:rPr>
                <w:rFonts w:ascii="Times New Roman" w:hAnsi="Times New Roman" w:cs="Times New Roman"/>
              </w:rPr>
            </w:pPr>
            <w:r w:rsidRPr="00C42DD8">
              <w:rPr>
                <w:rFonts w:ascii="Times New Roman" w:hAnsi="Times New Roman" w:cs="Times New Roman"/>
              </w:rPr>
              <w:t>не менее420</w:t>
            </w:r>
          </w:p>
        </w:tc>
        <w:tc>
          <w:tcPr>
            <w:tcW w:w="1417"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autoSpaceDE w:val="0"/>
              <w:autoSpaceDN w:val="0"/>
              <w:adjustRightInd w:val="0"/>
              <w:spacing w:after="0" w:line="240" w:lineRule="auto"/>
              <w:jc w:val="center"/>
              <w:rPr>
                <w:rFonts w:ascii="Times New Roman" w:hAnsi="Times New Roman" w:cs="Times New Roman"/>
              </w:rPr>
            </w:pPr>
            <w:r w:rsidRPr="00C42DD8">
              <w:rPr>
                <w:rFonts w:ascii="Times New Roman" w:hAnsi="Times New Roman" w:cs="Times New Roman"/>
              </w:rPr>
              <w:t>0</w:t>
            </w:r>
          </w:p>
        </w:tc>
        <w:tc>
          <w:tcPr>
            <w:tcW w:w="1701"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0</w:t>
            </w:r>
          </w:p>
        </w:tc>
        <w:tc>
          <w:tcPr>
            <w:tcW w:w="1560"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0</w:t>
            </w:r>
          </w:p>
        </w:tc>
      </w:tr>
      <w:tr w:rsidR="00C42DD8" w:rsidRPr="00C42DD8" w:rsidTr="00E97AF7">
        <w:trPr>
          <w:cantSplit/>
          <w:trHeight w:val="285"/>
        </w:trPr>
        <w:tc>
          <w:tcPr>
            <w:tcW w:w="426"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autoSpaceDE w:val="0"/>
              <w:autoSpaceDN w:val="0"/>
              <w:adjustRightInd w:val="0"/>
              <w:spacing w:after="0" w:line="240" w:lineRule="auto"/>
              <w:ind w:left="-142" w:right="-70"/>
              <w:rPr>
                <w:rFonts w:ascii="Times New Roman" w:hAnsi="Times New Roman" w:cs="Times New Roman"/>
              </w:rPr>
            </w:pPr>
          </w:p>
        </w:tc>
        <w:tc>
          <w:tcPr>
            <w:tcW w:w="6945"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autoSpaceDE w:val="0"/>
              <w:autoSpaceDN w:val="0"/>
              <w:adjustRightInd w:val="0"/>
              <w:spacing w:after="0" w:line="240" w:lineRule="auto"/>
              <w:rPr>
                <w:rFonts w:ascii="Times New Roman" w:hAnsi="Times New Roman" w:cs="Times New Roman"/>
              </w:rPr>
            </w:pPr>
            <w:r w:rsidRPr="00C42DD8">
              <w:rPr>
                <w:rFonts w:ascii="Times New Roman" w:hAnsi="Times New Roman" w:cs="Times New Roman"/>
              </w:rPr>
              <w:t xml:space="preserve">количество участников </w:t>
            </w:r>
            <w:proofErr w:type="spellStart"/>
            <w:r w:rsidRPr="00C42DD8">
              <w:rPr>
                <w:rFonts w:ascii="Times New Roman" w:hAnsi="Times New Roman" w:cs="Times New Roman"/>
              </w:rPr>
              <w:t>культурно-досуговых</w:t>
            </w:r>
            <w:proofErr w:type="spellEnd"/>
            <w:r w:rsidRPr="00C42DD8">
              <w:rPr>
                <w:rFonts w:ascii="Times New Roman" w:hAnsi="Times New Roman" w:cs="Times New Roman"/>
              </w:rPr>
              <w:t xml:space="preserve"> мероприятий </w:t>
            </w:r>
          </w:p>
        </w:tc>
        <w:tc>
          <w:tcPr>
            <w:tcW w:w="1276"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autoSpaceDE w:val="0"/>
              <w:autoSpaceDN w:val="0"/>
              <w:adjustRightInd w:val="0"/>
              <w:spacing w:after="0" w:line="240" w:lineRule="auto"/>
              <w:jc w:val="center"/>
              <w:rPr>
                <w:rFonts w:ascii="Times New Roman" w:hAnsi="Times New Roman" w:cs="Times New Roman"/>
              </w:rPr>
            </w:pPr>
            <w:r w:rsidRPr="00C42DD8">
              <w:rPr>
                <w:rFonts w:ascii="Times New Roman" w:hAnsi="Times New Roman" w:cs="Times New Roman"/>
              </w:rPr>
              <w:t>Чел.</w:t>
            </w:r>
          </w:p>
        </w:tc>
        <w:tc>
          <w:tcPr>
            <w:tcW w:w="1134" w:type="dxa"/>
            <w:tcBorders>
              <w:top w:val="single" w:sz="6" w:space="0" w:color="auto"/>
              <w:left w:val="single" w:sz="6" w:space="0" w:color="auto"/>
              <w:bottom w:val="single" w:sz="6" w:space="0" w:color="auto"/>
              <w:right w:val="single" w:sz="6" w:space="0" w:color="auto"/>
            </w:tcBorders>
            <w:vAlign w:val="center"/>
          </w:tcPr>
          <w:p w:rsidR="00C42DD8" w:rsidRPr="00C42DD8" w:rsidRDefault="00C42DD8" w:rsidP="00C42DD8">
            <w:pPr>
              <w:autoSpaceDE w:val="0"/>
              <w:autoSpaceDN w:val="0"/>
              <w:adjustRightInd w:val="0"/>
              <w:spacing w:after="0" w:line="240" w:lineRule="auto"/>
              <w:jc w:val="center"/>
              <w:rPr>
                <w:rFonts w:ascii="Times New Roman" w:hAnsi="Times New Roman" w:cs="Times New Roman"/>
              </w:rPr>
            </w:pPr>
            <w:r w:rsidRPr="00C42DD8">
              <w:rPr>
                <w:rFonts w:ascii="Times New Roman" w:hAnsi="Times New Roman" w:cs="Times New Roman"/>
              </w:rPr>
              <w:t>0,4</w:t>
            </w:r>
          </w:p>
        </w:tc>
        <w:tc>
          <w:tcPr>
            <w:tcW w:w="1276"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autoSpaceDE w:val="0"/>
              <w:autoSpaceDN w:val="0"/>
              <w:adjustRightInd w:val="0"/>
              <w:spacing w:after="0" w:line="240" w:lineRule="auto"/>
              <w:ind w:left="-70" w:right="-70"/>
              <w:rPr>
                <w:rFonts w:ascii="Times New Roman" w:hAnsi="Times New Roman" w:cs="Times New Roman"/>
              </w:rPr>
            </w:pPr>
            <w:r w:rsidRPr="00C42DD8">
              <w:rPr>
                <w:rFonts w:ascii="Times New Roman" w:hAnsi="Times New Roman" w:cs="Times New Roman"/>
              </w:rPr>
              <w:t>не менее450</w:t>
            </w:r>
          </w:p>
        </w:tc>
        <w:tc>
          <w:tcPr>
            <w:tcW w:w="1417"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autoSpaceDE w:val="0"/>
              <w:autoSpaceDN w:val="0"/>
              <w:adjustRightInd w:val="0"/>
              <w:spacing w:after="0" w:line="240" w:lineRule="auto"/>
              <w:jc w:val="center"/>
              <w:rPr>
                <w:rFonts w:ascii="Times New Roman" w:hAnsi="Times New Roman" w:cs="Times New Roman"/>
              </w:rPr>
            </w:pPr>
            <w:r w:rsidRPr="00C42DD8">
              <w:rPr>
                <w:rFonts w:ascii="Times New Roman" w:hAnsi="Times New Roman" w:cs="Times New Roman"/>
              </w:rPr>
              <w:t>0</w:t>
            </w:r>
          </w:p>
        </w:tc>
        <w:tc>
          <w:tcPr>
            <w:tcW w:w="1701"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0</w:t>
            </w:r>
          </w:p>
        </w:tc>
        <w:tc>
          <w:tcPr>
            <w:tcW w:w="1560"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0</w:t>
            </w:r>
          </w:p>
        </w:tc>
      </w:tr>
      <w:tr w:rsidR="00C42DD8" w:rsidRPr="00C42DD8" w:rsidTr="00E97AF7">
        <w:trPr>
          <w:cantSplit/>
          <w:trHeight w:val="240"/>
        </w:trPr>
        <w:tc>
          <w:tcPr>
            <w:tcW w:w="426"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autoSpaceDE w:val="0"/>
              <w:autoSpaceDN w:val="0"/>
              <w:adjustRightInd w:val="0"/>
              <w:spacing w:after="0" w:line="240" w:lineRule="auto"/>
              <w:ind w:left="-142" w:right="-70"/>
              <w:rPr>
                <w:rFonts w:ascii="Times New Roman" w:hAnsi="Times New Roman" w:cs="Times New Roman"/>
              </w:rPr>
            </w:pPr>
          </w:p>
        </w:tc>
        <w:tc>
          <w:tcPr>
            <w:tcW w:w="6945"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autoSpaceDE w:val="0"/>
              <w:autoSpaceDN w:val="0"/>
              <w:adjustRightInd w:val="0"/>
              <w:spacing w:after="0" w:line="240" w:lineRule="auto"/>
              <w:rPr>
                <w:rFonts w:ascii="Times New Roman" w:hAnsi="Times New Roman" w:cs="Times New Roman"/>
              </w:rPr>
            </w:pPr>
            <w:r w:rsidRPr="00C42DD8">
              <w:rPr>
                <w:rFonts w:ascii="Times New Roman" w:hAnsi="Times New Roman" w:cs="Times New Roman"/>
              </w:rPr>
              <w:t>количество клубных формирований</w:t>
            </w:r>
          </w:p>
        </w:tc>
        <w:tc>
          <w:tcPr>
            <w:tcW w:w="1276"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autoSpaceDE w:val="0"/>
              <w:autoSpaceDN w:val="0"/>
              <w:adjustRightInd w:val="0"/>
              <w:spacing w:after="0" w:line="240" w:lineRule="auto"/>
              <w:jc w:val="center"/>
              <w:rPr>
                <w:rFonts w:ascii="Times New Roman" w:hAnsi="Times New Roman" w:cs="Times New Roman"/>
              </w:rPr>
            </w:pPr>
            <w:r w:rsidRPr="00C42DD8">
              <w:rPr>
                <w:rFonts w:ascii="Times New Roman" w:hAnsi="Times New Roman" w:cs="Times New Roman"/>
              </w:rPr>
              <w:t>Ед.</w:t>
            </w:r>
          </w:p>
        </w:tc>
        <w:tc>
          <w:tcPr>
            <w:tcW w:w="1134" w:type="dxa"/>
            <w:tcBorders>
              <w:top w:val="single" w:sz="6" w:space="0" w:color="auto"/>
              <w:left w:val="single" w:sz="6" w:space="0" w:color="auto"/>
              <w:bottom w:val="single" w:sz="6" w:space="0" w:color="auto"/>
              <w:right w:val="single" w:sz="6" w:space="0" w:color="auto"/>
            </w:tcBorders>
            <w:vAlign w:val="center"/>
          </w:tcPr>
          <w:p w:rsidR="00C42DD8" w:rsidRPr="00C42DD8" w:rsidRDefault="00C42DD8" w:rsidP="00C42DD8">
            <w:pPr>
              <w:autoSpaceDE w:val="0"/>
              <w:autoSpaceDN w:val="0"/>
              <w:adjustRightInd w:val="0"/>
              <w:spacing w:after="0" w:line="240" w:lineRule="auto"/>
              <w:jc w:val="center"/>
              <w:rPr>
                <w:rFonts w:ascii="Times New Roman" w:hAnsi="Times New Roman" w:cs="Times New Roman"/>
              </w:rPr>
            </w:pPr>
            <w:r w:rsidRPr="00C42DD8">
              <w:rPr>
                <w:rFonts w:ascii="Times New Roman" w:hAnsi="Times New Roman" w:cs="Times New Roman"/>
              </w:rPr>
              <w:t>0,1</w:t>
            </w:r>
          </w:p>
        </w:tc>
        <w:tc>
          <w:tcPr>
            <w:tcW w:w="1276"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autoSpaceDE w:val="0"/>
              <w:autoSpaceDN w:val="0"/>
              <w:adjustRightInd w:val="0"/>
              <w:spacing w:after="0" w:line="240" w:lineRule="auto"/>
              <w:ind w:left="-70" w:right="-70"/>
              <w:jc w:val="center"/>
              <w:rPr>
                <w:rFonts w:ascii="Times New Roman" w:hAnsi="Times New Roman" w:cs="Times New Roman"/>
              </w:rPr>
            </w:pPr>
            <w:r w:rsidRPr="00C42DD8">
              <w:rPr>
                <w:rFonts w:ascii="Times New Roman" w:hAnsi="Times New Roman" w:cs="Times New Roman"/>
              </w:rPr>
              <w:t>не менее 34</w:t>
            </w:r>
          </w:p>
        </w:tc>
        <w:tc>
          <w:tcPr>
            <w:tcW w:w="1417"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autoSpaceDE w:val="0"/>
              <w:autoSpaceDN w:val="0"/>
              <w:adjustRightInd w:val="0"/>
              <w:spacing w:after="0" w:line="240" w:lineRule="auto"/>
              <w:jc w:val="center"/>
              <w:rPr>
                <w:rFonts w:ascii="Times New Roman" w:hAnsi="Times New Roman" w:cs="Times New Roman"/>
              </w:rPr>
            </w:pPr>
            <w:r w:rsidRPr="00C42DD8">
              <w:rPr>
                <w:rFonts w:ascii="Times New Roman" w:hAnsi="Times New Roman" w:cs="Times New Roman"/>
              </w:rPr>
              <w:t>0</w:t>
            </w:r>
          </w:p>
        </w:tc>
        <w:tc>
          <w:tcPr>
            <w:tcW w:w="1701"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0</w:t>
            </w:r>
          </w:p>
        </w:tc>
        <w:tc>
          <w:tcPr>
            <w:tcW w:w="1560"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0</w:t>
            </w:r>
          </w:p>
        </w:tc>
      </w:tr>
      <w:tr w:rsidR="00C42DD8" w:rsidRPr="00C42DD8" w:rsidTr="00E97AF7">
        <w:trPr>
          <w:cantSplit/>
          <w:trHeight w:val="285"/>
        </w:trPr>
        <w:tc>
          <w:tcPr>
            <w:tcW w:w="426"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autoSpaceDE w:val="0"/>
              <w:autoSpaceDN w:val="0"/>
              <w:adjustRightInd w:val="0"/>
              <w:spacing w:after="0" w:line="240" w:lineRule="auto"/>
              <w:ind w:right="-70"/>
              <w:rPr>
                <w:rFonts w:ascii="Times New Roman" w:hAnsi="Times New Roman" w:cs="Times New Roman"/>
              </w:rPr>
            </w:pPr>
            <w:r w:rsidRPr="00C42DD8">
              <w:rPr>
                <w:rFonts w:ascii="Times New Roman" w:hAnsi="Times New Roman" w:cs="Times New Roman"/>
              </w:rPr>
              <w:t>1.2</w:t>
            </w:r>
          </w:p>
        </w:tc>
        <w:tc>
          <w:tcPr>
            <w:tcW w:w="6945"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autoSpaceDE w:val="0"/>
              <w:autoSpaceDN w:val="0"/>
              <w:adjustRightInd w:val="0"/>
              <w:spacing w:after="0" w:line="240" w:lineRule="auto"/>
              <w:jc w:val="center"/>
              <w:rPr>
                <w:rFonts w:ascii="Times New Roman" w:hAnsi="Times New Roman" w:cs="Times New Roman"/>
              </w:rPr>
            </w:pPr>
            <w:r w:rsidRPr="00C42DD8">
              <w:rPr>
                <w:rFonts w:ascii="Times New Roman" w:hAnsi="Times New Roman" w:cs="Times New Roman"/>
              </w:rPr>
              <w:t>Подпрограмма 2</w:t>
            </w:r>
          </w:p>
        </w:tc>
        <w:tc>
          <w:tcPr>
            <w:tcW w:w="8364" w:type="dxa"/>
            <w:gridSpan w:val="6"/>
            <w:tcBorders>
              <w:top w:val="single" w:sz="6" w:space="0" w:color="auto"/>
              <w:left w:val="single" w:sz="6" w:space="0" w:color="auto"/>
              <w:bottom w:val="single" w:sz="6" w:space="0" w:color="auto"/>
              <w:right w:val="single" w:sz="6" w:space="0" w:color="auto"/>
            </w:tcBorders>
          </w:tcPr>
          <w:p w:rsidR="00C42DD8" w:rsidRPr="00C42DD8" w:rsidRDefault="00C42DD8" w:rsidP="00C42DD8">
            <w:pPr>
              <w:autoSpaceDE w:val="0"/>
              <w:autoSpaceDN w:val="0"/>
              <w:adjustRightInd w:val="0"/>
              <w:spacing w:after="0" w:line="240" w:lineRule="auto"/>
              <w:ind w:left="-70" w:right="-70"/>
              <w:jc w:val="center"/>
              <w:rPr>
                <w:rFonts w:ascii="Times New Roman" w:hAnsi="Times New Roman" w:cs="Times New Roman"/>
              </w:rPr>
            </w:pPr>
            <w:r w:rsidRPr="00C42DD8">
              <w:rPr>
                <w:rFonts w:ascii="Times New Roman" w:hAnsi="Times New Roman" w:cs="Times New Roman"/>
              </w:rPr>
              <w:t>«Развитие физической культуры и спорта»</w:t>
            </w:r>
          </w:p>
        </w:tc>
      </w:tr>
      <w:tr w:rsidR="00C42DD8" w:rsidRPr="00C42DD8" w:rsidTr="00E97AF7">
        <w:trPr>
          <w:cantSplit/>
          <w:trHeight w:val="220"/>
        </w:trPr>
        <w:tc>
          <w:tcPr>
            <w:tcW w:w="426"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autoSpaceDE w:val="0"/>
              <w:autoSpaceDN w:val="0"/>
              <w:adjustRightInd w:val="0"/>
              <w:spacing w:after="0" w:line="240" w:lineRule="auto"/>
              <w:ind w:left="-142" w:right="-70"/>
              <w:rPr>
                <w:rFonts w:ascii="Times New Roman" w:hAnsi="Times New Roman" w:cs="Times New Roman"/>
              </w:rPr>
            </w:pPr>
          </w:p>
        </w:tc>
        <w:tc>
          <w:tcPr>
            <w:tcW w:w="6945"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autoSpaceDE w:val="0"/>
              <w:autoSpaceDN w:val="0"/>
              <w:adjustRightInd w:val="0"/>
              <w:spacing w:after="0" w:line="240" w:lineRule="auto"/>
              <w:jc w:val="center"/>
              <w:rPr>
                <w:rFonts w:ascii="Times New Roman" w:hAnsi="Times New Roman" w:cs="Times New Roman"/>
              </w:rPr>
            </w:pPr>
            <w:r w:rsidRPr="00C42DD8">
              <w:rPr>
                <w:rFonts w:ascii="Times New Roman" w:hAnsi="Times New Roman" w:cs="Times New Roman"/>
              </w:rPr>
              <w:t>количество участников спортивных мероприятий</w:t>
            </w:r>
          </w:p>
        </w:tc>
        <w:tc>
          <w:tcPr>
            <w:tcW w:w="1276"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autoSpaceDE w:val="0"/>
              <w:autoSpaceDN w:val="0"/>
              <w:adjustRightInd w:val="0"/>
              <w:spacing w:after="0" w:line="240" w:lineRule="auto"/>
              <w:jc w:val="center"/>
              <w:rPr>
                <w:rFonts w:ascii="Times New Roman" w:hAnsi="Times New Roman" w:cs="Times New Roman"/>
              </w:rPr>
            </w:pPr>
            <w:r w:rsidRPr="00C42DD8">
              <w:rPr>
                <w:rFonts w:ascii="Times New Roman" w:hAnsi="Times New Roman" w:cs="Times New Roman"/>
              </w:rPr>
              <w:t>Чел.</w:t>
            </w:r>
          </w:p>
        </w:tc>
        <w:tc>
          <w:tcPr>
            <w:tcW w:w="1134" w:type="dxa"/>
            <w:tcBorders>
              <w:top w:val="single" w:sz="6" w:space="0" w:color="auto"/>
              <w:left w:val="single" w:sz="6" w:space="0" w:color="auto"/>
              <w:bottom w:val="single" w:sz="6" w:space="0" w:color="auto"/>
              <w:right w:val="single" w:sz="6" w:space="0" w:color="auto"/>
            </w:tcBorders>
            <w:vAlign w:val="center"/>
          </w:tcPr>
          <w:p w:rsidR="00C42DD8" w:rsidRPr="00C42DD8" w:rsidRDefault="00C42DD8" w:rsidP="00C42DD8">
            <w:pPr>
              <w:autoSpaceDE w:val="0"/>
              <w:autoSpaceDN w:val="0"/>
              <w:adjustRightInd w:val="0"/>
              <w:spacing w:after="0" w:line="240" w:lineRule="auto"/>
              <w:jc w:val="center"/>
              <w:rPr>
                <w:rFonts w:ascii="Times New Roman" w:hAnsi="Times New Roman" w:cs="Times New Roman"/>
              </w:rPr>
            </w:pPr>
            <w:r w:rsidRPr="00C42DD8">
              <w:rPr>
                <w:rFonts w:ascii="Times New Roman" w:hAnsi="Times New Roman" w:cs="Times New Roman"/>
              </w:rPr>
              <w:t>0,5</w:t>
            </w:r>
          </w:p>
        </w:tc>
        <w:tc>
          <w:tcPr>
            <w:tcW w:w="1276"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autoSpaceDE w:val="0"/>
              <w:autoSpaceDN w:val="0"/>
              <w:adjustRightInd w:val="0"/>
              <w:spacing w:after="0" w:line="240" w:lineRule="auto"/>
              <w:ind w:left="-70" w:right="-70"/>
              <w:rPr>
                <w:rFonts w:ascii="Times New Roman" w:hAnsi="Times New Roman" w:cs="Times New Roman"/>
              </w:rPr>
            </w:pPr>
            <w:r w:rsidRPr="00C42DD8">
              <w:rPr>
                <w:rFonts w:ascii="Times New Roman" w:hAnsi="Times New Roman" w:cs="Times New Roman"/>
              </w:rPr>
              <w:t>не менее163</w:t>
            </w:r>
          </w:p>
        </w:tc>
        <w:tc>
          <w:tcPr>
            <w:tcW w:w="1417"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autoSpaceDE w:val="0"/>
              <w:autoSpaceDN w:val="0"/>
              <w:adjustRightInd w:val="0"/>
              <w:spacing w:after="0" w:line="240" w:lineRule="auto"/>
              <w:jc w:val="center"/>
              <w:rPr>
                <w:rFonts w:ascii="Times New Roman" w:hAnsi="Times New Roman" w:cs="Times New Roman"/>
              </w:rPr>
            </w:pPr>
            <w:r w:rsidRPr="00C42DD8">
              <w:rPr>
                <w:rFonts w:ascii="Times New Roman" w:hAnsi="Times New Roman" w:cs="Times New Roman"/>
              </w:rPr>
              <w:t>0</w:t>
            </w:r>
          </w:p>
        </w:tc>
        <w:tc>
          <w:tcPr>
            <w:tcW w:w="1701"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autoSpaceDE w:val="0"/>
              <w:autoSpaceDN w:val="0"/>
              <w:adjustRightInd w:val="0"/>
              <w:spacing w:after="0" w:line="240" w:lineRule="auto"/>
              <w:jc w:val="center"/>
              <w:rPr>
                <w:rFonts w:ascii="Times New Roman" w:hAnsi="Times New Roman" w:cs="Times New Roman"/>
              </w:rPr>
            </w:pPr>
            <w:r w:rsidRPr="00C42DD8">
              <w:rPr>
                <w:rFonts w:ascii="Times New Roman" w:hAnsi="Times New Roman" w:cs="Times New Roman"/>
              </w:rPr>
              <w:t>0</w:t>
            </w:r>
          </w:p>
        </w:tc>
        <w:tc>
          <w:tcPr>
            <w:tcW w:w="1560"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autoSpaceDE w:val="0"/>
              <w:autoSpaceDN w:val="0"/>
              <w:adjustRightInd w:val="0"/>
              <w:spacing w:after="0" w:line="240" w:lineRule="auto"/>
              <w:jc w:val="center"/>
              <w:rPr>
                <w:rFonts w:ascii="Times New Roman" w:hAnsi="Times New Roman" w:cs="Times New Roman"/>
              </w:rPr>
            </w:pPr>
            <w:r w:rsidRPr="00C42DD8">
              <w:rPr>
                <w:rFonts w:ascii="Times New Roman" w:hAnsi="Times New Roman" w:cs="Times New Roman"/>
              </w:rPr>
              <w:t>0</w:t>
            </w:r>
          </w:p>
        </w:tc>
      </w:tr>
      <w:tr w:rsidR="00C42DD8" w:rsidRPr="00C42DD8" w:rsidTr="00E97AF7">
        <w:trPr>
          <w:cantSplit/>
          <w:trHeight w:val="337"/>
        </w:trPr>
        <w:tc>
          <w:tcPr>
            <w:tcW w:w="426"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autoSpaceDE w:val="0"/>
              <w:autoSpaceDN w:val="0"/>
              <w:adjustRightInd w:val="0"/>
              <w:spacing w:after="0" w:line="240" w:lineRule="auto"/>
              <w:ind w:left="-142" w:right="-70"/>
              <w:rPr>
                <w:rFonts w:ascii="Times New Roman" w:hAnsi="Times New Roman" w:cs="Times New Roman"/>
              </w:rPr>
            </w:pPr>
          </w:p>
        </w:tc>
        <w:tc>
          <w:tcPr>
            <w:tcW w:w="6945"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autoSpaceDE w:val="0"/>
              <w:autoSpaceDN w:val="0"/>
              <w:adjustRightInd w:val="0"/>
              <w:spacing w:after="0" w:line="240" w:lineRule="auto"/>
              <w:rPr>
                <w:rFonts w:ascii="Times New Roman" w:hAnsi="Times New Roman" w:cs="Times New Roman"/>
              </w:rPr>
            </w:pPr>
            <w:r w:rsidRPr="00C42DD8">
              <w:rPr>
                <w:rFonts w:ascii="Times New Roman" w:hAnsi="Times New Roman" w:cs="Times New Roman"/>
              </w:rPr>
              <w:t>количество проведённых физкультурно-спортивных мероприятий</w:t>
            </w:r>
          </w:p>
        </w:tc>
        <w:tc>
          <w:tcPr>
            <w:tcW w:w="1276"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autoSpaceDE w:val="0"/>
              <w:autoSpaceDN w:val="0"/>
              <w:adjustRightInd w:val="0"/>
              <w:spacing w:after="0" w:line="240" w:lineRule="auto"/>
              <w:jc w:val="center"/>
              <w:rPr>
                <w:rFonts w:ascii="Times New Roman" w:hAnsi="Times New Roman" w:cs="Times New Roman"/>
              </w:rPr>
            </w:pPr>
            <w:r w:rsidRPr="00C42DD8">
              <w:rPr>
                <w:rFonts w:ascii="Times New Roman" w:hAnsi="Times New Roman" w:cs="Times New Roman"/>
              </w:rPr>
              <w:t>Ед.</w:t>
            </w:r>
          </w:p>
        </w:tc>
        <w:tc>
          <w:tcPr>
            <w:tcW w:w="1134" w:type="dxa"/>
            <w:tcBorders>
              <w:top w:val="single" w:sz="6" w:space="0" w:color="auto"/>
              <w:left w:val="single" w:sz="6" w:space="0" w:color="auto"/>
              <w:bottom w:val="single" w:sz="6" w:space="0" w:color="auto"/>
              <w:right w:val="single" w:sz="6" w:space="0" w:color="auto"/>
            </w:tcBorders>
            <w:vAlign w:val="center"/>
          </w:tcPr>
          <w:p w:rsidR="00C42DD8" w:rsidRPr="00C42DD8" w:rsidRDefault="00C42DD8" w:rsidP="00C42DD8">
            <w:pPr>
              <w:autoSpaceDE w:val="0"/>
              <w:autoSpaceDN w:val="0"/>
              <w:adjustRightInd w:val="0"/>
              <w:spacing w:after="0" w:line="240" w:lineRule="auto"/>
              <w:jc w:val="center"/>
              <w:rPr>
                <w:rFonts w:ascii="Times New Roman" w:hAnsi="Times New Roman" w:cs="Times New Roman"/>
              </w:rPr>
            </w:pPr>
            <w:r w:rsidRPr="00C42DD8">
              <w:rPr>
                <w:rFonts w:ascii="Times New Roman" w:hAnsi="Times New Roman" w:cs="Times New Roman"/>
              </w:rPr>
              <w:t>0,5</w:t>
            </w:r>
          </w:p>
        </w:tc>
        <w:tc>
          <w:tcPr>
            <w:tcW w:w="1276"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autoSpaceDE w:val="0"/>
              <w:autoSpaceDN w:val="0"/>
              <w:adjustRightInd w:val="0"/>
              <w:spacing w:after="0" w:line="240" w:lineRule="auto"/>
              <w:ind w:left="-70" w:right="-70"/>
              <w:rPr>
                <w:rFonts w:ascii="Times New Roman" w:hAnsi="Times New Roman" w:cs="Times New Roman"/>
              </w:rPr>
            </w:pPr>
            <w:r w:rsidRPr="00C42DD8">
              <w:rPr>
                <w:rFonts w:ascii="Times New Roman" w:hAnsi="Times New Roman" w:cs="Times New Roman"/>
              </w:rPr>
              <w:t xml:space="preserve"> не менее 11</w:t>
            </w:r>
          </w:p>
        </w:tc>
        <w:tc>
          <w:tcPr>
            <w:tcW w:w="1417"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autoSpaceDE w:val="0"/>
              <w:autoSpaceDN w:val="0"/>
              <w:adjustRightInd w:val="0"/>
              <w:spacing w:after="0" w:line="240" w:lineRule="auto"/>
              <w:jc w:val="center"/>
              <w:rPr>
                <w:rFonts w:ascii="Times New Roman" w:hAnsi="Times New Roman" w:cs="Times New Roman"/>
              </w:rPr>
            </w:pPr>
            <w:r w:rsidRPr="00C42DD8">
              <w:rPr>
                <w:rFonts w:ascii="Times New Roman" w:hAnsi="Times New Roman" w:cs="Times New Roman"/>
              </w:rPr>
              <w:t>0</w:t>
            </w:r>
          </w:p>
        </w:tc>
        <w:tc>
          <w:tcPr>
            <w:tcW w:w="1701"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0</w:t>
            </w:r>
          </w:p>
        </w:tc>
        <w:tc>
          <w:tcPr>
            <w:tcW w:w="1560"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0</w:t>
            </w:r>
          </w:p>
        </w:tc>
      </w:tr>
      <w:tr w:rsidR="00C42DD8" w:rsidRPr="00C42DD8" w:rsidTr="00E97AF7">
        <w:trPr>
          <w:cantSplit/>
          <w:trHeight w:val="570"/>
        </w:trPr>
        <w:tc>
          <w:tcPr>
            <w:tcW w:w="426"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autoSpaceDE w:val="0"/>
              <w:autoSpaceDN w:val="0"/>
              <w:adjustRightInd w:val="0"/>
              <w:spacing w:after="0" w:line="240" w:lineRule="auto"/>
              <w:rPr>
                <w:rFonts w:ascii="Times New Roman" w:hAnsi="Times New Roman" w:cs="Times New Roman"/>
              </w:rPr>
            </w:pPr>
          </w:p>
        </w:tc>
        <w:tc>
          <w:tcPr>
            <w:tcW w:w="6945"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autoSpaceDE w:val="0"/>
              <w:autoSpaceDN w:val="0"/>
              <w:adjustRightInd w:val="0"/>
              <w:spacing w:after="0" w:line="240" w:lineRule="auto"/>
              <w:rPr>
                <w:rFonts w:ascii="Times New Roman" w:hAnsi="Times New Roman" w:cs="Times New Roman"/>
              </w:rPr>
            </w:pPr>
            <w:r w:rsidRPr="00C42DD8">
              <w:rPr>
                <w:rFonts w:ascii="Times New Roman" w:hAnsi="Times New Roman" w:cs="Times New Roman"/>
              </w:rPr>
              <w:t>Доля  расширения спектра  услуг, предоставляемых поселковым музеем.</w:t>
            </w:r>
          </w:p>
        </w:tc>
        <w:tc>
          <w:tcPr>
            <w:tcW w:w="1276"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autoSpaceDE w:val="0"/>
              <w:autoSpaceDN w:val="0"/>
              <w:adjustRightInd w:val="0"/>
              <w:spacing w:after="0" w:line="240" w:lineRule="auto"/>
              <w:jc w:val="center"/>
              <w:rPr>
                <w:rFonts w:ascii="Times New Roman" w:hAnsi="Times New Roman" w:cs="Times New Roman"/>
              </w:rPr>
            </w:pPr>
          </w:p>
          <w:p w:rsidR="00C42DD8" w:rsidRPr="00C42DD8" w:rsidRDefault="00C42DD8" w:rsidP="00C42DD8">
            <w:pPr>
              <w:autoSpaceDE w:val="0"/>
              <w:autoSpaceDN w:val="0"/>
              <w:adjustRightInd w:val="0"/>
              <w:spacing w:after="0" w:line="240" w:lineRule="auto"/>
              <w:jc w:val="center"/>
              <w:rPr>
                <w:rFonts w:ascii="Times New Roman" w:hAnsi="Times New Roman" w:cs="Times New Roman"/>
              </w:rPr>
            </w:pPr>
            <w:r w:rsidRPr="00C42DD8">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vAlign w:val="center"/>
          </w:tcPr>
          <w:p w:rsidR="00C42DD8" w:rsidRPr="00C42DD8" w:rsidRDefault="00C42DD8" w:rsidP="00C42DD8">
            <w:pPr>
              <w:autoSpaceDE w:val="0"/>
              <w:autoSpaceDN w:val="0"/>
              <w:adjustRightInd w:val="0"/>
              <w:spacing w:after="0" w:line="240" w:lineRule="auto"/>
              <w:jc w:val="center"/>
              <w:rPr>
                <w:rFonts w:ascii="Times New Roman" w:hAnsi="Times New Roman" w:cs="Times New Roman"/>
              </w:rPr>
            </w:pPr>
            <w:r w:rsidRPr="00C42DD8">
              <w:rPr>
                <w:rFonts w:ascii="Times New Roman" w:hAnsi="Times New Roman" w:cs="Times New Roman"/>
              </w:rPr>
              <w:t>0,25</w:t>
            </w:r>
          </w:p>
        </w:tc>
        <w:tc>
          <w:tcPr>
            <w:tcW w:w="1276"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autoSpaceDE w:val="0"/>
              <w:autoSpaceDN w:val="0"/>
              <w:adjustRightInd w:val="0"/>
              <w:spacing w:after="0" w:line="240" w:lineRule="auto"/>
              <w:ind w:left="-70" w:right="-70"/>
              <w:rPr>
                <w:rFonts w:ascii="Times New Roman" w:hAnsi="Times New Roman" w:cs="Times New Roman"/>
              </w:rPr>
            </w:pPr>
            <w:r w:rsidRPr="00C42DD8">
              <w:rPr>
                <w:rFonts w:ascii="Times New Roman" w:hAnsi="Times New Roman" w:cs="Times New Roman"/>
              </w:rPr>
              <w:t>не менее 2,0</w:t>
            </w:r>
          </w:p>
        </w:tc>
        <w:tc>
          <w:tcPr>
            <w:tcW w:w="1417"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autoSpaceDE w:val="0"/>
              <w:autoSpaceDN w:val="0"/>
              <w:adjustRightInd w:val="0"/>
              <w:spacing w:after="0" w:line="240" w:lineRule="auto"/>
              <w:jc w:val="center"/>
              <w:rPr>
                <w:rFonts w:ascii="Times New Roman" w:hAnsi="Times New Roman" w:cs="Times New Roman"/>
              </w:rPr>
            </w:pPr>
            <w:r w:rsidRPr="00C42DD8">
              <w:rPr>
                <w:rFonts w:ascii="Times New Roman" w:hAnsi="Times New Roman" w:cs="Times New Roman"/>
              </w:rPr>
              <w:t>0</w:t>
            </w:r>
          </w:p>
        </w:tc>
        <w:tc>
          <w:tcPr>
            <w:tcW w:w="1701"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0</w:t>
            </w:r>
          </w:p>
        </w:tc>
        <w:tc>
          <w:tcPr>
            <w:tcW w:w="1560"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0</w:t>
            </w:r>
          </w:p>
        </w:tc>
      </w:tr>
    </w:tbl>
    <w:p w:rsidR="00C42DD8" w:rsidRPr="00C42DD8" w:rsidRDefault="00C42DD8" w:rsidP="00C42DD8">
      <w:pPr>
        <w:pStyle w:val="afd"/>
        <w:rPr>
          <w:rFonts w:ascii="Times New Roman" w:hAnsi="Times New Roman"/>
        </w:rPr>
      </w:pPr>
    </w:p>
    <w:p w:rsidR="00C42DD8" w:rsidRPr="00C42DD8" w:rsidRDefault="00C42DD8" w:rsidP="00C42DD8">
      <w:pPr>
        <w:pStyle w:val="afd"/>
        <w:jc w:val="right"/>
        <w:rPr>
          <w:rFonts w:ascii="Times New Roman" w:hAnsi="Times New Roman"/>
        </w:rPr>
      </w:pPr>
    </w:p>
    <w:p w:rsidR="00C42DD8" w:rsidRPr="00C42DD8" w:rsidRDefault="00C42DD8" w:rsidP="00C42DD8">
      <w:pPr>
        <w:pStyle w:val="afd"/>
        <w:jc w:val="right"/>
        <w:rPr>
          <w:rFonts w:ascii="Times New Roman" w:hAnsi="Times New Roman"/>
        </w:rPr>
      </w:pPr>
    </w:p>
    <w:p w:rsidR="00C42DD8" w:rsidRPr="00C42DD8" w:rsidRDefault="00C42DD8" w:rsidP="00C42DD8">
      <w:pPr>
        <w:pStyle w:val="afd"/>
        <w:jc w:val="right"/>
        <w:rPr>
          <w:rFonts w:ascii="Times New Roman" w:hAnsi="Times New Roman"/>
        </w:rPr>
      </w:pPr>
    </w:p>
    <w:p w:rsidR="00C42DD8" w:rsidRPr="00C42DD8" w:rsidRDefault="00C42DD8" w:rsidP="00C42DD8">
      <w:pPr>
        <w:pStyle w:val="afd"/>
        <w:jc w:val="right"/>
        <w:rPr>
          <w:rFonts w:ascii="Times New Roman" w:hAnsi="Times New Roman"/>
        </w:rPr>
      </w:pPr>
    </w:p>
    <w:p w:rsidR="00C42DD8" w:rsidRPr="00C42DD8" w:rsidRDefault="00C42DD8" w:rsidP="00C42DD8">
      <w:pPr>
        <w:pStyle w:val="afd"/>
        <w:jc w:val="right"/>
        <w:rPr>
          <w:rFonts w:ascii="Times New Roman" w:hAnsi="Times New Roman"/>
        </w:rPr>
      </w:pPr>
      <w:r w:rsidRPr="00C42DD8">
        <w:rPr>
          <w:rFonts w:ascii="Times New Roman" w:hAnsi="Times New Roman"/>
        </w:rPr>
        <w:t>Приложение № 2 к паспорту муниципальной программы</w:t>
      </w:r>
    </w:p>
    <w:p w:rsidR="00C42DD8" w:rsidRPr="00C42DD8" w:rsidRDefault="00C42DD8" w:rsidP="00C42DD8">
      <w:pPr>
        <w:pStyle w:val="ConsPlusNonformat"/>
        <w:jc w:val="right"/>
        <w:rPr>
          <w:rFonts w:ascii="Times New Roman" w:hAnsi="Times New Roman" w:cs="Times New Roman"/>
          <w:sz w:val="22"/>
          <w:szCs w:val="22"/>
        </w:rPr>
      </w:pPr>
      <w:r w:rsidRPr="00C42DD8">
        <w:rPr>
          <w:rFonts w:ascii="Times New Roman" w:hAnsi="Times New Roman" w:cs="Times New Roman"/>
          <w:sz w:val="22"/>
          <w:szCs w:val="22"/>
        </w:rPr>
        <w:t xml:space="preserve">«Развитие культуры, спорта и молодёжной политики </w:t>
      </w:r>
      <w:proofErr w:type="gramStart"/>
      <w:r w:rsidRPr="00C42DD8">
        <w:rPr>
          <w:rFonts w:ascii="Times New Roman" w:hAnsi="Times New Roman" w:cs="Times New Roman"/>
          <w:sz w:val="22"/>
          <w:szCs w:val="22"/>
        </w:rPr>
        <w:t>на</w:t>
      </w:r>
      <w:proofErr w:type="gramEnd"/>
    </w:p>
    <w:p w:rsidR="00C42DD8" w:rsidRPr="00C42DD8" w:rsidRDefault="00C42DD8" w:rsidP="00C42DD8">
      <w:pPr>
        <w:pStyle w:val="ConsPlusNonformat"/>
        <w:jc w:val="right"/>
        <w:rPr>
          <w:rFonts w:ascii="Times New Roman" w:hAnsi="Times New Roman" w:cs="Times New Roman"/>
          <w:sz w:val="22"/>
          <w:szCs w:val="22"/>
        </w:rPr>
      </w:pPr>
      <w:r w:rsidRPr="00C42DD8">
        <w:rPr>
          <w:rFonts w:ascii="Times New Roman" w:hAnsi="Times New Roman" w:cs="Times New Roman"/>
          <w:sz w:val="22"/>
          <w:szCs w:val="22"/>
        </w:rPr>
        <w:t>территории муниципального образования</w:t>
      </w:r>
    </w:p>
    <w:p w:rsidR="00C42DD8" w:rsidRPr="00C42DD8" w:rsidRDefault="00C42DD8" w:rsidP="00C42DD8">
      <w:pPr>
        <w:spacing w:after="0" w:line="240" w:lineRule="auto"/>
        <w:jc w:val="right"/>
        <w:rPr>
          <w:rFonts w:ascii="Times New Roman" w:hAnsi="Times New Roman" w:cs="Times New Roman"/>
          <w:color w:val="FF0000"/>
        </w:rPr>
      </w:pPr>
      <w:r w:rsidRPr="00C42DD8">
        <w:rPr>
          <w:rFonts w:ascii="Times New Roman" w:hAnsi="Times New Roman" w:cs="Times New Roman"/>
        </w:rPr>
        <w:t>Златоруновский сельсовет»</w:t>
      </w:r>
    </w:p>
    <w:p w:rsidR="00C42DD8" w:rsidRPr="00C42DD8" w:rsidRDefault="00C42DD8" w:rsidP="00C42DD8">
      <w:pPr>
        <w:pStyle w:val="afd"/>
        <w:jc w:val="right"/>
        <w:rPr>
          <w:rFonts w:ascii="Times New Roman" w:hAnsi="Times New Roman"/>
        </w:rPr>
      </w:pPr>
    </w:p>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 xml:space="preserve">Распределение планируемых расходов по мероприятиям и подпрограммам муниципальной программы </w:t>
      </w:r>
    </w:p>
    <w:tbl>
      <w:tblPr>
        <w:tblW w:w="15980" w:type="dxa"/>
        <w:tblLayout w:type="fixed"/>
        <w:tblLook w:val="04A0"/>
      </w:tblPr>
      <w:tblGrid>
        <w:gridCol w:w="1951"/>
        <w:gridCol w:w="3260"/>
        <w:gridCol w:w="2410"/>
        <w:gridCol w:w="851"/>
        <w:gridCol w:w="850"/>
        <w:gridCol w:w="1559"/>
        <w:gridCol w:w="709"/>
        <w:gridCol w:w="992"/>
        <w:gridCol w:w="993"/>
        <w:gridCol w:w="992"/>
        <w:gridCol w:w="1413"/>
      </w:tblGrid>
      <w:tr w:rsidR="00C42DD8" w:rsidRPr="00C42DD8" w:rsidTr="00E97AF7">
        <w:trPr>
          <w:trHeight w:val="685"/>
        </w:trPr>
        <w:tc>
          <w:tcPr>
            <w:tcW w:w="1951" w:type="dxa"/>
            <w:vMerge w:val="restart"/>
            <w:tcBorders>
              <w:top w:val="single" w:sz="4" w:space="0" w:color="auto"/>
              <w:left w:val="single" w:sz="4" w:space="0" w:color="auto"/>
              <w:right w:val="single" w:sz="4" w:space="0" w:color="auto"/>
            </w:tcBorders>
            <w:shd w:val="clear" w:color="auto" w:fill="auto"/>
            <w:vAlign w:val="center"/>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Статус (муниципальная программа, подпрограмма)</w:t>
            </w:r>
          </w:p>
        </w:tc>
        <w:tc>
          <w:tcPr>
            <w:tcW w:w="3260" w:type="dxa"/>
            <w:vMerge w:val="restart"/>
            <w:tcBorders>
              <w:top w:val="single" w:sz="4" w:space="0" w:color="auto"/>
              <w:left w:val="single" w:sz="4" w:space="0" w:color="auto"/>
              <w:right w:val="single" w:sz="4" w:space="0" w:color="auto"/>
            </w:tcBorders>
            <w:shd w:val="clear" w:color="auto" w:fill="auto"/>
            <w:vAlign w:val="center"/>
          </w:tcPr>
          <w:p w:rsidR="00C42DD8" w:rsidRPr="00C42DD8" w:rsidRDefault="00C42DD8" w:rsidP="00C42DD8">
            <w:pPr>
              <w:spacing w:after="0" w:line="240" w:lineRule="auto"/>
              <w:ind w:left="-181" w:right="-225"/>
              <w:jc w:val="center"/>
              <w:rPr>
                <w:rFonts w:ascii="Times New Roman" w:hAnsi="Times New Roman" w:cs="Times New Roman"/>
              </w:rPr>
            </w:pPr>
            <w:r w:rsidRPr="00C42DD8">
              <w:rPr>
                <w:rFonts w:ascii="Times New Roman" w:hAnsi="Times New Roman" w:cs="Times New Roman"/>
              </w:rPr>
              <w:t>Наименование  программы, подпрограммы</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Наименование ГРБС</w:t>
            </w:r>
          </w:p>
        </w:tc>
        <w:tc>
          <w:tcPr>
            <w:tcW w:w="1701" w:type="dxa"/>
            <w:gridSpan w:val="2"/>
            <w:tcBorders>
              <w:top w:val="single" w:sz="4" w:space="0" w:color="auto"/>
              <w:left w:val="nil"/>
              <w:bottom w:val="single" w:sz="4" w:space="0" w:color="auto"/>
              <w:right w:val="single" w:sz="4" w:space="0" w:color="000000"/>
            </w:tcBorders>
            <w:shd w:val="clear" w:color="auto" w:fill="auto"/>
            <w:vAlign w:val="center"/>
          </w:tcPr>
          <w:p w:rsidR="00C42DD8" w:rsidRPr="00C42DD8" w:rsidRDefault="00C42DD8" w:rsidP="00C42DD8">
            <w:pPr>
              <w:spacing w:after="0" w:line="240" w:lineRule="auto"/>
              <w:ind w:left="-129" w:right="-90"/>
              <w:jc w:val="center"/>
              <w:rPr>
                <w:rFonts w:ascii="Times New Roman" w:hAnsi="Times New Roman" w:cs="Times New Roman"/>
              </w:rPr>
            </w:pPr>
            <w:r w:rsidRPr="00C42DD8">
              <w:rPr>
                <w:rFonts w:ascii="Times New Roman" w:hAnsi="Times New Roman" w:cs="Times New Roman"/>
              </w:rPr>
              <w:t xml:space="preserve">Код бюджетной классификации </w:t>
            </w:r>
          </w:p>
        </w:tc>
        <w:tc>
          <w:tcPr>
            <w:tcW w:w="6658" w:type="dxa"/>
            <w:gridSpan w:val="6"/>
            <w:tcBorders>
              <w:top w:val="single" w:sz="4" w:space="0" w:color="auto"/>
              <w:left w:val="nil"/>
              <w:bottom w:val="single" w:sz="4" w:space="0" w:color="auto"/>
              <w:right w:val="single" w:sz="4" w:space="0" w:color="auto"/>
            </w:tcBorders>
            <w:shd w:val="clear" w:color="auto" w:fill="auto"/>
            <w:vAlign w:val="center"/>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 xml:space="preserve">Расходы </w:t>
            </w:r>
            <w:r w:rsidRPr="00C42DD8">
              <w:rPr>
                <w:rFonts w:ascii="Times New Roman" w:hAnsi="Times New Roman" w:cs="Times New Roman"/>
              </w:rPr>
              <w:br/>
              <w:t>(тыс. руб.), годы</w:t>
            </w:r>
          </w:p>
        </w:tc>
      </w:tr>
      <w:tr w:rsidR="00C42DD8" w:rsidRPr="00C42DD8" w:rsidTr="00E97AF7">
        <w:trPr>
          <w:trHeight w:val="836"/>
        </w:trPr>
        <w:tc>
          <w:tcPr>
            <w:tcW w:w="1951" w:type="dxa"/>
            <w:vMerge/>
            <w:tcBorders>
              <w:left w:val="single" w:sz="4" w:space="0" w:color="auto"/>
              <w:right w:val="single" w:sz="4" w:space="0" w:color="auto"/>
            </w:tcBorders>
            <w:vAlign w:val="center"/>
          </w:tcPr>
          <w:p w:rsidR="00C42DD8" w:rsidRPr="00C42DD8" w:rsidRDefault="00C42DD8" w:rsidP="00C42DD8">
            <w:pPr>
              <w:spacing w:after="0" w:line="240" w:lineRule="auto"/>
              <w:rPr>
                <w:rFonts w:ascii="Times New Roman" w:hAnsi="Times New Roman" w:cs="Times New Roman"/>
              </w:rPr>
            </w:pPr>
          </w:p>
        </w:tc>
        <w:tc>
          <w:tcPr>
            <w:tcW w:w="3260" w:type="dxa"/>
            <w:vMerge/>
            <w:tcBorders>
              <w:left w:val="single" w:sz="4" w:space="0" w:color="auto"/>
              <w:right w:val="single" w:sz="4" w:space="0" w:color="auto"/>
            </w:tcBorders>
            <w:vAlign w:val="center"/>
          </w:tcPr>
          <w:p w:rsidR="00C42DD8" w:rsidRPr="00C42DD8" w:rsidRDefault="00C42DD8" w:rsidP="00C42DD8">
            <w:pPr>
              <w:spacing w:after="0" w:line="240" w:lineRule="auto"/>
              <w:rPr>
                <w:rFonts w:ascii="Times New Roman" w:hAnsi="Times New Roman" w:cs="Times New Roman"/>
              </w:rPr>
            </w:pPr>
          </w:p>
        </w:tc>
        <w:tc>
          <w:tcPr>
            <w:tcW w:w="2410" w:type="dxa"/>
            <w:vMerge/>
            <w:tcBorders>
              <w:left w:val="single" w:sz="4" w:space="0" w:color="auto"/>
              <w:right w:val="single" w:sz="4" w:space="0" w:color="auto"/>
            </w:tcBorders>
            <w:vAlign w:val="center"/>
          </w:tcPr>
          <w:p w:rsidR="00C42DD8" w:rsidRPr="00C42DD8" w:rsidRDefault="00C42DD8" w:rsidP="00C42DD8">
            <w:pPr>
              <w:spacing w:after="0" w:line="240" w:lineRule="auto"/>
              <w:rPr>
                <w:rFonts w:ascii="Times New Roman" w:hAnsi="Times New Roman" w:cs="Times New Roman"/>
              </w:rPr>
            </w:pPr>
          </w:p>
        </w:tc>
        <w:tc>
          <w:tcPr>
            <w:tcW w:w="851" w:type="dxa"/>
            <w:vMerge w:val="restart"/>
            <w:tcBorders>
              <w:top w:val="nil"/>
              <w:left w:val="nil"/>
              <w:right w:val="single" w:sz="4" w:space="0" w:color="auto"/>
            </w:tcBorders>
            <w:shd w:val="clear" w:color="auto" w:fill="auto"/>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ГРБС</w:t>
            </w:r>
          </w:p>
        </w:tc>
        <w:tc>
          <w:tcPr>
            <w:tcW w:w="850" w:type="dxa"/>
            <w:vMerge w:val="restart"/>
            <w:tcBorders>
              <w:top w:val="nil"/>
              <w:left w:val="nil"/>
              <w:right w:val="single" w:sz="4" w:space="0" w:color="auto"/>
            </w:tcBorders>
            <w:shd w:val="clear" w:color="auto" w:fill="auto"/>
          </w:tcPr>
          <w:p w:rsidR="00C42DD8" w:rsidRPr="00C42DD8" w:rsidRDefault="00C42DD8" w:rsidP="00C42DD8">
            <w:pPr>
              <w:spacing w:after="0" w:line="240" w:lineRule="auto"/>
              <w:jc w:val="center"/>
              <w:rPr>
                <w:rFonts w:ascii="Times New Roman" w:hAnsi="Times New Roman" w:cs="Times New Roman"/>
              </w:rPr>
            </w:pPr>
            <w:proofErr w:type="spellStart"/>
            <w:r w:rsidRPr="00C42DD8">
              <w:rPr>
                <w:rFonts w:ascii="Times New Roman" w:hAnsi="Times New Roman" w:cs="Times New Roman"/>
              </w:rPr>
              <w:t>Рз</w:t>
            </w:r>
            <w:proofErr w:type="spellEnd"/>
            <w:r w:rsidRPr="00C42DD8">
              <w:rPr>
                <w:rFonts w:ascii="Times New Roman" w:hAnsi="Times New Roman" w:cs="Times New Roman"/>
              </w:rPr>
              <w:br/>
            </w:r>
            <w:proofErr w:type="spellStart"/>
            <w:proofErr w:type="gramStart"/>
            <w:r w:rsidRPr="00C42DD8">
              <w:rPr>
                <w:rFonts w:ascii="Times New Roman" w:hAnsi="Times New Roman" w:cs="Times New Roman"/>
              </w:rPr>
              <w:t>Пр</w:t>
            </w:r>
            <w:proofErr w:type="spellEnd"/>
            <w:proofErr w:type="gramEnd"/>
          </w:p>
        </w:tc>
        <w:tc>
          <w:tcPr>
            <w:tcW w:w="1559" w:type="dxa"/>
            <w:vMerge w:val="restart"/>
            <w:tcBorders>
              <w:top w:val="nil"/>
              <w:left w:val="nil"/>
              <w:right w:val="single" w:sz="4" w:space="0" w:color="auto"/>
            </w:tcBorders>
            <w:shd w:val="clear" w:color="auto" w:fill="auto"/>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ЦСР</w:t>
            </w:r>
          </w:p>
        </w:tc>
        <w:tc>
          <w:tcPr>
            <w:tcW w:w="709" w:type="dxa"/>
            <w:vMerge w:val="restart"/>
            <w:tcBorders>
              <w:top w:val="nil"/>
              <w:left w:val="nil"/>
              <w:right w:val="single" w:sz="4" w:space="0" w:color="auto"/>
            </w:tcBorders>
            <w:shd w:val="clear" w:color="auto" w:fill="auto"/>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ВР</w:t>
            </w:r>
          </w:p>
        </w:tc>
        <w:tc>
          <w:tcPr>
            <w:tcW w:w="992" w:type="dxa"/>
            <w:tcBorders>
              <w:top w:val="nil"/>
              <w:left w:val="nil"/>
              <w:bottom w:val="single" w:sz="4" w:space="0" w:color="auto"/>
              <w:right w:val="single" w:sz="4" w:space="0" w:color="auto"/>
            </w:tcBorders>
            <w:shd w:val="clear" w:color="auto" w:fill="auto"/>
          </w:tcPr>
          <w:p w:rsidR="00C42DD8" w:rsidRPr="00C42DD8" w:rsidRDefault="00C42DD8" w:rsidP="00C42DD8">
            <w:pPr>
              <w:widowControl w:val="0"/>
              <w:autoSpaceDE w:val="0"/>
              <w:autoSpaceDN w:val="0"/>
              <w:spacing w:after="0" w:line="240" w:lineRule="auto"/>
              <w:ind w:left="-79" w:right="-79"/>
              <w:jc w:val="center"/>
              <w:rPr>
                <w:rFonts w:ascii="Times New Roman" w:hAnsi="Times New Roman" w:cs="Times New Roman"/>
                <w:spacing w:val="-4"/>
              </w:rPr>
            </w:pPr>
            <w:r w:rsidRPr="00C42DD8">
              <w:rPr>
                <w:rFonts w:ascii="Times New Roman" w:hAnsi="Times New Roman" w:cs="Times New Roman"/>
                <w:spacing w:val="-4"/>
              </w:rPr>
              <w:t xml:space="preserve">Очередной финансовый год </w:t>
            </w:r>
          </w:p>
          <w:p w:rsidR="00C42DD8" w:rsidRPr="00C42DD8" w:rsidRDefault="00C42DD8" w:rsidP="00C42DD8">
            <w:pPr>
              <w:widowControl w:val="0"/>
              <w:autoSpaceDE w:val="0"/>
              <w:autoSpaceDN w:val="0"/>
              <w:spacing w:after="0" w:line="240" w:lineRule="auto"/>
              <w:ind w:left="-79" w:right="-79"/>
              <w:jc w:val="center"/>
              <w:rPr>
                <w:rFonts w:ascii="Times New Roman" w:hAnsi="Times New Roman" w:cs="Times New Roman"/>
                <w:spacing w:val="-4"/>
              </w:rPr>
            </w:pPr>
            <w:r w:rsidRPr="00C42DD8">
              <w:rPr>
                <w:rFonts w:ascii="Times New Roman" w:hAnsi="Times New Roman" w:cs="Times New Roman"/>
                <w:spacing w:val="-4"/>
              </w:rPr>
              <w:t>2023</w:t>
            </w:r>
          </w:p>
        </w:tc>
        <w:tc>
          <w:tcPr>
            <w:tcW w:w="993" w:type="dxa"/>
            <w:tcBorders>
              <w:top w:val="nil"/>
              <w:left w:val="nil"/>
              <w:bottom w:val="single" w:sz="4" w:space="0" w:color="auto"/>
              <w:right w:val="single" w:sz="4" w:space="0" w:color="auto"/>
            </w:tcBorders>
          </w:tcPr>
          <w:p w:rsidR="00C42DD8" w:rsidRPr="00C42DD8" w:rsidRDefault="00C42DD8" w:rsidP="00C42DD8">
            <w:pPr>
              <w:spacing w:after="0" w:line="240" w:lineRule="auto"/>
              <w:ind w:left="-79" w:right="-79"/>
              <w:jc w:val="center"/>
              <w:rPr>
                <w:rFonts w:ascii="Times New Roman" w:hAnsi="Times New Roman" w:cs="Times New Roman"/>
                <w:spacing w:val="-4"/>
              </w:rPr>
            </w:pPr>
            <w:r w:rsidRPr="00C42DD8">
              <w:rPr>
                <w:rFonts w:ascii="Times New Roman" w:hAnsi="Times New Roman" w:cs="Times New Roman"/>
                <w:spacing w:val="-4"/>
              </w:rPr>
              <w:t>Первый год планового периода 2024</w:t>
            </w:r>
          </w:p>
        </w:tc>
        <w:tc>
          <w:tcPr>
            <w:tcW w:w="992" w:type="dxa"/>
            <w:tcBorders>
              <w:top w:val="nil"/>
              <w:left w:val="nil"/>
              <w:bottom w:val="single" w:sz="4" w:space="0" w:color="auto"/>
              <w:right w:val="single" w:sz="4" w:space="0" w:color="auto"/>
            </w:tcBorders>
          </w:tcPr>
          <w:p w:rsidR="00C42DD8" w:rsidRPr="00C42DD8" w:rsidRDefault="00C42DD8" w:rsidP="00C42DD8">
            <w:pPr>
              <w:spacing w:after="0" w:line="240" w:lineRule="auto"/>
              <w:ind w:left="-79" w:right="-79"/>
              <w:jc w:val="center"/>
              <w:rPr>
                <w:rFonts w:ascii="Times New Roman" w:hAnsi="Times New Roman" w:cs="Times New Roman"/>
                <w:spacing w:val="-4"/>
              </w:rPr>
            </w:pPr>
            <w:r w:rsidRPr="00C42DD8">
              <w:rPr>
                <w:rFonts w:ascii="Times New Roman" w:hAnsi="Times New Roman" w:cs="Times New Roman"/>
                <w:spacing w:val="-4"/>
              </w:rPr>
              <w:t>Второй год планового периода</w:t>
            </w:r>
          </w:p>
          <w:p w:rsidR="00C42DD8" w:rsidRPr="00C42DD8" w:rsidRDefault="00C42DD8" w:rsidP="00C42DD8">
            <w:pPr>
              <w:spacing w:after="0" w:line="240" w:lineRule="auto"/>
              <w:ind w:left="-79" w:right="-79"/>
              <w:jc w:val="center"/>
              <w:rPr>
                <w:rFonts w:ascii="Times New Roman" w:hAnsi="Times New Roman" w:cs="Times New Roman"/>
                <w:spacing w:val="-4"/>
              </w:rPr>
            </w:pPr>
            <w:r w:rsidRPr="00C42DD8">
              <w:rPr>
                <w:rFonts w:ascii="Times New Roman" w:hAnsi="Times New Roman" w:cs="Times New Roman"/>
                <w:spacing w:val="-4"/>
              </w:rPr>
              <w:t>2025</w:t>
            </w:r>
          </w:p>
        </w:tc>
        <w:tc>
          <w:tcPr>
            <w:tcW w:w="1413" w:type="dxa"/>
            <w:tcBorders>
              <w:top w:val="nil"/>
              <w:left w:val="nil"/>
              <w:bottom w:val="single" w:sz="4" w:space="0" w:color="auto"/>
              <w:right w:val="single" w:sz="4" w:space="0" w:color="auto"/>
            </w:tcBorders>
          </w:tcPr>
          <w:p w:rsidR="00C42DD8" w:rsidRPr="00C42DD8" w:rsidRDefault="00C42DD8" w:rsidP="00C42DD8">
            <w:pPr>
              <w:spacing w:after="0" w:line="240" w:lineRule="auto"/>
              <w:ind w:left="-79" w:right="-79"/>
              <w:jc w:val="center"/>
              <w:rPr>
                <w:rFonts w:ascii="Times New Roman" w:hAnsi="Times New Roman" w:cs="Times New Roman"/>
                <w:spacing w:val="-4"/>
              </w:rPr>
            </w:pPr>
            <w:r w:rsidRPr="00C42DD8">
              <w:rPr>
                <w:rFonts w:ascii="Times New Roman" w:hAnsi="Times New Roman" w:cs="Times New Roman"/>
                <w:spacing w:val="-4"/>
              </w:rPr>
              <w:t xml:space="preserve">Итого на очередной финансовый год </w:t>
            </w:r>
            <w:r w:rsidRPr="00C42DD8">
              <w:rPr>
                <w:rFonts w:ascii="Times New Roman" w:hAnsi="Times New Roman" w:cs="Times New Roman"/>
                <w:spacing w:val="-4"/>
              </w:rPr>
              <w:br/>
              <w:t>и плановый период</w:t>
            </w:r>
          </w:p>
        </w:tc>
      </w:tr>
      <w:tr w:rsidR="00C42DD8" w:rsidRPr="00C42DD8" w:rsidTr="00E97AF7">
        <w:trPr>
          <w:trHeight w:val="315"/>
        </w:trPr>
        <w:tc>
          <w:tcPr>
            <w:tcW w:w="1951" w:type="dxa"/>
            <w:vMerge/>
            <w:tcBorders>
              <w:left w:val="single" w:sz="4" w:space="0" w:color="auto"/>
              <w:bottom w:val="single" w:sz="4" w:space="0" w:color="000000"/>
              <w:right w:val="single" w:sz="4" w:space="0" w:color="auto"/>
            </w:tcBorders>
            <w:vAlign w:val="center"/>
          </w:tcPr>
          <w:p w:rsidR="00C42DD8" w:rsidRPr="00C42DD8" w:rsidRDefault="00C42DD8" w:rsidP="00C42DD8">
            <w:pPr>
              <w:spacing w:after="0" w:line="240" w:lineRule="auto"/>
              <w:rPr>
                <w:rFonts w:ascii="Times New Roman" w:hAnsi="Times New Roman" w:cs="Times New Roman"/>
              </w:rPr>
            </w:pPr>
          </w:p>
        </w:tc>
        <w:tc>
          <w:tcPr>
            <w:tcW w:w="3260" w:type="dxa"/>
            <w:vMerge/>
            <w:tcBorders>
              <w:left w:val="single" w:sz="4" w:space="0" w:color="auto"/>
              <w:bottom w:val="single" w:sz="4" w:space="0" w:color="000000"/>
              <w:right w:val="single" w:sz="4" w:space="0" w:color="auto"/>
            </w:tcBorders>
            <w:vAlign w:val="center"/>
          </w:tcPr>
          <w:p w:rsidR="00C42DD8" w:rsidRPr="00C42DD8" w:rsidRDefault="00C42DD8" w:rsidP="00C42DD8">
            <w:pPr>
              <w:spacing w:after="0" w:line="240" w:lineRule="auto"/>
              <w:rPr>
                <w:rFonts w:ascii="Times New Roman" w:hAnsi="Times New Roman" w:cs="Times New Roman"/>
              </w:rPr>
            </w:pPr>
          </w:p>
        </w:tc>
        <w:tc>
          <w:tcPr>
            <w:tcW w:w="2410" w:type="dxa"/>
            <w:vMerge/>
            <w:tcBorders>
              <w:left w:val="single" w:sz="4" w:space="0" w:color="auto"/>
              <w:bottom w:val="single" w:sz="4" w:space="0" w:color="000000"/>
              <w:right w:val="single" w:sz="4" w:space="0" w:color="auto"/>
            </w:tcBorders>
            <w:vAlign w:val="center"/>
          </w:tcPr>
          <w:p w:rsidR="00C42DD8" w:rsidRPr="00C42DD8" w:rsidRDefault="00C42DD8" w:rsidP="00C42DD8">
            <w:pPr>
              <w:spacing w:after="0" w:line="240" w:lineRule="auto"/>
              <w:rPr>
                <w:rFonts w:ascii="Times New Roman" w:hAnsi="Times New Roman" w:cs="Times New Roman"/>
              </w:rPr>
            </w:pPr>
          </w:p>
        </w:tc>
        <w:tc>
          <w:tcPr>
            <w:tcW w:w="851" w:type="dxa"/>
            <w:vMerge/>
            <w:tcBorders>
              <w:left w:val="nil"/>
              <w:bottom w:val="single" w:sz="4" w:space="0" w:color="auto"/>
              <w:right w:val="single" w:sz="4" w:space="0" w:color="auto"/>
            </w:tcBorders>
            <w:shd w:val="clear" w:color="auto" w:fill="auto"/>
          </w:tcPr>
          <w:p w:rsidR="00C42DD8" w:rsidRPr="00C42DD8" w:rsidRDefault="00C42DD8" w:rsidP="00C42DD8">
            <w:pPr>
              <w:spacing w:after="0" w:line="240" w:lineRule="auto"/>
              <w:jc w:val="center"/>
              <w:rPr>
                <w:rFonts w:ascii="Times New Roman" w:hAnsi="Times New Roman" w:cs="Times New Roman"/>
              </w:rPr>
            </w:pPr>
          </w:p>
        </w:tc>
        <w:tc>
          <w:tcPr>
            <w:tcW w:w="850" w:type="dxa"/>
            <w:vMerge/>
            <w:tcBorders>
              <w:left w:val="nil"/>
              <w:bottom w:val="single" w:sz="4" w:space="0" w:color="auto"/>
              <w:right w:val="single" w:sz="4" w:space="0" w:color="auto"/>
            </w:tcBorders>
            <w:shd w:val="clear" w:color="auto" w:fill="auto"/>
          </w:tcPr>
          <w:p w:rsidR="00C42DD8" w:rsidRPr="00C42DD8" w:rsidRDefault="00C42DD8" w:rsidP="00C42DD8">
            <w:pPr>
              <w:spacing w:after="0" w:line="240" w:lineRule="auto"/>
              <w:jc w:val="center"/>
              <w:rPr>
                <w:rFonts w:ascii="Times New Roman" w:hAnsi="Times New Roman" w:cs="Times New Roman"/>
              </w:rPr>
            </w:pPr>
          </w:p>
        </w:tc>
        <w:tc>
          <w:tcPr>
            <w:tcW w:w="1559" w:type="dxa"/>
            <w:vMerge/>
            <w:tcBorders>
              <w:left w:val="nil"/>
              <w:bottom w:val="single" w:sz="4" w:space="0" w:color="auto"/>
              <w:right w:val="single" w:sz="4" w:space="0" w:color="auto"/>
            </w:tcBorders>
            <w:shd w:val="clear" w:color="auto" w:fill="auto"/>
          </w:tcPr>
          <w:p w:rsidR="00C42DD8" w:rsidRPr="00C42DD8" w:rsidRDefault="00C42DD8" w:rsidP="00C42DD8">
            <w:pPr>
              <w:spacing w:after="0" w:line="240" w:lineRule="auto"/>
              <w:jc w:val="center"/>
              <w:rPr>
                <w:rFonts w:ascii="Times New Roman" w:hAnsi="Times New Roman" w:cs="Times New Roman"/>
              </w:rPr>
            </w:pPr>
          </w:p>
        </w:tc>
        <w:tc>
          <w:tcPr>
            <w:tcW w:w="709" w:type="dxa"/>
            <w:vMerge/>
            <w:tcBorders>
              <w:left w:val="nil"/>
              <w:bottom w:val="single" w:sz="4" w:space="0" w:color="auto"/>
              <w:right w:val="single" w:sz="4" w:space="0" w:color="auto"/>
            </w:tcBorders>
            <w:shd w:val="clear" w:color="auto" w:fill="auto"/>
          </w:tcPr>
          <w:p w:rsidR="00C42DD8" w:rsidRPr="00C42DD8" w:rsidRDefault="00C42DD8" w:rsidP="00C42DD8">
            <w:pPr>
              <w:spacing w:after="0" w:line="240" w:lineRule="auto"/>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tcPr>
          <w:p w:rsidR="00C42DD8" w:rsidRPr="00C42DD8" w:rsidRDefault="00C42DD8" w:rsidP="00C42DD8">
            <w:pPr>
              <w:spacing w:after="0" w:line="240" w:lineRule="auto"/>
              <w:ind w:left="-79" w:right="-79"/>
              <w:jc w:val="center"/>
              <w:rPr>
                <w:rFonts w:ascii="Times New Roman" w:hAnsi="Times New Roman" w:cs="Times New Roman"/>
                <w:spacing w:val="-4"/>
              </w:rPr>
            </w:pPr>
            <w:r w:rsidRPr="00C42DD8">
              <w:rPr>
                <w:rFonts w:ascii="Times New Roman" w:hAnsi="Times New Roman" w:cs="Times New Roman"/>
                <w:spacing w:val="-4"/>
              </w:rPr>
              <w:t>план</w:t>
            </w:r>
          </w:p>
        </w:tc>
        <w:tc>
          <w:tcPr>
            <w:tcW w:w="993" w:type="dxa"/>
            <w:tcBorders>
              <w:top w:val="single" w:sz="4" w:space="0" w:color="auto"/>
              <w:left w:val="nil"/>
              <w:bottom w:val="single" w:sz="4" w:space="0" w:color="auto"/>
              <w:right w:val="single" w:sz="4" w:space="0" w:color="auto"/>
            </w:tcBorders>
          </w:tcPr>
          <w:p w:rsidR="00C42DD8" w:rsidRPr="00C42DD8" w:rsidRDefault="00C42DD8" w:rsidP="00C42DD8">
            <w:pPr>
              <w:spacing w:after="0" w:line="240" w:lineRule="auto"/>
              <w:ind w:left="-79" w:right="-79"/>
              <w:jc w:val="center"/>
              <w:rPr>
                <w:rFonts w:ascii="Times New Roman" w:hAnsi="Times New Roman" w:cs="Times New Roman"/>
                <w:spacing w:val="-4"/>
              </w:rPr>
            </w:pPr>
            <w:r w:rsidRPr="00C42DD8">
              <w:rPr>
                <w:rFonts w:ascii="Times New Roman" w:hAnsi="Times New Roman" w:cs="Times New Roman"/>
                <w:spacing w:val="-4"/>
              </w:rPr>
              <w:t>план</w:t>
            </w:r>
          </w:p>
        </w:tc>
        <w:tc>
          <w:tcPr>
            <w:tcW w:w="992" w:type="dxa"/>
            <w:tcBorders>
              <w:top w:val="single" w:sz="4" w:space="0" w:color="auto"/>
              <w:left w:val="nil"/>
              <w:bottom w:val="single" w:sz="4" w:space="0" w:color="auto"/>
              <w:right w:val="single" w:sz="4" w:space="0" w:color="auto"/>
            </w:tcBorders>
          </w:tcPr>
          <w:p w:rsidR="00C42DD8" w:rsidRPr="00C42DD8" w:rsidRDefault="00C42DD8" w:rsidP="00C42DD8">
            <w:pPr>
              <w:spacing w:after="0" w:line="240" w:lineRule="auto"/>
              <w:ind w:left="-79" w:right="-79"/>
              <w:jc w:val="center"/>
              <w:rPr>
                <w:rFonts w:ascii="Times New Roman" w:hAnsi="Times New Roman" w:cs="Times New Roman"/>
                <w:spacing w:val="-4"/>
              </w:rPr>
            </w:pPr>
            <w:r w:rsidRPr="00C42DD8">
              <w:rPr>
                <w:rFonts w:ascii="Times New Roman" w:hAnsi="Times New Roman" w:cs="Times New Roman"/>
                <w:spacing w:val="-4"/>
              </w:rPr>
              <w:t>план</w:t>
            </w:r>
          </w:p>
        </w:tc>
        <w:tc>
          <w:tcPr>
            <w:tcW w:w="1413" w:type="dxa"/>
            <w:tcBorders>
              <w:top w:val="single" w:sz="4" w:space="0" w:color="auto"/>
              <w:left w:val="nil"/>
              <w:bottom w:val="single" w:sz="4" w:space="0" w:color="auto"/>
              <w:right w:val="single" w:sz="4" w:space="0" w:color="auto"/>
            </w:tcBorders>
          </w:tcPr>
          <w:p w:rsidR="00C42DD8" w:rsidRPr="00C42DD8" w:rsidRDefault="00C42DD8" w:rsidP="00C42DD8">
            <w:pPr>
              <w:spacing w:after="0" w:line="240" w:lineRule="auto"/>
              <w:ind w:left="-79" w:right="-79"/>
              <w:jc w:val="center"/>
              <w:rPr>
                <w:rFonts w:ascii="Times New Roman" w:hAnsi="Times New Roman" w:cs="Times New Roman"/>
                <w:spacing w:val="-4"/>
              </w:rPr>
            </w:pPr>
          </w:p>
        </w:tc>
      </w:tr>
      <w:tr w:rsidR="00C42DD8" w:rsidRPr="00C42DD8" w:rsidTr="00E97AF7">
        <w:trPr>
          <w:trHeight w:val="567"/>
        </w:trPr>
        <w:tc>
          <w:tcPr>
            <w:tcW w:w="1951" w:type="dxa"/>
            <w:vMerge w:val="restart"/>
            <w:tcBorders>
              <w:top w:val="nil"/>
              <w:left w:val="single" w:sz="4" w:space="0" w:color="auto"/>
              <w:bottom w:val="nil"/>
              <w:right w:val="single" w:sz="4" w:space="0" w:color="auto"/>
            </w:tcBorders>
            <w:shd w:val="clear" w:color="auto" w:fill="auto"/>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 xml:space="preserve">муниципальная программа </w:t>
            </w:r>
            <w:proofErr w:type="spellStart"/>
            <w:r w:rsidRPr="00C42DD8">
              <w:rPr>
                <w:rFonts w:ascii="Times New Roman" w:hAnsi="Times New Roman" w:cs="Times New Roman"/>
              </w:rPr>
              <w:t>Златоруновская</w:t>
            </w:r>
            <w:proofErr w:type="spellEnd"/>
            <w:r w:rsidRPr="00C42DD8">
              <w:rPr>
                <w:rFonts w:ascii="Times New Roman" w:hAnsi="Times New Roman" w:cs="Times New Roman"/>
              </w:rPr>
              <w:t xml:space="preserve"> сельсовета</w:t>
            </w:r>
          </w:p>
        </w:tc>
        <w:tc>
          <w:tcPr>
            <w:tcW w:w="3260" w:type="dxa"/>
            <w:vMerge w:val="restart"/>
            <w:tcBorders>
              <w:top w:val="nil"/>
              <w:left w:val="single" w:sz="4" w:space="0" w:color="auto"/>
              <w:bottom w:val="nil"/>
              <w:right w:val="single" w:sz="4" w:space="0" w:color="auto"/>
            </w:tcBorders>
            <w:shd w:val="clear" w:color="auto" w:fill="auto"/>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 «Развитие культуры, спорта и молодёжной политики на территории муниципального образования Златоруновский сельсовет »</w:t>
            </w:r>
          </w:p>
        </w:tc>
        <w:tc>
          <w:tcPr>
            <w:tcW w:w="2410" w:type="dxa"/>
            <w:tcBorders>
              <w:top w:val="single" w:sz="4" w:space="0" w:color="auto"/>
              <w:left w:val="nil"/>
              <w:bottom w:val="single" w:sz="4" w:space="0" w:color="auto"/>
              <w:right w:val="single" w:sz="4" w:space="0" w:color="auto"/>
            </w:tcBorders>
            <w:shd w:val="clear" w:color="auto" w:fill="auto"/>
          </w:tcPr>
          <w:p w:rsidR="00C42DD8" w:rsidRPr="00C42DD8" w:rsidRDefault="00C42DD8" w:rsidP="00C42DD8">
            <w:pPr>
              <w:spacing w:after="0" w:line="240" w:lineRule="auto"/>
              <w:ind w:left="-108" w:right="-108"/>
              <w:rPr>
                <w:rFonts w:ascii="Times New Roman" w:hAnsi="Times New Roman" w:cs="Times New Roman"/>
              </w:rPr>
            </w:pPr>
            <w:r w:rsidRPr="00C42DD8">
              <w:rPr>
                <w:rFonts w:ascii="Times New Roman" w:hAnsi="Times New Roman" w:cs="Times New Roman"/>
              </w:rPr>
              <w:t>всего расходные обязательства по программе</w:t>
            </w:r>
          </w:p>
        </w:tc>
        <w:tc>
          <w:tcPr>
            <w:tcW w:w="851" w:type="dxa"/>
            <w:tcBorders>
              <w:top w:val="single" w:sz="4" w:space="0" w:color="auto"/>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b/>
              </w:rPr>
            </w:pPr>
            <w:r w:rsidRPr="00C42DD8">
              <w:rPr>
                <w:rFonts w:ascii="Times New Roman" w:hAnsi="Times New Roman" w:cs="Times New Roman"/>
                <w:b/>
              </w:rPr>
              <w:t>Х</w:t>
            </w:r>
          </w:p>
        </w:tc>
        <w:tc>
          <w:tcPr>
            <w:tcW w:w="850" w:type="dxa"/>
            <w:tcBorders>
              <w:top w:val="single" w:sz="4" w:space="0" w:color="auto"/>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b/>
              </w:rPr>
            </w:pPr>
            <w:r w:rsidRPr="00C42DD8">
              <w:rPr>
                <w:rFonts w:ascii="Times New Roman" w:hAnsi="Times New Roman" w:cs="Times New Roman"/>
                <w:b/>
              </w:rPr>
              <w:t>Х</w:t>
            </w:r>
          </w:p>
        </w:tc>
        <w:tc>
          <w:tcPr>
            <w:tcW w:w="1559" w:type="dxa"/>
            <w:tcBorders>
              <w:top w:val="single" w:sz="4" w:space="0" w:color="auto"/>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b/>
              </w:rPr>
            </w:pPr>
            <w:r w:rsidRPr="00C42DD8">
              <w:rPr>
                <w:rFonts w:ascii="Times New Roman" w:hAnsi="Times New Roman" w:cs="Times New Roman"/>
                <w:b/>
              </w:rPr>
              <w:t>Х</w:t>
            </w:r>
          </w:p>
        </w:tc>
        <w:tc>
          <w:tcPr>
            <w:tcW w:w="709" w:type="dxa"/>
            <w:tcBorders>
              <w:top w:val="single" w:sz="4" w:space="0" w:color="auto"/>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b/>
              </w:rPr>
            </w:pPr>
            <w:r w:rsidRPr="00C42DD8">
              <w:rPr>
                <w:rFonts w:ascii="Times New Roman" w:hAnsi="Times New Roman" w:cs="Times New Roman"/>
                <w:b/>
              </w:rPr>
              <w:t>Х</w:t>
            </w:r>
          </w:p>
        </w:tc>
        <w:tc>
          <w:tcPr>
            <w:tcW w:w="992" w:type="dxa"/>
            <w:tcBorders>
              <w:top w:val="single" w:sz="4" w:space="0" w:color="auto"/>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b/>
              </w:rPr>
            </w:pPr>
            <w:r w:rsidRPr="00C42DD8">
              <w:rPr>
                <w:rFonts w:ascii="Times New Roman" w:hAnsi="Times New Roman" w:cs="Times New Roman"/>
                <w:b/>
              </w:rPr>
              <w:t>1879,4</w:t>
            </w:r>
          </w:p>
        </w:tc>
        <w:tc>
          <w:tcPr>
            <w:tcW w:w="993" w:type="dxa"/>
            <w:tcBorders>
              <w:top w:val="single" w:sz="4" w:space="0" w:color="auto"/>
              <w:left w:val="nil"/>
              <w:bottom w:val="single" w:sz="4" w:space="0" w:color="auto"/>
              <w:right w:val="single" w:sz="4" w:space="0" w:color="auto"/>
            </w:tcBorders>
          </w:tcPr>
          <w:p w:rsidR="00C42DD8" w:rsidRPr="00C42DD8" w:rsidRDefault="00C42DD8" w:rsidP="00C42DD8">
            <w:pPr>
              <w:spacing w:after="0" w:line="240" w:lineRule="auto"/>
              <w:jc w:val="center"/>
              <w:rPr>
                <w:rFonts w:ascii="Times New Roman" w:hAnsi="Times New Roman" w:cs="Times New Roman"/>
                <w:b/>
              </w:rPr>
            </w:pPr>
            <w:r w:rsidRPr="00C42DD8">
              <w:rPr>
                <w:rFonts w:ascii="Times New Roman" w:hAnsi="Times New Roman" w:cs="Times New Roman"/>
                <w:b/>
              </w:rPr>
              <w:t>1278,6</w:t>
            </w:r>
          </w:p>
        </w:tc>
        <w:tc>
          <w:tcPr>
            <w:tcW w:w="992" w:type="dxa"/>
            <w:tcBorders>
              <w:top w:val="single" w:sz="4" w:space="0" w:color="auto"/>
              <w:left w:val="nil"/>
              <w:bottom w:val="single" w:sz="4" w:space="0" w:color="auto"/>
              <w:right w:val="single" w:sz="4" w:space="0" w:color="auto"/>
            </w:tcBorders>
          </w:tcPr>
          <w:p w:rsidR="00C42DD8" w:rsidRPr="00C42DD8" w:rsidRDefault="00C42DD8" w:rsidP="00C42DD8">
            <w:pPr>
              <w:spacing w:after="0" w:line="240" w:lineRule="auto"/>
              <w:jc w:val="center"/>
              <w:rPr>
                <w:rFonts w:ascii="Times New Roman" w:hAnsi="Times New Roman" w:cs="Times New Roman"/>
                <w:b/>
              </w:rPr>
            </w:pPr>
            <w:r w:rsidRPr="00C42DD8">
              <w:rPr>
                <w:rFonts w:ascii="Times New Roman" w:hAnsi="Times New Roman" w:cs="Times New Roman"/>
                <w:b/>
              </w:rPr>
              <w:t>1153,2</w:t>
            </w:r>
          </w:p>
        </w:tc>
        <w:tc>
          <w:tcPr>
            <w:tcW w:w="1413" w:type="dxa"/>
            <w:tcBorders>
              <w:top w:val="single" w:sz="4" w:space="0" w:color="auto"/>
              <w:left w:val="nil"/>
              <w:bottom w:val="single" w:sz="4" w:space="0" w:color="auto"/>
              <w:right w:val="single" w:sz="4" w:space="0" w:color="auto"/>
            </w:tcBorders>
          </w:tcPr>
          <w:p w:rsidR="00C42DD8" w:rsidRPr="00C42DD8" w:rsidRDefault="00C42DD8" w:rsidP="00C42DD8">
            <w:pPr>
              <w:spacing w:after="0" w:line="240" w:lineRule="auto"/>
              <w:jc w:val="center"/>
              <w:rPr>
                <w:rFonts w:ascii="Times New Roman" w:hAnsi="Times New Roman" w:cs="Times New Roman"/>
                <w:b/>
              </w:rPr>
            </w:pPr>
            <w:r w:rsidRPr="00C42DD8">
              <w:rPr>
                <w:rFonts w:ascii="Times New Roman" w:hAnsi="Times New Roman" w:cs="Times New Roman"/>
                <w:b/>
              </w:rPr>
              <w:t>4311,2</w:t>
            </w:r>
          </w:p>
        </w:tc>
      </w:tr>
      <w:tr w:rsidR="00C42DD8" w:rsidRPr="00C42DD8" w:rsidTr="00E97AF7">
        <w:trPr>
          <w:trHeight w:val="205"/>
        </w:trPr>
        <w:tc>
          <w:tcPr>
            <w:tcW w:w="1951" w:type="dxa"/>
            <w:vMerge/>
            <w:tcBorders>
              <w:top w:val="nil"/>
              <w:left w:val="single" w:sz="4" w:space="0" w:color="auto"/>
              <w:bottom w:val="nil"/>
              <w:right w:val="single" w:sz="4" w:space="0" w:color="auto"/>
            </w:tcBorders>
            <w:vAlign w:val="center"/>
          </w:tcPr>
          <w:p w:rsidR="00C42DD8" w:rsidRPr="00C42DD8" w:rsidRDefault="00C42DD8" w:rsidP="00C42DD8">
            <w:pPr>
              <w:spacing w:after="0" w:line="240" w:lineRule="auto"/>
              <w:rPr>
                <w:rFonts w:ascii="Times New Roman" w:hAnsi="Times New Roman" w:cs="Times New Roman"/>
              </w:rPr>
            </w:pPr>
          </w:p>
        </w:tc>
        <w:tc>
          <w:tcPr>
            <w:tcW w:w="3260" w:type="dxa"/>
            <w:vMerge/>
            <w:tcBorders>
              <w:top w:val="nil"/>
              <w:left w:val="single" w:sz="4" w:space="0" w:color="auto"/>
              <w:bottom w:val="nil"/>
              <w:right w:val="single" w:sz="4" w:space="0" w:color="auto"/>
            </w:tcBorders>
            <w:vAlign w:val="center"/>
          </w:tcPr>
          <w:p w:rsidR="00C42DD8" w:rsidRPr="00C42DD8" w:rsidRDefault="00C42DD8" w:rsidP="00C42DD8">
            <w:pPr>
              <w:spacing w:after="0" w:line="240" w:lineRule="auto"/>
              <w:rPr>
                <w:rFonts w:ascii="Times New Roman" w:hAnsi="Times New Roman" w:cs="Times New Roman"/>
              </w:rPr>
            </w:pPr>
          </w:p>
        </w:tc>
        <w:tc>
          <w:tcPr>
            <w:tcW w:w="2410" w:type="dxa"/>
            <w:tcBorders>
              <w:top w:val="nil"/>
              <w:left w:val="nil"/>
              <w:bottom w:val="single" w:sz="4" w:space="0" w:color="auto"/>
              <w:right w:val="single" w:sz="4" w:space="0" w:color="auto"/>
            </w:tcBorders>
            <w:shd w:val="clear" w:color="auto" w:fill="auto"/>
          </w:tcPr>
          <w:p w:rsidR="00C42DD8" w:rsidRPr="00C42DD8" w:rsidRDefault="00C42DD8" w:rsidP="00C42DD8">
            <w:pPr>
              <w:spacing w:after="0" w:line="240" w:lineRule="auto"/>
              <w:ind w:left="-108" w:right="-108"/>
              <w:rPr>
                <w:rFonts w:ascii="Times New Roman" w:hAnsi="Times New Roman" w:cs="Times New Roman"/>
              </w:rPr>
            </w:pPr>
            <w:r w:rsidRPr="00C42DD8">
              <w:rPr>
                <w:rFonts w:ascii="Times New Roman" w:hAnsi="Times New Roman" w:cs="Times New Roman"/>
              </w:rPr>
              <w:t>в том числе по ГРБС:</w:t>
            </w:r>
          </w:p>
        </w:tc>
        <w:tc>
          <w:tcPr>
            <w:tcW w:w="851" w:type="dxa"/>
            <w:tcBorders>
              <w:top w:val="nil"/>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b/>
              </w:rPr>
            </w:pPr>
            <w:r w:rsidRPr="00C42DD8">
              <w:rPr>
                <w:rFonts w:ascii="Times New Roman" w:hAnsi="Times New Roman" w:cs="Times New Roman"/>
                <w:b/>
              </w:rPr>
              <w:t>Х</w:t>
            </w:r>
          </w:p>
        </w:tc>
        <w:tc>
          <w:tcPr>
            <w:tcW w:w="850" w:type="dxa"/>
            <w:tcBorders>
              <w:top w:val="nil"/>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b/>
              </w:rPr>
            </w:pPr>
            <w:r w:rsidRPr="00C42DD8">
              <w:rPr>
                <w:rFonts w:ascii="Times New Roman" w:hAnsi="Times New Roman" w:cs="Times New Roman"/>
                <w:b/>
              </w:rPr>
              <w:t>Х</w:t>
            </w:r>
          </w:p>
        </w:tc>
        <w:tc>
          <w:tcPr>
            <w:tcW w:w="1559" w:type="dxa"/>
            <w:tcBorders>
              <w:top w:val="nil"/>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b/>
              </w:rPr>
            </w:pPr>
            <w:r w:rsidRPr="00C42DD8">
              <w:rPr>
                <w:rFonts w:ascii="Times New Roman" w:hAnsi="Times New Roman" w:cs="Times New Roman"/>
                <w:b/>
              </w:rPr>
              <w:t>Х</w:t>
            </w:r>
          </w:p>
        </w:tc>
        <w:tc>
          <w:tcPr>
            <w:tcW w:w="709" w:type="dxa"/>
            <w:tcBorders>
              <w:top w:val="nil"/>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b/>
              </w:rPr>
            </w:pPr>
            <w:r w:rsidRPr="00C42DD8">
              <w:rPr>
                <w:rFonts w:ascii="Times New Roman" w:hAnsi="Times New Roman" w:cs="Times New Roman"/>
                <w:b/>
              </w:rPr>
              <w:t>Х</w:t>
            </w:r>
          </w:p>
        </w:tc>
        <w:tc>
          <w:tcPr>
            <w:tcW w:w="992" w:type="dxa"/>
            <w:tcBorders>
              <w:top w:val="nil"/>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rPr>
            </w:pPr>
          </w:p>
        </w:tc>
        <w:tc>
          <w:tcPr>
            <w:tcW w:w="993" w:type="dxa"/>
            <w:tcBorders>
              <w:top w:val="nil"/>
              <w:left w:val="nil"/>
              <w:bottom w:val="single" w:sz="4" w:space="0" w:color="auto"/>
              <w:right w:val="single" w:sz="4" w:space="0" w:color="auto"/>
            </w:tcBorders>
          </w:tcPr>
          <w:p w:rsidR="00C42DD8" w:rsidRPr="00C42DD8" w:rsidRDefault="00C42DD8" w:rsidP="00C42DD8">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tcPr>
          <w:p w:rsidR="00C42DD8" w:rsidRPr="00C42DD8" w:rsidRDefault="00C42DD8" w:rsidP="00C42DD8">
            <w:pPr>
              <w:spacing w:after="0" w:line="240" w:lineRule="auto"/>
              <w:jc w:val="center"/>
              <w:rPr>
                <w:rFonts w:ascii="Times New Roman" w:hAnsi="Times New Roman" w:cs="Times New Roman"/>
              </w:rPr>
            </w:pPr>
          </w:p>
        </w:tc>
        <w:tc>
          <w:tcPr>
            <w:tcW w:w="1413" w:type="dxa"/>
            <w:tcBorders>
              <w:top w:val="nil"/>
              <w:left w:val="nil"/>
              <w:bottom w:val="single" w:sz="4" w:space="0" w:color="auto"/>
              <w:right w:val="single" w:sz="4" w:space="0" w:color="auto"/>
            </w:tcBorders>
          </w:tcPr>
          <w:p w:rsidR="00C42DD8" w:rsidRPr="00C42DD8" w:rsidRDefault="00C42DD8" w:rsidP="00C42DD8">
            <w:pPr>
              <w:spacing w:after="0" w:line="240" w:lineRule="auto"/>
              <w:jc w:val="center"/>
              <w:rPr>
                <w:rFonts w:ascii="Times New Roman" w:hAnsi="Times New Roman" w:cs="Times New Roman"/>
              </w:rPr>
            </w:pPr>
          </w:p>
        </w:tc>
      </w:tr>
      <w:tr w:rsidR="00C42DD8" w:rsidRPr="00C42DD8" w:rsidTr="00E97AF7">
        <w:trPr>
          <w:trHeight w:val="793"/>
        </w:trPr>
        <w:tc>
          <w:tcPr>
            <w:tcW w:w="1951" w:type="dxa"/>
            <w:vMerge/>
            <w:tcBorders>
              <w:top w:val="nil"/>
              <w:left w:val="single" w:sz="4" w:space="0" w:color="auto"/>
              <w:bottom w:val="nil"/>
              <w:right w:val="single" w:sz="4" w:space="0" w:color="auto"/>
            </w:tcBorders>
            <w:vAlign w:val="center"/>
          </w:tcPr>
          <w:p w:rsidR="00C42DD8" w:rsidRPr="00C42DD8" w:rsidRDefault="00C42DD8" w:rsidP="00C42DD8">
            <w:pPr>
              <w:spacing w:after="0" w:line="240" w:lineRule="auto"/>
              <w:rPr>
                <w:rFonts w:ascii="Times New Roman" w:hAnsi="Times New Roman" w:cs="Times New Roman"/>
              </w:rPr>
            </w:pPr>
          </w:p>
        </w:tc>
        <w:tc>
          <w:tcPr>
            <w:tcW w:w="3260" w:type="dxa"/>
            <w:vMerge/>
            <w:tcBorders>
              <w:top w:val="nil"/>
              <w:left w:val="single" w:sz="4" w:space="0" w:color="auto"/>
              <w:bottom w:val="nil"/>
              <w:right w:val="single" w:sz="4" w:space="0" w:color="auto"/>
            </w:tcBorders>
            <w:vAlign w:val="center"/>
          </w:tcPr>
          <w:p w:rsidR="00C42DD8" w:rsidRPr="00C42DD8" w:rsidRDefault="00C42DD8" w:rsidP="00C42DD8">
            <w:pPr>
              <w:spacing w:after="0" w:line="240" w:lineRule="auto"/>
              <w:rPr>
                <w:rFonts w:ascii="Times New Roman" w:hAnsi="Times New Roman" w:cs="Times New Roman"/>
              </w:rPr>
            </w:pPr>
          </w:p>
        </w:tc>
        <w:tc>
          <w:tcPr>
            <w:tcW w:w="2410" w:type="dxa"/>
            <w:tcBorders>
              <w:top w:val="nil"/>
              <w:left w:val="nil"/>
              <w:right w:val="single" w:sz="4" w:space="0" w:color="auto"/>
            </w:tcBorders>
            <w:shd w:val="clear" w:color="auto" w:fill="auto"/>
          </w:tcPr>
          <w:p w:rsidR="00C42DD8" w:rsidRPr="00C42DD8" w:rsidRDefault="00C42DD8" w:rsidP="00C42DD8">
            <w:pPr>
              <w:spacing w:after="0" w:line="240" w:lineRule="auto"/>
              <w:ind w:left="-108" w:right="-108"/>
              <w:rPr>
                <w:rFonts w:ascii="Times New Roman" w:hAnsi="Times New Roman" w:cs="Times New Roman"/>
              </w:rPr>
            </w:pPr>
            <w:r w:rsidRPr="00C42DD8">
              <w:rPr>
                <w:rFonts w:ascii="Times New Roman" w:hAnsi="Times New Roman" w:cs="Times New Roman"/>
              </w:rPr>
              <w:t>Администрация Златоруновского сельсовета</w:t>
            </w:r>
          </w:p>
        </w:tc>
        <w:tc>
          <w:tcPr>
            <w:tcW w:w="851" w:type="dxa"/>
            <w:tcBorders>
              <w:top w:val="nil"/>
              <w:left w:val="nil"/>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b/>
              </w:rPr>
            </w:pPr>
            <w:r w:rsidRPr="00C42DD8">
              <w:rPr>
                <w:rFonts w:ascii="Times New Roman" w:hAnsi="Times New Roman" w:cs="Times New Roman"/>
                <w:b/>
              </w:rPr>
              <w:t>831</w:t>
            </w:r>
          </w:p>
        </w:tc>
        <w:tc>
          <w:tcPr>
            <w:tcW w:w="850" w:type="dxa"/>
            <w:tcBorders>
              <w:top w:val="nil"/>
              <w:left w:val="nil"/>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b/>
              </w:rPr>
            </w:pPr>
            <w:r w:rsidRPr="00C42DD8">
              <w:rPr>
                <w:rFonts w:ascii="Times New Roman" w:hAnsi="Times New Roman" w:cs="Times New Roman"/>
                <w:b/>
              </w:rPr>
              <w:t>Х</w:t>
            </w:r>
          </w:p>
        </w:tc>
        <w:tc>
          <w:tcPr>
            <w:tcW w:w="1559" w:type="dxa"/>
            <w:tcBorders>
              <w:top w:val="nil"/>
              <w:left w:val="nil"/>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b/>
              </w:rPr>
            </w:pPr>
            <w:r w:rsidRPr="00C42DD8">
              <w:rPr>
                <w:rFonts w:ascii="Times New Roman" w:hAnsi="Times New Roman" w:cs="Times New Roman"/>
                <w:b/>
              </w:rPr>
              <w:t>Х</w:t>
            </w:r>
          </w:p>
        </w:tc>
        <w:tc>
          <w:tcPr>
            <w:tcW w:w="709" w:type="dxa"/>
            <w:tcBorders>
              <w:top w:val="nil"/>
              <w:left w:val="nil"/>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b/>
              </w:rPr>
            </w:pPr>
            <w:r w:rsidRPr="00C42DD8">
              <w:rPr>
                <w:rFonts w:ascii="Times New Roman" w:hAnsi="Times New Roman" w:cs="Times New Roman"/>
                <w:b/>
              </w:rPr>
              <w:t>Х</w:t>
            </w:r>
          </w:p>
        </w:tc>
        <w:tc>
          <w:tcPr>
            <w:tcW w:w="992" w:type="dxa"/>
            <w:tcBorders>
              <w:top w:val="nil"/>
              <w:left w:val="nil"/>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rPr>
            </w:pPr>
          </w:p>
        </w:tc>
        <w:tc>
          <w:tcPr>
            <w:tcW w:w="993" w:type="dxa"/>
            <w:tcBorders>
              <w:top w:val="nil"/>
              <w:left w:val="nil"/>
              <w:right w:val="single" w:sz="4" w:space="0" w:color="auto"/>
            </w:tcBorders>
          </w:tcPr>
          <w:p w:rsidR="00C42DD8" w:rsidRPr="00C42DD8" w:rsidRDefault="00C42DD8" w:rsidP="00C42DD8">
            <w:pPr>
              <w:spacing w:after="0" w:line="240" w:lineRule="auto"/>
              <w:jc w:val="center"/>
              <w:rPr>
                <w:rFonts w:ascii="Times New Roman" w:hAnsi="Times New Roman" w:cs="Times New Roman"/>
              </w:rPr>
            </w:pPr>
          </w:p>
        </w:tc>
        <w:tc>
          <w:tcPr>
            <w:tcW w:w="992" w:type="dxa"/>
            <w:tcBorders>
              <w:top w:val="nil"/>
              <w:left w:val="nil"/>
              <w:right w:val="single" w:sz="4" w:space="0" w:color="auto"/>
            </w:tcBorders>
          </w:tcPr>
          <w:p w:rsidR="00C42DD8" w:rsidRPr="00C42DD8" w:rsidRDefault="00C42DD8" w:rsidP="00C42DD8">
            <w:pPr>
              <w:spacing w:after="0" w:line="240" w:lineRule="auto"/>
              <w:jc w:val="center"/>
              <w:rPr>
                <w:rFonts w:ascii="Times New Roman" w:hAnsi="Times New Roman" w:cs="Times New Roman"/>
              </w:rPr>
            </w:pPr>
          </w:p>
        </w:tc>
        <w:tc>
          <w:tcPr>
            <w:tcW w:w="1413" w:type="dxa"/>
            <w:tcBorders>
              <w:top w:val="nil"/>
              <w:left w:val="nil"/>
              <w:right w:val="single" w:sz="4" w:space="0" w:color="auto"/>
            </w:tcBorders>
          </w:tcPr>
          <w:p w:rsidR="00C42DD8" w:rsidRPr="00C42DD8" w:rsidRDefault="00C42DD8" w:rsidP="00C42DD8">
            <w:pPr>
              <w:spacing w:after="0" w:line="240" w:lineRule="auto"/>
              <w:jc w:val="center"/>
              <w:rPr>
                <w:rFonts w:ascii="Times New Roman" w:hAnsi="Times New Roman" w:cs="Times New Roman"/>
              </w:rPr>
            </w:pPr>
          </w:p>
        </w:tc>
      </w:tr>
      <w:tr w:rsidR="00C42DD8" w:rsidRPr="00C42DD8" w:rsidTr="00E97AF7">
        <w:trPr>
          <w:trHeight w:val="304"/>
        </w:trPr>
        <w:tc>
          <w:tcPr>
            <w:tcW w:w="1951" w:type="dxa"/>
            <w:vMerge w:val="restart"/>
            <w:tcBorders>
              <w:top w:val="single" w:sz="4" w:space="0" w:color="auto"/>
              <w:left w:val="single" w:sz="4" w:space="0" w:color="auto"/>
              <w:bottom w:val="single" w:sz="4" w:space="0" w:color="auto"/>
              <w:right w:val="single" w:sz="4" w:space="0" w:color="auto"/>
            </w:tcBorders>
            <w:shd w:val="clear" w:color="auto" w:fill="auto"/>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Подпрограмма 1</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 «Развитие культуры села»</w:t>
            </w:r>
          </w:p>
        </w:tc>
        <w:tc>
          <w:tcPr>
            <w:tcW w:w="2410" w:type="dxa"/>
            <w:tcBorders>
              <w:top w:val="single" w:sz="4" w:space="0" w:color="auto"/>
              <w:left w:val="nil"/>
              <w:bottom w:val="single" w:sz="4" w:space="0" w:color="auto"/>
              <w:right w:val="single" w:sz="4" w:space="0" w:color="auto"/>
            </w:tcBorders>
            <w:shd w:val="clear" w:color="auto" w:fill="auto"/>
          </w:tcPr>
          <w:p w:rsidR="00C42DD8" w:rsidRPr="00C42DD8" w:rsidRDefault="00C42DD8" w:rsidP="00C42DD8">
            <w:pPr>
              <w:spacing w:after="0" w:line="240" w:lineRule="auto"/>
              <w:ind w:left="-108" w:right="-108"/>
              <w:rPr>
                <w:rFonts w:ascii="Times New Roman" w:hAnsi="Times New Roman" w:cs="Times New Roman"/>
              </w:rPr>
            </w:pPr>
            <w:r w:rsidRPr="00C42DD8">
              <w:rPr>
                <w:rFonts w:ascii="Times New Roman" w:hAnsi="Times New Roman" w:cs="Times New Roman"/>
              </w:rPr>
              <w:t xml:space="preserve">всего расходные обязательства </w:t>
            </w:r>
          </w:p>
        </w:tc>
        <w:tc>
          <w:tcPr>
            <w:tcW w:w="851" w:type="dxa"/>
            <w:tcBorders>
              <w:top w:val="single" w:sz="4" w:space="0" w:color="auto"/>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b/>
              </w:rPr>
            </w:pPr>
            <w:r w:rsidRPr="00C42DD8">
              <w:rPr>
                <w:rFonts w:ascii="Times New Roman" w:hAnsi="Times New Roman" w:cs="Times New Roman"/>
                <w:b/>
              </w:rPr>
              <w:t>Х</w:t>
            </w:r>
          </w:p>
        </w:tc>
        <w:tc>
          <w:tcPr>
            <w:tcW w:w="850" w:type="dxa"/>
            <w:tcBorders>
              <w:top w:val="single" w:sz="4" w:space="0" w:color="auto"/>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b/>
              </w:rPr>
            </w:pPr>
            <w:r w:rsidRPr="00C42DD8">
              <w:rPr>
                <w:rFonts w:ascii="Times New Roman" w:hAnsi="Times New Roman" w:cs="Times New Roman"/>
                <w:b/>
              </w:rPr>
              <w:t>Х</w:t>
            </w:r>
          </w:p>
        </w:tc>
        <w:tc>
          <w:tcPr>
            <w:tcW w:w="1559" w:type="dxa"/>
            <w:tcBorders>
              <w:top w:val="single" w:sz="4" w:space="0" w:color="auto"/>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b/>
              </w:rPr>
            </w:pPr>
            <w:r w:rsidRPr="00C42DD8">
              <w:rPr>
                <w:rFonts w:ascii="Times New Roman" w:hAnsi="Times New Roman" w:cs="Times New Roman"/>
                <w:b/>
              </w:rPr>
              <w:t>Х</w:t>
            </w:r>
          </w:p>
        </w:tc>
        <w:tc>
          <w:tcPr>
            <w:tcW w:w="709" w:type="dxa"/>
            <w:tcBorders>
              <w:top w:val="single" w:sz="4" w:space="0" w:color="auto"/>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b/>
              </w:rPr>
            </w:pPr>
            <w:r w:rsidRPr="00C42DD8">
              <w:rPr>
                <w:rFonts w:ascii="Times New Roman" w:hAnsi="Times New Roman" w:cs="Times New Roman"/>
                <w:b/>
              </w:rPr>
              <w:t>Х</w:t>
            </w:r>
          </w:p>
        </w:tc>
        <w:tc>
          <w:tcPr>
            <w:tcW w:w="992" w:type="dxa"/>
            <w:tcBorders>
              <w:top w:val="single" w:sz="4" w:space="0" w:color="auto"/>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b/>
              </w:rPr>
            </w:pPr>
            <w:r w:rsidRPr="00C42DD8">
              <w:rPr>
                <w:rFonts w:ascii="Times New Roman" w:hAnsi="Times New Roman" w:cs="Times New Roman"/>
                <w:b/>
              </w:rPr>
              <w:t>1676,2</w:t>
            </w:r>
          </w:p>
        </w:tc>
        <w:tc>
          <w:tcPr>
            <w:tcW w:w="993" w:type="dxa"/>
            <w:tcBorders>
              <w:top w:val="single" w:sz="4" w:space="0" w:color="auto"/>
              <w:left w:val="nil"/>
              <w:bottom w:val="single" w:sz="4" w:space="0" w:color="auto"/>
              <w:right w:val="single" w:sz="4" w:space="0" w:color="auto"/>
            </w:tcBorders>
          </w:tcPr>
          <w:p w:rsidR="00C42DD8" w:rsidRPr="00C42DD8" w:rsidRDefault="00C42DD8" w:rsidP="00C42DD8">
            <w:pPr>
              <w:spacing w:after="0" w:line="240" w:lineRule="auto"/>
              <w:jc w:val="center"/>
              <w:rPr>
                <w:rFonts w:ascii="Times New Roman" w:hAnsi="Times New Roman" w:cs="Times New Roman"/>
                <w:b/>
              </w:rPr>
            </w:pPr>
            <w:r w:rsidRPr="00C42DD8">
              <w:rPr>
                <w:rFonts w:ascii="Times New Roman" w:hAnsi="Times New Roman" w:cs="Times New Roman"/>
                <w:b/>
              </w:rPr>
              <w:t>1262,6</w:t>
            </w:r>
          </w:p>
        </w:tc>
        <w:tc>
          <w:tcPr>
            <w:tcW w:w="992" w:type="dxa"/>
            <w:tcBorders>
              <w:top w:val="single" w:sz="4" w:space="0" w:color="auto"/>
              <w:left w:val="nil"/>
              <w:bottom w:val="single" w:sz="4" w:space="0" w:color="auto"/>
              <w:right w:val="single" w:sz="4" w:space="0" w:color="auto"/>
            </w:tcBorders>
          </w:tcPr>
          <w:p w:rsidR="00C42DD8" w:rsidRPr="00C42DD8" w:rsidRDefault="00C42DD8" w:rsidP="00C42DD8">
            <w:pPr>
              <w:spacing w:after="0" w:line="240" w:lineRule="auto"/>
              <w:jc w:val="center"/>
              <w:rPr>
                <w:rFonts w:ascii="Times New Roman" w:hAnsi="Times New Roman" w:cs="Times New Roman"/>
                <w:b/>
              </w:rPr>
            </w:pPr>
            <w:r w:rsidRPr="00C42DD8">
              <w:rPr>
                <w:rFonts w:ascii="Times New Roman" w:hAnsi="Times New Roman" w:cs="Times New Roman"/>
                <w:b/>
              </w:rPr>
              <w:t>1129,6</w:t>
            </w:r>
          </w:p>
        </w:tc>
        <w:tc>
          <w:tcPr>
            <w:tcW w:w="1413" w:type="dxa"/>
            <w:tcBorders>
              <w:top w:val="single" w:sz="4" w:space="0" w:color="auto"/>
              <w:left w:val="nil"/>
              <w:bottom w:val="single" w:sz="4" w:space="0" w:color="auto"/>
              <w:right w:val="single" w:sz="4" w:space="0" w:color="auto"/>
            </w:tcBorders>
          </w:tcPr>
          <w:p w:rsidR="00C42DD8" w:rsidRPr="00C42DD8" w:rsidRDefault="00C42DD8" w:rsidP="00C42DD8">
            <w:pPr>
              <w:spacing w:after="0" w:line="240" w:lineRule="auto"/>
              <w:jc w:val="center"/>
              <w:rPr>
                <w:rFonts w:ascii="Times New Roman" w:hAnsi="Times New Roman" w:cs="Times New Roman"/>
                <w:b/>
              </w:rPr>
            </w:pPr>
            <w:r w:rsidRPr="00C42DD8">
              <w:rPr>
                <w:rFonts w:ascii="Times New Roman" w:hAnsi="Times New Roman" w:cs="Times New Roman"/>
                <w:b/>
              </w:rPr>
              <w:t>4068,4</w:t>
            </w:r>
          </w:p>
        </w:tc>
      </w:tr>
      <w:tr w:rsidR="00C42DD8" w:rsidRPr="00C42DD8" w:rsidTr="00E97AF7">
        <w:trPr>
          <w:trHeight w:val="304"/>
        </w:trPr>
        <w:tc>
          <w:tcPr>
            <w:tcW w:w="1951" w:type="dxa"/>
            <w:vMerge/>
            <w:tcBorders>
              <w:top w:val="single" w:sz="4" w:space="0" w:color="auto"/>
              <w:left w:val="single" w:sz="4" w:space="0" w:color="auto"/>
              <w:bottom w:val="single" w:sz="4" w:space="0" w:color="auto"/>
              <w:right w:val="single" w:sz="4" w:space="0" w:color="auto"/>
            </w:tcBorders>
            <w:vAlign w:val="center"/>
          </w:tcPr>
          <w:p w:rsidR="00C42DD8" w:rsidRPr="00C42DD8" w:rsidRDefault="00C42DD8" w:rsidP="00C42DD8">
            <w:pPr>
              <w:spacing w:after="0" w:line="240" w:lineRule="auto"/>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C42DD8" w:rsidRPr="00C42DD8" w:rsidRDefault="00C42DD8" w:rsidP="00C42DD8">
            <w:pPr>
              <w:spacing w:after="0" w:line="240" w:lineRule="auto"/>
              <w:rPr>
                <w:rFonts w:ascii="Times New Roman" w:hAnsi="Times New Roman" w:cs="Times New Roman"/>
              </w:rPr>
            </w:pPr>
          </w:p>
        </w:tc>
        <w:tc>
          <w:tcPr>
            <w:tcW w:w="2410" w:type="dxa"/>
            <w:tcBorders>
              <w:top w:val="nil"/>
              <w:left w:val="nil"/>
              <w:bottom w:val="single" w:sz="4" w:space="0" w:color="auto"/>
              <w:right w:val="single" w:sz="4" w:space="0" w:color="auto"/>
            </w:tcBorders>
            <w:shd w:val="clear" w:color="auto" w:fill="auto"/>
          </w:tcPr>
          <w:p w:rsidR="00C42DD8" w:rsidRPr="00C42DD8" w:rsidRDefault="00C42DD8" w:rsidP="00C42DD8">
            <w:pPr>
              <w:spacing w:after="0" w:line="240" w:lineRule="auto"/>
              <w:ind w:left="-108" w:right="-108"/>
              <w:rPr>
                <w:rFonts w:ascii="Times New Roman" w:hAnsi="Times New Roman" w:cs="Times New Roman"/>
              </w:rPr>
            </w:pPr>
            <w:r w:rsidRPr="00C42DD8">
              <w:rPr>
                <w:rFonts w:ascii="Times New Roman" w:hAnsi="Times New Roman" w:cs="Times New Roman"/>
              </w:rPr>
              <w:t>в том числе по ГРБС:</w:t>
            </w:r>
          </w:p>
        </w:tc>
        <w:tc>
          <w:tcPr>
            <w:tcW w:w="851" w:type="dxa"/>
            <w:tcBorders>
              <w:top w:val="nil"/>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rPr>
            </w:pPr>
          </w:p>
        </w:tc>
        <w:tc>
          <w:tcPr>
            <w:tcW w:w="850" w:type="dxa"/>
            <w:tcBorders>
              <w:top w:val="nil"/>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rPr>
            </w:pPr>
          </w:p>
        </w:tc>
        <w:tc>
          <w:tcPr>
            <w:tcW w:w="1559" w:type="dxa"/>
            <w:tcBorders>
              <w:top w:val="nil"/>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rPr>
            </w:pPr>
          </w:p>
        </w:tc>
        <w:tc>
          <w:tcPr>
            <w:tcW w:w="993" w:type="dxa"/>
            <w:tcBorders>
              <w:top w:val="nil"/>
              <w:left w:val="nil"/>
              <w:bottom w:val="single" w:sz="4" w:space="0" w:color="auto"/>
              <w:right w:val="single" w:sz="4" w:space="0" w:color="auto"/>
            </w:tcBorders>
          </w:tcPr>
          <w:p w:rsidR="00C42DD8" w:rsidRPr="00C42DD8" w:rsidRDefault="00C42DD8" w:rsidP="00C42DD8">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tcPr>
          <w:p w:rsidR="00C42DD8" w:rsidRPr="00C42DD8" w:rsidRDefault="00C42DD8" w:rsidP="00C42DD8">
            <w:pPr>
              <w:spacing w:after="0" w:line="240" w:lineRule="auto"/>
              <w:jc w:val="center"/>
              <w:rPr>
                <w:rFonts w:ascii="Times New Roman" w:hAnsi="Times New Roman" w:cs="Times New Roman"/>
              </w:rPr>
            </w:pPr>
          </w:p>
        </w:tc>
        <w:tc>
          <w:tcPr>
            <w:tcW w:w="1413" w:type="dxa"/>
            <w:tcBorders>
              <w:top w:val="nil"/>
              <w:left w:val="nil"/>
              <w:bottom w:val="single" w:sz="4" w:space="0" w:color="auto"/>
              <w:right w:val="single" w:sz="4" w:space="0" w:color="auto"/>
            </w:tcBorders>
          </w:tcPr>
          <w:p w:rsidR="00C42DD8" w:rsidRPr="00C42DD8" w:rsidRDefault="00C42DD8" w:rsidP="00C42DD8">
            <w:pPr>
              <w:spacing w:after="0" w:line="240" w:lineRule="auto"/>
              <w:jc w:val="center"/>
              <w:rPr>
                <w:rFonts w:ascii="Times New Roman" w:hAnsi="Times New Roman" w:cs="Times New Roman"/>
              </w:rPr>
            </w:pPr>
          </w:p>
        </w:tc>
      </w:tr>
      <w:tr w:rsidR="00C42DD8" w:rsidRPr="00C42DD8" w:rsidTr="00E97AF7">
        <w:trPr>
          <w:trHeight w:val="839"/>
        </w:trPr>
        <w:tc>
          <w:tcPr>
            <w:tcW w:w="1951" w:type="dxa"/>
            <w:vMerge/>
            <w:tcBorders>
              <w:top w:val="single" w:sz="4" w:space="0" w:color="auto"/>
              <w:left w:val="single" w:sz="4" w:space="0" w:color="auto"/>
              <w:bottom w:val="single" w:sz="4" w:space="0" w:color="auto"/>
              <w:right w:val="single" w:sz="4" w:space="0" w:color="auto"/>
            </w:tcBorders>
            <w:vAlign w:val="center"/>
          </w:tcPr>
          <w:p w:rsidR="00C42DD8" w:rsidRPr="00C42DD8" w:rsidRDefault="00C42DD8" w:rsidP="00C42DD8">
            <w:pPr>
              <w:spacing w:after="0" w:line="240" w:lineRule="auto"/>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C42DD8" w:rsidRPr="00C42DD8" w:rsidRDefault="00C42DD8" w:rsidP="00C42DD8">
            <w:pPr>
              <w:spacing w:after="0" w:line="240" w:lineRule="auto"/>
              <w:rPr>
                <w:rFonts w:ascii="Times New Roman" w:hAnsi="Times New Roman" w:cs="Times New Roman"/>
              </w:rPr>
            </w:pPr>
          </w:p>
        </w:tc>
        <w:tc>
          <w:tcPr>
            <w:tcW w:w="2410" w:type="dxa"/>
            <w:tcBorders>
              <w:top w:val="nil"/>
              <w:left w:val="nil"/>
              <w:bottom w:val="single" w:sz="4" w:space="0" w:color="auto"/>
              <w:right w:val="single" w:sz="4" w:space="0" w:color="auto"/>
            </w:tcBorders>
            <w:shd w:val="clear" w:color="auto" w:fill="auto"/>
          </w:tcPr>
          <w:p w:rsidR="00C42DD8" w:rsidRPr="00C42DD8" w:rsidRDefault="00C42DD8" w:rsidP="00C42DD8">
            <w:pPr>
              <w:spacing w:after="0" w:line="240" w:lineRule="auto"/>
              <w:ind w:left="-108" w:right="-108"/>
              <w:rPr>
                <w:rFonts w:ascii="Times New Roman" w:hAnsi="Times New Roman" w:cs="Times New Roman"/>
              </w:rPr>
            </w:pPr>
            <w:r w:rsidRPr="00C42DD8">
              <w:rPr>
                <w:rFonts w:ascii="Times New Roman" w:hAnsi="Times New Roman" w:cs="Times New Roman"/>
              </w:rPr>
              <w:t>Администрация Златоруновского сельсовета</w:t>
            </w:r>
          </w:p>
        </w:tc>
        <w:tc>
          <w:tcPr>
            <w:tcW w:w="851" w:type="dxa"/>
            <w:tcBorders>
              <w:top w:val="nil"/>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831</w:t>
            </w:r>
          </w:p>
        </w:tc>
        <w:tc>
          <w:tcPr>
            <w:tcW w:w="850" w:type="dxa"/>
            <w:tcBorders>
              <w:top w:val="nil"/>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Х</w:t>
            </w:r>
          </w:p>
        </w:tc>
        <w:tc>
          <w:tcPr>
            <w:tcW w:w="1559" w:type="dxa"/>
            <w:tcBorders>
              <w:top w:val="nil"/>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Х</w:t>
            </w:r>
          </w:p>
        </w:tc>
        <w:tc>
          <w:tcPr>
            <w:tcW w:w="709" w:type="dxa"/>
            <w:tcBorders>
              <w:top w:val="nil"/>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Х</w:t>
            </w:r>
          </w:p>
        </w:tc>
        <w:tc>
          <w:tcPr>
            <w:tcW w:w="992" w:type="dxa"/>
            <w:tcBorders>
              <w:top w:val="nil"/>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rPr>
            </w:pPr>
          </w:p>
        </w:tc>
        <w:tc>
          <w:tcPr>
            <w:tcW w:w="993" w:type="dxa"/>
            <w:tcBorders>
              <w:top w:val="nil"/>
              <w:left w:val="nil"/>
              <w:bottom w:val="single" w:sz="4" w:space="0" w:color="auto"/>
              <w:right w:val="single" w:sz="4" w:space="0" w:color="auto"/>
            </w:tcBorders>
          </w:tcPr>
          <w:p w:rsidR="00C42DD8" w:rsidRPr="00C42DD8" w:rsidRDefault="00C42DD8" w:rsidP="00C42DD8">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tcPr>
          <w:p w:rsidR="00C42DD8" w:rsidRPr="00C42DD8" w:rsidRDefault="00C42DD8" w:rsidP="00C42DD8">
            <w:pPr>
              <w:spacing w:after="0" w:line="240" w:lineRule="auto"/>
              <w:jc w:val="center"/>
              <w:rPr>
                <w:rFonts w:ascii="Times New Roman" w:hAnsi="Times New Roman" w:cs="Times New Roman"/>
              </w:rPr>
            </w:pPr>
          </w:p>
        </w:tc>
        <w:tc>
          <w:tcPr>
            <w:tcW w:w="1413" w:type="dxa"/>
            <w:tcBorders>
              <w:top w:val="nil"/>
              <w:left w:val="nil"/>
              <w:bottom w:val="single" w:sz="4" w:space="0" w:color="auto"/>
              <w:right w:val="single" w:sz="4" w:space="0" w:color="auto"/>
            </w:tcBorders>
          </w:tcPr>
          <w:p w:rsidR="00C42DD8" w:rsidRPr="00C42DD8" w:rsidRDefault="00C42DD8" w:rsidP="00C42DD8">
            <w:pPr>
              <w:spacing w:after="0" w:line="240" w:lineRule="auto"/>
              <w:jc w:val="center"/>
              <w:rPr>
                <w:rFonts w:ascii="Times New Roman" w:hAnsi="Times New Roman" w:cs="Times New Roman"/>
              </w:rPr>
            </w:pPr>
          </w:p>
        </w:tc>
      </w:tr>
      <w:tr w:rsidR="00C42DD8" w:rsidRPr="00C42DD8" w:rsidTr="00E97AF7">
        <w:trPr>
          <w:trHeight w:val="304"/>
        </w:trPr>
        <w:tc>
          <w:tcPr>
            <w:tcW w:w="1951" w:type="dxa"/>
            <w:vMerge w:val="restart"/>
            <w:tcBorders>
              <w:top w:val="nil"/>
              <w:left w:val="single" w:sz="4" w:space="0" w:color="auto"/>
              <w:right w:val="single" w:sz="4" w:space="0" w:color="auto"/>
            </w:tcBorders>
            <w:shd w:val="clear" w:color="auto" w:fill="auto"/>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Подпрограмма 2</w:t>
            </w:r>
          </w:p>
        </w:tc>
        <w:tc>
          <w:tcPr>
            <w:tcW w:w="3260" w:type="dxa"/>
            <w:vMerge w:val="restart"/>
            <w:tcBorders>
              <w:top w:val="nil"/>
              <w:left w:val="nil"/>
              <w:right w:val="single" w:sz="4" w:space="0" w:color="auto"/>
            </w:tcBorders>
            <w:shd w:val="clear" w:color="auto" w:fill="auto"/>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 xml:space="preserve"> «Развитие физической культуры и спорта»</w:t>
            </w:r>
          </w:p>
        </w:tc>
        <w:tc>
          <w:tcPr>
            <w:tcW w:w="2410" w:type="dxa"/>
            <w:tcBorders>
              <w:top w:val="single" w:sz="4" w:space="0" w:color="auto"/>
              <w:left w:val="nil"/>
              <w:bottom w:val="single" w:sz="4" w:space="0" w:color="auto"/>
              <w:right w:val="single" w:sz="4" w:space="0" w:color="auto"/>
            </w:tcBorders>
            <w:shd w:val="clear" w:color="auto" w:fill="auto"/>
          </w:tcPr>
          <w:p w:rsidR="00C42DD8" w:rsidRPr="00C42DD8" w:rsidRDefault="00C42DD8" w:rsidP="00C42DD8">
            <w:pPr>
              <w:spacing w:after="0" w:line="240" w:lineRule="auto"/>
              <w:ind w:left="-108" w:right="-108"/>
              <w:rPr>
                <w:rFonts w:ascii="Times New Roman" w:hAnsi="Times New Roman" w:cs="Times New Roman"/>
              </w:rPr>
            </w:pPr>
            <w:r w:rsidRPr="00C42DD8">
              <w:rPr>
                <w:rFonts w:ascii="Times New Roman" w:hAnsi="Times New Roman" w:cs="Times New Roman"/>
              </w:rPr>
              <w:t xml:space="preserve">всего расходные обязательства </w:t>
            </w:r>
          </w:p>
        </w:tc>
        <w:tc>
          <w:tcPr>
            <w:tcW w:w="851" w:type="dxa"/>
            <w:tcBorders>
              <w:top w:val="single" w:sz="4" w:space="0" w:color="auto"/>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b/>
              </w:rPr>
            </w:pPr>
            <w:r w:rsidRPr="00C42DD8">
              <w:rPr>
                <w:rFonts w:ascii="Times New Roman" w:hAnsi="Times New Roman" w:cs="Times New Roman"/>
                <w:b/>
              </w:rPr>
              <w:t>Х</w:t>
            </w:r>
          </w:p>
        </w:tc>
        <w:tc>
          <w:tcPr>
            <w:tcW w:w="850" w:type="dxa"/>
            <w:tcBorders>
              <w:top w:val="single" w:sz="4" w:space="0" w:color="auto"/>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b/>
              </w:rPr>
            </w:pPr>
            <w:r w:rsidRPr="00C42DD8">
              <w:rPr>
                <w:rFonts w:ascii="Times New Roman" w:hAnsi="Times New Roman" w:cs="Times New Roman"/>
                <w:b/>
              </w:rPr>
              <w:t>Х</w:t>
            </w:r>
          </w:p>
        </w:tc>
        <w:tc>
          <w:tcPr>
            <w:tcW w:w="1559" w:type="dxa"/>
            <w:tcBorders>
              <w:top w:val="single" w:sz="4" w:space="0" w:color="auto"/>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b/>
              </w:rPr>
            </w:pPr>
            <w:r w:rsidRPr="00C42DD8">
              <w:rPr>
                <w:rFonts w:ascii="Times New Roman" w:hAnsi="Times New Roman" w:cs="Times New Roman"/>
                <w:b/>
              </w:rPr>
              <w:t>Х</w:t>
            </w:r>
          </w:p>
        </w:tc>
        <w:tc>
          <w:tcPr>
            <w:tcW w:w="709" w:type="dxa"/>
            <w:tcBorders>
              <w:top w:val="single" w:sz="4" w:space="0" w:color="auto"/>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b/>
              </w:rPr>
            </w:pPr>
            <w:r w:rsidRPr="00C42DD8">
              <w:rPr>
                <w:rFonts w:ascii="Times New Roman" w:hAnsi="Times New Roman" w:cs="Times New Roman"/>
                <w:b/>
              </w:rPr>
              <w:t>Х</w:t>
            </w:r>
          </w:p>
        </w:tc>
        <w:tc>
          <w:tcPr>
            <w:tcW w:w="992" w:type="dxa"/>
            <w:tcBorders>
              <w:top w:val="single" w:sz="4" w:space="0" w:color="auto"/>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b/>
              </w:rPr>
            </w:pPr>
            <w:r w:rsidRPr="00C42DD8">
              <w:rPr>
                <w:rFonts w:ascii="Times New Roman" w:hAnsi="Times New Roman" w:cs="Times New Roman"/>
                <w:b/>
              </w:rPr>
              <w:t>382,0</w:t>
            </w:r>
          </w:p>
        </w:tc>
        <w:tc>
          <w:tcPr>
            <w:tcW w:w="993" w:type="dxa"/>
            <w:tcBorders>
              <w:top w:val="single" w:sz="4" w:space="0" w:color="auto"/>
              <w:left w:val="nil"/>
              <w:bottom w:val="single" w:sz="4" w:space="0" w:color="auto"/>
              <w:right w:val="single" w:sz="4" w:space="0" w:color="auto"/>
            </w:tcBorders>
          </w:tcPr>
          <w:p w:rsidR="00C42DD8" w:rsidRPr="00C42DD8" w:rsidRDefault="00C42DD8" w:rsidP="00C42DD8">
            <w:pPr>
              <w:spacing w:after="0" w:line="240" w:lineRule="auto"/>
              <w:jc w:val="center"/>
              <w:rPr>
                <w:rFonts w:ascii="Times New Roman" w:hAnsi="Times New Roman" w:cs="Times New Roman"/>
                <w:b/>
              </w:rPr>
            </w:pPr>
            <w:r w:rsidRPr="00C42DD8">
              <w:rPr>
                <w:rFonts w:ascii="Times New Roman" w:hAnsi="Times New Roman" w:cs="Times New Roman"/>
                <w:b/>
              </w:rPr>
              <w:t>382,0</w:t>
            </w:r>
          </w:p>
        </w:tc>
        <w:tc>
          <w:tcPr>
            <w:tcW w:w="992" w:type="dxa"/>
            <w:tcBorders>
              <w:top w:val="single" w:sz="4" w:space="0" w:color="auto"/>
              <w:left w:val="nil"/>
              <w:bottom w:val="single" w:sz="4" w:space="0" w:color="auto"/>
              <w:right w:val="single" w:sz="4" w:space="0" w:color="auto"/>
            </w:tcBorders>
          </w:tcPr>
          <w:p w:rsidR="00C42DD8" w:rsidRPr="00C42DD8" w:rsidRDefault="00C42DD8" w:rsidP="00C42DD8">
            <w:pPr>
              <w:spacing w:after="0" w:line="240" w:lineRule="auto"/>
              <w:jc w:val="center"/>
              <w:rPr>
                <w:rFonts w:ascii="Times New Roman" w:hAnsi="Times New Roman" w:cs="Times New Roman"/>
                <w:b/>
              </w:rPr>
            </w:pPr>
            <w:r w:rsidRPr="00C42DD8">
              <w:rPr>
                <w:rFonts w:ascii="Times New Roman" w:hAnsi="Times New Roman" w:cs="Times New Roman"/>
                <w:b/>
              </w:rPr>
              <w:t>382,0</w:t>
            </w:r>
          </w:p>
        </w:tc>
        <w:tc>
          <w:tcPr>
            <w:tcW w:w="1413" w:type="dxa"/>
            <w:tcBorders>
              <w:top w:val="single" w:sz="4" w:space="0" w:color="auto"/>
              <w:left w:val="nil"/>
              <w:bottom w:val="single" w:sz="4" w:space="0" w:color="auto"/>
              <w:right w:val="single" w:sz="4" w:space="0" w:color="auto"/>
            </w:tcBorders>
          </w:tcPr>
          <w:p w:rsidR="00C42DD8" w:rsidRPr="00C42DD8" w:rsidRDefault="00C42DD8" w:rsidP="00C42DD8">
            <w:pPr>
              <w:spacing w:after="0" w:line="240" w:lineRule="auto"/>
              <w:jc w:val="center"/>
              <w:rPr>
                <w:rFonts w:ascii="Times New Roman" w:hAnsi="Times New Roman" w:cs="Times New Roman"/>
                <w:b/>
              </w:rPr>
            </w:pPr>
            <w:r w:rsidRPr="00C42DD8">
              <w:rPr>
                <w:rFonts w:ascii="Times New Roman" w:hAnsi="Times New Roman" w:cs="Times New Roman"/>
                <w:b/>
              </w:rPr>
              <w:t>1528,0</w:t>
            </w:r>
          </w:p>
        </w:tc>
      </w:tr>
      <w:tr w:rsidR="00C42DD8" w:rsidRPr="00C42DD8" w:rsidTr="00E97AF7">
        <w:trPr>
          <w:trHeight w:val="304"/>
        </w:trPr>
        <w:tc>
          <w:tcPr>
            <w:tcW w:w="1951" w:type="dxa"/>
            <w:vMerge/>
            <w:tcBorders>
              <w:left w:val="single" w:sz="4" w:space="0" w:color="auto"/>
              <w:right w:val="single" w:sz="4" w:space="0" w:color="auto"/>
            </w:tcBorders>
            <w:shd w:val="clear" w:color="auto" w:fill="auto"/>
          </w:tcPr>
          <w:p w:rsidR="00C42DD8" w:rsidRPr="00C42DD8" w:rsidRDefault="00C42DD8" w:rsidP="00C42DD8">
            <w:pPr>
              <w:spacing w:after="0" w:line="240" w:lineRule="auto"/>
              <w:rPr>
                <w:rFonts w:ascii="Times New Roman" w:hAnsi="Times New Roman" w:cs="Times New Roman"/>
              </w:rPr>
            </w:pPr>
          </w:p>
        </w:tc>
        <w:tc>
          <w:tcPr>
            <w:tcW w:w="3260" w:type="dxa"/>
            <w:vMerge/>
            <w:tcBorders>
              <w:left w:val="nil"/>
              <w:right w:val="single" w:sz="4" w:space="0" w:color="auto"/>
            </w:tcBorders>
            <w:shd w:val="clear" w:color="auto" w:fill="auto"/>
          </w:tcPr>
          <w:p w:rsidR="00C42DD8" w:rsidRPr="00C42DD8" w:rsidRDefault="00C42DD8" w:rsidP="00C42DD8">
            <w:pPr>
              <w:spacing w:after="0" w:line="240" w:lineRule="auto"/>
              <w:rPr>
                <w:rFonts w:ascii="Times New Roman" w:hAnsi="Times New Roman" w:cs="Times New Roman"/>
              </w:rPr>
            </w:pPr>
          </w:p>
        </w:tc>
        <w:tc>
          <w:tcPr>
            <w:tcW w:w="2410" w:type="dxa"/>
            <w:tcBorders>
              <w:top w:val="nil"/>
              <w:left w:val="nil"/>
              <w:bottom w:val="single" w:sz="4" w:space="0" w:color="auto"/>
              <w:right w:val="single" w:sz="4" w:space="0" w:color="auto"/>
            </w:tcBorders>
            <w:shd w:val="clear" w:color="auto" w:fill="auto"/>
          </w:tcPr>
          <w:p w:rsidR="00C42DD8" w:rsidRPr="00C42DD8" w:rsidRDefault="00C42DD8" w:rsidP="00C42DD8">
            <w:pPr>
              <w:spacing w:after="0" w:line="240" w:lineRule="auto"/>
              <w:ind w:left="-108" w:right="-108"/>
              <w:rPr>
                <w:rFonts w:ascii="Times New Roman" w:hAnsi="Times New Roman" w:cs="Times New Roman"/>
              </w:rPr>
            </w:pPr>
            <w:r w:rsidRPr="00C42DD8">
              <w:rPr>
                <w:rFonts w:ascii="Times New Roman" w:hAnsi="Times New Roman" w:cs="Times New Roman"/>
              </w:rPr>
              <w:t>в том числе по ГРБС:</w:t>
            </w:r>
          </w:p>
        </w:tc>
        <w:tc>
          <w:tcPr>
            <w:tcW w:w="851" w:type="dxa"/>
            <w:tcBorders>
              <w:top w:val="nil"/>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rPr>
            </w:pPr>
          </w:p>
        </w:tc>
        <w:tc>
          <w:tcPr>
            <w:tcW w:w="850" w:type="dxa"/>
            <w:tcBorders>
              <w:top w:val="nil"/>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rPr>
            </w:pPr>
          </w:p>
        </w:tc>
        <w:tc>
          <w:tcPr>
            <w:tcW w:w="1559" w:type="dxa"/>
            <w:tcBorders>
              <w:top w:val="nil"/>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rPr>
            </w:pPr>
          </w:p>
        </w:tc>
        <w:tc>
          <w:tcPr>
            <w:tcW w:w="993" w:type="dxa"/>
            <w:tcBorders>
              <w:top w:val="nil"/>
              <w:left w:val="nil"/>
              <w:bottom w:val="single" w:sz="4" w:space="0" w:color="auto"/>
              <w:right w:val="single" w:sz="4" w:space="0" w:color="auto"/>
            </w:tcBorders>
          </w:tcPr>
          <w:p w:rsidR="00C42DD8" w:rsidRPr="00C42DD8" w:rsidRDefault="00C42DD8" w:rsidP="00C42DD8">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tcPr>
          <w:p w:rsidR="00C42DD8" w:rsidRPr="00C42DD8" w:rsidRDefault="00C42DD8" w:rsidP="00C42DD8">
            <w:pPr>
              <w:spacing w:after="0" w:line="240" w:lineRule="auto"/>
              <w:jc w:val="center"/>
              <w:rPr>
                <w:rFonts w:ascii="Times New Roman" w:hAnsi="Times New Roman" w:cs="Times New Roman"/>
              </w:rPr>
            </w:pPr>
          </w:p>
        </w:tc>
        <w:tc>
          <w:tcPr>
            <w:tcW w:w="1413" w:type="dxa"/>
            <w:tcBorders>
              <w:top w:val="nil"/>
              <w:left w:val="nil"/>
              <w:bottom w:val="single" w:sz="4" w:space="0" w:color="auto"/>
              <w:right w:val="single" w:sz="4" w:space="0" w:color="auto"/>
            </w:tcBorders>
          </w:tcPr>
          <w:p w:rsidR="00C42DD8" w:rsidRPr="00C42DD8" w:rsidRDefault="00C42DD8" w:rsidP="00C42DD8">
            <w:pPr>
              <w:spacing w:after="0" w:line="240" w:lineRule="auto"/>
              <w:jc w:val="center"/>
              <w:rPr>
                <w:rFonts w:ascii="Times New Roman" w:hAnsi="Times New Roman" w:cs="Times New Roman"/>
              </w:rPr>
            </w:pPr>
          </w:p>
        </w:tc>
      </w:tr>
      <w:tr w:rsidR="00C42DD8" w:rsidRPr="00C42DD8" w:rsidTr="00E97AF7">
        <w:trPr>
          <w:trHeight w:val="338"/>
        </w:trPr>
        <w:tc>
          <w:tcPr>
            <w:tcW w:w="1951" w:type="dxa"/>
            <w:tcBorders>
              <w:left w:val="single" w:sz="4" w:space="0" w:color="auto"/>
              <w:bottom w:val="single" w:sz="4" w:space="0" w:color="auto"/>
              <w:right w:val="single" w:sz="4" w:space="0" w:color="auto"/>
            </w:tcBorders>
            <w:shd w:val="clear" w:color="auto" w:fill="auto"/>
          </w:tcPr>
          <w:p w:rsidR="00C42DD8" w:rsidRPr="00C42DD8" w:rsidRDefault="00C42DD8" w:rsidP="00C42DD8">
            <w:pPr>
              <w:spacing w:after="0" w:line="240" w:lineRule="auto"/>
              <w:rPr>
                <w:rFonts w:ascii="Times New Roman" w:hAnsi="Times New Roman" w:cs="Times New Roman"/>
              </w:rPr>
            </w:pPr>
          </w:p>
        </w:tc>
        <w:tc>
          <w:tcPr>
            <w:tcW w:w="3260" w:type="dxa"/>
            <w:tcBorders>
              <w:left w:val="nil"/>
              <w:bottom w:val="single" w:sz="4" w:space="0" w:color="auto"/>
              <w:right w:val="single" w:sz="4" w:space="0" w:color="auto"/>
            </w:tcBorders>
            <w:shd w:val="clear" w:color="auto" w:fill="auto"/>
          </w:tcPr>
          <w:p w:rsidR="00C42DD8" w:rsidRPr="00C42DD8" w:rsidRDefault="00C42DD8" w:rsidP="00C42DD8">
            <w:pPr>
              <w:spacing w:after="0" w:line="240" w:lineRule="auto"/>
              <w:rPr>
                <w:rFonts w:ascii="Times New Roman" w:hAnsi="Times New Roman" w:cs="Times New Roman"/>
              </w:rPr>
            </w:pPr>
          </w:p>
        </w:tc>
        <w:tc>
          <w:tcPr>
            <w:tcW w:w="2410" w:type="dxa"/>
            <w:tcBorders>
              <w:left w:val="nil"/>
              <w:bottom w:val="single" w:sz="4" w:space="0" w:color="auto"/>
              <w:right w:val="single" w:sz="4" w:space="0" w:color="auto"/>
            </w:tcBorders>
            <w:shd w:val="clear" w:color="auto" w:fill="auto"/>
          </w:tcPr>
          <w:p w:rsidR="00C42DD8" w:rsidRPr="00C42DD8" w:rsidRDefault="00C42DD8" w:rsidP="00C42DD8">
            <w:pPr>
              <w:spacing w:after="0" w:line="240" w:lineRule="auto"/>
              <w:ind w:left="-108" w:right="-108"/>
              <w:rPr>
                <w:rFonts w:ascii="Times New Roman" w:hAnsi="Times New Roman" w:cs="Times New Roman"/>
              </w:rPr>
            </w:pPr>
            <w:r w:rsidRPr="00C42DD8">
              <w:rPr>
                <w:rFonts w:ascii="Times New Roman" w:hAnsi="Times New Roman" w:cs="Times New Roman"/>
              </w:rPr>
              <w:t>Администрация Златоруновского сельсовета</w:t>
            </w:r>
          </w:p>
        </w:tc>
        <w:tc>
          <w:tcPr>
            <w:tcW w:w="851" w:type="dxa"/>
            <w:tcBorders>
              <w:top w:val="single" w:sz="4" w:space="0" w:color="auto"/>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831</w:t>
            </w:r>
          </w:p>
        </w:tc>
        <w:tc>
          <w:tcPr>
            <w:tcW w:w="850" w:type="dxa"/>
            <w:tcBorders>
              <w:top w:val="single" w:sz="4" w:space="0" w:color="auto"/>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1101</w:t>
            </w:r>
          </w:p>
        </w:tc>
        <w:tc>
          <w:tcPr>
            <w:tcW w:w="1559" w:type="dxa"/>
            <w:tcBorders>
              <w:top w:val="single" w:sz="4" w:space="0" w:color="auto"/>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0130092030</w:t>
            </w:r>
          </w:p>
        </w:tc>
        <w:tc>
          <w:tcPr>
            <w:tcW w:w="709" w:type="dxa"/>
            <w:tcBorders>
              <w:top w:val="single" w:sz="4" w:space="0" w:color="auto"/>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540</w:t>
            </w:r>
          </w:p>
        </w:tc>
        <w:tc>
          <w:tcPr>
            <w:tcW w:w="992" w:type="dxa"/>
            <w:tcBorders>
              <w:top w:val="single" w:sz="4" w:space="0" w:color="auto"/>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382,0</w:t>
            </w:r>
          </w:p>
        </w:tc>
        <w:tc>
          <w:tcPr>
            <w:tcW w:w="993" w:type="dxa"/>
            <w:tcBorders>
              <w:top w:val="single" w:sz="4" w:space="0" w:color="auto"/>
              <w:left w:val="nil"/>
              <w:bottom w:val="single" w:sz="4" w:space="0" w:color="auto"/>
              <w:right w:val="single" w:sz="4" w:space="0" w:color="auto"/>
            </w:tcBorders>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382,0</w:t>
            </w:r>
          </w:p>
        </w:tc>
        <w:tc>
          <w:tcPr>
            <w:tcW w:w="992" w:type="dxa"/>
            <w:tcBorders>
              <w:top w:val="single" w:sz="4" w:space="0" w:color="auto"/>
              <w:left w:val="nil"/>
              <w:bottom w:val="single" w:sz="4" w:space="0" w:color="auto"/>
              <w:right w:val="single" w:sz="4" w:space="0" w:color="auto"/>
            </w:tcBorders>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382,0</w:t>
            </w:r>
          </w:p>
        </w:tc>
        <w:tc>
          <w:tcPr>
            <w:tcW w:w="1413" w:type="dxa"/>
            <w:tcBorders>
              <w:top w:val="single" w:sz="4" w:space="0" w:color="auto"/>
              <w:left w:val="nil"/>
              <w:bottom w:val="single" w:sz="4" w:space="0" w:color="auto"/>
              <w:right w:val="single" w:sz="4" w:space="0" w:color="auto"/>
            </w:tcBorders>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1528,0</w:t>
            </w:r>
          </w:p>
        </w:tc>
      </w:tr>
    </w:tbl>
    <w:p w:rsidR="00C42DD8" w:rsidRPr="00C42DD8" w:rsidRDefault="00C42DD8" w:rsidP="00C42DD8">
      <w:pPr>
        <w:pStyle w:val="afd"/>
        <w:jc w:val="right"/>
        <w:rPr>
          <w:rFonts w:ascii="Times New Roman" w:hAnsi="Times New Roman"/>
        </w:rPr>
      </w:pPr>
    </w:p>
    <w:p w:rsidR="00C42DD8" w:rsidRPr="00C42DD8" w:rsidRDefault="00C42DD8" w:rsidP="00C42DD8">
      <w:pPr>
        <w:pStyle w:val="afd"/>
        <w:jc w:val="right"/>
        <w:rPr>
          <w:rFonts w:ascii="Times New Roman" w:hAnsi="Times New Roman"/>
        </w:rPr>
      </w:pPr>
    </w:p>
    <w:p w:rsidR="00C42DD8" w:rsidRPr="00C42DD8" w:rsidRDefault="00C42DD8" w:rsidP="00C42DD8">
      <w:pPr>
        <w:pStyle w:val="afd"/>
        <w:jc w:val="right"/>
        <w:rPr>
          <w:rFonts w:ascii="Times New Roman" w:hAnsi="Times New Roman"/>
        </w:rPr>
      </w:pPr>
      <w:r w:rsidRPr="00C42DD8">
        <w:rPr>
          <w:rFonts w:ascii="Times New Roman" w:hAnsi="Times New Roman"/>
        </w:rPr>
        <w:t>Приложение № 3 к паспорту муниципальной программы</w:t>
      </w:r>
    </w:p>
    <w:p w:rsidR="00C42DD8" w:rsidRPr="00C42DD8" w:rsidRDefault="00C42DD8" w:rsidP="00C42DD8">
      <w:pPr>
        <w:pStyle w:val="ConsPlusNonformat"/>
        <w:jc w:val="right"/>
        <w:rPr>
          <w:rFonts w:ascii="Times New Roman" w:hAnsi="Times New Roman" w:cs="Times New Roman"/>
          <w:sz w:val="22"/>
          <w:szCs w:val="22"/>
        </w:rPr>
      </w:pPr>
      <w:r w:rsidRPr="00C42DD8">
        <w:rPr>
          <w:rFonts w:ascii="Times New Roman" w:hAnsi="Times New Roman" w:cs="Times New Roman"/>
          <w:sz w:val="22"/>
          <w:szCs w:val="22"/>
        </w:rPr>
        <w:t xml:space="preserve">«Развитие культуры, спорта и молодёжной политики </w:t>
      </w:r>
      <w:proofErr w:type="gramStart"/>
      <w:r w:rsidRPr="00C42DD8">
        <w:rPr>
          <w:rFonts w:ascii="Times New Roman" w:hAnsi="Times New Roman" w:cs="Times New Roman"/>
          <w:sz w:val="22"/>
          <w:szCs w:val="22"/>
        </w:rPr>
        <w:t>на</w:t>
      </w:r>
      <w:proofErr w:type="gramEnd"/>
    </w:p>
    <w:p w:rsidR="00C42DD8" w:rsidRPr="00C42DD8" w:rsidRDefault="00C42DD8" w:rsidP="00C42DD8">
      <w:pPr>
        <w:pStyle w:val="ConsPlusNonformat"/>
        <w:jc w:val="right"/>
        <w:rPr>
          <w:rFonts w:ascii="Times New Roman" w:hAnsi="Times New Roman" w:cs="Times New Roman"/>
          <w:sz w:val="22"/>
          <w:szCs w:val="22"/>
        </w:rPr>
      </w:pPr>
      <w:r w:rsidRPr="00C42DD8">
        <w:rPr>
          <w:rFonts w:ascii="Times New Roman" w:hAnsi="Times New Roman" w:cs="Times New Roman"/>
          <w:sz w:val="22"/>
          <w:szCs w:val="22"/>
        </w:rPr>
        <w:t>территории муниципального образования</w:t>
      </w:r>
    </w:p>
    <w:p w:rsidR="00C42DD8" w:rsidRPr="00C42DD8" w:rsidRDefault="00C42DD8" w:rsidP="00C42DD8">
      <w:pPr>
        <w:pStyle w:val="afd"/>
        <w:jc w:val="right"/>
        <w:rPr>
          <w:rFonts w:ascii="Times New Roman" w:hAnsi="Times New Roman"/>
        </w:rPr>
      </w:pPr>
      <w:r w:rsidRPr="00C42DD8">
        <w:rPr>
          <w:rFonts w:ascii="Times New Roman" w:hAnsi="Times New Roman"/>
        </w:rPr>
        <w:t>Златоруновский сельсовет»</w:t>
      </w:r>
    </w:p>
    <w:p w:rsidR="00C42DD8" w:rsidRPr="00C42DD8" w:rsidRDefault="00C42DD8" w:rsidP="00C42DD8">
      <w:pPr>
        <w:pStyle w:val="afd"/>
        <w:jc w:val="right"/>
        <w:rPr>
          <w:rFonts w:ascii="Times New Roman" w:hAnsi="Times New Roman"/>
        </w:rPr>
      </w:pPr>
      <w:r w:rsidRPr="00C42DD8">
        <w:rPr>
          <w:rFonts w:ascii="Times New Roman" w:hAnsi="Times New Roman"/>
        </w:rPr>
        <w:t xml:space="preserve">                 </w:t>
      </w:r>
    </w:p>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Ресурсное обеспечение и прогнозная оценка расходов на реализацию целей муниципальной программы Златоруновского сельсовета с учетом     источников финансирования, в том числе по уровням бюджетной системы</w:t>
      </w:r>
    </w:p>
    <w:tbl>
      <w:tblPr>
        <w:tblW w:w="15451" w:type="dxa"/>
        <w:tblInd w:w="392" w:type="dxa"/>
        <w:tblLayout w:type="fixed"/>
        <w:tblLook w:val="04A0"/>
      </w:tblPr>
      <w:tblGrid>
        <w:gridCol w:w="992"/>
        <w:gridCol w:w="3119"/>
        <w:gridCol w:w="4961"/>
        <w:gridCol w:w="1559"/>
        <w:gridCol w:w="1418"/>
        <w:gridCol w:w="1417"/>
        <w:gridCol w:w="1985"/>
      </w:tblGrid>
      <w:tr w:rsidR="00C42DD8" w:rsidRPr="00C42DD8" w:rsidTr="00E97AF7">
        <w:trPr>
          <w:trHeight w:val="458"/>
        </w:trPr>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Статус</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Наименование муниципальной программы, подпрограммы муниципальной программы</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Ответственный исполнитель, соисполнители</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Оценка расходов (тыс. руб.), годы</w:t>
            </w:r>
          </w:p>
        </w:tc>
      </w:tr>
      <w:tr w:rsidR="00C42DD8" w:rsidRPr="00C42DD8" w:rsidTr="00E97AF7">
        <w:trPr>
          <w:trHeight w:val="988"/>
        </w:trPr>
        <w:tc>
          <w:tcPr>
            <w:tcW w:w="992" w:type="dxa"/>
            <w:vMerge/>
            <w:tcBorders>
              <w:top w:val="single" w:sz="4" w:space="0" w:color="auto"/>
              <w:left w:val="single" w:sz="4" w:space="0" w:color="auto"/>
              <w:bottom w:val="single" w:sz="4" w:space="0" w:color="auto"/>
              <w:right w:val="single" w:sz="4" w:space="0" w:color="auto"/>
            </w:tcBorders>
            <w:vAlign w:val="center"/>
          </w:tcPr>
          <w:p w:rsidR="00C42DD8" w:rsidRPr="00C42DD8" w:rsidRDefault="00C42DD8" w:rsidP="00C42DD8">
            <w:pPr>
              <w:spacing w:after="0" w:line="240" w:lineRule="auto"/>
              <w:rPr>
                <w:rFonts w:ascii="Times New Roman" w:hAnsi="Times New Roman" w:cs="Times New Roman"/>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C42DD8" w:rsidRPr="00C42DD8" w:rsidRDefault="00C42DD8" w:rsidP="00C42DD8">
            <w:pPr>
              <w:spacing w:after="0" w:line="240" w:lineRule="auto"/>
              <w:rPr>
                <w:rFonts w:ascii="Times New Roman" w:hAnsi="Times New Roman" w:cs="Times New Roman"/>
              </w:rPr>
            </w:pPr>
          </w:p>
        </w:tc>
        <w:tc>
          <w:tcPr>
            <w:tcW w:w="4961" w:type="dxa"/>
            <w:vMerge/>
            <w:tcBorders>
              <w:top w:val="single" w:sz="4" w:space="0" w:color="auto"/>
              <w:left w:val="single" w:sz="4" w:space="0" w:color="auto"/>
              <w:bottom w:val="single" w:sz="4" w:space="0" w:color="auto"/>
              <w:right w:val="single" w:sz="4" w:space="0" w:color="auto"/>
            </w:tcBorders>
            <w:vAlign w:val="center"/>
          </w:tcPr>
          <w:p w:rsidR="00C42DD8" w:rsidRPr="00C42DD8" w:rsidRDefault="00C42DD8" w:rsidP="00C42DD8">
            <w:pPr>
              <w:spacing w:after="0" w:line="240" w:lineRule="auto"/>
              <w:rPr>
                <w:rFonts w:ascii="Times New Roman" w:hAnsi="Times New Roman" w:cs="Times New Roman"/>
              </w:rPr>
            </w:pPr>
          </w:p>
        </w:tc>
        <w:tc>
          <w:tcPr>
            <w:tcW w:w="1559" w:type="dxa"/>
            <w:tcBorders>
              <w:top w:val="nil"/>
              <w:left w:val="nil"/>
              <w:bottom w:val="single" w:sz="4" w:space="0" w:color="auto"/>
              <w:right w:val="single" w:sz="4" w:space="0" w:color="auto"/>
            </w:tcBorders>
            <w:shd w:val="clear" w:color="auto" w:fill="auto"/>
          </w:tcPr>
          <w:p w:rsidR="00C42DD8" w:rsidRPr="00C42DD8" w:rsidRDefault="00C42DD8" w:rsidP="00C42DD8">
            <w:pPr>
              <w:widowControl w:val="0"/>
              <w:autoSpaceDE w:val="0"/>
              <w:autoSpaceDN w:val="0"/>
              <w:spacing w:after="0" w:line="240" w:lineRule="auto"/>
              <w:ind w:left="-79" w:right="-79"/>
              <w:jc w:val="center"/>
              <w:rPr>
                <w:rFonts w:ascii="Times New Roman" w:hAnsi="Times New Roman" w:cs="Times New Roman"/>
                <w:spacing w:val="-4"/>
              </w:rPr>
            </w:pPr>
            <w:r w:rsidRPr="00C42DD8">
              <w:rPr>
                <w:rFonts w:ascii="Times New Roman" w:hAnsi="Times New Roman" w:cs="Times New Roman"/>
                <w:spacing w:val="-4"/>
              </w:rPr>
              <w:t xml:space="preserve">Очередной финансовый год </w:t>
            </w:r>
          </w:p>
          <w:p w:rsidR="00C42DD8" w:rsidRPr="00C42DD8" w:rsidRDefault="00C42DD8" w:rsidP="00C42DD8">
            <w:pPr>
              <w:widowControl w:val="0"/>
              <w:autoSpaceDE w:val="0"/>
              <w:autoSpaceDN w:val="0"/>
              <w:spacing w:after="0" w:line="240" w:lineRule="auto"/>
              <w:ind w:left="-79" w:right="-79"/>
              <w:jc w:val="center"/>
              <w:rPr>
                <w:rFonts w:ascii="Times New Roman" w:hAnsi="Times New Roman" w:cs="Times New Roman"/>
                <w:spacing w:val="-4"/>
              </w:rPr>
            </w:pPr>
            <w:r w:rsidRPr="00C42DD8">
              <w:rPr>
                <w:rFonts w:ascii="Times New Roman" w:hAnsi="Times New Roman" w:cs="Times New Roman"/>
                <w:spacing w:val="-4"/>
              </w:rPr>
              <w:t>2023</w:t>
            </w:r>
          </w:p>
        </w:tc>
        <w:tc>
          <w:tcPr>
            <w:tcW w:w="1418" w:type="dxa"/>
            <w:tcBorders>
              <w:top w:val="nil"/>
              <w:left w:val="nil"/>
              <w:bottom w:val="single" w:sz="4" w:space="0" w:color="auto"/>
              <w:right w:val="single" w:sz="4" w:space="0" w:color="auto"/>
            </w:tcBorders>
            <w:shd w:val="clear" w:color="auto" w:fill="auto"/>
          </w:tcPr>
          <w:p w:rsidR="00C42DD8" w:rsidRPr="00C42DD8" w:rsidRDefault="00C42DD8" w:rsidP="00C42DD8">
            <w:pPr>
              <w:spacing w:after="0" w:line="240" w:lineRule="auto"/>
              <w:ind w:left="-79" w:right="-79"/>
              <w:jc w:val="center"/>
              <w:rPr>
                <w:rFonts w:ascii="Times New Roman" w:hAnsi="Times New Roman" w:cs="Times New Roman"/>
                <w:spacing w:val="-4"/>
              </w:rPr>
            </w:pPr>
            <w:r w:rsidRPr="00C42DD8">
              <w:rPr>
                <w:rFonts w:ascii="Times New Roman" w:hAnsi="Times New Roman" w:cs="Times New Roman"/>
                <w:spacing w:val="-4"/>
              </w:rPr>
              <w:t xml:space="preserve">Первый год планового периода </w:t>
            </w:r>
          </w:p>
          <w:p w:rsidR="00C42DD8" w:rsidRPr="00C42DD8" w:rsidRDefault="00C42DD8" w:rsidP="00C42DD8">
            <w:pPr>
              <w:spacing w:after="0" w:line="240" w:lineRule="auto"/>
              <w:ind w:left="-79" w:right="-79"/>
              <w:jc w:val="center"/>
              <w:rPr>
                <w:rFonts w:ascii="Times New Roman" w:hAnsi="Times New Roman" w:cs="Times New Roman"/>
                <w:spacing w:val="-4"/>
              </w:rPr>
            </w:pPr>
            <w:r w:rsidRPr="00C42DD8">
              <w:rPr>
                <w:rFonts w:ascii="Times New Roman" w:hAnsi="Times New Roman" w:cs="Times New Roman"/>
                <w:spacing w:val="-4"/>
              </w:rPr>
              <w:t>2024</w:t>
            </w:r>
          </w:p>
        </w:tc>
        <w:tc>
          <w:tcPr>
            <w:tcW w:w="1417" w:type="dxa"/>
            <w:tcBorders>
              <w:top w:val="nil"/>
              <w:left w:val="nil"/>
              <w:bottom w:val="single" w:sz="4" w:space="0" w:color="auto"/>
              <w:right w:val="single" w:sz="4" w:space="0" w:color="auto"/>
            </w:tcBorders>
            <w:shd w:val="clear" w:color="auto" w:fill="auto"/>
          </w:tcPr>
          <w:p w:rsidR="00C42DD8" w:rsidRPr="00C42DD8" w:rsidRDefault="00C42DD8" w:rsidP="00C42DD8">
            <w:pPr>
              <w:spacing w:after="0" w:line="240" w:lineRule="auto"/>
              <w:ind w:left="-79" w:right="-79"/>
              <w:jc w:val="center"/>
              <w:rPr>
                <w:rFonts w:ascii="Times New Roman" w:hAnsi="Times New Roman" w:cs="Times New Roman"/>
                <w:spacing w:val="-4"/>
              </w:rPr>
            </w:pPr>
            <w:r w:rsidRPr="00C42DD8">
              <w:rPr>
                <w:rFonts w:ascii="Times New Roman" w:hAnsi="Times New Roman" w:cs="Times New Roman"/>
                <w:spacing w:val="-4"/>
              </w:rPr>
              <w:t>Второй год планового периода</w:t>
            </w:r>
          </w:p>
          <w:p w:rsidR="00C42DD8" w:rsidRPr="00C42DD8" w:rsidRDefault="00C42DD8" w:rsidP="00C42DD8">
            <w:pPr>
              <w:spacing w:after="0" w:line="240" w:lineRule="auto"/>
              <w:ind w:left="-79" w:right="-79"/>
              <w:jc w:val="center"/>
              <w:rPr>
                <w:rFonts w:ascii="Times New Roman" w:hAnsi="Times New Roman" w:cs="Times New Roman"/>
                <w:spacing w:val="-4"/>
              </w:rPr>
            </w:pPr>
            <w:r w:rsidRPr="00C42DD8">
              <w:rPr>
                <w:rFonts w:ascii="Times New Roman" w:hAnsi="Times New Roman" w:cs="Times New Roman"/>
                <w:spacing w:val="-4"/>
              </w:rPr>
              <w:t>2025</w:t>
            </w:r>
          </w:p>
        </w:tc>
        <w:tc>
          <w:tcPr>
            <w:tcW w:w="1985" w:type="dxa"/>
            <w:tcBorders>
              <w:top w:val="nil"/>
              <w:left w:val="nil"/>
              <w:bottom w:val="single" w:sz="4" w:space="0" w:color="auto"/>
              <w:right w:val="single" w:sz="4" w:space="0" w:color="auto"/>
            </w:tcBorders>
            <w:shd w:val="clear" w:color="auto" w:fill="auto"/>
          </w:tcPr>
          <w:p w:rsidR="00C42DD8" w:rsidRPr="00C42DD8" w:rsidRDefault="00C42DD8" w:rsidP="00C42DD8">
            <w:pPr>
              <w:spacing w:after="0" w:line="240" w:lineRule="auto"/>
              <w:ind w:left="-79" w:right="-79"/>
              <w:jc w:val="center"/>
              <w:rPr>
                <w:rFonts w:ascii="Times New Roman" w:hAnsi="Times New Roman" w:cs="Times New Roman"/>
              </w:rPr>
            </w:pPr>
            <w:r w:rsidRPr="00C42DD8">
              <w:rPr>
                <w:rFonts w:ascii="Times New Roman" w:hAnsi="Times New Roman" w:cs="Times New Roman"/>
              </w:rPr>
              <w:t>Итого на очередной финансовый год и плановый период</w:t>
            </w:r>
          </w:p>
        </w:tc>
      </w:tr>
      <w:tr w:rsidR="00C42DD8" w:rsidRPr="00C42DD8" w:rsidTr="00E97AF7">
        <w:trPr>
          <w:trHeight w:val="305"/>
        </w:trPr>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C42DD8" w:rsidRPr="00C42DD8" w:rsidRDefault="00C42DD8" w:rsidP="00C42DD8">
            <w:pPr>
              <w:spacing w:after="0" w:line="240" w:lineRule="auto"/>
              <w:ind w:left="113" w:right="113"/>
              <w:jc w:val="center"/>
              <w:rPr>
                <w:rFonts w:ascii="Times New Roman" w:hAnsi="Times New Roman" w:cs="Times New Roman"/>
              </w:rPr>
            </w:pPr>
            <w:r w:rsidRPr="00C42DD8">
              <w:rPr>
                <w:rFonts w:ascii="Times New Roman" w:hAnsi="Times New Roman" w:cs="Times New Roman"/>
              </w:rPr>
              <w:t>Муниципальная программа</w:t>
            </w:r>
          </w:p>
          <w:p w:rsidR="00C42DD8" w:rsidRPr="00C42DD8" w:rsidRDefault="00C42DD8" w:rsidP="00C42DD8">
            <w:pPr>
              <w:spacing w:after="0" w:line="240" w:lineRule="auto"/>
              <w:ind w:left="113" w:right="113"/>
              <w:jc w:val="center"/>
              <w:rPr>
                <w:rFonts w:ascii="Times New Roman" w:hAnsi="Times New Roman" w:cs="Times New Roman"/>
              </w:rPr>
            </w:pPr>
            <w:r w:rsidRPr="00C42DD8">
              <w:rPr>
                <w:rFonts w:ascii="Times New Roman" w:hAnsi="Times New Roman" w:cs="Times New Roman"/>
              </w:rPr>
              <w:t> </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«Развитие культуры, спорта и молодёжной политики на территории муниципального образования Златоруновский сельсовет»</w:t>
            </w:r>
          </w:p>
        </w:tc>
        <w:tc>
          <w:tcPr>
            <w:tcW w:w="4961" w:type="dxa"/>
            <w:tcBorders>
              <w:top w:val="single" w:sz="4" w:space="0" w:color="auto"/>
              <w:left w:val="nil"/>
              <w:bottom w:val="single" w:sz="4" w:space="0" w:color="auto"/>
              <w:right w:val="single" w:sz="4" w:space="0" w:color="auto"/>
            </w:tcBorders>
            <w:shd w:val="clear" w:color="auto" w:fill="auto"/>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 xml:space="preserve">Всего                    </w:t>
            </w:r>
          </w:p>
        </w:tc>
        <w:tc>
          <w:tcPr>
            <w:tcW w:w="1559" w:type="dxa"/>
            <w:tcBorders>
              <w:top w:val="nil"/>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b/>
                <w:bCs/>
              </w:rPr>
            </w:pPr>
            <w:r w:rsidRPr="00C42DD8">
              <w:rPr>
                <w:rFonts w:ascii="Times New Roman" w:hAnsi="Times New Roman" w:cs="Times New Roman"/>
                <w:b/>
                <w:bCs/>
              </w:rPr>
              <w:t>1879,4</w:t>
            </w:r>
          </w:p>
        </w:tc>
        <w:tc>
          <w:tcPr>
            <w:tcW w:w="1418" w:type="dxa"/>
            <w:tcBorders>
              <w:top w:val="nil"/>
              <w:left w:val="nil"/>
              <w:bottom w:val="single" w:sz="4" w:space="0" w:color="auto"/>
              <w:right w:val="single" w:sz="4" w:space="0" w:color="auto"/>
            </w:tcBorders>
            <w:shd w:val="clear" w:color="auto" w:fill="auto"/>
          </w:tcPr>
          <w:p w:rsidR="00C42DD8" w:rsidRPr="00C42DD8" w:rsidRDefault="00C42DD8" w:rsidP="00C42DD8">
            <w:pPr>
              <w:spacing w:after="0" w:line="240" w:lineRule="auto"/>
              <w:jc w:val="center"/>
              <w:rPr>
                <w:rFonts w:ascii="Times New Roman" w:hAnsi="Times New Roman" w:cs="Times New Roman"/>
                <w:b/>
                <w:bCs/>
              </w:rPr>
            </w:pPr>
            <w:r w:rsidRPr="00C42DD8">
              <w:rPr>
                <w:rFonts w:ascii="Times New Roman" w:hAnsi="Times New Roman" w:cs="Times New Roman"/>
                <w:b/>
                <w:bCs/>
              </w:rPr>
              <w:t>1278,6</w:t>
            </w:r>
          </w:p>
        </w:tc>
        <w:tc>
          <w:tcPr>
            <w:tcW w:w="1417" w:type="dxa"/>
            <w:tcBorders>
              <w:top w:val="nil"/>
              <w:left w:val="nil"/>
              <w:bottom w:val="single" w:sz="4" w:space="0" w:color="auto"/>
              <w:right w:val="single" w:sz="4" w:space="0" w:color="auto"/>
            </w:tcBorders>
            <w:shd w:val="clear" w:color="auto" w:fill="auto"/>
          </w:tcPr>
          <w:p w:rsidR="00C42DD8" w:rsidRPr="00C42DD8" w:rsidRDefault="00C42DD8" w:rsidP="00C42DD8">
            <w:pPr>
              <w:spacing w:after="0" w:line="240" w:lineRule="auto"/>
              <w:jc w:val="center"/>
              <w:rPr>
                <w:rFonts w:ascii="Times New Roman" w:hAnsi="Times New Roman" w:cs="Times New Roman"/>
                <w:b/>
                <w:bCs/>
              </w:rPr>
            </w:pPr>
            <w:r w:rsidRPr="00C42DD8">
              <w:rPr>
                <w:rFonts w:ascii="Times New Roman" w:hAnsi="Times New Roman" w:cs="Times New Roman"/>
                <w:b/>
                <w:bCs/>
              </w:rPr>
              <w:t>1153,2</w:t>
            </w:r>
          </w:p>
        </w:tc>
        <w:tc>
          <w:tcPr>
            <w:tcW w:w="1985" w:type="dxa"/>
            <w:tcBorders>
              <w:top w:val="nil"/>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b/>
                <w:bCs/>
              </w:rPr>
            </w:pPr>
            <w:r w:rsidRPr="00C42DD8">
              <w:rPr>
                <w:rFonts w:ascii="Times New Roman" w:hAnsi="Times New Roman" w:cs="Times New Roman"/>
                <w:b/>
                <w:bCs/>
              </w:rPr>
              <w:t>3695,5</w:t>
            </w:r>
          </w:p>
        </w:tc>
      </w:tr>
      <w:tr w:rsidR="00C42DD8" w:rsidRPr="00C42DD8" w:rsidTr="00E97AF7">
        <w:trPr>
          <w:trHeight w:val="285"/>
        </w:trPr>
        <w:tc>
          <w:tcPr>
            <w:tcW w:w="992" w:type="dxa"/>
            <w:vMerge/>
            <w:tcBorders>
              <w:top w:val="single" w:sz="4" w:space="0" w:color="auto"/>
              <w:left w:val="single" w:sz="4" w:space="0" w:color="auto"/>
              <w:bottom w:val="single" w:sz="4" w:space="0" w:color="auto"/>
              <w:right w:val="single" w:sz="4" w:space="0" w:color="auto"/>
            </w:tcBorders>
            <w:textDirection w:val="btLr"/>
            <w:vAlign w:val="center"/>
          </w:tcPr>
          <w:p w:rsidR="00C42DD8" w:rsidRPr="00C42DD8" w:rsidRDefault="00C42DD8" w:rsidP="00C42DD8">
            <w:pPr>
              <w:spacing w:after="0" w:line="240" w:lineRule="auto"/>
              <w:ind w:left="113" w:right="113"/>
              <w:jc w:val="center"/>
              <w:rPr>
                <w:rFonts w:ascii="Times New Roman" w:hAnsi="Times New Roman" w:cs="Times New Roman"/>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C42DD8" w:rsidRPr="00C42DD8" w:rsidRDefault="00C42DD8" w:rsidP="00C42DD8">
            <w:pPr>
              <w:spacing w:after="0" w:line="240" w:lineRule="auto"/>
              <w:rPr>
                <w:rFonts w:ascii="Times New Roman" w:hAnsi="Times New Roman" w:cs="Times New Roman"/>
              </w:rPr>
            </w:pPr>
          </w:p>
        </w:tc>
        <w:tc>
          <w:tcPr>
            <w:tcW w:w="4961" w:type="dxa"/>
            <w:tcBorders>
              <w:top w:val="single" w:sz="4" w:space="0" w:color="auto"/>
              <w:left w:val="nil"/>
              <w:bottom w:val="single" w:sz="4" w:space="0" w:color="auto"/>
              <w:right w:val="single" w:sz="4" w:space="0" w:color="auto"/>
            </w:tcBorders>
            <w:shd w:val="clear" w:color="auto" w:fill="auto"/>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 xml:space="preserve">в том числе:             </w:t>
            </w:r>
          </w:p>
        </w:tc>
        <w:tc>
          <w:tcPr>
            <w:tcW w:w="1559" w:type="dxa"/>
            <w:tcBorders>
              <w:top w:val="nil"/>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 </w:t>
            </w:r>
          </w:p>
        </w:tc>
        <w:tc>
          <w:tcPr>
            <w:tcW w:w="1418" w:type="dxa"/>
            <w:tcBorders>
              <w:top w:val="nil"/>
              <w:left w:val="nil"/>
              <w:bottom w:val="single" w:sz="4" w:space="0" w:color="auto"/>
              <w:right w:val="single" w:sz="4" w:space="0" w:color="auto"/>
            </w:tcBorders>
            <w:shd w:val="clear" w:color="auto" w:fill="auto"/>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tcPr>
          <w:p w:rsidR="00C42DD8" w:rsidRPr="00C42DD8" w:rsidRDefault="00C42DD8" w:rsidP="00C42DD8">
            <w:pPr>
              <w:spacing w:after="0" w:line="240" w:lineRule="auto"/>
              <w:jc w:val="center"/>
              <w:rPr>
                <w:rFonts w:ascii="Times New Roman" w:hAnsi="Times New Roman" w:cs="Times New Roman"/>
              </w:rPr>
            </w:pPr>
          </w:p>
        </w:tc>
        <w:tc>
          <w:tcPr>
            <w:tcW w:w="1985" w:type="dxa"/>
            <w:tcBorders>
              <w:top w:val="nil"/>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 </w:t>
            </w:r>
          </w:p>
        </w:tc>
      </w:tr>
      <w:tr w:rsidR="00C42DD8" w:rsidRPr="00C42DD8" w:rsidTr="00E97AF7">
        <w:trPr>
          <w:trHeight w:val="321"/>
        </w:trPr>
        <w:tc>
          <w:tcPr>
            <w:tcW w:w="992" w:type="dxa"/>
            <w:vMerge/>
            <w:tcBorders>
              <w:top w:val="single" w:sz="4" w:space="0" w:color="auto"/>
              <w:left w:val="single" w:sz="4" w:space="0" w:color="auto"/>
              <w:bottom w:val="single" w:sz="4" w:space="0" w:color="auto"/>
              <w:right w:val="single" w:sz="4" w:space="0" w:color="auto"/>
            </w:tcBorders>
            <w:textDirection w:val="btLr"/>
            <w:vAlign w:val="center"/>
          </w:tcPr>
          <w:p w:rsidR="00C42DD8" w:rsidRPr="00C42DD8" w:rsidRDefault="00C42DD8" w:rsidP="00C42DD8">
            <w:pPr>
              <w:spacing w:after="0" w:line="240" w:lineRule="auto"/>
              <w:ind w:left="113" w:right="113"/>
              <w:jc w:val="center"/>
              <w:rPr>
                <w:rFonts w:ascii="Times New Roman" w:hAnsi="Times New Roman" w:cs="Times New Roman"/>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C42DD8" w:rsidRPr="00C42DD8" w:rsidRDefault="00C42DD8" w:rsidP="00C42DD8">
            <w:pPr>
              <w:spacing w:after="0" w:line="240" w:lineRule="auto"/>
              <w:rPr>
                <w:rFonts w:ascii="Times New Roman" w:hAnsi="Times New Roman" w:cs="Times New Roman"/>
              </w:rPr>
            </w:pPr>
          </w:p>
        </w:tc>
        <w:tc>
          <w:tcPr>
            <w:tcW w:w="4961" w:type="dxa"/>
            <w:tcBorders>
              <w:top w:val="single" w:sz="4" w:space="0" w:color="auto"/>
              <w:left w:val="nil"/>
              <w:bottom w:val="single" w:sz="4" w:space="0" w:color="auto"/>
              <w:right w:val="single" w:sz="4" w:space="0" w:color="auto"/>
            </w:tcBorders>
            <w:shd w:val="clear" w:color="auto" w:fill="auto"/>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федеральный бюджет</w:t>
            </w:r>
            <w:proofErr w:type="gramStart"/>
            <w:r w:rsidRPr="00C42DD8">
              <w:rPr>
                <w:rFonts w:ascii="Times New Roman" w:hAnsi="Times New Roman" w:cs="Times New Roman"/>
              </w:rPr>
              <w:t xml:space="preserve"> (*)   </w:t>
            </w:r>
            <w:proofErr w:type="gramEnd"/>
          </w:p>
        </w:tc>
        <w:tc>
          <w:tcPr>
            <w:tcW w:w="1559" w:type="dxa"/>
            <w:tcBorders>
              <w:top w:val="nil"/>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 0</w:t>
            </w:r>
          </w:p>
        </w:tc>
        <w:tc>
          <w:tcPr>
            <w:tcW w:w="1418" w:type="dxa"/>
            <w:tcBorders>
              <w:top w:val="nil"/>
              <w:left w:val="nil"/>
              <w:bottom w:val="single" w:sz="4" w:space="0" w:color="auto"/>
              <w:right w:val="single" w:sz="4" w:space="0" w:color="auto"/>
            </w:tcBorders>
            <w:shd w:val="clear" w:color="auto" w:fill="auto"/>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 0</w:t>
            </w:r>
          </w:p>
        </w:tc>
        <w:tc>
          <w:tcPr>
            <w:tcW w:w="1417" w:type="dxa"/>
            <w:tcBorders>
              <w:top w:val="nil"/>
              <w:left w:val="nil"/>
              <w:bottom w:val="single" w:sz="4" w:space="0" w:color="auto"/>
              <w:right w:val="single" w:sz="4" w:space="0" w:color="auto"/>
            </w:tcBorders>
            <w:shd w:val="clear" w:color="auto" w:fill="auto"/>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0</w:t>
            </w:r>
          </w:p>
        </w:tc>
        <w:tc>
          <w:tcPr>
            <w:tcW w:w="1985" w:type="dxa"/>
            <w:tcBorders>
              <w:top w:val="nil"/>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 </w:t>
            </w:r>
          </w:p>
        </w:tc>
      </w:tr>
      <w:tr w:rsidR="00C42DD8" w:rsidRPr="00C42DD8" w:rsidTr="00E97AF7">
        <w:trPr>
          <w:trHeight w:val="350"/>
        </w:trPr>
        <w:tc>
          <w:tcPr>
            <w:tcW w:w="992" w:type="dxa"/>
            <w:vMerge/>
            <w:tcBorders>
              <w:top w:val="single" w:sz="4" w:space="0" w:color="auto"/>
              <w:left w:val="single" w:sz="4" w:space="0" w:color="auto"/>
              <w:bottom w:val="single" w:sz="4" w:space="0" w:color="auto"/>
              <w:right w:val="single" w:sz="4" w:space="0" w:color="auto"/>
            </w:tcBorders>
            <w:textDirection w:val="btLr"/>
            <w:vAlign w:val="center"/>
          </w:tcPr>
          <w:p w:rsidR="00C42DD8" w:rsidRPr="00C42DD8" w:rsidRDefault="00C42DD8" w:rsidP="00C42DD8">
            <w:pPr>
              <w:spacing w:after="0" w:line="240" w:lineRule="auto"/>
              <w:ind w:left="113" w:right="113"/>
              <w:jc w:val="center"/>
              <w:rPr>
                <w:rFonts w:ascii="Times New Roman" w:hAnsi="Times New Roman" w:cs="Times New Roman"/>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C42DD8" w:rsidRPr="00C42DD8" w:rsidRDefault="00C42DD8" w:rsidP="00C42DD8">
            <w:pPr>
              <w:spacing w:after="0" w:line="240" w:lineRule="auto"/>
              <w:rPr>
                <w:rFonts w:ascii="Times New Roman" w:hAnsi="Times New Roman" w:cs="Times New Roman"/>
              </w:rPr>
            </w:pPr>
          </w:p>
        </w:tc>
        <w:tc>
          <w:tcPr>
            <w:tcW w:w="4961" w:type="dxa"/>
            <w:tcBorders>
              <w:top w:val="single" w:sz="4" w:space="0" w:color="auto"/>
              <w:left w:val="nil"/>
              <w:bottom w:val="single" w:sz="4" w:space="0" w:color="auto"/>
              <w:right w:val="single" w:sz="4" w:space="0" w:color="auto"/>
            </w:tcBorders>
            <w:shd w:val="clear" w:color="auto" w:fill="auto"/>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 xml:space="preserve">краевой бюджет           </w:t>
            </w:r>
          </w:p>
        </w:tc>
        <w:tc>
          <w:tcPr>
            <w:tcW w:w="1559" w:type="dxa"/>
            <w:tcBorders>
              <w:top w:val="nil"/>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 0</w:t>
            </w:r>
          </w:p>
        </w:tc>
        <w:tc>
          <w:tcPr>
            <w:tcW w:w="1418" w:type="dxa"/>
            <w:tcBorders>
              <w:top w:val="nil"/>
              <w:left w:val="nil"/>
              <w:bottom w:val="single" w:sz="4" w:space="0" w:color="auto"/>
              <w:right w:val="single" w:sz="4" w:space="0" w:color="auto"/>
            </w:tcBorders>
            <w:shd w:val="clear" w:color="auto" w:fill="auto"/>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 0</w:t>
            </w:r>
          </w:p>
        </w:tc>
        <w:tc>
          <w:tcPr>
            <w:tcW w:w="1417" w:type="dxa"/>
            <w:tcBorders>
              <w:top w:val="nil"/>
              <w:left w:val="nil"/>
              <w:bottom w:val="single" w:sz="4" w:space="0" w:color="auto"/>
              <w:right w:val="single" w:sz="4" w:space="0" w:color="auto"/>
            </w:tcBorders>
            <w:shd w:val="clear" w:color="auto" w:fill="auto"/>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0</w:t>
            </w:r>
          </w:p>
        </w:tc>
        <w:tc>
          <w:tcPr>
            <w:tcW w:w="1985" w:type="dxa"/>
            <w:tcBorders>
              <w:top w:val="nil"/>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 </w:t>
            </w:r>
          </w:p>
        </w:tc>
      </w:tr>
      <w:tr w:rsidR="00C42DD8" w:rsidRPr="00C42DD8" w:rsidTr="00E97AF7">
        <w:trPr>
          <w:trHeight w:val="399"/>
        </w:trPr>
        <w:tc>
          <w:tcPr>
            <w:tcW w:w="992" w:type="dxa"/>
            <w:vMerge/>
            <w:tcBorders>
              <w:top w:val="single" w:sz="4" w:space="0" w:color="auto"/>
              <w:left w:val="single" w:sz="4" w:space="0" w:color="auto"/>
              <w:bottom w:val="single" w:sz="4" w:space="0" w:color="auto"/>
              <w:right w:val="single" w:sz="4" w:space="0" w:color="auto"/>
            </w:tcBorders>
            <w:textDirection w:val="btLr"/>
            <w:vAlign w:val="center"/>
          </w:tcPr>
          <w:p w:rsidR="00C42DD8" w:rsidRPr="00C42DD8" w:rsidRDefault="00C42DD8" w:rsidP="00C42DD8">
            <w:pPr>
              <w:spacing w:after="0" w:line="240" w:lineRule="auto"/>
              <w:ind w:left="113" w:right="113"/>
              <w:jc w:val="center"/>
              <w:rPr>
                <w:rFonts w:ascii="Times New Roman" w:hAnsi="Times New Roman" w:cs="Times New Roman"/>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C42DD8" w:rsidRPr="00C42DD8" w:rsidRDefault="00C42DD8" w:rsidP="00C42DD8">
            <w:pPr>
              <w:spacing w:after="0" w:line="240" w:lineRule="auto"/>
              <w:rPr>
                <w:rFonts w:ascii="Times New Roman" w:hAnsi="Times New Roman" w:cs="Times New Roman"/>
              </w:rPr>
            </w:pPr>
          </w:p>
        </w:tc>
        <w:tc>
          <w:tcPr>
            <w:tcW w:w="4961" w:type="dxa"/>
            <w:tcBorders>
              <w:top w:val="single" w:sz="4" w:space="0" w:color="auto"/>
              <w:left w:val="nil"/>
              <w:bottom w:val="single" w:sz="4" w:space="0" w:color="auto"/>
              <w:right w:val="single" w:sz="4" w:space="0" w:color="auto"/>
            </w:tcBorders>
            <w:shd w:val="clear" w:color="auto" w:fill="auto"/>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 xml:space="preserve">Районный бюджет                </w:t>
            </w:r>
          </w:p>
        </w:tc>
        <w:tc>
          <w:tcPr>
            <w:tcW w:w="1559" w:type="dxa"/>
            <w:tcBorders>
              <w:top w:val="nil"/>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 0</w:t>
            </w:r>
          </w:p>
        </w:tc>
        <w:tc>
          <w:tcPr>
            <w:tcW w:w="1417" w:type="dxa"/>
            <w:tcBorders>
              <w:top w:val="nil"/>
              <w:left w:val="nil"/>
              <w:bottom w:val="single" w:sz="4" w:space="0" w:color="auto"/>
              <w:right w:val="single" w:sz="4" w:space="0" w:color="auto"/>
            </w:tcBorders>
            <w:shd w:val="clear" w:color="auto" w:fill="auto"/>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0</w:t>
            </w:r>
          </w:p>
        </w:tc>
        <w:tc>
          <w:tcPr>
            <w:tcW w:w="1985" w:type="dxa"/>
            <w:tcBorders>
              <w:top w:val="nil"/>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 </w:t>
            </w:r>
          </w:p>
        </w:tc>
      </w:tr>
      <w:tr w:rsidR="00C42DD8" w:rsidRPr="00C42DD8" w:rsidTr="00E97AF7">
        <w:trPr>
          <w:trHeight w:val="420"/>
        </w:trPr>
        <w:tc>
          <w:tcPr>
            <w:tcW w:w="992" w:type="dxa"/>
            <w:vMerge/>
            <w:tcBorders>
              <w:top w:val="single" w:sz="4" w:space="0" w:color="auto"/>
              <w:left w:val="single" w:sz="4" w:space="0" w:color="auto"/>
              <w:bottom w:val="single" w:sz="4" w:space="0" w:color="auto"/>
              <w:right w:val="single" w:sz="4" w:space="0" w:color="auto"/>
            </w:tcBorders>
            <w:textDirection w:val="btLr"/>
            <w:vAlign w:val="center"/>
          </w:tcPr>
          <w:p w:rsidR="00C42DD8" w:rsidRPr="00C42DD8" w:rsidRDefault="00C42DD8" w:rsidP="00C42DD8">
            <w:pPr>
              <w:spacing w:after="0" w:line="240" w:lineRule="auto"/>
              <w:ind w:left="113" w:right="113"/>
              <w:jc w:val="center"/>
              <w:rPr>
                <w:rFonts w:ascii="Times New Roman" w:hAnsi="Times New Roman" w:cs="Times New Roman"/>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C42DD8" w:rsidRPr="00C42DD8" w:rsidRDefault="00C42DD8" w:rsidP="00C42DD8">
            <w:pPr>
              <w:spacing w:after="0" w:line="240" w:lineRule="auto"/>
              <w:rPr>
                <w:rFonts w:ascii="Times New Roman" w:hAnsi="Times New Roman" w:cs="Times New Roman"/>
              </w:rPr>
            </w:pPr>
          </w:p>
        </w:tc>
        <w:tc>
          <w:tcPr>
            <w:tcW w:w="4961" w:type="dxa"/>
            <w:tcBorders>
              <w:top w:val="single" w:sz="4" w:space="0" w:color="auto"/>
              <w:left w:val="nil"/>
              <w:bottom w:val="single" w:sz="4" w:space="0" w:color="auto"/>
              <w:right w:val="single" w:sz="4" w:space="0" w:color="auto"/>
            </w:tcBorders>
            <w:shd w:val="clear" w:color="auto" w:fill="auto"/>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бюджеты муниципальных  образований</w:t>
            </w:r>
            <w:proofErr w:type="gramStart"/>
            <w:r w:rsidRPr="00C42DD8">
              <w:rPr>
                <w:rFonts w:ascii="Times New Roman" w:hAnsi="Times New Roman" w:cs="Times New Roman"/>
              </w:rPr>
              <w:t xml:space="preserve"> (**)   </w:t>
            </w:r>
            <w:proofErr w:type="gramEnd"/>
          </w:p>
        </w:tc>
        <w:tc>
          <w:tcPr>
            <w:tcW w:w="1559" w:type="dxa"/>
            <w:tcBorders>
              <w:top w:val="nil"/>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1879,4</w:t>
            </w:r>
          </w:p>
        </w:tc>
        <w:tc>
          <w:tcPr>
            <w:tcW w:w="1418" w:type="dxa"/>
            <w:tcBorders>
              <w:top w:val="nil"/>
              <w:left w:val="nil"/>
              <w:bottom w:val="single" w:sz="4" w:space="0" w:color="auto"/>
              <w:right w:val="single" w:sz="4" w:space="0" w:color="auto"/>
            </w:tcBorders>
            <w:shd w:val="clear" w:color="auto" w:fill="auto"/>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1278,6</w:t>
            </w:r>
          </w:p>
        </w:tc>
        <w:tc>
          <w:tcPr>
            <w:tcW w:w="1417" w:type="dxa"/>
            <w:tcBorders>
              <w:top w:val="nil"/>
              <w:left w:val="nil"/>
              <w:bottom w:val="single" w:sz="4" w:space="0" w:color="auto"/>
              <w:right w:val="single" w:sz="4" w:space="0" w:color="auto"/>
            </w:tcBorders>
            <w:shd w:val="clear" w:color="auto" w:fill="auto"/>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1153,2</w:t>
            </w:r>
          </w:p>
        </w:tc>
        <w:tc>
          <w:tcPr>
            <w:tcW w:w="1985" w:type="dxa"/>
            <w:tcBorders>
              <w:top w:val="nil"/>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3695,5</w:t>
            </w:r>
          </w:p>
        </w:tc>
      </w:tr>
      <w:tr w:rsidR="00C42DD8" w:rsidRPr="00C42DD8" w:rsidTr="00E97AF7">
        <w:trPr>
          <w:trHeight w:val="265"/>
        </w:trPr>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C42DD8" w:rsidRPr="00C42DD8" w:rsidRDefault="00C42DD8" w:rsidP="00C42DD8">
            <w:pPr>
              <w:spacing w:after="0" w:line="240" w:lineRule="auto"/>
              <w:ind w:left="113" w:right="113"/>
              <w:jc w:val="center"/>
              <w:rPr>
                <w:rFonts w:ascii="Times New Roman" w:hAnsi="Times New Roman" w:cs="Times New Roman"/>
              </w:rPr>
            </w:pPr>
            <w:r w:rsidRPr="00C42DD8">
              <w:rPr>
                <w:rFonts w:ascii="Times New Roman" w:hAnsi="Times New Roman" w:cs="Times New Roman"/>
              </w:rPr>
              <w:t>Подпрограмма 1</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C42DD8" w:rsidRPr="00C42DD8" w:rsidRDefault="00C42DD8" w:rsidP="00C42DD8">
            <w:pPr>
              <w:spacing w:after="0" w:line="240" w:lineRule="auto"/>
              <w:rPr>
                <w:rFonts w:ascii="Times New Roman" w:hAnsi="Times New Roman" w:cs="Times New Roman"/>
              </w:rPr>
            </w:pPr>
          </w:p>
          <w:p w:rsidR="00C42DD8" w:rsidRPr="00C42DD8" w:rsidRDefault="00C42DD8" w:rsidP="00C42DD8">
            <w:pPr>
              <w:spacing w:after="0" w:line="240" w:lineRule="auto"/>
              <w:rPr>
                <w:rFonts w:ascii="Times New Roman" w:hAnsi="Times New Roman" w:cs="Times New Roman"/>
              </w:rPr>
            </w:pPr>
          </w:p>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«Развитие культуры села»</w:t>
            </w:r>
          </w:p>
        </w:tc>
        <w:tc>
          <w:tcPr>
            <w:tcW w:w="4961" w:type="dxa"/>
            <w:tcBorders>
              <w:top w:val="single" w:sz="4" w:space="0" w:color="auto"/>
              <w:left w:val="nil"/>
              <w:bottom w:val="single" w:sz="4" w:space="0" w:color="auto"/>
              <w:right w:val="single" w:sz="4" w:space="0" w:color="auto"/>
            </w:tcBorders>
            <w:shd w:val="clear" w:color="auto" w:fill="auto"/>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 xml:space="preserve">Всего                    </w:t>
            </w:r>
          </w:p>
        </w:tc>
        <w:tc>
          <w:tcPr>
            <w:tcW w:w="1559" w:type="dxa"/>
            <w:tcBorders>
              <w:top w:val="nil"/>
              <w:left w:val="nil"/>
              <w:bottom w:val="single" w:sz="4" w:space="0" w:color="auto"/>
              <w:right w:val="single" w:sz="4" w:space="0" w:color="auto"/>
            </w:tcBorders>
            <w:shd w:val="clear" w:color="auto" w:fill="auto"/>
            <w:noWrap/>
          </w:tcPr>
          <w:p w:rsidR="00C42DD8" w:rsidRPr="00C42DD8" w:rsidRDefault="00C42DD8" w:rsidP="00C42DD8">
            <w:pPr>
              <w:spacing w:after="0" w:line="240" w:lineRule="auto"/>
              <w:ind w:left="-108" w:right="-108"/>
              <w:jc w:val="center"/>
              <w:rPr>
                <w:rFonts w:ascii="Times New Roman" w:hAnsi="Times New Roman" w:cs="Times New Roman"/>
              </w:rPr>
            </w:pPr>
            <w:r w:rsidRPr="00C42DD8">
              <w:rPr>
                <w:rFonts w:ascii="Times New Roman" w:hAnsi="Times New Roman" w:cs="Times New Roman"/>
              </w:rPr>
              <w:t>1676,2</w:t>
            </w:r>
          </w:p>
        </w:tc>
        <w:tc>
          <w:tcPr>
            <w:tcW w:w="1418" w:type="dxa"/>
            <w:tcBorders>
              <w:top w:val="nil"/>
              <w:left w:val="nil"/>
              <w:bottom w:val="single" w:sz="4" w:space="0" w:color="auto"/>
              <w:right w:val="single" w:sz="4" w:space="0" w:color="auto"/>
            </w:tcBorders>
            <w:shd w:val="clear" w:color="auto" w:fill="auto"/>
          </w:tcPr>
          <w:p w:rsidR="00C42DD8" w:rsidRPr="00C42DD8" w:rsidRDefault="00C42DD8" w:rsidP="00C42DD8">
            <w:pPr>
              <w:spacing w:after="0" w:line="240" w:lineRule="auto"/>
              <w:ind w:left="-108" w:right="-108"/>
              <w:jc w:val="center"/>
              <w:rPr>
                <w:rFonts w:ascii="Times New Roman" w:hAnsi="Times New Roman" w:cs="Times New Roman"/>
              </w:rPr>
            </w:pPr>
            <w:r w:rsidRPr="00C42DD8">
              <w:rPr>
                <w:rFonts w:ascii="Times New Roman" w:hAnsi="Times New Roman" w:cs="Times New Roman"/>
              </w:rPr>
              <w:t>1262,6</w:t>
            </w:r>
          </w:p>
        </w:tc>
        <w:tc>
          <w:tcPr>
            <w:tcW w:w="1417" w:type="dxa"/>
            <w:tcBorders>
              <w:top w:val="nil"/>
              <w:left w:val="nil"/>
              <w:bottom w:val="single" w:sz="4" w:space="0" w:color="auto"/>
              <w:right w:val="single" w:sz="4" w:space="0" w:color="auto"/>
            </w:tcBorders>
            <w:shd w:val="clear" w:color="auto" w:fill="auto"/>
          </w:tcPr>
          <w:p w:rsidR="00C42DD8" w:rsidRPr="00C42DD8" w:rsidRDefault="00C42DD8" w:rsidP="00C42DD8">
            <w:pPr>
              <w:spacing w:after="0" w:line="240" w:lineRule="auto"/>
              <w:ind w:left="33" w:right="-108" w:hanging="33"/>
              <w:jc w:val="center"/>
              <w:rPr>
                <w:rFonts w:ascii="Times New Roman" w:hAnsi="Times New Roman" w:cs="Times New Roman"/>
              </w:rPr>
            </w:pPr>
            <w:r w:rsidRPr="00C42DD8">
              <w:rPr>
                <w:rFonts w:ascii="Times New Roman" w:hAnsi="Times New Roman" w:cs="Times New Roman"/>
              </w:rPr>
              <w:t>1129,6</w:t>
            </w:r>
          </w:p>
        </w:tc>
        <w:tc>
          <w:tcPr>
            <w:tcW w:w="1985" w:type="dxa"/>
            <w:tcBorders>
              <w:top w:val="nil"/>
              <w:left w:val="nil"/>
              <w:bottom w:val="single" w:sz="4" w:space="0" w:color="auto"/>
              <w:right w:val="single" w:sz="4" w:space="0" w:color="auto"/>
            </w:tcBorders>
            <w:shd w:val="clear" w:color="auto" w:fill="auto"/>
            <w:noWrap/>
          </w:tcPr>
          <w:p w:rsidR="00C42DD8" w:rsidRPr="00C42DD8" w:rsidRDefault="00C42DD8" w:rsidP="00C42DD8">
            <w:pPr>
              <w:spacing w:after="0" w:line="240" w:lineRule="auto"/>
              <w:ind w:left="-108" w:right="-108"/>
              <w:jc w:val="center"/>
              <w:rPr>
                <w:rFonts w:ascii="Times New Roman" w:hAnsi="Times New Roman" w:cs="Times New Roman"/>
              </w:rPr>
            </w:pPr>
            <w:r w:rsidRPr="00C42DD8">
              <w:rPr>
                <w:rFonts w:ascii="Times New Roman" w:hAnsi="Times New Roman" w:cs="Times New Roman"/>
              </w:rPr>
              <w:t>4068,4</w:t>
            </w:r>
          </w:p>
        </w:tc>
      </w:tr>
      <w:tr w:rsidR="00C42DD8" w:rsidRPr="00C42DD8" w:rsidTr="00E97AF7">
        <w:trPr>
          <w:trHeight w:val="256"/>
        </w:trPr>
        <w:tc>
          <w:tcPr>
            <w:tcW w:w="992" w:type="dxa"/>
            <w:vMerge/>
            <w:tcBorders>
              <w:top w:val="single" w:sz="4" w:space="0" w:color="auto"/>
              <w:left w:val="single" w:sz="4" w:space="0" w:color="auto"/>
              <w:bottom w:val="single" w:sz="4" w:space="0" w:color="auto"/>
              <w:right w:val="single" w:sz="4" w:space="0" w:color="auto"/>
            </w:tcBorders>
            <w:textDirection w:val="btLr"/>
            <w:vAlign w:val="center"/>
          </w:tcPr>
          <w:p w:rsidR="00C42DD8" w:rsidRPr="00C42DD8" w:rsidRDefault="00C42DD8" w:rsidP="00C42DD8">
            <w:pPr>
              <w:spacing w:after="0" w:line="240" w:lineRule="auto"/>
              <w:ind w:left="113" w:right="113"/>
              <w:rPr>
                <w:rFonts w:ascii="Times New Roman" w:hAnsi="Times New Roman" w:cs="Times New Roman"/>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C42DD8" w:rsidRPr="00C42DD8" w:rsidRDefault="00C42DD8" w:rsidP="00C42DD8">
            <w:pPr>
              <w:spacing w:after="0" w:line="240" w:lineRule="auto"/>
              <w:rPr>
                <w:rFonts w:ascii="Times New Roman" w:hAnsi="Times New Roman" w:cs="Times New Roman"/>
              </w:rPr>
            </w:pPr>
          </w:p>
        </w:tc>
        <w:tc>
          <w:tcPr>
            <w:tcW w:w="4961" w:type="dxa"/>
            <w:tcBorders>
              <w:top w:val="single" w:sz="4" w:space="0" w:color="auto"/>
              <w:left w:val="nil"/>
              <w:bottom w:val="single" w:sz="4" w:space="0" w:color="auto"/>
              <w:right w:val="single" w:sz="4" w:space="0" w:color="auto"/>
            </w:tcBorders>
            <w:shd w:val="clear" w:color="auto" w:fill="auto"/>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 xml:space="preserve">в том числе:             </w:t>
            </w:r>
          </w:p>
        </w:tc>
        <w:tc>
          <w:tcPr>
            <w:tcW w:w="1559" w:type="dxa"/>
            <w:tcBorders>
              <w:top w:val="nil"/>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 xml:space="preserve"> </w:t>
            </w:r>
          </w:p>
        </w:tc>
        <w:tc>
          <w:tcPr>
            <w:tcW w:w="1418" w:type="dxa"/>
            <w:tcBorders>
              <w:top w:val="nil"/>
              <w:left w:val="nil"/>
              <w:bottom w:val="single" w:sz="4" w:space="0" w:color="auto"/>
              <w:right w:val="single" w:sz="4" w:space="0" w:color="auto"/>
            </w:tcBorders>
            <w:shd w:val="clear" w:color="auto" w:fill="auto"/>
          </w:tcPr>
          <w:p w:rsidR="00C42DD8" w:rsidRPr="00C42DD8" w:rsidRDefault="00C42DD8" w:rsidP="00C42DD8">
            <w:pPr>
              <w:spacing w:after="0" w:line="240" w:lineRule="auto"/>
              <w:jc w:val="center"/>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auto" w:fill="auto"/>
          </w:tcPr>
          <w:p w:rsidR="00C42DD8" w:rsidRPr="00C42DD8" w:rsidRDefault="00C42DD8" w:rsidP="00C42DD8">
            <w:pPr>
              <w:spacing w:after="0" w:line="240" w:lineRule="auto"/>
              <w:jc w:val="center"/>
              <w:rPr>
                <w:rFonts w:ascii="Times New Roman" w:hAnsi="Times New Roman" w:cs="Times New Roman"/>
              </w:rPr>
            </w:pPr>
          </w:p>
        </w:tc>
        <w:tc>
          <w:tcPr>
            <w:tcW w:w="1985" w:type="dxa"/>
            <w:tcBorders>
              <w:top w:val="nil"/>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rPr>
            </w:pPr>
          </w:p>
        </w:tc>
      </w:tr>
      <w:tr w:rsidR="00C42DD8" w:rsidRPr="00C42DD8" w:rsidTr="00E97AF7">
        <w:trPr>
          <w:trHeight w:val="259"/>
        </w:trPr>
        <w:tc>
          <w:tcPr>
            <w:tcW w:w="992" w:type="dxa"/>
            <w:vMerge/>
            <w:tcBorders>
              <w:top w:val="single" w:sz="4" w:space="0" w:color="auto"/>
              <w:left w:val="single" w:sz="4" w:space="0" w:color="auto"/>
              <w:bottom w:val="single" w:sz="4" w:space="0" w:color="auto"/>
              <w:right w:val="single" w:sz="4" w:space="0" w:color="auto"/>
            </w:tcBorders>
            <w:textDirection w:val="btLr"/>
            <w:vAlign w:val="center"/>
          </w:tcPr>
          <w:p w:rsidR="00C42DD8" w:rsidRPr="00C42DD8" w:rsidRDefault="00C42DD8" w:rsidP="00C42DD8">
            <w:pPr>
              <w:spacing w:after="0" w:line="240" w:lineRule="auto"/>
              <w:ind w:left="113" w:right="113"/>
              <w:rPr>
                <w:rFonts w:ascii="Times New Roman" w:hAnsi="Times New Roman" w:cs="Times New Roman"/>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C42DD8" w:rsidRPr="00C42DD8" w:rsidRDefault="00C42DD8" w:rsidP="00C42DD8">
            <w:pPr>
              <w:spacing w:after="0" w:line="240" w:lineRule="auto"/>
              <w:rPr>
                <w:rFonts w:ascii="Times New Roman" w:hAnsi="Times New Roman" w:cs="Times New Roman"/>
              </w:rPr>
            </w:pPr>
          </w:p>
        </w:tc>
        <w:tc>
          <w:tcPr>
            <w:tcW w:w="4961" w:type="dxa"/>
            <w:tcBorders>
              <w:top w:val="single" w:sz="4" w:space="0" w:color="auto"/>
              <w:left w:val="nil"/>
              <w:bottom w:val="single" w:sz="4" w:space="0" w:color="auto"/>
              <w:right w:val="single" w:sz="4" w:space="0" w:color="auto"/>
            </w:tcBorders>
            <w:shd w:val="clear" w:color="auto" w:fill="auto"/>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федеральный бюджет</w:t>
            </w:r>
            <w:proofErr w:type="gramStart"/>
            <w:r w:rsidRPr="00C42DD8">
              <w:rPr>
                <w:rFonts w:ascii="Times New Roman" w:hAnsi="Times New Roman" w:cs="Times New Roman"/>
              </w:rPr>
              <w:t xml:space="preserve"> (*)   </w:t>
            </w:r>
            <w:proofErr w:type="gramEnd"/>
          </w:p>
        </w:tc>
        <w:tc>
          <w:tcPr>
            <w:tcW w:w="1559" w:type="dxa"/>
            <w:tcBorders>
              <w:top w:val="nil"/>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0</w:t>
            </w:r>
          </w:p>
        </w:tc>
        <w:tc>
          <w:tcPr>
            <w:tcW w:w="1417" w:type="dxa"/>
            <w:tcBorders>
              <w:top w:val="nil"/>
              <w:left w:val="nil"/>
              <w:bottom w:val="single" w:sz="4" w:space="0" w:color="auto"/>
              <w:right w:val="single" w:sz="4" w:space="0" w:color="auto"/>
            </w:tcBorders>
            <w:shd w:val="clear" w:color="auto" w:fill="auto"/>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0</w:t>
            </w:r>
          </w:p>
        </w:tc>
        <w:tc>
          <w:tcPr>
            <w:tcW w:w="1985" w:type="dxa"/>
            <w:tcBorders>
              <w:top w:val="nil"/>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rPr>
            </w:pPr>
          </w:p>
        </w:tc>
      </w:tr>
      <w:tr w:rsidR="00C42DD8" w:rsidRPr="00C42DD8" w:rsidTr="00E97AF7">
        <w:trPr>
          <w:trHeight w:val="249"/>
        </w:trPr>
        <w:tc>
          <w:tcPr>
            <w:tcW w:w="992" w:type="dxa"/>
            <w:vMerge/>
            <w:tcBorders>
              <w:top w:val="single" w:sz="4" w:space="0" w:color="auto"/>
              <w:left w:val="single" w:sz="4" w:space="0" w:color="auto"/>
              <w:bottom w:val="single" w:sz="4" w:space="0" w:color="auto"/>
              <w:right w:val="single" w:sz="4" w:space="0" w:color="auto"/>
            </w:tcBorders>
            <w:textDirection w:val="btLr"/>
            <w:vAlign w:val="center"/>
          </w:tcPr>
          <w:p w:rsidR="00C42DD8" w:rsidRPr="00C42DD8" w:rsidRDefault="00C42DD8" w:rsidP="00C42DD8">
            <w:pPr>
              <w:spacing w:after="0" w:line="240" w:lineRule="auto"/>
              <w:ind w:left="113" w:right="113"/>
              <w:rPr>
                <w:rFonts w:ascii="Times New Roman" w:hAnsi="Times New Roman" w:cs="Times New Roman"/>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C42DD8" w:rsidRPr="00C42DD8" w:rsidRDefault="00C42DD8" w:rsidP="00C42DD8">
            <w:pPr>
              <w:spacing w:after="0" w:line="240" w:lineRule="auto"/>
              <w:rPr>
                <w:rFonts w:ascii="Times New Roman" w:hAnsi="Times New Roman" w:cs="Times New Roman"/>
              </w:rPr>
            </w:pPr>
          </w:p>
        </w:tc>
        <w:tc>
          <w:tcPr>
            <w:tcW w:w="4961" w:type="dxa"/>
            <w:tcBorders>
              <w:top w:val="single" w:sz="4" w:space="0" w:color="auto"/>
              <w:left w:val="nil"/>
              <w:bottom w:val="single" w:sz="4" w:space="0" w:color="auto"/>
              <w:right w:val="single" w:sz="4" w:space="0" w:color="auto"/>
            </w:tcBorders>
            <w:shd w:val="clear" w:color="auto" w:fill="auto"/>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 xml:space="preserve">краевой бюджет           </w:t>
            </w:r>
          </w:p>
        </w:tc>
        <w:tc>
          <w:tcPr>
            <w:tcW w:w="1559" w:type="dxa"/>
            <w:tcBorders>
              <w:top w:val="nil"/>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0</w:t>
            </w:r>
          </w:p>
        </w:tc>
        <w:tc>
          <w:tcPr>
            <w:tcW w:w="1417" w:type="dxa"/>
            <w:tcBorders>
              <w:top w:val="nil"/>
              <w:left w:val="nil"/>
              <w:bottom w:val="single" w:sz="4" w:space="0" w:color="auto"/>
              <w:right w:val="single" w:sz="4" w:space="0" w:color="auto"/>
            </w:tcBorders>
            <w:shd w:val="clear" w:color="auto" w:fill="auto"/>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0</w:t>
            </w:r>
          </w:p>
        </w:tc>
        <w:tc>
          <w:tcPr>
            <w:tcW w:w="1985" w:type="dxa"/>
            <w:tcBorders>
              <w:top w:val="nil"/>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rPr>
            </w:pPr>
          </w:p>
        </w:tc>
      </w:tr>
      <w:tr w:rsidR="00C42DD8" w:rsidRPr="00C42DD8" w:rsidTr="00E97AF7">
        <w:trPr>
          <w:trHeight w:val="253"/>
        </w:trPr>
        <w:tc>
          <w:tcPr>
            <w:tcW w:w="992" w:type="dxa"/>
            <w:vMerge/>
            <w:tcBorders>
              <w:top w:val="single" w:sz="4" w:space="0" w:color="auto"/>
              <w:left w:val="single" w:sz="4" w:space="0" w:color="auto"/>
              <w:bottom w:val="single" w:sz="4" w:space="0" w:color="auto"/>
              <w:right w:val="single" w:sz="4" w:space="0" w:color="auto"/>
            </w:tcBorders>
            <w:textDirection w:val="btLr"/>
            <w:vAlign w:val="center"/>
          </w:tcPr>
          <w:p w:rsidR="00C42DD8" w:rsidRPr="00C42DD8" w:rsidRDefault="00C42DD8" w:rsidP="00C42DD8">
            <w:pPr>
              <w:spacing w:after="0" w:line="240" w:lineRule="auto"/>
              <w:ind w:left="113" w:right="113"/>
              <w:rPr>
                <w:rFonts w:ascii="Times New Roman" w:hAnsi="Times New Roman" w:cs="Times New Roman"/>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C42DD8" w:rsidRPr="00C42DD8" w:rsidRDefault="00C42DD8" w:rsidP="00C42DD8">
            <w:pPr>
              <w:spacing w:after="0" w:line="240" w:lineRule="auto"/>
              <w:rPr>
                <w:rFonts w:ascii="Times New Roman" w:hAnsi="Times New Roman" w:cs="Times New Roman"/>
              </w:rPr>
            </w:pPr>
          </w:p>
        </w:tc>
        <w:tc>
          <w:tcPr>
            <w:tcW w:w="4961" w:type="dxa"/>
            <w:tcBorders>
              <w:top w:val="single" w:sz="4" w:space="0" w:color="auto"/>
              <w:left w:val="nil"/>
              <w:bottom w:val="single" w:sz="4" w:space="0" w:color="auto"/>
              <w:right w:val="single" w:sz="4" w:space="0" w:color="auto"/>
            </w:tcBorders>
            <w:shd w:val="clear" w:color="auto" w:fill="auto"/>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 xml:space="preserve">Районный бюджет                 </w:t>
            </w:r>
          </w:p>
        </w:tc>
        <w:tc>
          <w:tcPr>
            <w:tcW w:w="1559" w:type="dxa"/>
            <w:tcBorders>
              <w:top w:val="nil"/>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0</w:t>
            </w:r>
          </w:p>
        </w:tc>
        <w:tc>
          <w:tcPr>
            <w:tcW w:w="1417" w:type="dxa"/>
            <w:tcBorders>
              <w:top w:val="nil"/>
              <w:left w:val="nil"/>
              <w:bottom w:val="single" w:sz="4" w:space="0" w:color="auto"/>
              <w:right w:val="single" w:sz="4" w:space="0" w:color="auto"/>
            </w:tcBorders>
            <w:shd w:val="clear" w:color="auto" w:fill="auto"/>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0</w:t>
            </w:r>
          </w:p>
        </w:tc>
        <w:tc>
          <w:tcPr>
            <w:tcW w:w="1985" w:type="dxa"/>
            <w:tcBorders>
              <w:top w:val="nil"/>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rPr>
            </w:pPr>
          </w:p>
        </w:tc>
      </w:tr>
      <w:tr w:rsidR="00C42DD8" w:rsidRPr="00C42DD8" w:rsidTr="00E97AF7">
        <w:trPr>
          <w:trHeight w:val="358"/>
        </w:trPr>
        <w:tc>
          <w:tcPr>
            <w:tcW w:w="992" w:type="dxa"/>
            <w:vMerge/>
            <w:tcBorders>
              <w:top w:val="single" w:sz="4" w:space="0" w:color="auto"/>
              <w:left w:val="single" w:sz="4" w:space="0" w:color="auto"/>
              <w:bottom w:val="single" w:sz="4" w:space="0" w:color="auto"/>
              <w:right w:val="single" w:sz="4" w:space="0" w:color="auto"/>
            </w:tcBorders>
            <w:textDirection w:val="btLr"/>
            <w:vAlign w:val="center"/>
          </w:tcPr>
          <w:p w:rsidR="00C42DD8" w:rsidRPr="00C42DD8" w:rsidRDefault="00C42DD8" w:rsidP="00C42DD8">
            <w:pPr>
              <w:spacing w:after="0" w:line="240" w:lineRule="auto"/>
              <w:ind w:left="113" w:right="113"/>
              <w:rPr>
                <w:rFonts w:ascii="Times New Roman" w:hAnsi="Times New Roman" w:cs="Times New Roman"/>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C42DD8" w:rsidRPr="00C42DD8" w:rsidRDefault="00C42DD8" w:rsidP="00C42DD8">
            <w:pPr>
              <w:spacing w:after="0" w:line="240" w:lineRule="auto"/>
              <w:rPr>
                <w:rFonts w:ascii="Times New Roman" w:hAnsi="Times New Roman" w:cs="Times New Roman"/>
              </w:rPr>
            </w:pPr>
          </w:p>
        </w:tc>
        <w:tc>
          <w:tcPr>
            <w:tcW w:w="4961" w:type="dxa"/>
            <w:tcBorders>
              <w:top w:val="single" w:sz="4" w:space="0" w:color="auto"/>
              <w:left w:val="nil"/>
              <w:bottom w:val="single" w:sz="4" w:space="0" w:color="auto"/>
              <w:right w:val="single" w:sz="4" w:space="0" w:color="auto"/>
            </w:tcBorders>
            <w:shd w:val="clear" w:color="auto" w:fill="auto"/>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бюджеты муниципальных   образований</w:t>
            </w:r>
            <w:proofErr w:type="gramStart"/>
            <w:r w:rsidRPr="00C42DD8">
              <w:rPr>
                <w:rFonts w:ascii="Times New Roman" w:hAnsi="Times New Roman" w:cs="Times New Roman"/>
              </w:rPr>
              <w:t xml:space="preserve"> (**)     </w:t>
            </w:r>
            <w:proofErr w:type="gramEnd"/>
          </w:p>
        </w:tc>
        <w:tc>
          <w:tcPr>
            <w:tcW w:w="1559" w:type="dxa"/>
            <w:tcBorders>
              <w:top w:val="nil"/>
              <w:left w:val="nil"/>
              <w:bottom w:val="single" w:sz="4" w:space="0" w:color="auto"/>
              <w:right w:val="single" w:sz="4" w:space="0" w:color="auto"/>
            </w:tcBorders>
            <w:shd w:val="clear" w:color="auto" w:fill="auto"/>
            <w:noWrap/>
          </w:tcPr>
          <w:p w:rsidR="00C42DD8" w:rsidRPr="00C42DD8" w:rsidRDefault="00C42DD8" w:rsidP="00C42DD8">
            <w:pPr>
              <w:spacing w:after="0" w:line="240" w:lineRule="auto"/>
              <w:ind w:left="-108" w:right="-108"/>
              <w:jc w:val="center"/>
              <w:rPr>
                <w:rFonts w:ascii="Times New Roman" w:hAnsi="Times New Roman" w:cs="Times New Roman"/>
              </w:rPr>
            </w:pPr>
            <w:r w:rsidRPr="00C42DD8">
              <w:rPr>
                <w:rFonts w:ascii="Times New Roman" w:hAnsi="Times New Roman" w:cs="Times New Roman"/>
              </w:rPr>
              <w:t>1676,2</w:t>
            </w:r>
          </w:p>
        </w:tc>
        <w:tc>
          <w:tcPr>
            <w:tcW w:w="1418" w:type="dxa"/>
            <w:tcBorders>
              <w:top w:val="nil"/>
              <w:left w:val="nil"/>
              <w:bottom w:val="single" w:sz="4" w:space="0" w:color="auto"/>
              <w:right w:val="single" w:sz="4" w:space="0" w:color="auto"/>
            </w:tcBorders>
            <w:shd w:val="clear" w:color="auto" w:fill="auto"/>
          </w:tcPr>
          <w:p w:rsidR="00C42DD8" w:rsidRPr="00C42DD8" w:rsidRDefault="00C42DD8" w:rsidP="00C42DD8">
            <w:pPr>
              <w:spacing w:after="0" w:line="240" w:lineRule="auto"/>
              <w:ind w:left="-108" w:right="-108"/>
              <w:jc w:val="center"/>
              <w:rPr>
                <w:rFonts w:ascii="Times New Roman" w:hAnsi="Times New Roman" w:cs="Times New Roman"/>
              </w:rPr>
            </w:pPr>
            <w:r w:rsidRPr="00C42DD8">
              <w:rPr>
                <w:rFonts w:ascii="Times New Roman" w:hAnsi="Times New Roman" w:cs="Times New Roman"/>
              </w:rPr>
              <w:t>1262,6</w:t>
            </w:r>
          </w:p>
        </w:tc>
        <w:tc>
          <w:tcPr>
            <w:tcW w:w="1417" w:type="dxa"/>
            <w:tcBorders>
              <w:top w:val="nil"/>
              <w:left w:val="nil"/>
              <w:bottom w:val="single" w:sz="4" w:space="0" w:color="auto"/>
              <w:right w:val="single" w:sz="4" w:space="0" w:color="auto"/>
            </w:tcBorders>
            <w:shd w:val="clear" w:color="auto" w:fill="auto"/>
          </w:tcPr>
          <w:p w:rsidR="00C42DD8" w:rsidRPr="00C42DD8" w:rsidRDefault="00C42DD8" w:rsidP="00C42DD8">
            <w:pPr>
              <w:spacing w:after="0" w:line="240" w:lineRule="auto"/>
              <w:ind w:left="33" w:right="-108" w:hanging="33"/>
              <w:jc w:val="center"/>
              <w:rPr>
                <w:rFonts w:ascii="Times New Roman" w:hAnsi="Times New Roman" w:cs="Times New Roman"/>
              </w:rPr>
            </w:pPr>
            <w:r w:rsidRPr="00C42DD8">
              <w:rPr>
                <w:rFonts w:ascii="Times New Roman" w:hAnsi="Times New Roman" w:cs="Times New Roman"/>
              </w:rPr>
              <w:t>1129,6</w:t>
            </w:r>
          </w:p>
        </w:tc>
        <w:tc>
          <w:tcPr>
            <w:tcW w:w="1985" w:type="dxa"/>
            <w:tcBorders>
              <w:top w:val="nil"/>
              <w:left w:val="nil"/>
              <w:bottom w:val="single" w:sz="4" w:space="0" w:color="auto"/>
              <w:right w:val="single" w:sz="4" w:space="0" w:color="auto"/>
            </w:tcBorders>
            <w:shd w:val="clear" w:color="auto" w:fill="auto"/>
            <w:noWrap/>
          </w:tcPr>
          <w:p w:rsidR="00C42DD8" w:rsidRPr="00C42DD8" w:rsidRDefault="00C42DD8" w:rsidP="00C42DD8">
            <w:pPr>
              <w:spacing w:after="0" w:line="240" w:lineRule="auto"/>
              <w:ind w:left="-108" w:right="-108"/>
              <w:jc w:val="center"/>
              <w:rPr>
                <w:rFonts w:ascii="Times New Roman" w:hAnsi="Times New Roman" w:cs="Times New Roman"/>
              </w:rPr>
            </w:pPr>
          </w:p>
        </w:tc>
      </w:tr>
      <w:tr w:rsidR="00C42DD8" w:rsidRPr="00C42DD8" w:rsidTr="00E97AF7">
        <w:trPr>
          <w:trHeight w:val="243"/>
        </w:trPr>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C42DD8" w:rsidRPr="00C42DD8" w:rsidRDefault="00C42DD8" w:rsidP="00C42DD8">
            <w:pPr>
              <w:spacing w:after="0" w:line="240" w:lineRule="auto"/>
              <w:ind w:left="113" w:right="113"/>
              <w:jc w:val="center"/>
              <w:rPr>
                <w:rFonts w:ascii="Times New Roman" w:hAnsi="Times New Roman" w:cs="Times New Roman"/>
              </w:rPr>
            </w:pPr>
            <w:r w:rsidRPr="00C42DD8">
              <w:rPr>
                <w:rFonts w:ascii="Times New Roman" w:hAnsi="Times New Roman" w:cs="Times New Roman"/>
              </w:rPr>
              <w:t>Подпрограмма 2</w:t>
            </w: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«Развитие физической культуры и спорта»</w:t>
            </w:r>
          </w:p>
        </w:tc>
        <w:tc>
          <w:tcPr>
            <w:tcW w:w="4961" w:type="dxa"/>
            <w:tcBorders>
              <w:top w:val="single" w:sz="4" w:space="0" w:color="auto"/>
              <w:left w:val="nil"/>
              <w:bottom w:val="single" w:sz="4" w:space="0" w:color="auto"/>
              <w:right w:val="single" w:sz="4" w:space="0" w:color="auto"/>
            </w:tcBorders>
            <w:shd w:val="clear" w:color="auto" w:fill="auto"/>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 xml:space="preserve">Всего                    </w:t>
            </w:r>
          </w:p>
        </w:tc>
        <w:tc>
          <w:tcPr>
            <w:tcW w:w="1559" w:type="dxa"/>
            <w:tcBorders>
              <w:top w:val="single" w:sz="4" w:space="0" w:color="auto"/>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382,0</w:t>
            </w:r>
          </w:p>
        </w:tc>
        <w:tc>
          <w:tcPr>
            <w:tcW w:w="1418" w:type="dxa"/>
            <w:tcBorders>
              <w:top w:val="single" w:sz="4" w:space="0" w:color="auto"/>
              <w:left w:val="nil"/>
              <w:bottom w:val="single" w:sz="4" w:space="0" w:color="auto"/>
              <w:right w:val="single" w:sz="4" w:space="0" w:color="auto"/>
            </w:tcBorders>
            <w:shd w:val="clear" w:color="auto" w:fill="auto"/>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382,0</w:t>
            </w:r>
          </w:p>
        </w:tc>
        <w:tc>
          <w:tcPr>
            <w:tcW w:w="1417" w:type="dxa"/>
            <w:tcBorders>
              <w:top w:val="single" w:sz="4" w:space="0" w:color="auto"/>
              <w:left w:val="nil"/>
              <w:bottom w:val="single" w:sz="4" w:space="0" w:color="auto"/>
              <w:right w:val="single" w:sz="4" w:space="0" w:color="auto"/>
            </w:tcBorders>
            <w:shd w:val="clear" w:color="auto" w:fill="auto"/>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382,0</w:t>
            </w:r>
          </w:p>
        </w:tc>
        <w:tc>
          <w:tcPr>
            <w:tcW w:w="1985" w:type="dxa"/>
            <w:tcBorders>
              <w:top w:val="single" w:sz="4" w:space="0" w:color="auto"/>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1146,0</w:t>
            </w:r>
          </w:p>
        </w:tc>
      </w:tr>
      <w:tr w:rsidR="00C42DD8" w:rsidRPr="00C42DD8" w:rsidTr="00E97AF7">
        <w:trPr>
          <w:trHeight w:val="279"/>
        </w:trPr>
        <w:tc>
          <w:tcPr>
            <w:tcW w:w="992" w:type="dxa"/>
            <w:vMerge/>
            <w:tcBorders>
              <w:top w:val="single" w:sz="4" w:space="0" w:color="auto"/>
              <w:left w:val="single" w:sz="4" w:space="0" w:color="auto"/>
              <w:bottom w:val="single" w:sz="4" w:space="0" w:color="auto"/>
              <w:right w:val="single" w:sz="4" w:space="0" w:color="auto"/>
            </w:tcBorders>
            <w:textDirection w:val="btLr"/>
            <w:vAlign w:val="center"/>
          </w:tcPr>
          <w:p w:rsidR="00C42DD8" w:rsidRPr="00C42DD8" w:rsidRDefault="00C42DD8" w:rsidP="00C42DD8">
            <w:pPr>
              <w:spacing w:after="0" w:line="240" w:lineRule="auto"/>
              <w:ind w:left="113" w:right="113"/>
              <w:jc w:val="center"/>
              <w:rPr>
                <w:rFonts w:ascii="Times New Roman" w:hAnsi="Times New Roman" w:cs="Times New Roman"/>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C42DD8" w:rsidRPr="00C42DD8" w:rsidRDefault="00C42DD8" w:rsidP="00C42DD8">
            <w:pPr>
              <w:spacing w:after="0" w:line="240" w:lineRule="auto"/>
              <w:rPr>
                <w:rFonts w:ascii="Times New Roman" w:hAnsi="Times New Roman" w:cs="Times New Roman"/>
              </w:rPr>
            </w:pPr>
          </w:p>
        </w:tc>
        <w:tc>
          <w:tcPr>
            <w:tcW w:w="4961" w:type="dxa"/>
            <w:tcBorders>
              <w:top w:val="single" w:sz="4" w:space="0" w:color="auto"/>
              <w:left w:val="nil"/>
              <w:bottom w:val="single" w:sz="4" w:space="0" w:color="auto"/>
              <w:right w:val="single" w:sz="4" w:space="0" w:color="auto"/>
            </w:tcBorders>
            <w:shd w:val="clear" w:color="auto" w:fill="auto"/>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 xml:space="preserve">в том числе:             </w:t>
            </w:r>
          </w:p>
        </w:tc>
        <w:tc>
          <w:tcPr>
            <w:tcW w:w="1559" w:type="dxa"/>
            <w:tcBorders>
              <w:top w:val="single" w:sz="4" w:space="0" w:color="auto"/>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 xml:space="preserve"> </w:t>
            </w:r>
          </w:p>
        </w:tc>
        <w:tc>
          <w:tcPr>
            <w:tcW w:w="1418" w:type="dxa"/>
            <w:tcBorders>
              <w:top w:val="single" w:sz="4" w:space="0" w:color="auto"/>
              <w:left w:val="nil"/>
              <w:bottom w:val="single" w:sz="4" w:space="0" w:color="auto"/>
              <w:right w:val="single" w:sz="4" w:space="0" w:color="auto"/>
            </w:tcBorders>
            <w:shd w:val="clear" w:color="auto" w:fill="auto"/>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 xml:space="preserve"> </w:t>
            </w:r>
          </w:p>
        </w:tc>
        <w:tc>
          <w:tcPr>
            <w:tcW w:w="1417" w:type="dxa"/>
            <w:tcBorders>
              <w:top w:val="single" w:sz="4" w:space="0" w:color="auto"/>
              <w:left w:val="nil"/>
              <w:bottom w:val="single" w:sz="4" w:space="0" w:color="auto"/>
              <w:right w:val="single" w:sz="4" w:space="0" w:color="auto"/>
            </w:tcBorders>
            <w:shd w:val="clear" w:color="auto" w:fill="auto"/>
          </w:tcPr>
          <w:p w:rsidR="00C42DD8" w:rsidRPr="00C42DD8" w:rsidRDefault="00C42DD8" w:rsidP="00C42DD8">
            <w:pPr>
              <w:spacing w:after="0" w:line="240" w:lineRule="auto"/>
              <w:jc w:val="center"/>
              <w:rPr>
                <w:rFonts w:ascii="Times New Roman" w:hAnsi="Times New Roman" w:cs="Times New Roman"/>
              </w:rPr>
            </w:pPr>
          </w:p>
        </w:tc>
        <w:tc>
          <w:tcPr>
            <w:tcW w:w="1985" w:type="dxa"/>
            <w:tcBorders>
              <w:top w:val="single" w:sz="4" w:space="0" w:color="auto"/>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 xml:space="preserve"> </w:t>
            </w:r>
          </w:p>
        </w:tc>
      </w:tr>
      <w:tr w:rsidR="00C42DD8" w:rsidRPr="00C42DD8" w:rsidTr="00E97AF7">
        <w:trPr>
          <w:trHeight w:val="315"/>
        </w:trPr>
        <w:tc>
          <w:tcPr>
            <w:tcW w:w="992" w:type="dxa"/>
            <w:vMerge/>
            <w:tcBorders>
              <w:top w:val="single" w:sz="4" w:space="0" w:color="auto"/>
              <w:left w:val="single" w:sz="4" w:space="0" w:color="auto"/>
              <w:bottom w:val="single" w:sz="4" w:space="0" w:color="auto"/>
              <w:right w:val="single" w:sz="4" w:space="0" w:color="auto"/>
            </w:tcBorders>
            <w:textDirection w:val="btLr"/>
            <w:vAlign w:val="center"/>
          </w:tcPr>
          <w:p w:rsidR="00C42DD8" w:rsidRPr="00C42DD8" w:rsidRDefault="00C42DD8" w:rsidP="00C42DD8">
            <w:pPr>
              <w:spacing w:after="0" w:line="240" w:lineRule="auto"/>
              <w:ind w:left="113" w:right="113"/>
              <w:jc w:val="center"/>
              <w:rPr>
                <w:rFonts w:ascii="Times New Roman" w:hAnsi="Times New Roman" w:cs="Times New Roman"/>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C42DD8" w:rsidRPr="00C42DD8" w:rsidRDefault="00C42DD8" w:rsidP="00C42DD8">
            <w:pPr>
              <w:spacing w:after="0" w:line="240" w:lineRule="auto"/>
              <w:rPr>
                <w:rFonts w:ascii="Times New Roman" w:hAnsi="Times New Roman" w:cs="Times New Roman"/>
              </w:rPr>
            </w:pPr>
          </w:p>
        </w:tc>
        <w:tc>
          <w:tcPr>
            <w:tcW w:w="4961" w:type="dxa"/>
            <w:tcBorders>
              <w:top w:val="single" w:sz="4" w:space="0" w:color="auto"/>
              <w:left w:val="nil"/>
              <w:bottom w:val="single" w:sz="4" w:space="0" w:color="auto"/>
              <w:right w:val="single" w:sz="4" w:space="0" w:color="auto"/>
            </w:tcBorders>
            <w:shd w:val="clear" w:color="auto" w:fill="auto"/>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федеральный бюджет</w:t>
            </w:r>
            <w:proofErr w:type="gramStart"/>
            <w:r w:rsidRPr="00C42DD8">
              <w:rPr>
                <w:rFonts w:ascii="Times New Roman" w:hAnsi="Times New Roman" w:cs="Times New Roman"/>
              </w:rPr>
              <w:t xml:space="preserve"> (*)   </w:t>
            </w:r>
            <w:proofErr w:type="gramEnd"/>
          </w:p>
        </w:tc>
        <w:tc>
          <w:tcPr>
            <w:tcW w:w="1559" w:type="dxa"/>
            <w:tcBorders>
              <w:top w:val="nil"/>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 xml:space="preserve">0 </w:t>
            </w:r>
          </w:p>
        </w:tc>
        <w:tc>
          <w:tcPr>
            <w:tcW w:w="1418" w:type="dxa"/>
            <w:tcBorders>
              <w:top w:val="nil"/>
              <w:left w:val="nil"/>
              <w:bottom w:val="single" w:sz="4" w:space="0" w:color="auto"/>
              <w:right w:val="single" w:sz="4" w:space="0" w:color="auto"/>
            </w:tcBorders>
            <w:shd w:val="clear" w:color="auto" w:fill="auto"/>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 xml:space="preserve"> 0</w:t>
            </w:r>
          </w:p>
        </w:tc>
        <w:tc>
          <w:tcPr>
            <w:tcW w:w="1417" w:type="dxa"/>
            <w:tcBorders>
              <w:top w:val="nil"/>
              <w:left w:val="nil"/>
              <w:bottom w:val="single" w:sz="4" w:space="0" w:color="auto"/>
              <w:right w:val="single" w:sz="4" w:space="0" w:color="auto"/>
            </w:tcBorders>
            <w:shd w:val="clear" w:color="auto" w:fill="auto"/>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0</w:t>
            </w:r>
          </w:p>
        </w:tc>
        <w:tc>
          <w:tcPr>
            <w:tcW w:w="1985" w:type="dxa"/>
            <w:tcBorders>
              <w:top w:val="nil"/>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 xml:space="preserve"> </w:t>
            </w:r>
          </w:p>
        </w:tc>
      </w:tr>
      <w:tr w:rsidR="00C42DD8" w:rsidRPr="00C42DD8" w:rsidTr="00E97AF7">
        <w:trPr>
          <w:trHeight w:val="210"/>
        </w:trPr>
        <w:tc>
          <w:tcPr>
            <w:tcW w:w="992" w:type="dxa"/>
            <w:vMerge/>
            <w:tcBorders>
              <w:top w:val="single" w:sz="4" w:space="0" w:color="auto"/>
              <w:left w:val="single" w:sz="4" w:space="0" w:color="auto"/>
              <w:bottom w:val="single" w:sz="4" w:space="0" w:color="auto"/>
              <w:right w:val="single" w:sz="4" w:space="0" w:color="auto"/>
            </w:tcBorders>
            <w:textDirection w:val="btLr"/>
            <w:vAlign w:val="center"/>
          </w:tcPr>
          <w:p w:rsidR="00C42DD8" w:rsidRPr="00C42DD8" w:rsidRDefault="00C42DD8" w:rsidP="00C42DD8">
            <w:pPr>
              <w:spacing w:after="0" w:line="240" w:lineRule="auto"/>
              <w:ind w:left="113" w:right="113"/>
              <w:jc w:val="center"/>
              <w:rPr>
                <w:rFonts w:ascii="Times New Roman" w:hAnsi="Times New Roman" w:cs="Times New Roman"/>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C42DD8" w:rsidRPr="00C42DD8" w:rsidRDefault="00C42DD8" w:rsidP="00C42DD8">
            <w:pPr>
              <w:spacing w:after="0" w:line="240" w:lineRule="auto"/>
              <w:rPr>
                <w:rFonts w:ascii="Times New Roman" w:hAnsi="Times New Roman" w:cs="Times New Roman"/>
              </w:rPr>
            </w:pPr>
          </w:p>
        </w:tc>
        <w:tc>
          <w:tcPr>
            <w:tcW w:w="4961" w:type="dxa"/>
            <w:tcBorders>
              <w:top w:val="single" w:sz="4" w:space="0" w:color="auto"/>
              <w:left w:val="nil"/>
              <w:bottom w:val="single" w:sz="4" w:space="0" w:color="auto"/>
              <w:right w:val="single" w:sz="4" w:space="0" w:color="auto"/>
            </w:tcBorders>
            <w:shd w:val="clear" w:color="auto" w:fill="auto"/>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 xml:space="preserve">краевой бюджет           </w:t>
            </w:r>
          </w:p>
        </w:tc>
        <w:tc>
          <w:tcPr>
            <w:tcW w:w="1559" w:type="dxa"/>
            <w:tcBorders>
              <w:top w:val="nil"/>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 xml:space="preserve">0 </w:t>
            </w:r>
          </w:p>
        </w:tc>
        <w:tc>
          <w:tcPr>
            <w:tcW w:w="1418" w:type="dxa"/>
            <w:tcBorders>
              <w:top w:val="nil"/>
              <w:left w:val="nil"/>
              <w:bottom w:val="single" w:sz="4" w:space="0" w:color="auto"/>
              <w:right w:val="single" w:sz="4" w:space="0" w:color="auto"/>
            </w:tcBorders>
            <w:shd w:val="clear" w:color="auto" w:fill="auto"/>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 xml:space="preserve"> 0</w:t>
            </w:r>
          </w:p>
        </w:tc>
        <w:tc>
          <w:tcPr>
            <w:tcW w:w="1417" w:type="dxa"/>
            <w:tcBorders>
              <w:top w:val="nil"/>
              <w:left w:val="nil"/>
              <w:bottom w:val="single" w:sz="4" w:space="0" w:color="auto"/>
              <w:right w:val="single" w:sz="4" w:space="0" w:color="auto"/>
            </w:tcBorders>
            <w:shd w:val="clear" w:color="auto" w:fill="auto"/>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0</w:t>
            </w:r>
          </w:p>
        </w:tc>
        <w:tc>
          <w:tcPr>
            <w:tcW w:w="1985" w:type="dxa"/>
            <w:tcBorders>
              <w:top w:val="nil"/>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 xml:space="preserve"> </w:t>
            </w:r>
          </w:p>
        </w:tc>
      </w:tr>
      <w:tr w:rsidR="00C42DD8" w:rsidRPr="00C42DD8" w:rsidTr="00E97AF7">
        <w:trPr>
          <w:trHeight w:val="90"/>
        </w:trPr>
        <w:tc>
          <w:tcPr>
            <w:tcW w:w="992" w:type="dxa"/>
            <w:vMerge/>
            <w:tcBorders>
              <w:top w:val="single" w:sz="4" w:space="0" w:color="auto"/>
              <w:left w:val="single" w:sz="4" w:space="0" w:color="auto"/>
              <w:bottom w:val="single" w:sz="4" w:space="0" w:color="auto"/>
              <w:right w:val="single" w:sz="4" w:space="0" w:color="auto"/>
            </w:tcBorders>
            <w:textDirection w:val="btLr"/>
            <w:vAlign w:val="center"/>
          </w:tcPr>
          <w:p w:rsidR="00C42DD8" w:rsidRPr="00C42DD8" w:rsidRDefault="00C42DD8" w:rsidP="00C42DD8">
            <w:pPr>
              <w:spacing w:after="0" w:line="240" w:lineRule="auto"/>
              <w:ind w:left="113" w:right="113"/>
              <w:jc w:val="center"/>
              <w:rPr>
                <w:rFonts w:ascii="Times New Roman" w:hAnsi="Times New Roman" w:cs="Times New Roman"/>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C42DD8" w:rsidRPr="00C42DD8" w:rsidRDefault="00C42DD8" w:rsidP="00C42DD8">
            <w:pPr>
              <w:spacing w:after="0" w:line="240" w:lineRule="auto"/>
              <w:rPr>
                <w:rFonts w:ascii="Times New Roman" w:hAnsi="Times New Roman" w:cs="Times New Roman"/>
              </w:rPr>
            </w:pPr>
          </w:p>
        </w:tc>
        <w:tc>
          <w:tcPr>
            <w:tcW w:w="4961" w:type="dxa"/>
            <w:tcBorders>
              <w:top w:val="single" w:sz="4" w:space="0" w:color="auto"/>
              <w:left w:val="nil"/>
              <w:bottom w:val="single" w:sz="4" w:space="0" w:color="auto"/>
              <w:right w:val="single" w:sz="4" w:space="0" w:color="auto"/>
            </w:tcBorders>
            <w:shd w:val="clear" w:color="auto" w:fill="auto"/>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 xml:space="preserve">внебюджетные  источники                 </w:t>
            </w:r>
          </w:p>
        </w:tc>
        <w:tc>
          <w:tcPr>
            <w:tcW w:w="1559" w:type="dxa"/>
            <w:tcBorders>
              <w:top w:val="nil"/>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 xml:space="preserve"> 0</w:t>
            </w:r>
          </w:p>
        </w:tc>
        <w:tc>
          <w:tcPr>
            <w:tcW w:w="1417" w:type="dxa"/>
            <w:tcBorders>
              <w:top w:val="nil"/>
              <w:left w:val="nil"/>
              <w:bottom w:val="single" w:sz="4" w:space="0" w:color="auto"/>
              <w:right w:val="single" w:sz="4" w:space="0" w:color="auto"/>
            </w:tcBorders>
            <w:shd w:val="clear" w:color="auto" w:fill="auto"/>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0</w:t>
            </w:r>
          </w:p>
        </w:tc>
        <w:tc>
          <w:tcPr>
            <w:tcW w:w="1985" w:type="dxa"/>
            <w:tcBorders>
              <w:top w:val="nil"/>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 xml:space="preserve"> </w:t>
            </w:r>
          </w:p>
        </w:tc>
      </w:tr>
      <w:tr w:rsidR="00C42DD8" w:rsidRPr="00C42DD8" w:rsidTr="00E97AF7">
        <w:trPr>
          <w:trHeight w:val="325"/>
        </w:trPr>
        <w:tc>
          <w:tcPr>
            <w:tcW w:w="992" w:type="dxa"/>
            <w:vMerge/>
            <w:tcBorders>
              <w:top w:val="single" w:sz="4" w:space="0" w:color="auto"/>
              <w:left w:val="single" w:sz="4" w:space="0" w:color="auto"/>
              <w:bottom w:val="single" w:sz="4" w:space="0" w:color="auto"/>
              <w:right w:val="single" w:sz="4" w:space="0" w:color="auto"/>
            </w:tcBorders>
            <w:textDirection w:val="btLr"/>
            <w:vAlign w:val="center"/>
          </w:tcPr>
          <w:p w:rsidR="00C42DD8" w:rsidRPr="00C42DD8" w:rsidRDefault="00C42DD8" w:rsidP="00C42DD8">
            <w:pPr>
              <w:spacing w:after="0" w:line="240" w:lineRule="auto"/>
              <w:ind w:left="113" w:right="113"/>
              <w:jc w:val="center"/>
              <w:rPr>
                <w:rFonts w:ascii="Times New Roman" w:hAnsi="Times New Roman" w:cs="Times New Roman"/>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C42DD8" w:rsidRPr="00C42DD8" w:rsidRDefault="00C42DD8" w:rsidP="00C42DD8">
            <w:pPr>
              <w:spacing w:after="0" w:line="240" w:lineRule="auto"/>
              <w:rPr>
                <w:rFonts w:ascii="Times New Roman" w:hAnsi="Times New Roman" w:cs="Times New Roman"/>
              </w:rPr>
            </w:pPr>
          </w:p>
        </w:tc>
        <w:tc>
          <w:tcPr>
            <w:tcW w:w="4961" w:type="dxa"/>
            <w:tcBorders>
              <w:top w:val="single" w:sz="4" w:space="0" w:color="auto"/>
              <w:left w:val="nil"/>
              <w:bottom w:val="single" w:sz="4" w:space="0" w:color="auto"/>
              <w:right w:val="single" w:sz="4" w:space="0" w:color="auto"/>
            </w:tcBorders>
            <w:shd w:val="clear" w:color="auto" w:fill="auto"/>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бюджеты муниципальных   образований</w:t>
            </w:r>
            <w:proofErr w:type="gramStart"/>
            <w:r w:rsidRPr="00C42DD8">
              <w:rPr>
                <w:rFonts w:ascii="Times New Roman" w:hAnsi="Times New Roman" w:cs="Times New Roman"/>
              </w:rPr>
              <w:t xml:space="preserve"> (**)   </w:t>
            </w:r>
            <w:proofErr w:type="gramEnd"/>
          </w:p>
        </w:tc>
        <w:tc>
          <w:tcPr>
            <w:tcW w:w="1559" w:type="dxa"/>
            <w:tcBorders>
              <w:top w:val="nil"/>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1872,9</w:t>
            </w:r>
          </w:p>
        </w:tc>
        <w:tc>
          <w:tcPr>
            <w:tcW w:w="1418" w:type="dxa"/>
            <w:tcBorders>
              <w:top w:val="nil"/>
              <w:left w:val="nil"/>
              <w:bottom w:val="single" w:sz="4" w:space="0" w:color="auto"/>
              <w:right w:val="single" w:sz="4" w:space="0" w:color="auto"/>
            </w:tcBorders>
            <w:shd w:val="clear" w:color="auto" w:fill="auto"/>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974,0</w:t>
            </w:r>
          </w:p>
        </w:tc>
        <w:tc>
          <w:tcPr>
            <w:tcW w:w="1417" w:type="dxa"/>
            <w:tcBorders>
              <w:top w:val="nil"/>
              <w:left w:val="nil"/>
              <w:bottom w:val="single" w:sz="4" w:space="0" w:color="auto"/>
              <w:right w:val="single" w:sz="4" w:space="0" w:color="auto"/>
            </w:tcBorders>
            <w:shd w:val="clear" w:color="auto" w:fill="auto"/>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848,6</w:t>
            </w:r>
          </w:p>
        </w:tc>
        <w:tc>
          <w:tcPr>
            <w:tcW w:w="1985" w:type="dxa"/>
            <w:tcBorders>
              <w:top w:val="nil"/>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1146,0</w:t>
            </w:r>
          </w:p>
        </w:tc>
      </w:tr>
    </w:tbl>
    <w:p w:rsidR="00C42DD8" w:rsidRPr="00C42DD8" w:rsidRDefault="00C42DD8" w:rsidP="00C42DD8">
      <w:pPr>
        <w:pStyle w:val="afd"/>
        <w:rPr>
          <w:rFonts w:ascii="Times New Roman" w:hAnsi="Times New Roman"/>
        </w:rPr>
        <w:sectPr w:rsidR="00C42DD8" w:rsidRPr="00C42DD8" w:rsidSect="0011245A">
          <w:footerReference w:type="even" r:id="rId17"/>
          <w:footerReference w:type="default" r:id="rId18"/>
          <w:pgSz w:w="16840" w:h="11907" w:orient="landscape"/>
          <w:pgMar w:top="426" w:right="426" w:bottom="284" w:left="426" w:header="720" w:footer="720" w:gutter="0"/>
          <w:cols w:space="720"/>
          <w:docGrid w:linePitch="381"/>
        </w:sectPr>
      </w:pPr>
    </w:p>
    <w:p w:rsidR="00C42DD8" w:rsidRPr="00C42DD8" w:rsidRDefault="00C42DD8" w:rsidP="00C42DD8">
      <w:pPr>
        <w:pStyle w:val="afd"/>
        <w:rPr>
          <w:rFonts w:ascii="Times New Roman" w:hAnsi="Times New Roman"/>
        </w:rPr>
        <w:sectPr w:rsidR="00C42DD8" w:rsidRPr="00C42DD8" w:rsidSect="0011245A">
          <w:type w:val="continuous"/>
          <w:pgSz w:w="16840" w:h="11907" w:orient="landscape"/>
          <w:pgMar w:top="426" w:right="426" w:bottom="284" w:left="426" w:header="720" w:footer="720" w:gutter="0"/>
          <w:cols w:space="720"/>
          <w:docGrid w:linePitch="381"/>
        </w:sectPr>
      </w:pPr>
    </w:p>
    <w:p w:rsidR="00C42DD8" w:rsidRPr="00C42DD8" w:rsidRDefault="00C42DD8" w:rsidP="00C42DD8">
      <w:pPr>
        <w:pStyle w:val="afd"/>
        <w:rPr>
          <w:rFonts w:ascii="Times New Roman" w:hAnsi="Times New Roman"/>
        </w:rPr>
      </w:pPr>
    </w:p>
    <w:p w:rsidR="00C42DD8" w:rsidRPr="00C42DD8" w:rsidRDefault="00C42DD8" w:rsidP="00C42DD8">
      <w:pPr>
        <w:tabs>
          <w:tab w:val="left" w:pos="1683"/>
        </w:tabs>
        <w:spacing w:after="0" w:line="240" w:lineRule="auto"/>
        <w:rPr>
          <w:rFonts w:ascii="Times New Roman" w:hAnsi="Times New Roman" w:cs="Times New Roman"/>
        </w:rPr>
        <w:sectPr w:rsidR="00C42DD8" w:rsidRPr="00C42DD8" w:rsidSect="0011245A">
          <w:type w:val="continuous"/>
          <w:pgSz w:w="16840" w:h="11907" w:orient="landscape"/>
          <w:pgMar w:top="426" w:right="426" w:bottom="284" w:left="426" w:header="720" w:footer="720" w:gutter="0"/>
          <w:cols w:space="720"/>
          <w:docGrid w:linePitch="381"/>
        </w:sectPr>
      </w:pPr>
    </w:p>
    <w:p w:rsidR="00C42DD8" w:rsidRPr="00C42DD8" w:rsidRDefault="00C42DD8" w:rsidP="00C42DD8">
      <w:pPr>
        <w:tabs>
          <w:tab w:val="left" w:pos="1683"/>
        </w:tabs>
        <w:spacing w:after="0" w:line="240" w:lineRule="auto"/>
        <w:rPr>
          <w:rFonts w:ascii="Times New Roman" w:hAnsi="Times New Roman" w:cs="Times New Roman"/>
        </w:rPr>
        <w:sectPr w:rsidR="00C42DD8" w:rsidRPr="00C42DD8" w:rsidSect="0011245A">
          <w:type w:val="continuous"/>
          <w:pgSz w:w="16840" w:h="11907" w:orient="landscape"/>
          <w:pgMar w:top="426" w:right="426" w:bottom="284" w:left="426" w:header="720" w:footer="720" w:gutter="0"/>
          <w:cols w:space="720"/>
          <w:docGrid w:linePitch="381"/>
        </w:sectPr>
      </w:pPr>
    </w:p>
    <w:p w:rsidR="00C42DD8" w:rsidRPr="00C42DD8" w:rsidRDefault="00C42DD8" w:rsidP="00C42DD8">
      <w:pPr>
        <w:tabs>
          <w:tab w:val="left" w:pos="1683"/>
        </w:tabs>
        <w:spacing w:after="0" w:line="240" w:lineRule="auto"/>
        <w:rPr>
          <w:rFonts w:ascii="Times New Roman" w:hAnsi="Times New Roman" w:cs="Times New Roman"/>
        </w:rPr>
      </w:pPr>
    </w:p>
    <w:tbl>
      <w:tblPr>
        <w:tblpPr w:leftFromText="180" w:rightFromText="180" w:vertAnchor="text" w:horzAnchor="margin" w:tblpX="-318" w:tblpY="-3615"/>
        <w:tblW w:w="11766" w:type="dxa"/>
        <w:tblLook w:val="04A0"/>
      </w:tblPr>
      <w:tblGrid>
        <w:gridCol w:w="5211"/>
        <w:gridCol w:w="6555"/>
      </w:tblGrid>
      <w:tr w:rsidR="00C42DD8" w:rsidRPr="00C42DD8" w:rsidTr="00E97AF7">
        <w:trPr>
          <w:trHeight w:val="917"/>
        </w:trPr>
        <w:tc>
          <w:tcPr>
            <w:tcW w:w="5211" w:type="dxa"/>
          </w:tcPr>
          <w:p w:rsidR="00C42DD8" w:rsidRPr="00C42DD8" w:rsidRDefault="00C42DD8" w:rsidP="00C42DD8">
            <w:pPr>
              <w:autoSpaceDE w:val="0"/>
              <w:autoSpaceDN w:val="0"/>
              <w:adjustRightInd w:val="0"/>
              <w:spacing w:after="0" w:line="240" w:lineRule="auto"/>
              <w:jc w:val="both"/>
              <w:rPr>
                <w:rFonts w:ascii="Times New Roman" w:eastAsia="Calibri" w:hAnsi="Times New Roman" w:cs="Times New Roman"/>
              </w:rPr>
            </w:pPr>
          </w:p>
          <w:p w:rsidR="00C42DD8" w:rsidRPr="00C42DD8" w:rsidRDefault="00C42DD8" w:rsidP="00C42DD8">
            <w:pPr>
              <w:autoSpaceDE w:val="0"/>
              <w:autoSpaceDN w:val="0"/>
              <w:adjustRightInd w:val="0"/>
              <w:spacing w:after="0" w:line="240" w:lineRule="auto"/>
              <w:jc w:val="both"/>
              <w:rPr>
                <w:rFonts w:ascii="Times New Roman" w:eastAsia="Calibri" w:hAnsi="Times New Roman" w:cs="Times New Roman"/>
              </w:rPr>
            </w:pPr>
          </w:p>
          <w:p w:rsidR="00C42DD8" w:rsidRPr="00C42DD8" w:rsidRDefault="00C42DD8" w:rsidP="00C42DD8">
            <w:pPr>
              <w:autoSpaceDE w:val="0"/>
              <w:autoSpaceDN w:val="0"/>
              <w:adjustRightInd w:val="0"/>
              <w:spacing w:after="0" w:line="240" w:lineRule="auto"/>
              <w:jc w:val="both"/>
              <w:rPr>
                <w:rFonts w:ascii="Times New Roman" w:eastAsia="Calibri" w:hAnsi="Times New Roman" w:cs="Times New Roman"/>
              </w:rPr>
            </w:pPr>
          </w:p>
        </w:tc>
        <w:tc>
          <w:tcPr>
            <w:tcW w:w="6555" w:type="dxa"/>
          </w:tcPr>
          <w:p w:rsidR="00C42DD8" w:rsidRPr="00C42DD8" w:rsidRDefault="00C42DD8" w:rsidP="00C42DD8">
            <w:pPr>
              <w:autoSpaceDE w:val="0"/>
              <w:autoSpaceDN w:val="0"/>
              <w:adjustRightInd w:val="0"/>
              <w:spacing w:after="0" w:line="240" w:lineRule="auto"/>
              <w:ind w:left="-250" w:firstLine="250"/>
              <w:jc w:val="both"/>
              <w:rPr>
                <w:rFonts w:ascii="Times New Roman" w:eastAsia="Calibri" w:hAnsi="Times New Roman" w:cs="Times New Roman"/>
              </w:rPr>
            </w:pPr>
          </w:p>
          <w:p w:rsidR="00C42DD8" w:rsidRPr="00C42DD8" w:rsidRDefault="00C42DD8" w:rsidP="00C42DD8">
            <w:pPr>
              <w:autoSpaceDE w:val="0"/>
              <w:autoSpaceDN w:val="0"/>
              <w:adjustRightInd w:val="0"/>
              <w:spacing w:after="0" w:line="240" w:lineRule="auto"/>
              <w:ind w:left="601"/>
              <w:rPr>
                <w:rFonts w:ascii="Times New Roman" w:eastAsia="Calibri" w:hAnsi="Times New Roman" w:cs="Times New Roman"/>
              </w:rPr>
            </w:pPr>
            <w:r w:rsidRPr="00C42DD8">
              <w:rPr>
                <w:rFonts w:ascii="Times New Roman" w:eastAsia="Calibri" w:hAnsi="Times New Roman" w:cs="Times New Roman"/>
              </w:rPr>
              <w:t xml:space="preserve">Приложение к муниципальной программе </w:t>
            </w:r>
          </w:p>
          <w:p w:rsidR="00C42DD8" w:rsidRPr="00C42DD8" w:rsidRDefault="00C42DD8" w:rsidP="00C42DD8">
            <w:pPr>
              <w:autoSpaceDE w:val="0"/>
              <w:autoSpaceDN w:val="0"/>
              <w:adjustRightInd w:val="0"/>
              <w:spacing w:after="0" w:line="240" w:lineRule="auto"/>
              <w:ind w:left="601"/>
              <w:rPr>
                <w:rFonts w:ascii="Times New Roman" w:eastAsia="Calibri" w:hAnsi="Times New Roman" w:cs="Times New Roman"/>
              </w:rPr>
            </w:pPr>
            <w:r w:rsidRPr="00C42DD8">
              <w:rPr>
                <w:rFonts w:ascii="Times New Roman" w:eastAsia="Calibri" w:hAnsi="Times New Roman" w:cs="Times New Roman"/>
              </w:rPr>
              <w:t xml:space="preserve">«Развитие культуры, спорта и молодежной </w:t>
            </w:r>
          </w:p>
          <w:p w:rsidR="00C42DD8" w:rsidRPr="00C42DD8" w:rsidRDefault="00C42DD8" w:rsidP="00C42DD8">
            <w:pPr>
              <w:autoSpaceDE w:val="0"/>
              <w:autoSpaceDN w:val="0"/>
              <w:adjustRightInd w:val="0"/>
              <w:spacing w:after="0" w:line="240" w:lineRule="auto"/>
              <w:ind w:left="601"/>
              <w:rPr>
                <w:rFonts w:ascii="Times New Roman" w:eastAsia="Calibri" w:hAnsi="Times New Roman" w:cs="Times New Roman"/>
              </w:rPr>
            </w:pPr>
            <w:r w:rsidRPr="00C42DD8">
              <w:rPr>
                <w:rFonts w:ascii="Times New Roman" w:eastAsia="Calibri" w:hAnsi="Times New Roman" w:cs="Times New Roman"/>
              </w:rPr>
              <w:t xml:space="preserve">политики на территории </w:t>
            </w:r>
            <w:proofErr w:type="gramStart"/>
            <w:r w:rsidRPr="00C42DD8">
              <w:rPr>
                <w:rFonts w:ascii="Times New Roman" w:eastAsia="Calibri" w:hAnsi="Times New Roman" w:cs="Times New Roman"/>
              </w:rPr>
              <w:t>муниципального</w:t>
            </w:r>
            <w:proofErr w:type="gramEnd"/>
          </w:p>
          <w:p w:rsidR="00C42DD8" w:rsidRPr="00C42DD8" w:rsidRDefault="00C42DD8" w:rsidP="00C42DD8">
            <w:pPr>
              <w:autoSpaceDE w:val="0"/>
              <w:autoSpaceDN w:val="0"/>
              <w:adjustRightInd w:val="0"/>
              <w:spacing w:after="0" w:line="240" w:lineRule="auto"/>
              <w:ind w:left="601"/>
              <w:rPr>
                <w:rFonts w:ascii="Times New Roman" w:eastAsia="Calibri" w:hAnsi="Times New Roman" w:cs="Times New Roman"/>
              </w:rPr>
            </w:pPr>
            <w:r w:rsidRPr="00C42DD8">
              <w:rPr>
                <w:rFonts w:ascii="Times New Roman" w:eastAsia="Calibri" w:hAnsi="Times New Roman" w:cs="Times New Roman"/>
              </w:rPr>
              <w:t xml:space="preserve"> образования Администрации Златоруновского  сельсовета </w:t>
            </w:r>
          </w:p>
          <w:p w:rsidR="00C42DD8" w:rsidRPr="00C42DD8" w:rsidRDefault="00C42DD8" w:rsidP="00C42DD8">
            <w:pPr>
              <w:autoSpaceDE w:val="0"/>
              <w:autoSpaceDN w:val="0"/>
              <w:adjustRightInd w:val="0"/>
              <w:spacing w:after="0" w:line="240" w:lineRule="auto"/>
              <w:jc w:val="both"/>
              <w:rPr>
                <w:rFonts w:ascii="Times New Roman" w:eastAsia="Calibri" w:hAnsi="Times New Roman" w:cs="Times New Roman"/>
              </w:rPr>
            </w:pPr>
          </w:p>
        </w:tc>
      </w:tr>
    </w:tbl>
    <w:p w:rsidR="00C42DD8" w:rsidRPr="00C42DD8" w:rsidRDefault="00C42DD8" w:rsidP="00C42DD8">
      <w:pPr>
        <w:autoSpaceDE w:val="0"/>
        <w:autoSpaceDN w:val="0"/>
        <w:adjustRightInd w:val="0"/>
        <w:spacing w:after="0" w:line="240" w:lineRule="auto"/>
        <w:jc w:val="center"/>
        <w:rPr>
          <w:rFonts w:ascii="Times New Roman" w:eastAsia="Calibri" w:hAnsi="Times New Roman" w:cs="Times New Roman"/>
          <w:b/>
        </w:rPr>
      </w:pPr>
      <w:r w:rsidRPr="00C42DD8">
        <w:rPr>
          <w:rFonts w:ascii="Times New Roman" w:eastAsia="Calibri" w:hAnsi="Times New Roman" w:cs="Times New Roman"/>
          <w:b/>
        </w:rPr>
        <w:t>ПАСПОРТ ПОДПРОГРАММЫ №1</w:t>
      </w:r>
    </w:p>
    <w:p w:rsidR="00C42DD8" w:rsidRPr="00C42DD8" w:rsidRDefault="00C42DD8" w:rsidP="00C42DD8">
      <w:pPr>
        <w:autoSpaceDE w:val="0"/>
        <w:autoSpaceDN w:val="0"/>
        <w:adjustRightInd w:val="0"/>
        <w:spacing w:after="0" w:line="240" w:lineRule="auto"/>
        <w:jc w:val="center"/>
        <w:rPr>
          <w:rFonts w:ascii="Times New Roman" w:eastAsia="Calibri" w:hAnsi="Times New Roman" w:cs="Times New Roman"/>
        </w:rPr>
      </w:pPr>
      <w:r w:rsidRPr="00C42DD8">
        <w:rPr>
          <w:rFonts w:ascii="Times New Roman" w:eastAsia="Calibri" w:hAnsi="Times New Roman" w:cs="Times New Roman"/>
        </w:rPr>
        <w:t xml:space="preserve"> «Развитие культуры села», </w:t>
      </w:r>
      <w:proofErr w:type="gramStart"/>
      <w:r w:rsidRPr="00C42DD8">
        <w:rPr>
          <w:rFonts w:ascii="Times New Roman" w:eastAsia="Calibri" w:hAnsi="Times New Roman" w:cs="Times New Roman"/>
        </w:rPr>
        <w:t>реализуемая</w:t>
      </w:r>
      <w:proofErr w:type="gramEnd"/>
      <w:r w:rsidRPr="00C42DD8">
        <w:rPr>
          <w:rFonts w:ascii="Times New Roman" w:eastAsia="Calibri" w:hAnsi="Times New Roman" w:cs="Times New Roman"/>
        </w:rPr>
        <w:t xml:space="preserve"> в рамках муниципальной программы «Развитие культуры, спорта и молодежной политики на территории муниципального образования Администрации Златоруновского                                                                        сельсовета»</w:t>
      </w:r>
    </w:p>
    <w:tbl>
      <w:tblPr>
        <w:tblW w:w="104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6803"/>
      </w:tblGrid>
      <w:tr w:rsidR="00C42DD8" w:rsidRPr="00C42DD8" w:rsidTr="00E97AF7">
        <w:tc>
          <w:tcPr>
            <w:tcW w:w="3686" w:type="dxa"/>
            <w:tcBorders>
              <w:top w:val="single" w:sz="4" w:space="0" w:color="auto"/>
              <w:left w:val="single" w:sz="4" w:space="0" w:color="auto"/>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jc w:val="center"/>
              <w:rPr>
                <w:rFonts w:ascii="Times New Roman" w:eastAsia="Calibri" w:hAnsi="Times New Roman" w:cs="Times New Roman"/>
              </w:rPr>
            </w:pPr>
            <w:r w:rsidRPr="00C42DD8">
              <w:rPr>
                <w:rFonts w:ascii="Times New Roman" w:eastAsia="Calibri" w:hAnsi="Times New Roman" w:cs="Times New Roman"/>
              </w:rPr>
              <w:t>Наименование подпрограммы</w:t>
            </w:r>
          </w:p>
        </w:tc>
        <w:tc>
          <w:tcPr>
            <w:tcW w:w="6803" w:type="dxa"/>
            <w:tcBorders>
              <w:top w:val="single" w:sz="4" w:space="0" w:color="auto"/>
              <w:left w:val="single" w:sz="4" w:space="0" w:color="auto"/>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r w:rsidRPr="00C42DD8">
              <w:rPr>
                <w:rFonts w:ascii="Times New Roman" w:eastAsia="Calibri" w:hAnsi="Times New Roman" w:cs="Times New Roman"/>
              </w:rPr>
              <w:t>«</w:t>
            </w:r>
            <w:r w:rsidRPr="00C42DD8">
              <w:rPr>
                <w:rFonts w:ascii="Times New Roman" w:eastAsia="Calibri" w:hAnsi="Times New Roman" w:cs="Times New Roman"/>
                <w:i/>
              </w:rPr>
              <w:t>Развитие культуры села»</w:t>
            </w:r>
          </w:p>
        </w:tc>
      </w:tr>
      <w:tr w:rsidR="00C42DD8" w:rsidRPr="00C42DD8" w:rsidTr="00E97AF7">
        <w:trPr>
          <w:trHeight w:val="1146"/>
        </w:trPr>
        <w:tc>
          <w:tcPr>
            <w:tcW w:w="3686" w:type="dxa"/>
            <w:tcBorders>
              <w:top w:val="single" w:sz="4" w:space="0" w:color="auto"/>
              <w:left w:val="single" w:sz="4" w:space="0" w:color="auto"/>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jc w:val="center"/>
              <w:rPr>
                <w:rFonts w:ascii="Times New Roman" w:eastAsia="Calibri" w:hAnsi="Times New Roman" w:cs="Times New Roman"/>
              </w:rPr>
            </w:pPr>
            <w:r w:rsidRPr="00C42DD8">
              <w:rPr>
                <w:rFonts w:ascii="Times New Roman" w:eastAsia="Calibri" w:hAnsi="Times New Roman" w:cs="Times New Roman"/>
              </w:rPr>
              <w:t>Основание для разработки муниципальной программы, в рамках которой реализуется подпрограмма</w:t>
            </w:r>
          </w:p>
        </w:tc>
        <w:tc>
          <w:tcPr>
            <w:tcW w:w="6803" w:type="dxa"/>
            <w:tcBorders>
              <w:top w:val="single" w:sz="4" w:space="0" w:color="auto"/>
              <w:left w:val="single" w:sz="4" w:space="0" w:color="auto"/>
              <w:bottom w:val="single" w:sz="4" w:space="0" w:color="auto"/>
              <w:right w:val="single" w:sz="4" w:space="0" w:color="auto"/>
            </w:tcBorders>
          </w:tcPr>
          <w:p w:rsidR="00C42DD8" w:rsidRPr="00C42DD8" w:rsidRDefault="00C42DD8" w:rsidP="00C42DD8">
            <w:pPr>
              <w:autoSpaceDE w:val="0"/>
              <w:autoSpaceDN w:val="0"/>
              <w:adjustRightInd w:val="0"/>
              <w:spacing w:after="0" w:line="240" w:lineRule="auto"/>
              <w:rPr>
                <w:rFonts w:ascii="Times New Roman" w:eastAsia="Calibri" w:hAnsi="Times New Roman" w:cs="Times New Roman"/>
              </w:rPr>
            </w:pPr>
            <w:r w:rsidRPr="00C42DD8">
              <w:rPr>
                <w:rFonts w:ascii="Times New Roman" w:eastAsia="Calibri" w:hAnsi="Times New Roman" w:cs="Times New Roman"/>
              </w:rPr>
              <w:t>«Развитие культуры, спорта и молодежной политики на территории муниципального образования Администрации Златоруновского                                                                        сельсовета»</w:t>
            </w:r>
          </w:p>
        </w:tc>
      </w:tr>
      <w:tr w:rsidR="00C42DD8" w:rsidRPr="00C42DD8" w:rsidTr="00E97AF7">
        <w:tc>
          <w:tcPr>
            <w:tcW w:w="3686" w:type="dxa"/>
            <w:tcBorders>
              <w:top w:val="single" w:sz="4" w:space="0" w:color="auto"/>
              <w:left w:val="single" w:sz="4" w:space="0" w:color="auto"/>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jc w:val="center"/>
              <w:rPr>
                <w:rFonts w:ascii="Times New Roman" w:eastAsia="Calibri" w:hAnsi="Times New Roman" w:cs="Times New Roman"/>
              </w:rPr>
            </w:pPr>
            <w:r w:rsidRPr="00C42DD8">
              <w:rPr>
                <w:rFonts w:ascii="Times New Roman" w:eastAsia="Calibri" w:hAnsi="Times New Roman" w:cs="Times New Roman"/>
              </w:rPr>
              <w:t>Муниципальный заказчик</w:t>
            </w:r>
          </w:p>
        </w:tc>
        <w:tc>
          <w:tcPr>
            <w:tcW w:w="6803" w:type="dxa"/>
            <w:tcBorders>
              <w:top w:val="single" w:sz="4" w:space="0" w:color="auto"/>
              <w:left w:val="single" w:sz="4" w:space="0" w:color="auto"/>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rPr>
            </w:pPr>
            <w:r w:rsidRPr="00C42DD8">
              <w:rPr>
                <w:rFonts w:ascii="Times New Roman" w:eastAsia="Calibri" w:hAnsi="Times New Roman" w:cs="Times New Roman"/>
              </w:rPr>
              <w:t>Администрация Златоруновского сельсовета Златоруновского сельсовета Красноярского края</w:t>
            </w:r>
          </w:p>
        </w:tc>
      </w:tr>
      <w:tr w:rsidR="00C42DD8" w:rsidRPr="00C42DD8" w:rsidTr="00E97AF7">
        <w:tc>
          <w:tcPr>
            <w:tcW w:w="3686" w:type="dxa"/>
            <w:tcBorders>
              <w:top w:val="single" w:sz="4" w:space="0" w:color="auto"/>
              <w:left w:val="single" w:sz="4" w:space="0" w:color="auto"/>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jc w:val="center"/>
              <w:rPr>
                <w:rFonts w:ascii="Times New Roman" w:eastAsia="Calibri" w:hAnsi="Times New Roman" w:cs="Times New Roman"/>
              </w:rPr>
            </w:pPr>
            <w:r w:rsidRPr="00C42DD8">
              <w:rPr>
                <w:rFonts w:ascii="Times New Roman" w:eastAsia="Calibri" w:hAnsi="Times New Roman" w:cs="Times New Roman"/>
              </w:rPr>
              <w:t>Исполнители мероприятий подпрограммы</w:t>
            </w:r>
          </w:p>
        </w:tc>
        <w:tc>
          <w:tcPr>
            <w:tcW w:w="6803" w:type="dxa"/>
            <w:tcBorders>
              <w:top w:val="single" w:sz="4" w:space="0" w:color="auto"/>
              <w:left w:val="single" w:sz="4" w:space="0" w:color="auto"/>
              <w:bottom w:val="single" w:sz="4" w:space="0" w:color="auto"/>
              <w:right w:val="single" w:sz="4" w:space="0" w:color="auto"/>
            </w:tcBorders>
            <w:vAlign w:val="center"/>
          </w:tcPr>
          <w:p w:rsidR="00C42DD8" w:rsidRPr="00C42DD8" w:rsidRDefault="00C42DD8" w:rsidP="00C42DD8">
            <w:pPr>
              <w:spacing w:after="0" w:line="240" w:lineRule="auto"/>
              <w:rPr>
                <w:rFonts w:ascii="Times New Roman" w:eastAsia="Calibri" w:hAnsi="Times New Roman" w:cs="Times New Roman"/>
                <w:bCs/>
              </w:rPr>
            </w:pPr>
            <w:r w:rsidRPr="00C42DD8">
              <w:rPr>
                <w:rFonts w:ascii="Times New Roman" w:eastAsia="Calibri" w:hAnsi="Times New Roman" w:cs="Times New Roman"/>
                <w:bCs/>
              </w:rPr>
              <w:t xml:space="preserve"> </w:t>
            </w:r>
            <w:r w:rsidRPr="00C42DD8">
              <w:rPr>
                <w:rFonts w:ascii="Times New Roman" w:eastAsia="Calibri" w:hAnsi="Times New Roman" w:cs="Times New Roman"/>
              </w:rPr>
              <w:t>Администрация Златоруновского сельсовета Златоруновского сельсовета Красноярского края</w:t>
            </w:r>
          </w:p>
        </w:tc>
      </w:tr>
      <w:tr w:rsidR="00C42DD8" w:rsidRPr="00C42DD8" w:rsidTr="00E97AF7">
        <w:tc>
          <w:tcPr>
            <w:tcW w:w="3686" w:type="dxa"/>
            <w:tcBorders>
              <w:top w:val="single" w:sz="4" w:space="0" w:color="auto"/>
              <w:left w:val="single" w:sz="4" w:space="0" w:color="auto"/>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jc w:val="center"/>
              <w:rPr>
                <w:rFonts w:ascii="Times New Roman" w:eastAsia="Calibri" w:hAnsi="Times New Roman" w:cs="Times New Roman"/>
              </w:rPr>
            </w:pPr>
            <w:r w:rsidRPr="00C42DD8">
              <w:rPr>
                <w:rFonts w:ascii="Times New Roman" w:eastAsia="Calibri" w:hAnsi="Times New Roman" w:cs="Times New Roman"/>
              </w:rPr>
              <w:t>Цель подпрограммы</w:t>
            </w:r>
          </w:p>
        </w:tc>
        <w:tc>
          <w:tcPr>
            <w:tcW w:w="6803" w:type="dxa"/>
            <w:tcBorders>
              <w:top w:val="single" w:sz="4" w:space="0" w:color="auto"/>
              <w:left w:val="single" w:sz="4" w:space="0" w:color="auto"/>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r w:rsidRPr="00C42DD8">
              <w:rPr>
                <w:rFonts w:ascii="Times New Roman" w:eastAsia="Calibri" w:hAnsi="Times New Roman" w:cs="Times New Roman"/>
              </w:rPr>
              <w:t xml:space="preserve"> Развитие и сохранение культуры как основной составляющей единого культурного пространства на территории Златоруновского сельсовета</w:t>
            </w:r>
          </w:p>
        </w:tc>
      </w:tr>
      <w:tr w:rsidR="00C42DD8" w:rsidRPr="00C42DD8" w:rsidTr="00E97AF7">
        <w:tc>
          <w:tcPr>
            <w:tcW w:w="3686" w:type="dxa"/>
            <w:tcBorders>
              <w:top w:val="single" w:sz="4" w:space="0" w:color="auto"/>
              <w:left w:val="single" w:sz="4" w:space="0" w:color="auto"/>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jc w:val="center"/>
              <w:rPr>
                <w:rFonts w:ascii="Times New Roman" w:eastAsia="Calibri" w:hAnsi="Times New Roman" w:cs="Times New Roman"/>
              </w:rPr>
            </w:pPr>
            <w:r w:rsidRPr="00C42DD8">
              <w:rPr>
                <w:rFonts w:ascii="Times New Roman" w:eastAsia="Calibri" w:hAnsi="Times New Roman" w:cs="Times New Roman"/>
              </w:rPr>
              <w:t>Задачи подпрограммы</w:t>
            </w:r>
          </w:p>
        </w:tc>
        <w:tc>
          <w:tcPr>
            <w:tcW w:w="6803" w:type="dxa"/>
            <w:tcBorders>
              <w:top w:val="single" w:sz="4" w:space="0" w:color="auto"/>
              <w:left w:val="single" w:sz="4" w:space="0" w:color="auto"/>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r w:rsidRPr="00C42DD8">
              <w:rPr>
                <w:rFonts w:ascii="Times New Roman" w:eastAsia="Calibri" w:hAnsi="Times New Roman" w:cs="Times New Roman"/>
              </w:rPr>
              <w:t>- создание условий для доступа к культурным ценностям населения Златоруновского сельсовета;</w:t>
            </w:r>
          </w:p>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r w:rsidRPr="00C42DD8">
              <w:rPr>
                <w:rFonts w:ascii="Times New Roman" w:eastAsia="Calibri" w:hAnsi="Times New Roman" w:cs="Times New Roman"/>
              </w:rPr>
              <w:t>- организация досуга населения</w:t>
            </w:r>
          </w:p>
        </w:tc>
      </w:tr>
      <w:tr w:rsidR="00C42DD8" w:rsidRPr="00C42DD8" w:rsidTr="00E97AF7">
        <w:tc>
          <w:tcPr>
            <w:tcW w:w="3686" w:type="dxa"/>
            <w:tcBorders>
              <w:top w:val="single" w:sz="4" w:space="0" w:color="auto"/>
              <w:left w:val="single" w:sz="4" w:space="0" w:color="auto"/>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jc w:val="center"/>
              <w:rPr>
                <w:rFonts w:ascii="Times New Roman" w:eastAsia="Calibri" w:hAnsi="Times New Roman" w:cs="Times New Roman"/>
              </w:rPr>
            </w:pPr>
            <w:r w:rsidRPr="00C42DD8">
              <w:rPr>
                <w:rFonts w:ascii="Times New Roman" w:eastAsia="Calibri" w:hAnsi="Times New Roman" w:cs="Times New Roman"/>
              </w:rPr>
              <w:t>Целевые индикаторы подпрограммы</w:t>
            </w:r>
          </w:p>
        </w:tc>
        <w:tc>
          <w:tcPr>
            <w:tcW w:w="6803" w:type="dxa"/>
            <w:tcBorders>
              <w:top w:val="single" w:sz="4" w:space="0" w:color="auto"/>
              <w:left w:val="single" w:sz="4" w:space="0" w:color="auto"/>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r w:rsidRPr="00C42DD8">
              <w:rPr>
                <w:rFonts w:ascii="Times New Roman" w:eastAsia="Calibri" w:hAnsi="Times New Roman" w:cs="Times New Roman"/>
              </w:rPr>
              <w:t xml:space="preserve">- количество </w:t>
            </w:r>
            <w:proofErr w:type="spellStart"/>
            <w:r w:rsidRPr="00C42DD8">
              <w:rPr>
                <w:rFonts w:ascii="Times New Roman" w:eastAsia="Calibri" w:hAnsi="Times New Roman" w:cs="Times New Roman"/>
              </w:rPr>
              <w:t>культурно-досуговых</w:t>
            </w:r>
            <w:proofErr w:type="spellEnd"/>
            <w:r w:rsidRPr="00C42DD8">
              <w:rPr>
                <w:rFonts w:ascii="Times New Roman" w:eastAsia="Calibri" w:hAnsi="Times New Roman" w:cs="Times New Roman"/>
              </w:rPr>
              <w:t xml:space="preserve"> мероприятий;</w:t>
            </w:r>
          </w:p>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r w:rsidRPr="00C42DD8">
              <w:rPr>
                <w:rFonts w:ascii="Times New Roman" w:eastAsia="Calibri" w:hAnsi="Times New Roman" w:cs="Times New Roman"/>
              </w:rPr>
              <w:t xml:space="preserve">- количество участников </w:t>
            </w:r>
            <w:proofErr w:type="spellStart"/>
            <w:r w:rsidRPr="00C42DD8">
              <w:rPr>
                <w:rFonts w:ascii="Times New Roman" w:eastAsia="Calibri" w:hAnsi="Times New Roman" w:cs="Times New Roman"/>
              </w:rPr>
              <w:t>культурно-досуговых</w:t>
            </w:r>
            <w:proofErr w:type="spellEnd"/>
            <w:r w:rsidRPr="00C42DD8">
              <w:rPr>
                <w:rFonts w:ascii="Times New Roman" w:eastAsia="Calibri" w:hAnsi="Times New Roman" w:cs="Times New Roman"/>
              </w:rPr>
              <w:t xml:space="preserve"> мероприятий;</w:t>
            </w:r>
          </w:p>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r w:rsidRPr="00C42DD8">
              <w:rPr>
                <w:rFonts w:ascii="Times New Roman" w:eastAsia="Calibri" w:hAnsi="Times New Roman" w:cs="Times New Roman"/>
              </w:rPr>
              <w:t>- количество клубных формирований.</w:t>
            </w:r>
          </w:p>
        </w:tc>
      </w:tr>
      <w:tr w:rsidR="00C42DD8" w:rsidRPr="00C42DD8" w:rsidTr="00E97AF7">
        <w:tc>
          <w:tcPr>
            <w:tcW w:w="3686" w:type="dxa"/>
            <w:tcBorders>
              <w:top w:val="single" w:sz="4" w:space="0" w:color="auto"/>
              <w:left w:val="single" w:sz="4" w:space="0" w:color="auto"/>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jc w:val="center"/>
              <w:rPr>
                <w:rFonts w:ascii="Times New Roman" w:eastAsia="Calibri" w:hAnsi="Times New Roman" w:cs="Times New Roman"/>
              </w:rPr>
            </w:pPr>
            <w:r w:rsidRPr="00C42DD8">
              <w:rPr>
                <w:rFonts w:ascii="Times New Roman" w:eastAsia="Calibri" w:hAnsi="Times New Roman" w:cs="Times New Roman"/>
              </w:rPr>
              <w:t>Сроки реализации подпрограммы</w:t>
            </w:r>
          </w:p>
        </w:tc>
        <w:tc>
          <w:tcPr>
            <w:tcW w:w="6803" w:type="dxa"/>
            <w:tcBorders>
              <w:top w:val="single" w:sz="4" w:space="0" w:color="auto"/>
              <w:left w:val="single" w:sz="4" w:space="0" w:color="auto"/>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rPr>
                <w:rFonts w:ascii="Times New Roman" w:eastAsia="Calibri" w:hAnsi="Times New Roman" w:cs="Times New Roman"/>
              </w:rPr>
            </w:pPr>
            <w:r w:rsidRPr="00C42DD8">
              <w:rPr>
                <w:rFonts w:ascii="Times New Roman" w:eastAsia="Calibri" w:hAnsi="Times New Roman" w:cs="Times New Roman"/>
              </w:rPr>
              <w:t>2023-2025</w:t>
            </w:r>
          </w:p>
        </w:tc>
      </w:tr>
      <w:tr w:rsidR="00C42DD8" w:rsidRPr="00C42DD8" w:rsidTr="00E97AF7">
        <w:tc>
          <w:tcPr>
            <w:tcW w:w="3686" w:type="dxa"/>
            <w:tcBorders>
              <w:top w:val="single" w:sz="4" w:space="0" w:color="auto"/>
              <w:left w:val="single" w:sz="4" w:space="0" w:color="auto"/>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jc w:val="center"/>
              <w:rPr>
                <w:rFonts w:ascii="Times New Roman" w:eastAsia="Calibri" w:hAnsi="Times New Roman" w:cs="Times New Roman"/>
                <w:color w:val="000000"/>
              </w:rPr>
            </w:pPr>
            <w:r w:rsidRPr="00C42DD8">
              <w:rPr>
                <w:rFonts w:ascii="Times New Roman" w:eastAsia="Calibri" w:hAnsi="Times New Roman" w:cs="Times New Roman"/>
                <w:color w:val="000000"/>
              </w:rPr>
              <w:t>Объемы и источники финансирования подпрограммы</w:t>
            </w:r>
          </w:p>
        </w:tc>
        <w:tc>
          <w:tcPr>
            <w:tcW w:w="6803" w:type="dxa"/>
            <w:tcBorders>
              <w:top w:val="single" w:sz="4" w:space="0" w:color="auto"/>
              <w:left w:val="single" w:sz="4" w:space="0" w:color="auto"/>
              <w:bottom w:val="single" w:sz="4" w:space="0" w:color="auto"/>
              <w:right w:val="single" w:sz="4" w:space="0" w:color="auto"/>
            </w:tcBorders>
          </w:tcPr>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color w:val="000000"/>
              </w:rPr>
            </w:pPr>
            <w:r w:rsidRPr="00C42DD8">
              <w:rPr>
                <w:rFonts w:ascii="Times New Roman" w:eastAsia="Calibri" w:hAnsi="Times New Roman" w:cs="Times New Roman"/>
                <w:color w:val="000000"/>
              </w:rPr>
              <w:t>Общий объем финансирования подпрограммы составляет: 4068,4 тыс. рублей в том числе:</w:t>
            </w:r>
          </w:p>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color w:val="000000"/>
              </w:rPr>
            </w:pPr>
            <w:r w:rsidRPr="00C42DD8">
              <w:rPr>
                <w:rFonts w:ascii="Times New Roman" w:eastAsia="Calibri" w:hAnsi="Times New Roman" w:cs="Times New Roman"/>
                <w:color w:val="000000"/>
              </w:rPr>
              <w:t>средства местного бюджета: тыс. рублей по годам:</w:t>
            </w:r>
          </w:p>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color w:val="000000"/>
              </w:rPr>
            </w:pPr>
            <w:r w:rsidRPr="00C42DD8">
              <w:rPr>
                <w:rFonts w:ascii="Times New Roman" w:eastAsia="Calibri" w:hAnsi="Times New Roman" w:cs="Times New Roman"/>
                <w:bCs/>
                <w:iCs/>
                <w:color w:val="000000"/>
              </w:rPr>
              <w:t xml:space="preserve">2023 год – 1676,2 </w:t>
            </w:r>
            <w:r w:rsidRPr="00C42DD8">
              <w:rPr>
                <w:rFonts w:ascii="Times New Roman" w:eastAsia="Calibri" w:hAnsi="Times New Roman" w:cs="Times New Roman"/>
                <w:color w:val="000000"/>
              </w:rPr>
              <w:t>тыс. руб.;</w:t>
            </w:r>
          </w:p>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color w:val="000000"/>
              </w:rPr>
            </w:pPr>
            <w:r w:rsidRPr="00C42DD8">
              <w:rPr>
                <w:rFonts w:ascii="Times New Roman" w:eastAsia="Calibri" w:hAnsi="Times New Roman" w:cs="Times New Roman"/>
                <w:color w:val="000000"/>
              </w:rPr>
              <w:t xml:space="preserve">2024 год – </w:t>
            </w:r>
            <w:r w:rsidRPr="00C42DD8">
              <w:rPr>
                <w:rFonts w:ascii="Times New Roman" w:eastAsia="Calibri" w:hAnsi="Times New Roman" w:cs="Times New Roman"/>
                <w:bCs/>
                <w:iCs/>
                <w:color w:val="000000"/>
              </w:rPr>
              <w:t xml:space="preserve">1262,6 </w:t>
            </w:r>
            <w:r w:rsidRPr="00C42DD8">
              <w:rPr>
                <w:rFonts w:ascii="Times New Roman" w:eastAsia="Calibri" w:hAnsi="Times New Roman" w:cs="Times New Roman"/>
                <w:color w:val="000000"/>
              </w:rPr>
              <w:t>тыс. руб.;</w:t>
            </w:r>
          </w:p>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color w:val="000000"/>
              </w:rPr>
            </w:pPr>
            <w:r w:rsidRPr="00C42DD8">
              <w:rPr>
                <w:rFonts w:ascii="Times New Roman" w:eastAsia="Calibri" w:hAnsi="Times New Roman" w:cs="Times New Roman"/>
                <w:bCs/>
                <w:iCs/>
                <w:color w:val="000000"/>
              </w:rPr>
              <w:t xml:space="preserve">2025 год – 1129,6 </w:t>
            </w:r>
            <w:r w:rsidRPr="00C42DD8">
              <w:rPr>
                <w:rFonts w:ascii="Times New Roman" w:eastAsia="Calibri" w:hAnsi="Times New Roman" w:cs="Times New Roman"/>
                <w:color w:val="000000"/>
              </w:rPr>
              <w:t>тыс. руб.;</w:t>
            </w:r>
          </w:p>
          <w:p w:rsidR="00C42DD8" w:rsidRPr="00C42DD8" w:rsidRDefault="00C42DD8" w:rsidP="00C42DD8">
            <w:pPr>
              <w:widowControl w:val="0"/>
              <w:autoSpaceDE w:val="0"/>
              <w:autoSpaceDN w:val="0"/>
              <w:adjustRightInd w:val="0"/>
              <w:spacing w:after="0" w:line="240" w:lineRule="auto"/>
              <w:jc w:val="both"/>
              <w:rPr>
                <w:rFonts w:ascii="Times New Roman" w:eastAsia="Calibri" w:hAnsi="Times New Roman" w:cs="Times New Roman"/>
                <w:color w:val="000000"/>
              </w:rPr>
            </w:pPr>
            <w:r w:rsidRPr="00C42DD8">
              <w:rPr>
                <w:rFonts w:ascii="Times New Roman" w:eastAsia="Calibri" w:hAnsi="Times New Roman" w:cs="Times New Roman"/>
                <w:color w:val="000000"/>
              </w:rPr>
              <w:t>Объем средств местного бюджета для финансирования программы носят прогнозный характер и подлежат ежегодной корректировке.</w:t>
            </w:r>
          </w:p>
        </w:tc>
      </w:tr>
    </w:tbl>
    <w:p w:rsidR="00C42DD8" w:rsidRPr="00C42DD8" w:rsidRDefault="00C42DD8" w:rsidP="00C42DD8">
      <w:pPr>
        <w:spacing w:after="0" w:line="240" w:lineRule="auto"/>
        <w:rPr>
          <w:rFonts w:ascii="Times New Roman" w:hAnsi="Times New Roman" w:cs="Times New Roman"/>
        </w:rPr>
      </w:pPr>
    </w:p>
    <w:p w:rsidR="00C42DD8" w:rsidRPr="00C42DD8" w:rsidRDefault="00C42DD8" w:rsidP="00C42DD8">
      <w:pPr>
        <w:tabs>
          <w:tab w:val="center" w:pos="4960"/>
        </w:tabs>
        <w:spacing w:after="0" w:line="240" w:lineRule="auto"/>
        <w:rPr>
          <w:rFonts w:ascii="Times New Roman" w:hAnsi="Times New Roman" w:cs="Times New Roman"/>
          <w:b/>
        </w:rPr>
      </w:pPr>
      <w:r w:rsidRPr="00C42DD8">
        <w:rPr>
          <w:rFonts w:ascii="Times New Roman" w:hAnsi="Times New Roman" w:cs="Times New Roman"/>
        </w:rPr>
        <w:tab/>
      </w:r>
      <w:r w:rsidRPr="00C42DD8">
        <w:rPr>
          <w:rFonts w:ascii="Times New Roman" w:hAnsi="Times New Roman" w:cs="Times New Roman"/>
          <w:b/>
        </w:rPr>
        <w:t xml:space="preserve">15.1 Мероприятия подпрограммы </w:t>
      </w:r>
    </w:p>
    <w:p w:rsidR="00C42DD8" w:rsidRPr="00C42DD8" w:rsidRDefault="00C42DD8" w:rsidP="00C42DD8">
      <w:pPr>
        <w:tabs>
          <w:tab w:val="center" w:pos="4960"/>
        </w:tabs>
        <w:spacing w:after="0" w:line="240" w:lineRule="auto"/>
        <w:rPr>
          <w:rFonts w:ascii="Times New Roman" w:hAnsi="Times New Roman" w:cs="Times New Roman"/>
        </w:rPr>
      </w:pPr>
    </w:p>
    <w:p w:rsidR="00C42DD8" w:rsidRPr="00C42DD8" w:rsidRDefault="00C42DD8" w:rsidP="00C42DD8">
      <w:pPr>
        <w:tabs>
          <w:tab w:val="center" w:pos="4960"/>
        </w:tabs>
        <w:spacing w:after="0" w:line="240" w:lineRule="auto"/>
        <w:ind w:left="567"/>
        <w:rPr>
          <w:rFonts w:ascii="Times New Roman" w:hAnsi="Times New Roman" w:cs="Times New Roman"/>
        </w:rPr>
      </w:pPr>
      <w:r w:rsidRPr="00C42DD8">
        <w:rPr>
          <w:rFonts w:ascii="Times New Roman" w:hAnsi="Times New Roman" w:cs="Times New Roman"/>
        </w:rPr>
        <w:t>Перечень мероприятий подпрограммы приведен в приложении №1 к подпрограмме №1.</w:t>
      </w:r>
    </w:p>
    <w:p w:rsidR="00C42DD8" w:rsidRPr="00C42DD8" w:rsidRDefault="00C42DD8" w:rsidP="00C42DD8">
      <w:pPr>
        <w:tabs>
          <w:tab w:val="center" w:pos="4960"/>
        </w:tabs>
        <w:spacing w:after="0" w:line="240" w:lineRule="auto"/>
        <w:ind w:left="567"/>
        <w:rPr>
          <w:rFonts w:ascii="Times New Roman" w:hAnsi="Times New Roman" w:cs="Times New Roman"/>
        </w:rPr>
      </w:pPr>
    </w:p>
    <w:p w:rsidR="00C42DD8" w:rsidRPr="00C42DD8" w:rsidRDefault="00C42DD8" w:rsidP="00C42DD8">
      <w:pPr>
        <w:tabs>
          <w:tab w:val="center" w:pos="4960"/>
        </w:tabs>
        <w:spacing w:after="0" w:line="240" w:lineRule="auto"/>
        <w:ind w:left="567"/>
        <w:jc w:val="center"/>
        <w:rPr>
          <w:rFonts w:ascii="Times New Roman" w:hAnsi="Times New Roman" w:cs="Times New Roman"/>
          <w:b/>
        </w:rPr>
      </w:pPr>
      <w:r w:rsidRPr="00C42DD8">
        <w:rPr>
          <w:rFonts w:ascii="Times New Roman" w:hAnsi="Times New Roman" w:cs="Times New Roman"/>
          <w:b/>
        </w:rPr>
        <w:t>15.2 Механизм реализации подпрограммы</w:t>
      </w:r>
    </w:p>
    <w:p w:rsidR="00C42DD8" w:rsidRPr="00C42DD8" w:rsidRDefault="00C42DD8" w:rsidP="00C42DD8">
      <w:pPr>
        <w:tabs>
          <w:tab w:val="center" w:pos="4960"/>
        </w:tabs>
        <w:spacing w:after="0" w:line="240" w:lineRule="auto"/>
        <w:ind w:left="567"/>
        <w:jc w:val="center"/>
        <w:rPr>
          <w:rFonts w:ascii="Times New Roman" w:hAnsi="Times New Roman" w:cs="Times New Roman"/>
          <w:b/>
        </w:rPr>
      </w:pPr>
    </w:p>
    <w:p w:rsidR="00C42DD8" w:rsidRPr="00C42DD8" w:rsidRDefault="00C42DD8" w:rsidP="00C42DD8">
      <w:pPr>
        <w:spacing w:after="0" w:line="240" w:lineRule="auto"/>
        <w:jc w:val="both"/>
        <w:rPr>
          <w:rFonts w:ascii="Times New Roman" w:hAnsi="Times New Roman" w:cs="Times New Roman"/>
        </w:rPr>
      </w:pPr>
      <w:r w:rsidRPr="00C42DD8">
        <w:rPr>
          <w:rFonts w:ascii="Times New Roman" w:hAnsi="Times New Roman" w:cs="Times New Roman"/>
        </w:rPr>
        <w:t xml:space="preserve">          Реализацию подпрограммы осуществляет администрация Златоруновского сельсовета. </w:t>
      </w:r>
    </w:p>
    <w:p w:rsidR="00C42DD8" w:rsidRPr="00C42DD8" w:rsidRDefault="00C42DD8" w:rsidP="00C42DD8">
      <w:pPr>
        <w:spacing w:after="0" w:line="240" w:lineRule="auto"/>
        <w:jc w:val="both"/>
        <w:rPr>
          <w:rFonts w:ascii="Times New Roman" w:hAnsi="Times New Roman" w:cs="Times New Roman"/>
        </w:rPr>
      </w:pPr>
      <w:r w:rsidRPr="00C42DD8">
        <w:rPr>
          <w:rFonts w:ascii="Times New Roman" w:hAnsi="Times New Roman" w:cs="Times New Roman"/>
        </w:rPr>
        <w:t xml:space="preserve">          Финансирование мероприятий подпрограммы осуществляется за счёт средств местного и краевого бюджетов в соответствии с мероприятиями подпрограммы согласно приложению №2 к подпрограмме. </w:t>
      </w:r>
    </w:p>
    <w:p w:rsidR="00C42DD8" w:rsidRPr="00C42DD8" w:rsidRDefault="00C42DD8" w:rsidP="00C42DD8">
      <w:pPr>
        <w:spacing w:after="0" w:line="240" w:lineRule="auto"/>
        <w:jc w:val="both"/>
        <w:rPr>
          <w:rFonts w:ascii="Times New Roman" w:hAnsi="Times New Roman" w:cs="Times New Roman"/>
        </w:rPr>
      </w:pPr>
      <w:r w:rsidRPr="00C42DD8">
        <w:rPr>
          <w:rFonts w:ascii="Times New Roman" w:hAnsi="Times New Roman" w:cs="Times New Roman"/>
        </w:rPr>
        <w:t xml:space="preserve">          Главным распорядителем средств бюджета является администрация Златоруновского сельсовета.</w:t>
      </w:r>
    </w:p>
    <w:p w:rsidR="00C42DD8" w:rsidRPr="00C42DD8" w:rsidRDefault="00C42DD8" w:rsidP="00C42DD8">
      <w:pPr>
        <w:spacing w:after="0" w:line="240" w:lineRule="auto"/>
        <w:jc w:val="both"/>
        <w:rPr>
          <w:rFonts w:ascii="Times New Roman" w:hAnsi="Times New Roman" w:cs="Times New Roman"/>
        </w:rPr>
      </w:pPr>
      <w:r w:rsidRPr="00C42DD8">
        <w:rPr>
          <w:rFonts w:ascii="Times New Roman" w:hAnsi="Times New Roman" w:cs="Times New Roman"/>
        </w:rPr>
        <w:t xml:space="preserve">         Контроль за эффективным и целевым использованием средств осуществляет администрация Златоруновского сельсовета.</w:t>
      </w:r>
    </w:p>
    <w:p w:rsidR="00C42DD8" w:rsidRPr="00C42DD8" w:rsidRDefault="00C42DD8" w:rsidP="00C42DD8">
      <w:pPr>
        <w:tabs>
          <w:tab w:val="center" w:pos="4960"/>
        </w:tabs>
        <w:spacing w:after="0" w:line="240" w:lineRule="auto"/>
        <w:ind w:left="567"/>
        <w:jc w:val="center"/>
        <w:rPr>
          <w:rFonts w:ascii="Times New Roman" w:hAnsi="Times New Roman" w:cs="Times New Roman"/>
          <w:b/>
        </w:rPr>
      </w:pPr>
    </w:p>
    <w:p w:rsidR="00C42DD8" w:rsidRPr="00C42DD8" w:rsidRDefault="00C42DD8" w:rsidP="00C42DD8">
      <w:pPr>
        <w:tabs>
          <w:tab w:val="center" w:pos="4960"/>
        </w:tabs>
        <w:spacing w:after="0" w:line="240" w:lineRule="auto"/>
        <w:ind w:left="567"/>
        <w:jc w:val="center"/>
        <w:rPr>
          <w:rFonts w:ascii="Times New Roman" w:hAnsi="Times New Roman" w:cs="Times New Roman"/>
          <w:b/>
        </w:rPr>
      </w:pPr>
      <w:r w:rsidRPr="00C42DD8">
        <w:rPr>
          <w:rFonts w:ascii="Times New Roman" w:hAnsi="Times New Roman" w:cs="Times New Roman"/>
          <w:b/>
        </w:rPr>
        <w:t xml:space="preserve">15.3 Управление подпрограммой и </w:t>
      </w:r>
      <w:proofErr w:type="gramStart"/>
      <w:r w:rsidRPr="00C42DD8">
        <w:rPr>
          <w:rFonts w:ascii="Times New Roman" w:hAnsi="Times New Roman" w:cs="Times New Roman"/>
          <w:b/>
        </w:rPr>
        <w:t>контроль за</w:t>
      </w:r>
      <w:proofErr w:type="gramEnd"/>
      <w:r w:rsidRPr="00C42DD8">
        <w:rPr>
          <w:rFonts w:ascii="Times New Roman" w:hAnsi="Times New Roman" w:cs="Times New Roman"/>
          <w:b/>
        </w:rPr>
        <w:t xml:space="preserve"> ходом ее выполнения</w:t>
      </w:r>
    </w:p>
    <w:p w:rsidR="00C42DD8" w:rsidRPr="00C42DD8" w:rsidRDefault="00C42DD8" w:rsidP="00C42DD8">
      <w:pPr>
        <w:spacing w:after="0" w:line="240" w:lineRule="auto"/>
        <w:ind w:firstLine="709"/>
        <w:jc w:val="both"/>
        <w:rPr>
          <w:rFonts w:ascii="Times New Roman" w:hAnsi="Times New Roman" w:cs="Times New Roman"/>
        </w:rPr>
      </w:pPr>
      <w:r w:rsidRPr="00C42DD8">
        <w:rPr>
          <w:rFonts w:ascii="Times New Roman" w:hAnsi="Times New Roman" w:cs="Times New Roman"/>
        </w:rPr>
        <w:t xml:space="preserve">Управление реализацией подпрограммы осуществляет администрация Златоруновского сельсовета. Ежемесячно, до 5 числа месяца, следующего за отчётным периодом, и по итогам года до 15 января очередного финансового года муниципальные, бюджетные и казённые учреждения, в отношении которых функции и полномочия учредителя осуществляет, администрация Златоруновского сельсовета направляют в адрес учредителей отчёт о целевом и эффективном использовании бюджетных средств. </w:t>
      </w:r>
    </w:p>
    <w:p w:rsidR="00C42DD8" w:rsidRPr="00C42DD8" w:rsidRDefault="00C42DD8" w:rsidP="00C42DD8">
      <w:pPr>
        <w:spacing w:after="0" w:line="240" w:lineRule="auto"/>
        <w:ind w:firstLine="709"/>
        <w:jc w:val="both"/>
        <w:rPr>
          <w:rFonts w:ascii="Times New Roman" w:hAnsi="Times New Roman" w:cs="Times New Roman"/>
        </w:rPr>
      </w:pPr>
      <w:r w:rsidRPr="00C42DD8">
        <w:rPr>
          <w:rFonts w:ascii="Times New Roman" w:hAnsi="Times New Roman" w:cs="Times New Roman"/>
        </w:rPr>
        <w:lastRenderedPageBreak/>
        <w:t>По итогам года до 15 января очередного финансового года администрация Златоруновского сельсовета направляет отчёт о целевом расходовании полученных средств, с подтверждающими понесённые расходы документами.</w:t>
      </w:r>
    </w:p>
    <w:p w:rsidR="00C42DD8" w:rsidRPr="00C42DD8" w:rsidRDefault="00C42DD8" w:rsidP="00C42DD8">
      <w:pPr>
        <w:spacing w:after="0" w:line="240" w:lineRule="auto"/>
        <w:ind w:firstLine="709"/>
        <w:jc w:val="both"/>
        <w:rPr>
          <w:rFonts w:ascii="Times New Roman" w:hAnsi="Times New Roman" w:cs="Times New Roman"/>
        </w:rPr>
      </w:pPr>
      <w:r w:rsidRPr="00C42DD8">
        <w:rPr>
          <w:rFonts w:ascii="Times New Roman" w:hAnsi="Times New Roman" w:cs="Times New Roman"/>
        </w:rPr>
        <w:t xml:space="preserve">Отчёты по итогам года должны содержать информацию о достигнутых конечных результатах и значениях целевых индикаторов, указанных в паспорте подпрограммы. </w:t>
      </w:r>
    </w:p>
    <w:p w:rsidR="00C42DD8" w:rsidRPr="00C42DD8" w:rsidRDefault="00C42DD8" w:rsidP="00C42DD8">
      <w:pPr>
        <w:spacing w:after="0" w:line="240" w:lineRule="auto"/>
        <w:ind w:firstLine="709"/>
        <w:jc w:val="both"/>
        <w:rPr>
          <w:rFonts w:ascii="Times New Roman" w:hAnsi="Times New Roman" w:cs="Times New Roman"/>
        </w:rPr>
      </w:pPr>
      <w:r w:rsidRPr="00C42DD8">
        <w:rPr>
          <w:rFonts w:ascii="Times New Roman" w:hAnsi="Times New Roman" w:cs="Times New Roman"/>
        </w:rPr>
        <w:t>Администрация Златоруновского сельсовета ежемесячно, до 15 числа месяца, следующего за отчётным периодом, и по итогам года до 25 января очередного финансового года, направляют в Финансовое управление администрации Ужурского района информацию и отчёт об исполнении подпрограммы.</w:t>
      </w:r>
    </w:p>
    <w:p w:rsidR="00C42DD8" w:rsidRPr="00C42DD8" w:rsidRDefault="00C42DD8" w:rsidP="00C42DD8">
      <w:pPr>
        <w:spacing w:after="0" w:line="240" w:lineRule="auto"/>
        <w:ind w:firstLine="709"/>
        <w:jc w:val="both"/>
        <w:rPr>
          <w:rFonts w:ascii="Times New Roman" w:hAnsi="Times New Roman" w:cs="Times New Roman"/>
        </w:rPr>
      </w:pPr>
      <w:r w:rsidRPr="00C42DD8">
        <w:rPr>
          <w:rFonts w:ascii="Times New Roman" w:hAnsi="Times New Roman" w:cs="Times New Roman"/>
        </w:rPr>
        <w:t>Администрация Златоруновского сельсовета ежегодно уточняет целевые показатели и затраты по подпрограммным мероприятиям, механизм реализации подпрограммы, состав исполнителей с учётом выделяемых на её реализацию финансовых средств.</w:t>
      </w:r>
    </w:p>
    <w:p w:rsidR="00C42DD8" w:rsidRPr="00C42DD8" w:rsidRDefault="00C42DD8" w:rsidP="00C42DD8">
      <w:pPr>
        <w:spacing w:after="0" w:line="240" w:lineRule="auto"/>
        <w:ind w:firstLine="709"/>
        <w:jc w:val="both"/>
        <w:rPr>
          <w:rFonts w:ascii="Times New Roman" w:hAnsi="Times New Roman" w:cs="Times New Roman"/>
        </w:rPr>
      </w:pPr>
    </w:p>
    <w:p w:rsidR="00C42DD8" w:rsidRPr="00C42DD8" w:rsidRDefault="00C42DD8" w:rsidP="00C42DD8">
      <w:pPr>
        <w:tabs>
          <w:tab w:val="center" w:pos="4960"/>
        </w:tabs>
        <w:spacing w:after="0" w:line="240" w:lineRule="auto"/>
        <w:ind w:left="567"/>
        <w:rPr>
          <w:rFonts w:ascii="Times New Roman" w:hAnsi="Times New Roman" w:cs="Times New Roman"/>
          <w:b/>
        </w:rPr>
      </w:pPr>
    </w:p>
    <w:p w:rsidR="00C42DD8" w:rsidRPr="00C42DD8" w:rsidRDefault="00C42DD8" w:rsidP="00C42DD8">
      <w:pPr>
        <w:tabs>
          <w:tab w:val="center" w:pos="4960"/>
        </w:tabs>
        <w:spacing w:after="0" w:line="240" w:lineRule="auto"/>
        <w:ind w:left="567"/>
        <w:rPr>
          <w:rFonts w:ascii="Times New Roman" w:hAnsi="Times New Roman" w:cs="Times New Roman"/>
        </w:rPr>
        <w:sectPr w:rsidR="00C42DD8" w:rsidRPr="00C42DD8" w:rsidSect="004C5589">
          <w:pgSz w:w="11906" w:h="16838"/>
          <w:pgMar w:top="1134" w:right="1418" w:bottom="284" w:left="1134" w:header="709" w:footer="709" w:gutter="0"/>
          <w:cols w:space="708"/>
          <w:docGrid w:linePitch="381"/>
        </w:sectPr>
      </w:pPr>
    </w:p>
    <w:p w:rsidR="00C42DD8" w:rsidRPr="00C42DD8" w:rsidRDefault="00C42DD8" w:rsidP="00C42DD8">
      <w:pPr>
        <w:tabs>
          <w:tab w:val="center" w:pos="4960"/>
        </w:tabs>
        <w:spacing w:after="0" w:line="240" w:lineRule="auto"/>
        <w:ind w:left="567"/>
        <w:rPr>
          <w:rFonts w:ascii="Times New Roman" w:hAnsi="Times New Roman" w:cs="Times New Roman"/>
        </w:rPr>
        <w:sectPr w:rsidR="00C42DD8" w:rsidRPr="00C42DD8" w:rsidSect="004C5589">
          <w:type w:val="continuous"/>
          <w:pgSz w:w="11906" w:h="16838"/>
          <w:pgMar w:top="1134" w:right="1418" w:bottom="284" w:left="1134" w:header="709" w:footer="709" w:gutter="0"/>
          <w:cols w:space="708"/>
          <w:docGrid w:linePitch="381"/>
        </w:sectPr>
      </w:pPr>
    </w:p>
    <w:p w:rsidR="00C42DD8" w:rsidRPr="00C42DD8" w:rsidRDefault="00C42DD8" w:rsidP="00C42DD8">
      <w:pPr>
        <w:autoSpaceDE w:val="0"/>
        <w:autoSpaceDN w:val="0"/>
        <w:adjustRightInd w:val="0"/>
        <w:spacing w:after="0" w:line="240" w:lineRule="auto"/>
        <w:jc w:val="both"/>
        <w:rPr>
          <w:rFonts w:ascii="Times New Roman" w:hAnsi="Times New Roman" w:cs="Times New Roman"/>
        </w:rPr>
      </w:pPr>
      <w:r w:rsidRPr="00C42DD8">
        <w:rPr>
          <w:rFonts w:ascii="Times New Roman" w:hAnsi="Times New Roman" w:cs="Times New Roman"/>
        </w:rPr>
        <w:lastRenderedPageBreak/>
        <w:t xml:space="preserve">                                                                                                                                                                   Приложение № 1 к подпрограмме №1,</w:t>
      </w:r>
    </w:p>
    <w:p w:rsidR="00C42DD8" w:rsidRPr="00C42DD8" w:rsidRDefault="00C42DD8" w:rsidP="00C42DD8">
      <w:pPr>
        <w:spacing w:after="0" w:line="240" w:lineRule="auto"/>
        <w:ind w:left="9781"/>
        <w:rPr>
          <w:rFonts w:ascii="Times New Roman" w:hAnsi="Times New Roman" w:cs="Times New Roman"/>
        </w:rPr>
      </w:pPr>
      <w:proofErr w:type="gramStart"/>
      <w:r w:rsidRPr="00C42DD8">
        <w:rPr>
          <w:rFonts w:ascii="Times New Roman" w:hAnsi="Times New Roman" w:cs="Times New Roman"/>
        </w:rPr>
        <w:t>реализуемой</w:t>
      </w:r>
      <w:proofErr w:type="gramEnd"/>
      <w:r w:rsidRPr="00C42DD8">
        <w:rPr>
          <w:rFonts w:ascii="Times New Roman" w:hAnsi="Times New Roman" w:cs="Times New Roman"/>
        </w:rPr>
        <w:t xml:space="preserve"> в рамках  муниципальных программ  Златоруновского сельсовета</w:t>
      </w:r>
    </w:p>
    <w:p w:rsidR="00C42DD8" w:rsidRPr="00C42DD8" w:rsidRDefault="00C42DD8" w:rsidP="00C42DD8">
      <w:pPr>
        <w:autoSpaceDE w:val="0"/>
        <w:autoSpaceDN w:val="0"/>
        <w:adjustRightInd w:val="0"/>
        <w:spacing w:after="0" w:line="240" w:lineRule="auto"/>
        <w:ind w:firstLine="540"/>
        <w:jc w:val="right"/>
        <w:rPr>
          <w:rFonts w:ascii="Times New Roman" w:hAnsi="Times New Roman" w:cs="Times New Roman"/>
        </w:rPr>
      </w:pPr>
    </w:p>
    <w:p w:rsidR="00C42DD8" w:rsidRPr="00C42DD8" w:rsidRDefault="00C42DD8" w:rsidP="00C42DD8">
      <w:pPr>
        <w:autoSpaceDE w:val="0"/>
        <w:autoSpaceDN w:val="0"/>
        <w:adjustRightInd w:val="0"/>
        <w:spacing w:after="0" w:line="240" w:lineRule="auto"/>
        <w:ind w:firstLine="540"/>
        <w:jc w:val="center"/>
        <w:outlineLvl w:val="0"/>
        <w:rPr>
          <w:rFonts w:ascii="Times New Roman" w:hAnsi="Times New Roman" w:cs="Times New Roman"/>
        </w:rPr>
      </w:pPr>
      <w:r w:rsidRPr="00C42DD8">
        <w:rPr>
          <w:rFonts w:ascii="Times New Roman" w:hAnsi="Times New Roman" w:cs="Times New Roman"/>
        </w:rPr>
        <w:t>Перечень целевых индикаторов подпрограммы</w:t>
      </w:r>
    </w:p>
    <w:tbl>
      <w:tblPr>
        <w:tblW w:w="15167" w:type="dxa"/>
        <w:tblInd w:w="-214" w:type="dxa"/>
        <w:tblLayout w:type="fixed"/>
        <w:tblCellMar>
          <w:left w:w="70" w:type="dxa"/>
          <w:right w:w="70" w:type="dxa"/>
        </w:tblCellMar>
        <w:tblLook w:val="0000"/>
      </w:tblPr>
      <w:tblGrid>
        <w:gridCol w:w="6237"/>
        <w:gridCol w:w="1276"/>
        <w:gridCol w:w="2835"/>
        <w:gridCol w:w="1701"/>
        <w:gridCol w:w="1559"/>
        <w:gridCol w:w="1559"/>
      </w:tblGrid>
      <w:tr w:rsidR="00C42DD8" w:rsidRPr="00C42DD8" w:rsidTr="00E97AF7">
        <w:trPr>
          <w:cantSplit/>
          <w:trHeight w:val="458"/>
        </w:trPr>
        <w:tc>
          <w:tcPr>
            <w:tcW w:w="6237" w:type="dxa"/>
            <w:tcBorders>
              <w:top w:val="single" w:sz="6" w:space="0" w:color="auto"/>
              <w:left w:val="single" w:sz="6" w:space="0" w:color="auto"/>
              <w:bottom w:val="single" w:sz="6" w:space="0" w:color="auto"/>
              <w:right w:val="single" w:sz="6" w:space="0" w:color="auto"/>
            </w:tcBorders>
            <w:vAlign w:val="center"/>
          </w:tcPr>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rPr>
              <w:t xml:space="preserve">Цель,    </w:t>
            </w:r>
            <w:r w:rsidRPr="00C42DD8">
              <w:rPr>
                <w:rFonts w:ascii="Times New Roman" w:hAnsi="Times New Roman" w:cs="Times New Roman"/>
                <w:sz w:val="22"/>
                <w:szCs w:val="22"/>
              </w:rPr>
              <w:br/>
              <w:t xml:space="preserve">целевые индикаторы </w:t>
            </w:r>
          </w:p>
        </w:tc>
        <w:tc>
          <w:tcPr>
            <w:tcW w:w="1276" w:type="dxa"/>
            <w:tcBorders>
              <w:top w:val="single" w:sz="6" w:space="0" w:color="auto"/>
              <w:left w:val="single" w:sz="6" w:space="0" w:color="auto"/>
              <w:bottom w:val="single" w:sz="6" w:space="0" w:color="auto"/>
              <w:right w:val="single" w:sz="6" w:space="0" w:color="auto"/>
            </w:tcBorders>
            <w:vAlign w:val="center"/>
          </w:tcPr>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rPr>
              <w:t>Единица</w:t>
            </w:r>
            <w:r w:rsidRPr="00C42DD8">
              <w:rPr>
                <w:rFonts w:ascii="Times New Roman" w:hAnsi="Times New Roman" w:cs="Times New Roman"/>
                <w:sz w:val="22"/>
                <w:szCs w:val="22"/>
              </w:rPr>
              <w:br/>
              <w:t>измерения</w:t>
            </w:r>
          </w:p>
        </w:tc>
        <w:tc>
          <w:tcPr>
            <w:tcW w:w="2835" w:type="dxa"/>
            <w:tcBorders>
              <w:top w:val="single" w:sz="6" w:space="0" w:color="auto"/>
              <w:left w:val="single" w:sz="6" w:space="0" w:color="auto"/>
              <w:bottom w:val="single" w:sz="6" w:space="0" w:color="auto"/>
              <w:right w:val="single" w:sz="6" w:space="0" w:color="auto"/>
            </w:tcBorders>
            <w:vAlign w:val="center"/>
          </w:tcPr>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rPr>
              <w:t xml:space="preserve">Источник </w:t>
            </w:r>
            <w:r w:rsidRPr="00C42DD8">
              <w:rPr>
                <w:rFonts w:ascii="Times New Roman" w:hAnsi="Times New Roman" w:cs="Times New Roman"/>
                <w:sz w:val="22"/>
                <w:szCs w:val="22"/>
              </w:rPr>
              <w:br/>
              <w:t>информации</w:t>
            </w:r>
          </w:p>
        </w:tc>
        <w:tc>
          <w:tcPr>
            <w:tcW w:w="1701" w:type="dxa"/>
            <w:tcBorders>
              <w:top w:val="single" w:sz="6" w:space="0" w:color="auto"/>
              <w:left w:val="single" w:sz="6" w:space="0" w:color="auto"/>
              <w:bottom w:val="single" w:sz="6" w:space="0" w:color="auto"/>
              <w:right w:val="single" w:sz="4" w:space="0" w:color="auto"/>
            </w:tcBorders>
            <w:vAlign w:val="center"/>
          </w:tcPr>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rPr>
              <w:t>2023 год</w:t>
            </w:r>
          </w:p>
        </w:tc>
        <w:tc>
          <w:tcPr>
            <w:tcW w:w="1559" w:type="dxa"/>
            <w:tcBorders>
              <w:top w:val="single" w:sz="6" w:space="0" w:color="auto"/>
              <w:left w:val="single" w:sz="4" w:space="0" w:color="auto"/>
              <w:bottom w:val="single" w:sz="6" w:space="0" w:color="auto"/>
              <w:right w:val="single" w:sz="4" w:space="0" w:color="auto"/>
            </w:tcBorders>
            <w:vAlign w:val="center"/>
          </w:tcPr>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lang w:val="en-US"/>
              </w:rPr>
              <w:t>20</w:t>
            </w:r>
            <w:r w:rsidRPr="00C42DD8">
              <w:rPr>
                <w:rFonts w:ascii="Times New Roman" w:hAnsi="Times New Roman" w:cs="Times New Roman"/>
                <w:sz w:val="22"/>
                <w:szCs w:val="22"/>
              </w:rPr>
              <w:t>24год</w:t>
            </w:r>
          </w:p>
        </w:tc>
        <w:tc>
          <w:tcPr>
            <w:tcW w:w="1559" w:type="dxa"/>
            <w:tcBorders>
              <w:top w:val="single" w:sz="6" w:space="0" w:color="auto"/>
              <w:left w:val="single" w:sz="4" w:space="0" w:color="auto"/>
              <w:bottom w:val="single" w:sz="6" w:space="0" w:color="auto"/>
              <w:right w:val="single" w:sz="6" w:space="0" w:color="auto"/>
            </w:tcBorders>
            <w:vAlign w:val="center"/>
          </w:tcPr>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lang w:val="en-US"/>
              </w:rPr>
              <w:t>20</w:t>
            </w:r>
            <w:r w:rsidRPr="00C42DD8">
              <w:rPr>
                <w:rFonts w:ascii="Times New Roman" w:hAnsi="Times New Roman" w:cs="Times New Roman"/>
                <w:sz w:val="22"/>
                <w:szCs w:val="22"/>
              </w:rPr>
              <w:t>25</w:t>
            </w:r>
            <w:r w:rsidRPr="00C42DD8">
              <w:rPr>
                <w:rFonts w:ascii="Times New Roman" w:hAnsi="Times New Roman" w:cs="Times New Roman"/>
                <w:sz w:val="22"/>
                <w:szCs w:val="22"/>
                <w:lang w:val="en-US"/>
              </w:rPr>
              <w:t xml:space="preserve"> </w:t>
            </w:r>
            <w:r w:rsidRPr="00C42DD8">
              <w:rPr>
                <w:rFonts w:ascii="Times New Roman" w:hAnsi="Times New Roman" w:cs="Times New Roman"/>
                <w:sz w:val="22"/>
                <w:szCs w:val="22"/>
              </w:rPr>
              <w:t>год</w:t>
            </w:r>
          </w:p>
        </w:tc>
      </w:tr>
      <w:tr w:rsidR="00C42DD8" w:rsidRPr="00C42DD8" w:rsidTr="00E97AF7">
        <w:trPr>
          <w:cantSplit/>
          <w:trHeight w:val="240"/>
        </w:trPr>
        <w:tc>
          <w:tcPr>
            <w:tcW w:w="6237"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pStyle w:val="ConsPlusNormal"/>
              <w:ind w:firstLine="0"/>
              <w:rPr>
                <w:rFonts w:ascii="Times New Roman" w:hAnsi="Times New Roman" w:cs="Times New Roman"/>
                <w:sz w:val="22"/>
                <w:szCs w:val="22"/>
              </w:rPr>
            </w:pPr>
            <w:r w:rsidRPr="00C42DD8">
              <w:rPr>
                <w:rFonts w:ascii="Times New Roman" w:hAnsi="Times New Roman" w:cs="Times New Roman"/>
                <w:sz w:val="22"/>
                <w:szCs w:val="22"/>
              </w:rPr>
              <w:t>Цель подпрограммы</w:t>
            </w:r>
          </w:p>
        </w:tc>
        <w:tc>
          <w:tcPr>
            <w:tcW w:w="7371" w:type="dxa"/>
            <w:gridSpan w:val="4"/>
            <w:tcBorders>
              <w:top w:val="single" w:sz="6" w:space="0" w:color="auto"/>
              <w:left w:val="single" w:sz="6" w:space="0" w:color="auto"/>
              <w:bottom w:val="single" w:sz="6" w:space="0" w:color="auto"/>
              <w:right w:val="single" w:sz="4" w:space="0" w:color="auto"/>
            </w:tcBorders>
          </w:tcPr>
          <w:p w:rsidR="00C42DD8" w:rsidRPr="00C42DD8" w:rsidRDefault="00C42DD8" w:rsidP="00C42DD8">
            <w:pPr>
              <w:pStyle w:val="ConsPlusNormal"/>
              <w:ind w:firstLine="0"/>
              <w:rPr>
                <w:rFonts w:ascii="Times New Roman" w:hAnsi="Times New Roman" w:cs="Times New Roman"/>
                <w:sz w:val="22"/>
                <w:szCs w:val="22"/>
              </w:rPr>
            </w:pPr>
            <w:r w:rsidRPr="00C42DD8">
              <w:rPr>
                <w:rFonts w:ascii="Times New Roman" w:hAnsi="Times New Roman" w:cs="Times New Roman"/>
                <w:sz w:val="22"/>
                <w:szCs w:val="22"/>
              </w:rPr>
              <w:t>Развитие и сохранение культуры как основной составляющей единого культурного пространства на территории Златоруновского сельсовета</w:t>
            </w:r>
          </w:p>
        </w:tc>
        <w:tc>
          <w:tcPr>
            <w:tcW w:w="1559" w:type="dxa"/>
            <w:tcBorders>
              <w:top w:val="single" w:sz="6" w:space="0" w:color="auto"/>
              <w:left w:val="single" w:sz="4" w:space="0" w:color="auto"/>
              <w:bottom w:val="single" w:sz="6" w:space="0" w:color="auto"/>
              <w:right w:val="single" w:sz="6" w:space="0" w:color="auto"/>
            </w:tcBorders>
          </w:tcPr>
          <w:p w:rsidR="00C42DD8" w:rsidRPr="00C42DD8" w:rsidRDefault="00C42DD8" w:rsidP="00C42DD8">
            <w:pPr>
              <w:spacing w:after="0" w:line="240" w:lineRule="auto"/>
              <w:rPr>
                <w:rFonts w:ascii="Times New Roman" w:hAnsi="Times New Roman" w:cs="Times New Roman"/>
              </w:rPr>
            </w:pPr>
          </w:p>
          <w:p w:rsidR="00C42DD8" w:rsidRPr="00C42DD8" w:rsidRDefault="00C42DD8" w:rsidP="00C42DD8">
            <w:pPr>
              <w:pStyle w:val="ConsPlusNormal"/>
              <w:ind w:firstLine="0"/>
              <w:rPr>
                <w:rFonts w:ascii="Times New Roman" w:hAnsi="Times New Roman" w:cs="Times New Roman"/>
                <w:sz w:val="22"/>
                <w:szCs w:val="22"/>
              </w:rPr>
            </w:pPr>
          </w:p>
        </w:tc>
      </w:tr>
      <w:tr w:rsidR="00C42DD8" w:rsidRPr="00C42DD8" w:rsidTr="00E97AF7">
        <w:trPr>
          <w:cantSplit/>
          <w:trHeight w:val="180"/>
        </w:trPr>
        <w:tc>
          <w:tcPr>
            <w:tcW w:w="15167" w:type="dxa"/>
            <w:gridSpan w:val="6"/>
            <w:tcBorders>
              <w:top w:val="single" w:sz="4" w:space="0" w:color="auto"/>
              <w:left w:val="single" w:sz="6" w:space="0" w:color="auto"/>
              <w:bottom w:val="single" w:sz="6" w:space="0" w:color="auto"/>
              <w:right w:val="single" w:sz="6" w:space="0" w:color="auto"/>
            </w:tcBorders>
          </w:tcPr>
          <w:p w:rsidR="00C42DD8" w:rsidRPr="00C42DD8" w:rsidRDefault="00C42DD8" w:rsidP="00C42DD8">
            <w:pPr>
              <w:pStyle w:val="ConsPlusNormal"/>
              <w:ind w:firstLine="0"/>
              <w:rPr>
                <w:rFonts w:ascii="Times New Roman" w:hAnsi="Times New Roman" w:cs="Times New Roman"/>
                <w:sz w:val="22"/>
                <w:szCs w:val="22"/>
              </w:rPr>
            </w:pPr>
            <w:r w:rsidRPr="00C42DD8">
              <w:rPr>
                <w:rFonts w:ascii="Times New Roman" w:hAnsi="Times New Roman" w:cs="Times New Roman"/>
                <w:sz w:val="22"/>
                <w:szCs w:val="22"/>
              </w:rPr>
              <w:t>Целевые индикаторы</w:t>
            </w:r>
          </w:p>
        </w:tc>
      </w:tr>
      <w:tr w:rsidR="00C42DD8" w:rsidRPr="00C42DD8" w:rsidTr="00E97AF7">
        <w:trPr>
          <w:cantSplit/>
          <w:trHeight w:val="228"/>
        </w:trPr>
        <w:tc>
          <w:tcPr>
            <w:tcW w:w="6237"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pStyle w:val="ConsPlusNormal"/>
              <w:ind w:firstLine="0"/>
              <w:rPr>
                <w:rFonts w:ascii="Times New Roman" w:hAnsi="Times New Roman" w:cs="Times New Roman"/>
                <w:sz w:val="22"/>
                <w:szCs w:val="22"/>
              </w:rPr>
            </w:pPr>
            <w:r w:rsidRPr="00C42DD8">
              <w:rPr>
                <w:rFonts w:ascii="Times New Roman" w:hAnsi="Times New Roman" w:cs="Times New Roman"/>
                <w:sz w:val="22"/>
                <w:szCs w:val="22"/>
              </w:rPr>
              <w:t xml:space="preserve">количество </w:t>
            </w:r>
            <w:proofErr w:type="spellStart"/>
            <w:r w:rsidRPr="00C42DD8">
              <w:rPr>
                <w:rFonts w:ascii="Times New Roman" w:hAnsi="Times New Roman" w:cs="Times New Roman"/>
                <w:sz w:val="22"/>
                <w:szCs w:val="22"/>
              </w:rPr>
              <w:t>культурно-досуговых</w:t>
            </w:r>
            <w:proofErr w:type="spellEnd"/>
            <w:r w:rsidRPr="00C42DD8">
              <w:rPr>
                <w:rFonts w:ascii="Times New Roman" w:hAnsi="Times New Roman" w:cs="Times New Roman"/>
                <w:sz w:val="22"/>
                <w:szCs w:val="22"/>
              </w:rPr>
              <w:t xml:space="preserve"> мероприятий</w:t>
            </w:r>
          </w:p>
        </w:tc>
        <w:tc>
          <w:tcPr>
            <w:tcW w:w="1276"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rPr>
              <w:t>Ед.</w:t>
            </w:r>
          </w:p>
        </w:tc>
        <w:tc>
          <w:tcPr>
            <w:tcW w:w="2835"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rPr>
              <w:t>Отчётность учреждений</w:t>
            </w:r>
          </w:p>
        </w:tc>
        <w:tc>
          <w:tcPr>
            <w:tcW w:w="1701" w:type="dxa"/>
            <w:tcBorders>
              <w:top w:val="single" w:sz="6" w:space="0" w:color="auto"/>
              <w:left w:val="single" w:sz="6" w:space="0" w:color="auto"/>
              <w:bottom w:val="single" w:sz="6" w:space="0" w:color="auto"/>
              <w:right w:val="single" w:sz="4" w:space="0" w:color="auto"/>
            </w:tcBorders>
          </w:tcPr>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rPr>
              <w:t>от 420 до 460</w:t>
            </w:r>
          </w:p>
        </w:tc>
        <w:tc>
          <w:tcPr>
            <w:tcW w:w="1559" w:type="dxa"/>
            <w:tcBorders>
              <w:top w:val="single" w:sz="6" w:space="0" w:color="auto"/>
              <w:left w:val="single" w:sz="4" w:space="0" w:color="auto"/>
              <w:bottom w:val="single" w:sz="6" w:space="0" w:color="auto"/>
              <w:right w:val="single" w:sz="4" w:space="0" w:color="auto"/>
            </w:tcBorders>
          </w:tcPr>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rPr>
              <w:t>от 420 до 460</w:t>
            </w:r>
          </w:p>
        </w:tc>
        <w:tc>
          <w:tcPr>
            <w:tcW w:w="1559" w:type="dxa"/>
            <w:tcBorders>
              <w:top w:val="single" w:sz="6" w:space="0" w:color="auto"/>
              <w:left w:val="single" w:sz="4" w:space="0" w:color="auto"/>
              <w:bottom w:val="single" w:sz="6" w:space="0" w:color="auto"/>
              <w:right w:val="single" w:sz="6" w:space="0" w:color="auto"/>
            </w:tcBorders>
          </w:tcPr>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rPr>
              <w:t>от 420 до 460</w:t>
            </w:r>
          </w:p>
        </w:tc>
      </w:tr>
      <w:tr w:rsidR="00C42DD8" w:rsidRPr="00C42DD8" w:rsidTr="00E97AF7">
        <w:trPr>
          <w:cantSplit/>
          <w:trHeight w:val="240"/>
        </w:trPr>
        <w:tc>
          <w:tcPr>
            <w:tcW w:w="6237"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pStyle w:val="ConsPlusNormal"/>
              <w:ind w:firstLine="0"/>
              <w:rPr>
                <w:rFonts w:ascii="Times New Roman" w:hAnsi="Times New Roman" w:cs="Times New Roman"/>
                <w:sz w:val="22"/>
                <w:szCs w:val="22"/>
              </w:rPr>
            </w:pPr>
            <w:r w:rsidRPr="00C42DD8">
              <w:rPr>
                <w:rFonts w:ascii="Times New Roman" w:hAnsi="Times New Roman" w:cs="Times New Roman"/>
                <w:sz w:val="22"/>
                <w:szCs w:val="22"/>
              </w:rPr>
              <w:t xml:space="preserve">количество участников </w:t>
            </w:r>
            <w:proofErr w:type="spellStart"/>
            <w:r w:rsidRPr="00C42DD8">
              <w:rPr>
                <w:rFonts w:ascii="Times New Roman" w:hAnsi="Times New Roman" w:cs="Times New Roman"/>
                <w:sz w:val="22"/>
                <w:szCs w:val="22"/>
              </w:rPr>
              <w:t>культурно-досуговых</w:t>
            </w:r>
            <w:proofErr w:type="spellEnd"/>
            <w:r w:rsidRPr="00C42DD8">
              <w:rPr>
                <w:rFonts w:ascii="Times New Roman" w:hAnsi="Times New Roman" w:cs="Times New Roman"/>
                <w:sz w:val="22"/>
                <w:szCs w:val="22"/>
              </w:rPr>
              <w:t xml:space="preserve"> мероприятий</w:t>
            </w:r>
          </w:p>
        </w:tc>
        <w:tc>
          <w:tcPr>
            <w:tcW w:w="1276"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rPr>
              <w:t>Чел.</w:t>
            </w:r>
          </w:p>
        </w:tc>
        <w:tc>
          <w:tcPr>
            <w:tcW w:w="2835"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rPr>
              <w:t>Отчётность учреждений</w:t>
            </w:r>
          </w:p>
        </w:tc>
        <w:tc>
          <w:tcPr>
            <w:tcW w:w="1701" w:type="dxa"/>
            <w:tcBorders>
              <w:top w:val="single" w:sz="6" w:space="0" w:color="auto"/>
              <w:left w:val="single" w:sz="6" w:space="0" w:color="auto"/>
              <w:bottom w:val="single" w:sz="6" w:space="0" w:color="auto"/>
              <w:right w:val="single" w:sz="4" w:space="0" w:color="auto"/>
            </w:tcBorders>
          </w:tcPr>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rPr>
              <w:t>не менее 450</w:t>
            </w:r>
          </w:p>
        </w:tc>
        <w:tc>
          <w:tcPr>
            <w:tcW w:w="1559" w:type="dxa"/>
            <w:tcBorders>
              <w:top w:val="single" w:sz="6" w:space="0" w:color="auto"/>
              <w:left w:val="single" w:sz="4" w:space="0" w:color="auto"/>
              <w:bottom w:val="single" w:sz="6" w:space="0" w:color="auto"/>
              <w:right w:val="single" w:sz="4" w:space="0" w:color="auto"/>
            </w:tcBorders>
          </w:tcPr>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rPr>
              <w:t>не менее 450</w:t>
            </w:r>
          </w:p>
        </w:tc>
        <w:tc>
          <w:tcPr>
            <w:tcW w:w="1559" w:type="dxa"/>
            <w:tcBorders>
              <w:top w:val="single" w:sz="6" w:space="0" w:color="auto"/>
              <w:left w:val="single" w:sz="4" w:space="0" w:color="auto"/>
              <w:bottom w:val="single" w:sz="6" w:space="0" w:color="auto"/>
              <w:right w:val="single" w:sz="6" w:space="0" w:color="auto"/>
            </w:tcBorders>
          </w:tcPr>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rPr>
              <w:t>не менее 450</w:t>
            </w:r>
          </w:p>
        </w:tc>
      </w:tr>
      <w:tr w:rsidR="00C42DD8" w:rsidRPr="00C42DD8" w:rsidTr="00E97AF7">
        <w:trPr>
          <w:cantSplit/>
          <w:trHeight w:val="240"/>
        </w:trPr>
        <w:tc>
          <w:tcPr>
            <w:tcW w:w="6237"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pStyle w:val="ConsPlusNormal"/>
              <w:ind w:firstLine="0"/>
              <w:rPr>
                <w:rFonts w:ascii="Times New Roman" w:hAnsi="Times New Roman" w:cs="Times New Roman"/>
                <w:sz w:val="22"/>
                <w:szCs w:val="22"/>
              </w:rPr>
            </w:pPr>
            <w:r w:rsidRPr="00C42DD8">
              <w:rPr>
                <w:rFonts w:ascii="Times New Roman" w:hAnsi="Times New Roman" w:cs="Times New Roman"/>
                <w:sz w:val="22"/>
                <w:szCs w:val="22"/>
              </w:rPr>
              <w:t>количество клубных формирований</w:t>
            </w:r>
          </w:p>
        </w:tc>
        <w:tc>
          <w:tcPr>
            <w:tcW w:w="1276"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rPr>
              <w:t>Ед.</w:t>
            </w:r>
          </w:p>
        </w:tc>
        <w:tc>
          <w:tcPr>
            <w:tcW w:w="2835"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rPr>
              <w:t>Отчётность учреждений</w:t>
            </w:r>
          </w:p>
        </w:tc>
        <w:tc>
          <w:tcPr>
            <w:tcW w:w="1701" w:type="dxa"/>
            <w:tcBorders>
              <w:top w:val="single" w:sz="6" w:space="0" w:color="auto"/>
              <w:left w:val="single" w:sz="6" w:space="0" w:color="auto"/>
              <w:bottom w:val="single" w:sz="6" w:space="0" w:color="auto"/>
              <w:right w:val="single" w:sz="4" w:space="0" w:color="auto"/>
            </w:tcBorders>
          </w:tcPr>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rPr>
              <w:t>не менее 34</w:t>
            </w:r>
          </w:p>
        </w:tc>
        <w:tc>
          <w:tcPr>
            <w:tcW w:w="1559" w:type="dxa"/>
            <w:tcBorders>
              <w:top w:val="single" w:sz="6" w:space="0" w:color="auto"/>
              <w:left w:val="single" w:sz="4" w:space="0" w:color="auto"/>
              <w:bottom w:val="single" w:sz="6" w:space="0" w:color="auto"/>
              <w:right w:val="single" w:sz="4" w:space="0" w:color="auto"/>
            </w:tcBorders>
          </w:tcPr>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rPr>
              <w:t>не менее 34</w:t>
            </w:r>
          </w:p>
        </w:tc>
        <w:tc>
          <w:tcPr>
            <w:tcW w:w="1559" w:type="dxa"/>
            <w:tcBorders>
              <w:top w:val="single" w:sz="6" w:space="0" w:color="auto"/>
              <w:left w:val="single" w:sz="4" w:space="0" w:color="auto"/>
              <w:bottom w:val="single" w:sz="6" w:space="0" w:color="auto"/>
              <w:right w:val="single" w:sz="6" w:space="0" w:color="auto"/>
            </w:tcBorders>
          </w:tcPr>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rPr>
              <w:t>не менее 34</w:t>
            </w:r>
          </w:p>
        </w:tc>
      </w:tr>
    </w:tbl>
    <w:p w:rsidR="00C42DD8" w:rsidRPr="00C42DD8" w:rsidRDefault="00C42DD8" w:rsidP="00C42DD8">
      <w:pPr>
        <w:autoSpaceDE w:val="0"/>
        <w:autoSpaceDN w:val="0"/>
        <w:adjustRightInd w:val="0"/>
        <w:spacing w:after="0" w:line="240" w:lineRule="auto"/>
        <w:jc w:val="both"/>
        <w:rPr>
          <w:rFonts w:ascii="Times New Roman" w:hAnsi="Times New Roman" w:cs="Times New Roman"/>
        </w:rPr>
      </w:pPr>
    </w:p>
    <w:p w:rsidR="00C42DD8" w:rsidRPr="00C42DD8" w:rsidRDefault="00C42DD8" w:rsidP="00C42DD8">
      <w:pPr>
        <w:autoSpaceDE w:val="0"/>
        <w:autoSpaceDN w:val="0"/>
        <w:adjustRightInd w:val="0"/>
        <w:spacing w:after="0" w:line="240" w:lineRule="auto"/>
        <w:ind w:left="9781"/>
        <w:jc w:val="both"/>
        <w:rPr>
          <w:rFonts w:ascii="Times New Roman" w:hAnsi="Times New Roman" w:cs="Times New Roman"/>
        </w:rPr>
      </w:pPr>
      <w:r w:rsidRPr="00C42DD8">
        <w:rPr>
          <w:rFonts w:ascii="Times New Roman" w:hAnsi="Times New Roman" w:cs="Times New Roman"/>
        </w:rPr>
        <w:t>Приложение № 2 к подпрограмме №2</w:t>
      </w:r>
    </w:p>
    <w:p w:rsidR="00C42DD8" w:rsidRPr="00C42DD8" w:rsidRDefault="00C42DD8" w:rsidP="00C42DD8">
      <w:pPr>
        <w:spacing w:after="0" w:line="240" w:lineRule="auto"/>
        <w:ind w:left="9781"/>
        <w:rPr>
          <w:rFonts w:ascii="Times New Roman" w:hAnsi="Times New Roman" w:cs="Times New Roman"/>
        </w:rPr>
      </w:pPr>
      <w:r w:rsidRPr="00C42DD8">
        <w:rPr>
          <w:rFonts w:ascii="Times New Roman" w:hAnsi="Times New Roman" w:cs="Times New Roman"/>
        </w:rPr>
        <w:t>подпрограммы, реализуемой в рамках муниципальных программ  Златоруновского сельсовета</w:t>
      </w:r>
    </w:p>
    <w:p w:rsidR="00C42DD8" w:rsidRPr="00C42DD8" w:rsidRDefault="00C42DD8" w:rsidP="00C42DD8">
      <w:pPr>
        <w:spacing w:after="0" w:line="240" w:lineRule="auto"/>
        <w:ind w:left="9781"/>
        <w:rPr>
          <w:rFonts w:ascii="Times New Roman" w:hAnsi="Times New Roman" w:cs="Times New Roman"/>
        </w:rPr>
      </w:pPr>
    </w:p>
    <w:p w:rsidR="00C42DD8" w:rsidRPr="00C42DD8" w:rsidRDefault="00C42DD8" w:rsidP="00C42DD8">
      <w:pPr>
        <w:spacing w:after="0" w:line="240" w:lineRule="auto"/>
        <w:jc w:val="center"/>
        <w:outlineLvl w:val="0"/>
        <w:rPr>
          <w:rFonts w:ascii="Times New Roman" w:hAnsi="Times New Roman" w:cs="Times New Roman"/>
        </w:rPr>
      </w:pPr>
      <w:r w:rsidRPr="00C42DD8">
        <w:rPr>
          <w:rFonts w:ascii="Times New Roman" w:hAnsi="Times New Roman" w:cs="Times New Roman"/>
        </w:rPr>
        <w:t>Перечень мероприятий подпрограммы с указанием объема средств на их реализацию и ожидаемых результатов</w:t>
      </w:r>
    </w:p>
    <w:tbl>
      <w:tblPr>
        <w:tblW w:w="15041" w:type="dxa"/>
        <w:tblInd w:w="93" w:type="dxa"/>
        <w:tblLayout w:type="fixed"/>
        <w:tblLook w:val="04A0"/>
      </w:tblPr>
      <w:tblGrid>
        <w:gridCol w:w="3701"/>
        <w:gridCol w:w="1559"/>
        <w:gridCol w:w="709"/>
        <w:gridCol w:w="709"/>
        <w:gridCol w:w="1559"/>
        <w:gridCol w:w="992"/>
        <w:gridCol w:w="1276"/>
        <w:gridCol w:w="1276"/>
        <w:gridCol w:w="1559"/>
        <w:gridCol w:w="1701"/>
      </w:tblGrid>
      <w:tr w:rsidR="00C42DD8" w:rsidRPr="00C42DD8" w:rsidTr="00E97AF7">
        <w:trPr>
          <w:trHeight w:val="675"/>
        </w:trPr>
        <w:tc>
          <w:tcPr>
            <w:tcW w:w="370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Наименование  программы, подпрограммы</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 xml:space="preserve">ГРБС </w:t>
            </w:r>
          </w:p>
        </w:tc>
        <w:tc>
          <w:tcPr>
            <w:tcW w:w="3969" w:type="dxa"/>
            <w:gridSpan w:val="4"/>
            <w:tcBorders>
              <w:top w:val="single" w:sz="4" w:space="0" w:color="auto"/>
              <w:left w:val="nil"/>
              <w:bottom w:val="single" w:sz="4" w:space="0" w:color="auto"/>
              <w:right w:val="single" w:sz="4" w:space="0" w:color="000000"/>
            </w:tcBorders>
            <w:shd w:val="clear" w:color="auto" w:fill="auto"/>
            <w:vAlign w:val="center"/>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Код бюджетной классификации</w:t>
            </w:r>
          </w:p>
        </w:tc>
        <w:tc>
          <w:tcPr>
            <w:tcW w:w="5812" w:type="dxa"/>
            <w:gridSpan w:val="4"/>
            <w:tcBorders>
              <w:top w:val="single" w:sz="4" w:space="0" w:color="auto"/>
              <w:left w:val="nil"/>
              <w:bottom w:val="single" w:sz="4" w:space="0" w:color="auto"/>
              <w:right w:val="single" w:sz="4" w:space="0" w:color="auto"/>
            </w:tcBorders>
            <w:shd w:val="clear" w:color="auto" w:fill="auto"/>
            <w:vAlign w:val="center"/>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 xml:space="preserve">Расходы </w:t>
            </w:r>
            <w:r w:rsidRPr="00C42DD8">
              <w:rPr>
                <w:rFonts w:ascii="Times New Roman" w:hAnsi="Times New Roman" w:cs="Times New Roman"/>
              </w:rPr>
              <w:br/>
              <w:t>(тыс. руб.), годы</w:t>
            </w:r>
          </w:p>
        </w:tc>
      </w:tr>
      <w:tr w:rsidR="00C42DD8" w:rsidRPr="00C42DD8" w:rsidTr="00E97AF7">
        <w:trPr>
          <w:trHeight w:val="657"/>
        </w:trPr>
        <w:tc>
          <w:tcPr>
            <w:tcW w:w="3701" w:type="dxa"/>
            <w:vMerge/>
            <w:tcBorders>
              <w:top w:val="single" w:sz="4" w:space="0" w:color="auto"/>
              <w:left w:val="single" w:sz="4" w:space="0" w:color="auto"/>
              <w:bottom w:val="single" w:sz="4" w:space="0" w:color="auto"/>
              <w:right w:val="single" w:sz="4" w:space="0" w:color="auto"/>
            </w:tcBorders>
            <w:vAlign w:val="center"/>
          </w:tcPr>
          <w:p w:rsidR="00C42DD8" w:rsidRPr="00C42DD8" w:rsidRDefault="00C42DD8" w:rsidP="00C42DD8">
            <w:pPr>
              <w:spacing w:after="0" w:line="240" w:lineRule="auto"/>
              <w:jc w:val="center"/>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42DD8" w:rsidRPr="00C42DD8" w:rsidRDefault="00C42DD8" w:rsidP="00C42DD8">
            <w:pPr>
              <w:spacing w:after="0" w:line="240" w:lineRule="auto"/>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ГРБС</w:t>
            </w:r>
          </w:p>
        </w:tc>
        <w:tc>
          <w:tcPr>
            <w:tcW w:w="709" w:type="dxa"/>
            <w:tcBorders>
              <w:top w:val="nil"/>
              <w:left w:val="nil"/>
              <w:bottom w:val="single" w:sz="4" w:space="0" w:color="auto"/>
              <w:right w:val="single" w:sz="4" w:space="0" w:color="auto"/>
            </w:tcBorders>
            <w:shd w:val="clear" w:color="auto" w:fill="auto"/>
            <w:vAlign w:val="center"/>
          </w:tcPr>
          <w:p w:rsidR="00C42DD8" w:rsidRPr="00C42DD8" w:rsidRDefault="00C42DD8" w:rsidP="00C42DD8">
            <w:pPr>
              <w:spacing w:after="0" w:line="240" w:lineRule="auto"/>
              <w:jc w:val="center"/>
              <w:rPr>
                <w:rFonts w:ascii="Times New Roman" w:hAnsi="Times New Roman" w:cs="Times New Roman"/>
              </w:rPr>
            </w:pPr>
            <w:proofErr w:type="spellStart"/>
            <w:r w:rsidRPr="00C42DD8">
              <w:rPr>
                <w:rFonts w:ascii="Times New Roman" w:hAnsi="Times New Roman" w:cs="Times New Roman"/>
              </w:rPr>
              <w:t>РзПр</w:t>
            </w:r>
            <w:proofErr w:type="spellEnd"/>
          </w:p>
        </w:tc>
        <w:tc>
          <w:tcPr>
            <w:tcW w:w="1559" w:type="dxa"/>
            <w:tcBorders>
              <w:top w:val="nil"/>
              <w:left w:val="nil"/>
              <w:bottom w:val="single" w:sz="4" w:space="0" w:color="auto"/>
              <w:right w:val="single" w:sz="4" w:space="0" w:color="auto"/>
            </w:tcBorders>
            <w:shd w:val="clear" w:color="auto" w:fill="auto"/>
            <w:vAlign w:val="center"/>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ЦСР</w:t>
            </w:r>
          </w:p>
        </w:tc>
        <w:tc>
          <w:tcPr>
            <w:tcW w:w="992" w:type="dxa"/>
            <w:tcBorders>
              <w:top w:val="nil"/>
              <w:left w:val="nil"/>
              <w:bottom w:val="single" w:sz="4" w:space="0" w:color="auto"/>
              <w:right w:val="single" w:sz="4" w:space="0" w:color="auto"/>
            </w:tcBorders>
            <w:shd w:val="clear" w:color="auto" w:fill="auto"/>
            <w:vAlign w:val="center"/>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ВР</w:t>
            </w:r>
          </w:p>
        </w:tc>
        <w:tc>
          <w:tcPr>
            <w:tcW w:w="1276" w:type="dxa"/>
            <w:tcBorders>
              <w:top w:val="nil"/>
              <w:left w:val="nil"/>
              <w:bottom w:val="single" w:sz="4" w:space="0" w:color="auto"/>
              <w:right w:val="single" w:sz="4" w:space="0" w:color="auto"/>
            </w:tcBorders>
            <w:shd w:val="clear" w:color="auto" w:fill="auto"/>
            <w:vAlign w:val="center"/>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2023</w:t>
            </w:r>
          </w:p>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год</w:t>
            </w:r>
          </w:p>
        </w:tc>
        <w:tc>
          <w:tcPr>
            <w:tcW w:w="1276" w:type="dxa"/>
            <w:tcBorders>
              <w:top w:val="nil"/>
              <w:left w:val="nil"/>
              <w:bottom w:val="single" w:sz="4" w:space="0" w:color="auto"/>
              <w:right w:val="single" w:sz="4" w:space="0" w:color="auto"/>
            </w:tcBorders>
            <w:vAlign w:val="center"/>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2024 год</w:t>
            </w:r>
          </w:p>
        </w:tc>
        <w:tc>
          <w:tcPr>
            <w:tcW w:w="1559" w:type="dxa"/>
            <w:tcBorders>
              <w:top w:val="nil"/>
              <w:left w:val="nil"/>
              <w:bottom w:val="single" w:sz="4" w:space="0" w:color="auto"/>
              <w:right w:val="single" w:sz="4" w:space="0" w:color="auto"/>
            </w:tcBorders>
            <w:vAlign w:val="center"/>
          </w:tcPr>
          <w:p w:rsidR="00C42DD8" w:rsidRPr="00C42DD8" w:rsidRDefault="00C42DD8" w:rsidP="00C42DD8">
            <w:pPr>
              <w:spacing w:after="0" w:line="240" w:lineRule="auto"/>
              <w:ind w:left="33" w:hanging="33"/>
              <w:jc w:val="center"/>
              <w:rPr>
                <w:rFonts w:ascii="Times New Roman" w:hAnsi="Times New Roman" w:cs="Times New Roman"/>
              </w:rPr>
            </w:pPr>
            <w:r w:rsidRPr="00C42DD8">
              <w:rPr>
                <w:rFonts w:ascii="Times New Roman" w:hAnsi="Times New Roman" w:cs="Times New Roman"/>
              </w:rPr>
              <w:t>2025</w:t>
            </w:r>
          </w:p>
          <w:p w:rsidR="00C42DD8" w:rsidRPr="00C42DD8" w:rsidRDefault="00C42DD8" w:rsidP="00C42DD8">
            <w:pPr>
              <w:spacing w:after="0" w:line="240" w:lineRule="auto"/>
              <w:ind w:left="33" w:hanging="33"/>
              <w:jc w:val="center"/>
              <w:rPr>
                <w:rFonts w:ascii="Times New Roman" w:hAnsi="Times New Roman" w:cs="Times New Roman"/>
              </w:rPr>
            </w:pPr>
            <w:r w:rsidRPr="00C42DD8">
              <w:rPr>
                <w:rFonts w:ascii="Times New Roman" w:hAnsi="Times New Roman" w:cs="Times New Roman"/>
              </w:rPr>
              <w:t>год</w:t>
            </w:r>
          </w:p>
        </w:tc>
        <w:tc>
          <w:tcPr>
            <w:tcW w:w="1701" w:type="dxa"/>
            <w:tcBorders>
              <w:top w:val="nil"/>
              <w:left w:val="nil"/>
              <w:bottom w:val="single" w:sz="4" w:space="0" w:color="auto"/>
              <w:right w:val="single" w:sz="4" w:space="0" w:color="auto"/>
            </w:tcBorders>
            <w:vAlign w:val="center"/>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 xml:space="preserve">Итого на </w:t>
            </w:r>
          </w:p>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период</w:t>
            </w:r>
          </w:p>
        </w:tc>
      </w:tr>
      <w:tr w:rsidR="00C42DD8" w:rsidRPr="00C42DD8" w:rsidTr="00E97AF7">
        <w:trPr>
          <w:trHeight w:val="360"/>
        </w:trPr>
        <w:tc>
          <w:tcPr>
            <w:tcW w:w="3701" w:type="dxa"/>
            <w:tcBorders>
              <w:top w:val="single" w:sz="4" w:space="0" w:color="auto"/>
              <w:left w:val="single" w:sz="4" w:space="0" w:color="auto"/>
              <w:bottom w:val="single" w:sz="4" w:space="0" w:color="auto"/>
              <w:right w:val="single" w:sz="4" w:space="0" w:color="auto"/>
            </w:tcBorders>
            <w:shd w:val="clear" w:color="auto" w:fill="auto"/>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Цель подпрограммы</w:t>
            </w:r>
          </w:p>
        </w:tc>
        <w:tc>
          <w:tcPr>
            <w:tcW w:w="11340" w:type="dxa"/>
            <w:gridSpan w:val="9"/>
            <w:tcBorders>
              <w:top w:val="single" w:sz="4" w:space="0" w:color="auto"/>
              <w:left w:val="nil"/>
              <w:bottom w:val="single" w:sz="4" w:space="0" w:color="auto"/>
              <w:right w:val="single" w:sz="4" w:space="0" w:color="auto"/>
            </w:tcBorders>
            <w:shd w:val="clear" w:color="auto" w:fill="auto"/>
          </w:tcPr>
          <w:p w:rsidR="00C42DD8" w:rsidRPr="00C42DD8" w:rsidRDefault="00C42DD8" w:rsidP="00C42DD8">
            <w:pPr>
              <w:spacing w:after="0" w:line="240" w:lineRule="auto"/>
              <w:ind w:left="33" w:hanging="33"/>
              <w:rPr>
                <w:rFonts w:ascii="Times New Roman" w:hAnsi="Times New Roman" w:cs="Times New Roman"/>
              </w:rPr>
            </w:pPr>
            <w:r w:rsidRPr="00C42DD8">
              <w:rPr>
                <w:rFonts w:ascii="Times New Roman" w:hAnsi="Times New Roman" w:cs="Times New Roman"/>
              </w:rPr>
              <w:t>Развитие и сохранение культуры как основной составляющей единого культурного пространства на территории Златоруновского сельсовета</w:t>
            </w:r>
          </w:p>
        </w:tc>
      </w:tr>
      <w:tr w:rsidR="00C42DD8" w:rsidRPr="00C42DD8" w:rsidTr="00E97AF7">
        <w:trPr>
          <w:trHeight w:val="252"/>
        </w:trPr>
        <w:tc>
          <w:tcPr>
            <w:tcW w:w="3701" w:type="dxa"/>
            <w:tcBorders>
              <w:top w:val="single" w:sz="4" w:space="0" w:color="auto"/>
              <w:left w:val="single" w:sz="4" w:space="0" w:color="auto"/>
              <w:bottom w:val="nil"/>
              <w:right w:val="single" w:sz="4" w:space="0" w:color="auto"/>
            </w:tcBorders>
            <w:shd w:val="clear" w:color="auto" w:fill="auto"/>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Задача 1</w:t>
            </w:r>
          </w:p>
        </w:tc>
        <w:tc>
          <w:tcPr>
            <w:tcW w:w="11340" w:type="dxa"/>
            <w:gridSpan w:val="9"/>
            <w:tcBorders>
              <w:top w:val="single" w:sz="4" w:space="0" w:color="auto"/>
              <w:left w:val="nil"/>
              <w:bottom w:val="single" w:sz="4" w:space="0" w:color="auto"/>
              <w:right w:val="single" w:sz="4" w:space="0" w:color="auto"/>
            </w:tcBorders>
            <w:shd w:val="clear" w:color="auto" w:fill="auto"/>
          </w:tcPr>
          <w:p w:rsidR="00C42DD8" w:rsidRPr="00C42DD8" w:rsidRDefault="00C42DD8" w:rsidP="00C42DD8">
            <w:pPr>
              <w:spacing w:after="0" w:line="240" w:lineRule="auto"/>
              <w:ind w:left="33" w:hanging="33"/>
              <w:rPr>
                <w:rFonts w:ascii="Times New Roman" w:hAnsi="Times New Roman" w:cs="Times New Roman"/>
              </w:rPr>
            </w:pPr>
            <w:r w:rsidRPr="00C42DD8">
              <w:rPr>
                <w:rFonts w:ascii="Times New Roman" w:hAnsi="Times New Roman" w:cs="Times New Roman"/>
              </w:rPr>
              <w:t>Создание условий для доступа к культурным ценностям населения Златоруновского сельсовета</w:t>
            </w:r>
          </w:p>
        </w:tc>
      </w:tr>
      <w:tr w:rsidR="00C42DD8" w:rsidRPr="00C42DD8" w:rsidTr="00E97AF7">
        <w:trPr>
          <w:trHeight w:val="360"/>
        </w:trPr>
        <w:tc>
          <w:tcPr>
            <w:tcW w:w="15041" w:type="dxa"/>
            <w:gridSpan w:val="10"/>
            <w:tcBorders>
              <w:top w:val="single" w:sz="4" w:space="0" w:color="auto"/>
              <w:left w:val="single" w:sz="4" w:space="0" w:color="auto"/>
              <w:bottom w:val="nil"/>
              <w:right w:val="single" w:sz="4" w:space="0" w:color="auto"/>
            </w:tcBorders>
            <w:shd w:val="clear" w:color="auto" w:fill="auto"/>
          </w:tcPr>
          <w:p w:rsidR="00C42DD8" w:rsidRPr="00C42DD8" w:rsidRDefault="00C42DD8" w:rsidP="00C42DD8">
            <w:pPr>
              <w:spacing w:after="0" w:line="240" w:lineRule="auto"/>
              <w:ind w:left="33" w:hanging="33"/>
              <w:rPr>
                <w:rFonts w:ascii="Times New Roman" w:hAnsi="Times New Roman" w:cs="Times New Roman"/>
              </w:rPr>
            </w:pPr>
            <w:r w:rsidRPr="00C42DD8">
              <w:rPr>
                <w:rFonts w:ascii="Times New Roman" w:hAnsi="Times New Roman" w:cs="Times New Roman"/>
              </w:rPr>
              <w:t>Мероприятие 1</w:t>
            </w:r>
          </w:p>
        </w:tc>
      </w:tr>
      <w:tr w:rsidR="00C42DD8" w:rsidRPr="00C42DD8" w:rsidTr="00E97AF7">
        <w:trPr>
          <w:trHeight w:val="1655"/>
        </w:trPr>
        <w:tc>
          <w:tcPr>
            <w:tcW w:w="3701" w:type="dxa"/>
            <w:tcBorders>
              <w:top w:val="single" w:sz="4" w:space="0" w:color="auto"/>
              <w:left w:val="single" w:sz="4" w:space="0" w:color="auto"/>
              <w:bottom w:val="single" w:sz="4" w:space="0" w:color="auto"/>
              <w:right w:val="single" w:sz="4" w:space="0" w:color="auto"/>
            </w:tcBorders>
            <w:shd w:val="clear" w:color="auto" w:fill="auto"/>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Обеспечение деятельности  (оказание услуг) подведомственных учреждений</w:t>
            </w:r>
          </w:p>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 xml:space="preserve">Субсидии на выполнение муниципального задания (для </w:t>
            </w:r>
            <w:proofErr w:type="gramStart"/>
            <w:r w:rsidRPr="00C42DD8">
              <w:rPr>
                <w:rFonts w:ascii="Times New Roman" w:hAnsi="Times New Roman" w:cs="Times New Roman"/>
              </w:rPr>
              <w:t>бюджетных</w:t>
            </w:r>
            <w:proofErr w:type="gramEnd"/>
            <w:r w:rsidRPr="00C42DD8">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Администрация Златоруновского сельсовета</w:t>
            </w:r>
          </w:p>
        </w:tc>
        <w:tc>
          <w:tcPr>
            <w:tcW w:w="709" w:type="dxa"/>
            <w:tcBorders>
              <w:top w:val="nil"/>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831</w:t>
            </w:r>
          </w:p>
        </w:tc>
        <w:tc>
          <w:tcPr>
            <w:tcW w:w="709" w:type="dxa"/>
            <w:tcBorders>
              <w:top w:val="nil"/>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Х</w:t>
            </w:r>
          </w:p>
        </w:tc>
        <w:tc>
          <w:tcPr>
            <w:tcW w:w="1559" w:type="dxa"/>
            <w:tcBorders>
              <w:top w:val="nil"/>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Х</w:t>
            </w:r>
          </w:p>
        </w:tc>
        <w:tc>
          <w:tcPr>
            <w:tcW w:w="992" w:type="dxa"/>
            <w:tcBorders>
              <w:top w:val="nil"/>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Х</w:t>
            </w:r>
          </w:p>
        </w:tc>
        <w:tc>
          <w:tcPr>
            <w:tcW w:w="1276" w:type="dxa"/>
            <w:tcBorders>
              <w:top w:val="nil"/>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b/>
              </w:rPr>
            </w:pPr>
            <w:r w:rsidRPr="00C42DD8">
              <w:rPr>
                <w:rFonts w:ascii="Times New Roman" w:hAnsi="Times New Roman" w:cs="Times New Roman"/>
                <w:b/>
              </w:rPr>
              <w:t>0</w:t>
            </w:r>
          </w:p>
        </w:tc>
        <w:tc>
          <w:tcPr>
            <w:tcW w:w="1276" w:type="dxa"/>
            <w:tcBorders>
              <w:top w:val="nil"/>
              <w:left w:val="nil"/>
              <w:bottom w:val="single" w:sz="4" w:space="0" w:color="auto"/>
              <w:right w:val="single" w:sz="4" w:space="0" w:color="auto"/>
            </w:tcBorders>
          </w:tcPr>
          <w:p w:rsidR="00C42DD8" w:rsidRPr="00C42DD8" w:rsidRDefault="00C42DD8" w:rsidP="00C42DD8">
            <w:pPr>
              <w:spacing w:after="0" w:line="240" w:lineRule="auto"/>
              <w:jc w:val="center"/>
              <w:rPr>
                <w:rFonts w:ascii="Times New Roman" w:hAnsi="Times New Roman" w:cs="Times New Roman"/>
                <w:b/>
              </w:rPr>
            </w:pPr>
            <w:r w:rsidRPr="00C42DD8">
              <w:rPr>
                <w:rFonts w:ascii="Times New Roman" w:hAnsi="Times New Roman" w:cs="Times New Roman"/>
                <w:b/>
              </w:rPr>
              <w:t>0</w:t>
            </w:r>
          </w:p>
        </w:tc>
        <w:tc>
          <w:tcPr>
            <w:tcW w:w="1559" w:type="dxa"/>
            <w:tcBorders>
              <w:top w:val="nil"/>
              <w:left w:val="nil"/>
              <w:bottom w:val="single" w:sz="4" w:space="0" w:color="auto"/>
              <w:right w:val="single" w:sz="4" w:space="0" w:color="auto"/>
            </w:tcBorders>
          </w:tcPr>
          <w:p w:rsidR="00C42DD8" w:rsidRPr="00C42DD8" w:rsidRDefault="00C42DD8" w:rsidP="00C42DD8">
            <w:pPr>
              <w:spacing w:after="0" w:line="240" w:lineRule="auto"/>
              <w:jc w:val="center"/>
              <w:rPr>
                <w:rFonts w:ascii="Times New Roman" w:hAnsi="Times New Roman" w:cs="Times New Roman"/>
                <w:b/>
              </w:rPr>
            </w:pPr>
            <w:r w:rsidRPr="00C42DD8">
              <w:rPr>
                <w:rFonts w:ascii="Times New Roman" w:hAnsi="Times New Roman" w:cs="Times New Roman"/>
                <w:b/>
              </w:rPr>
              <w:t>0</w:t>
            </w:r>
          </w:p>
        </w:tc>
        <w:tc>
          <w:tcPr>
            <w:tcW w:w="1701" w:type="dxa"/>
            <w:tcBorders>
              <w:top w:val="nil"/>
              <w:left w:val="nil"/>
              <w:bottom w:val="single" w:sz="4" w:space="0" w:color="auto"/>
              <w:right w:val="single" w:sz="4" w:space="0" w:color="auto"/>
            </w:tcBorders>
          </w:tcPr>
          <w:p w:rsidR="00C42DD8" w:rsidRPr="00C42DD8" w:rsidRDefault="00C42DD8" w:rsidP="00C42DD8">
            <w:pPr>
              <w:spacing w:after="0" w:line="240" w:lineRule="auto"/>
              <w:rPr>
                <w:rFonts w:ascii="Times New Roman" w:hAnsi="Times New Roman" w:cs="Times New Roman"/>
                <w:b/>
              </w:rPr>
            </w:pPr>
            <w:r w:rsidRPr="00C42DD8">
              <w:rPr>
                <w:rFonts w:ascii="Times New Roman" w:hAnsi="Times New Roman" w:cs="Times New Roman"/>
                <w:b/>
              </w:rPr>
              <w:t>0</w:t>
            </w:r>
          </w:p>
        </w:tc>
      </w:tr>
    </w:tbl>
    <w:p w:rsidR="00C42DD8" w:rsidRPr="00C42DD8" w:rsidRDefault="00C42DD8" w:rsidP="00C42DD8">
      <w:pPr>
        <w:tabs>
          <w:tab w:val="left" w:pos="1721"/>
        </w:tabs>
        <w:spacing w:after="0" w:line="240" w:lineRule="auto"/>
        <w:rPr>
          <w:rFonts w:ascii="Times New Roman" w:hAnsi="Times New Roman" w:cs="Times New Roman"/>
        </w:rPr>
        <w:sectPr w:rsidR="00C42DD8" w:rsidRPr="00C42DD8" w:rsidSect="00720FCB">
          <w:pgSz w:w="16838" w:h="11906" w:orient="landscape"/>
          <w:pgMar w:top="567" w:right="1134" w:bottom="142" w:left="1134" w:header="709" w:footer="709" w:gutter="0"/>
          <w:cols w:space="708"/>
          <w:docGrid w:linePitch="381"/>
        </w:sectPr>
      </w:pPr>
    </w:p>
    <w:p w:rsidR="00C42DD8" w:rsidRPr="00C42DD8" w:rsidRDefault="00C42DD8" w:rsidP="00C42DD8">
      <w:pPr>
        <w:pStyle w:val="afd"/>
        <w:ind w:left="284"/>
        <w:jc w:val="right"/>
        <w:rPr>
          <w:rFonts w:ascii="Times New Roman" w:hAnsi="Times New Roman"/>
        </w:rPr>
      </w:pPr>
      <w:r w:rsidRPr="00C42DD8">
        <w:rPr>
          <w:rFonts w:ascii="Times New Roman" w:hAnsi="Times New Roman"/>
        </w:rPr>
        <w:lastRenderedPageBreak/>
        <w:t xml:space="preserve">       Приложение к муниципальной программе                                                                                    «Развитие культуры, спорта и молодёжной         </w:t>
      </w:r>
    </w:p>
    <w:p w:rsidR="00C42DD8" w:rsidRPr="00C42DD8" w:rsidRDefault="00C42DD8" w:rsidP="00C42DD8">
      <w:pPr>
        <w:pStyle w:val="afd"/>
        <w:ind w:left="284"/>
        <w:jc w:val="right"/>
        <w:rPr>
          <w:rFonts w:ascii="Times New Roman" w:hAnsi="Times New Roman"/>
        </w:rPr>
      </w:pPr>
      <w:r w:rsidRPr="00C42DD8">
        <w:rPr>
          <w:rFonts w:ascii="Times New Roman" w:hAnsi="Times New Roman"/>
        </w:rPr>
        <w:t xml:space="preserve">политики на территории </w:t>
      </w:r>
      <w:proofErr w:type="gramStart"/>
      <w:r w:rsidRPr="00C42DD8">
        <w:rPr>
          <w:rFonts w:ascii="Times New Roman" w:hAnsi="Times New Roman"/>
        </w:rPr>
        <w:t>муниципального</w:t>
      </w:r>
      <w:proofErr w:type="gramEnd"/>
    </w:p>
    <w:p w:rsidR="00C42DD8" w:rsidRPr="00C42DD8" w:rsidRDefault="00C42DD8" w:rsidP="00C42DD8">
      <w:pPr>
        <w:pStyle w:val="afd"/>
        <w:ind w:left="284"/>
        <w:jc w:val="center"/>
        <w:rPr>
          <w:rFonts w:ascii="Times New Roman" w:hAnsi="Times New Roman"/>
        </w:rPr>
      </w:pPr>
      <w:r w:rsidRPr="00C42DD8">
        <w:rPr>
          <w:rFonts w:ascii="Times New Roman" w:hAnsi="Times New Roman"/>
        </w:rPr>
        <w:t xml:space="preserve">                                                                                образования Златоруновский сельсовет       </w:t>
      </w:r>
    </w:p>
    <w:p w:rsidR="00C42DD8" w:rsidRPr="00C42DD8" w:rsidRDefault="00C42DD8" w:rsidP="00C42DD8">
      <w:pPr>
        <w:pStyle w:val="afd"/>
        <w:ind w:left="284"/>
        <w:jc w:val="center"/>
        <w:rPr>
          <w:rFonts w:ascii="Times New Roman" w:hAnsi="Times New Roman"/>
        </w:rPr>
      </w:pPr>
      <w:r w:rsidRPr="00C42DD8">
        <w:rPr>
          <w:rFonts w:ascii="Times New Roman" w:hAnsi="Times New Roman"/>
        </w:rPr>
        <w:t xml:space="preserve">                    </w:t>
      </w:r>
    </w:p>
    <w:p w:rsidR="00C42DD8" w:rsidRPr="00C42DD8" w:rsidRDefault="00C42DD8" w:rsidP="00C42DD8">
      <w:pPr>
        <w:spacing w:after="0" w:line="240" w:lineRule="auto"/>
        <w:ind w:left="720"/>
        <w:rPr>
          <w:rFonts w:ascii="Times New Roman" w:eastAsia="Calibri" w:hAnsi="Times New Roman" w:cs="Times New Roman"/>
          <w:b/>
        </w:rPr>
      </w:pPr>
      <w:r w:rsidRPr="00C42DD8">
        <w:rPr>
          <w:rFonts w:ascii="Times New Roman" w:eastAsia="Calibri" w:hAnsi="Times New Roman" w:cs="Times New Roman"/>
          <w:b/>
        </w:rPr>
        <w:t xml:space="preserve">                         ПАСПОРТ ПОДПРОГРАММЫ 2</w:t>
      </w:r>
    </w:p>
    <w:p w:rsidR="00C42DD8" w:rsidRPr="00C42DD8" w:rsidRDefault="00C42DD8" w:rsidP="00C42DD8">
      <w:pPr>
        <w:pStyle w:val="afd"/>
        <w:jc w:val="center"/>
        <w:rPr>
          <w:rFonts w:ascii="Times New Roman" w:hAnsi="Times New Roman"/>
          <w:b/>
        </w:rPr>
      </w:pPr>
      <w:r w:rsidRPr="00C42DD8">
        <w:rPr>
          <w:rFonts w:ascii="Times New Roman" w:hAnsi="Times New Roman"/>
          <w:b/>
        </w:rPr>
        <w:t xml:space="preserve">  </w:t>
      </w:r>
      <w:r w:rsidRPr="00C42DD8">
        <w:rPr>
          <w:rFonts w:ascii="Times New Roman" w:hAnsi="Times New Roman"/>
        </w:rPr>
        <w:t xml:space="preserve">«Развитие физической культуры и спорта», </w:t>
      </w:r>
      <w:proofErr w:type="gramStart"/>
      <w:r w:rsidRPr="00C42DD8">
        <w:rPr>
          <w:rFonts w:ascii="Times New Roman" w:hAnsi="Times New Roman"/>
        </w:rPr>
        <w:t>реализуемая</w:t>
      </w:r>
      <w:proofErr w:type="gramEnd"/>
      <w:r w:rsidRPr="00C42DD8">
        <w:rPr>
          <w:rFonts w:ascii="Times New Roman" w:hAnsi="Times New Roman"/>
        </w:rPr>
        <w:t xml:space="preserve"> в рамках муниципальной программы «Развитие культуры, спорта и молодёжной политики на территории муниципального образования Златоруновский сельсовет» </w:t>
      </w:r>
    </w:p>
    <w:p w:rsidR="00C42DD8" w:rsidRPr="00C42DD8" w:rsidRDefault="00C42DD8" w:rsidP="00C42DD8">
      <w:pPr>
        <w:pStyle w:val="afd"/>
        <w:jc w:val="center"/>
        <w:rPr>
          <w:rFonts w:ascii="Times New Roman" w:hAnsi="Times New Roman"/>
        </w:rPr>
      </w:pPr>
      <w:r w:rsidRPr="00C42DD8">
        <w:rPr>
          <w:rFonts w:ascii="Times New Roman" w:hAnsi="Times New Roman"/>
          <w:b/>
        </w:rPr>
        <w:t xml:space="preserve">                                                                 </w:t>
      </w:r>
      <w:r w:rsidRPr="00C42DD8">
        <w:rPr>
          <w:rFonts w:ascii="Times New Roman" w:hAnsi="Times New Roman"/>
        </w:rPr>
        <w:t xml:space="preserve">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6838"/>
      </w:tblGrid>
      <w:tr w:rsidR="00C42DD8" w:rsidRPr="00C42DD8" w:rsidTr="00E97AF7">
        <w:trPr>
          <w:trHeight w:val="499"/>
        </w:trPr>
        <w:tc>
          <w:tcPr>
            <w:tcW w:w="3686" w:type="dxa"/>
            <w:shd w:val="clear" w:color="auto" w:fill="auto"/>
          </w:tcPr>
          <w:p w:rsidR="00C42DD8" w:rsidRPr="00C42DD8" w:rsidRDefault="00C42DD8" w:rsidP="00C42DD8">
            <w:pPr>
              <w:spacing w:after="0" w:line="240" w:lineRule="auto"/>
              <w:rPr>
                <w:rFonts w:ascii="Times New Roman" w:eastAsia="Calibri" w:hAnsi="Times New Roman" w:cs="Times New Roman"/>
              </w:rPr>
            </w:pPr>
            <w:r w:rsidRPr="00C42DD8">
              <w:rPr>
                <w:rFonts w:ascii="Times New Roman" w:eastAsia="Calibri" w:hAnsi="Times New Roman" w:cs="Times New Roman"/>
              </w:rPr>
              <w:t>Наименование подпрограммы</w:t>
            </w:r>
          </w:p>
        </w:tc>
        <w:tc>
          <w:tcPr>
            <w:tcW w:w="6838" w:type="dxa"/>
            <w:shd w:val="clear" w:color="auto" w:fill="auto"/>
          </w:tcPr>
          <w:p w:rsidR="00C42DD8" w:rsidRPr="00C42DD8" w:rsidRDefault="00C42DD8" w:rsidP="00C42DD8">
            <w:pPr>
              <w:spacing w:after="0" w:line="240" w:lineRule="auto"/>
              <w:rPr>
                <w:rFonts w:ascii="Times New Roman" w:eastAsia="Calibri" w:hAnsi="Times New Roman" w:cs="Times New Roman"/>
              </w:rPr>
            </w:pPr>
            <w:r w:rsidRPr="00C42DD8">
              <w:rPr>
                <w:rFonts w:ascii="Times New Roman" w:eastAsia="Calibri" w:hAnsi="Times New Roman" w:cs="Times New Roman"/>
                <w:i/>
              </w:rPr>
              <w:t>«Развитие физической культуры и спорта</w:t>
            </w:r>
            <w:r w:rsidRPr="00C42DD8">
              <w:rPr>
                <w:rFonts w:ascii="Times New Roman" w:eastAsia="Calibri" w:hAnsi="Times New Roman" w:cs="Times New Roman"/>
              </w:rPr>
              <w:t>»</w:t>
            </w:r>
          </w:p>
        </w:tc>
      </w:tr>
      <w:tr w:rsidR="00C42DD8" w:rsidRPr="00C42DD8" w:rsidTr="00E97AF7">
        <w:tc>
          <w:tcPr>
            <w:tcW w:w="3686" w:type="dxa"/>
            <w:shd w:val="clear" w:color="auto" w:fill="auto"/>
          </w:tcPr>
          <w:p w:rsidR="00C42DD8" w:rsidRPr="00C42DD8" w:rsidRDefault="00C42DD8" w:rsidP="00C42DD8">
            <w:pPr>
              <w:spacing w:after="0" w:line="240" w:lineRule="auto"/>
              <w:rPr>
                <w:rFonts w:ascii="Times New Roman" w:eastAsia="Calibri" w:hAnsi="Times New Roman" w:cs="Times New Roman"/>
              </w:rPr>
            </w:pPr>
            <w:r w:rsidRPr="00C42DD8">
              <w:rPr>
                <w:rFonts w:ascii="Times New Roman" w:eastAsia="Calibri" w:hAnsi="Times New Roman" w:cs="Times New Roman"/>
              </w:rPr>
              <w:t>Наименование муниципальной программы, в рамках которой реализуется подпрограмма</w:t>
            </w:r>
          </w:p>
        </w:tc>
        <w:tc>
          <w:tcPr>
            <w:tcW w:w="6838" w:type="dxa"/>
            <w:shd w:val="clear" w:color="auto" w:fill="auto"/>
          </w:tcPr>
          <w:p w:rsidR="00C42DD8" w:rsidRPr="00C42DD8" w:rsidRDefault="00C42DD8" w:rsidP="00C42DD8">
            <w:pPr>
              <w:spacing w:after="0" w:line="240" w:lineRule="auto"/>
              <w:rPr>
                <w:rFonts w:ascii="Times New Roman" w:eastAsia="Calibri" w:hAnsi="Times New Roman" w:cs="Times New Roman"/>
              </w:rPr>
            </w:pPr>
            <w:r w:rsidRPr="00C42DD8">
              <w:rPr>
                <w:rFonts w:ascii="Times New Roman" w:eastAsia="Calibri" w:hAnsi="Times New Roman" w:cs="Times New Roman"/>
              </w:rPr>
              <w:t xml:space="preserve">«Развитие культуры, спорта и молодёжной политики на территории муниципального образования Златоруновский сельсовет» </w:t>
            </w:r>
          </w:p>
        </w:tc>
      </w:tr>
      <w:tr w:rsidR="00C42DD8" w:rsidRPr="00C42DD8" w:rsidTr="00E97AF7">
        <w:tc>
          <w:tcPr>
            <w:tcW w:w="3686" w:type="dxa"/>
            <w:shd w:val="clear" w:color="auto" w:fill="auto"/>
          </w:tcPr>
          <w:p w:rsidR="00C42DD8" w:rsidRPr="00C42DD8" w:rsidRDefault="00C42DD8" w:rsidP="00C42DD8">
            <w:pPr>
              <w:spacing w:after="0" w:line="240" w:lineRule="auto"/>
              <w:rPr>
                <w:rFonts w:ascii="Times New Roman" w:eastAsia="Calibri" w:hAnsi="Times New Roman" w:cs="Times New Roman"/>
              </w:rPr>
            </w:pPr>
            <w:r w:rsidRPr="00C42DD8">
              <w:rPr>
                <w:rFonts w:ascii="Times New Roman" w:eastAsia="Calibri" w:hAnsi="Times New Roman" w:cs="Times New Roman"/>
              </w:rPr>
              <w:t>Муниципальный заказчик</w:t>
            </w:r>
          </w:p>
        </w:tc>
        <w:tc>
          <w:tcPr>
            <w:tcW w:w="6838" w:type="dxa"/>
            <w:shd w:val="clear" w:color="auto" w:fill="auto"/>
          </w:tcPr>
          <w:p w:rsidR="00C42DD8" w:rsidRPr="00C42DD8" w:rsidRDefault="00C42DD8" w:rsidP="00C42DD8">
            <w:pPr>
              <w:spacing w:after="0" w:line="240" w:lineRule="auto"/>
              <w:rPr>
                <w:rFonts w:ascii="Times New Roman" w:eastAsia="Calibri" w:hAnsi="Times New Roman" w:cs="Times New Roman"/>
              </w:rPr>
            </w:pPr>
            <w:r w:rsidRPr="00C42DD8">
              <w:rPr>
                <w:rFonts w:ascii="Times New Roman" w:eastAsia="Calibri" w:hAnsi="Times New Roman" w:cs="Times New Roman"/>
              </w:rPr>
              <w:t>Администрация Златоруновского сельсовета Ужурского района Красноярского края</w:t>
            </w:r>
          </w:p>
        </w:tc>
      </w:tr>
      <w:tr w:rsidR="00C42DD8" w:rsidRPr="00C42DD8" w:rsidTr="00E97AF7">
        <w:tc>
          <w:tcPr>
            <w:tcW w:w="3686" w:type="dxa"/>
            <w:shd w:val="clear" w:color="auto" w:fill="auto"/>
          </w:tcPr>
          <w:p w:rsidR="00C42DD8" w:rsidRPr="00C42DD8" w:rsidRDefault="00C42DD8" w:rsidP="00C42DD8">
            <w:pPr>
              <w:spacing w:after="0" w:line="240" w:lineRule="auto"/>
              <w:rPr>
                <w:rFonts w:ascii="Times New Roman" w:eastAsia="Calibri" w:hAnsi="Times New Roman" w:cs="Times New Roman"/>
              </w:rPr>
            </w:pPr>
            <w:r w:rsidRPr="00C42DD8">
              <w:rPr>
                <w:rFonts w:ascii="Times New Roman" w:eastAsia="Calibri" w:hAnsi="Times New Roman" w:cs="Times New Roman"/>
              </w:rPr>
              <w:t>Исполнители мероприятий подпрограммы</w:t>
            </w:r>
          </w:p>
        </w:tc>
        <w:tc>
          <w:tcPr>
            <w:tcW w:w="6838" w:type="dxa"/>
            <w:shd w:val="clear" w:color="auto" w:fill="auto"/>
          </w:tcPr>
          <w:p w:rsidR="00C42DD8" w:rsidRPr="00C42DD8" w:rsidRDefault="00C42DD8" w:rsidP="00C42DD8">
            <w:pPr>
              <w:spacing w:after="0" w:line="240" w:lineRule="auto"/>
              <w:rPr>
                <w:rFonts w:ascii="Times New Roman" w:eastAsia="Calibri" w:hAnsi="Times New Roman" w:cs="Times New Roman"/>
              </w:rPr>
            </w:pPr>
            <w:r w:rsidRPr="00C42DD8">
              <w:rPr>
                <w:rFonts w:ascii="Times New Roman" w:eastAsia="Calibri" w:hAnsi="Times New Roman" w:cs="Times New Roman"/>
              </w:rPr>
              <w:t>Администрация Златоруновского сельсовета Ужурского района Красноярского края</w:t>
            </w:r>
          </w:p>
        </w:tc>
      </w:tr>
      <w:tr w:rsidR="00C42DD8" w:rsidRPr="00C42DD8" w:rsidTr="00E97AF7">
        <w:tc>
          <w:tcPr>
            <w:tcW w:w="3686" w:type="dxa"/>
            <w:shd w:val="clear" w:color="auto" w:fill="auto"/>
          </w:tcPr>
          <w:p w:rsidR="00C42DD8" w:rsidRPr="00C42DD8" w:rsidRDefault="00C42DD8" w:rsidP="00C42DD8">
            <w:pPr>
              <w:spacing w:after="0" w:line="240" w:lineRule="auto"/>
              <w:rPr>
                <w:rFonts w:ascii="Times New Roman" w:eastAsia="Calibri" w:hAnsi="Times New Roman" w:cs="Times New Roman"/>
              </w:rPr>
            </w:pPr>
            <w:r w:rsidRPr="00C42DD8">
              <w:rPr>
                <w:rFonts w:ascii="Times New Roman" w:eastAsia="Calibri" w:hAnsi="Times New Roman" w:cs="Times New Roman"/>
              </w:rPr>
              <w:t>Цель подпрограммы</w:t>
            </w:r>
          </w:p>
        </w:tc>
        <w:tc>
          <w:tcPr>
            <w:tcW w:w="6838" w:type="dxa"/>
            <w:shd w:val="clear" w:color="auto" w:fill="auto"/>
          </w:tcPr>
          <w:p w:rsidR="00C42DD8" w:rsidRPr="00C42DD8" w:rsidRDefault="00C42DD8" w:rsidP="00C42DD8">
            <w:pPr>
              <w:spacing w:after="0" w:line="240" w:lineRule="auto"/>
              <w:rPr>
                <w:rFonts w:ascii="Times New Roman" w:eastAsia="Calibri" w:hAnsi="Times New Roman" w:cs="Times New Roman"/>
              </w:rPr>
            </w:pPr>
            <w:r w:rsidRPr="00C42DD8">
              <w:rPr>
                <w:rFonts w:ascii="Times New Roman" w:eastAsia="Calibri" w:hAnsi="Times New Roman" w:cs="Times New Roman"/>
              </w:rPr>
              <w:t>Создание условий, обеспечивающих возможность населению муниципального образования систематически заниматься физической культурой и спортом</w:t>
            </w:r>
          </w:p>
        </w:tc>
      </w:tr>
      <w:tr w:rsidR="00C42DD8" w:rsidRPr="00C42DD8" w:rsidTr="00E97AF7">
        <w:trPr>
          <w:trHeight w:val="730"/>
        </w:trPr>
        <w:tc>
          <w:tcPr>
            <w:tcW w:w="3686" w:type="dxa"/>
            <w:shd w:val="clear" w:color="auto" w:fill="auto"/>
          </w:tcPr>
          <w:p w:rsidR="00C42DD8" w:rsidRPr="00C42DD8" w:rsidRDefault="00C42DD8" w:rsidP="00C42DD8">
            <w:pPr>
              <w:spacing w:after="0" w:line="240" w:lineRule="auto"/>
              <w:rPr>
                <w:rFonts w:ascii="Times New Roman" w:eastAsia="Calibri" w:hAnsi="Times New Roman" w:cs="Times New Roman"/>
              </w:rPr>
            </w:pPr>
            <w:r w:rsidRPr="00C42DD8">
              <w:rPr>
                <w:rFonts w:ascii="Times New Roman" w:eastAsia="Calibri" w:hAnsi="Times New Roman" w:cs="Times New Roman"/>
              </w:rPr>
              <w:t>Задачи подпрограммы</w:t>
            </w:r>
          </w:p>
        </w:tc>
        <w:tc>
          <w:tcPr>
            <w:tcW w:w="6838" w:type="dxa"/>
            <w:shd w:val="clear" w:color="auto" w:fill="auto"/>
          </w:tcPr>
          <w:p w:rsidR="00C42DD8" w:rsidRPr="00C42DD8" w:rsidRDefault="00C42DD8" w:rsidP="00C42DD8">
            <w:pPr>
              <w:spacing w:after="0" w:line="240" w:lineRule="auto"/>
              <w:rPr>
                <w:rFonts w:ascii="Times New Roman" w:eastAsia="Calibri" w:hAnsi="Times New Roman" w:cs="Times New Roman"/>
              </w:rPr>
            </w:pPr>
            <w:r w:rsidRPr="00C42DD8">
              <w:rPr>
                <w:rFonts w:ascii="Times New Roman" w:eastAsia="Calibri" w:hAnsi="Times New Roman" w:cs="Times New Roman"/>
              </w:rPr>
              <w:t>- создание условий для занятий физической культурой и спортом;</w:t>
            </w:r>
          </w:p>
          <w:p w:rsidR="00C42DD8" w:rsidRPr="00C42DD8" w:rsidRDefault="00C42DD8" w:rsidP="00C42DD8">
            <w:pPr>
              <w:spacing w:after="0" w:line="240" w:lineRule="auto"/>
              <w:rPr>
                <w:rFonts w:ascii="Times New Roman" w:eastAsia="Calibri" w:hAnsi="Times New Roman" w:cs="Times New Roman"/>
              </w:rPr>
            </w:pPr>
            <w:r w:rsidRPr="00C42DD8">
              <w:rPr>
                <w:rFonts w:ascii="Times New Roman" w:eastAsia="Calibri" w:hAnsi="Times New Roman" w:cs="Times New Roman"/>
              </w:rPr>
              <w:t>- развитие здорового образа жизни населения.</w:t>
            </w:r>
          </w:p>
        </w:tc>
      </w:tr>
      <w:tr w:rsidR="00C42DD8" w:rsidRPr="00C42DD8" w:rsidTr="00E97AF7">
        <w:trPr>
          <w:trHeight w:val="728"/>
        </w:trPr>
        <w:tc>
          <w:tcPr>
            <w:tcW w:w="3686" w:type="dxa"/>
            <w:shd w:val="clear" w:color="auto" w:fill="auto"/>
          </w:tcPr>
          <w:p w:rsidR="00C42DD8" w:rsidRPr="00C42DD8" w:rsidRDefault="00C42DD8" w:rsidP="00C42DD8">
            <w:pPr>
              <w:spacing w:after="0" w:line="240" w:lineRule="auto"/>
              <w:rPr>
                <w:rFonts w:ascii="Times New Roman" w:eastAsia="Calibri" w:hAnsi="Times New Roman" w:cs="Times New Roman"/>
              </w:rPr>
            </w:pPr>
            <w:r w:rsidRPr="00C42DD8">
              <w:rPr>
                <w:rFonts w:ascii="Times New Roman" w:eastAsia="Calibri" w:hAnsi="Times New Roman" w:cs="Times New Roman"/>
              </w:rPr>
              <w:t xml:space="preserve"> Целевые индикаторы подпрограммы</w:t>
            </w:r>
          </w:p>
        </w:tc>
        <w:tc>
          <w:tcPr>
            <w:tcW w:w="6838" w:type="dxa"/>
            <w:shd w:val="clear" w:color="auto" w:fill="auto"/>
          </w:tcPr>
          <w:p w:rsidR="00C42DD8" w:rsidRPr="00C42DD8" w:rsidRDefault="00C42DD8" w:rsidP="00C42DD8">
            <w:pPr>
              <w:spacing w:after="0" w:line="240" w:lineRule="auto"/>
              <w:rPr>
                <w:rFonts w:ascii="Times New Roman" w:eastAsia="Calibri" w:hAnsi="Times New Roman" w:cs="Times New Roman"/>
              </w:rPr>
            </w:pPr>
            <w:r w:rsidRPr="00C42DD8">
              <w:rPr>
                <w:rFonts w:ascii="Times New Roman" w:eastAsia="Calibri" w:hAnsi="Times New Roman" w:cs="Times New Roman"/>
              </w:rPr>
              <w:t>-количество участников спортивных мероприятий;</w:t>
            </w:r>
          </w:p>
          <w:p w:rsidR="00C42DD8" w:rsidRPr="00C42DD8" w:rsidRDefault="00C42DD8" w:rsidP="00C42DD8">
            <w:pPr>
              <w:spacing w:after="0" w:line="240" w:lineRule="auto"/>
              <w:rPr>
                <w:rFonts w:ascii="Times New Roman" w:eastAsia="Calibri" w:hAnsi="Times New Roman" w:cs="Times New Roman"/>
              </w:rPr>
            </w:pPr>
            <w:r w:rsidRPr="00C42DD8">
              <w:rPr>
                <w:rFonts w:ascii="Times New Roman" w:eastAsia="Calibri" w:hAnsi="Times New Roman" w:cs="Times New Roman"/>
              </w:rPr>
              <w:t>-количество проведённых физкультурно-спортивных мероприятий.</w:t>
            </w:r>
          </w:p>
        </w:tc>
      </w:tr>
      <w:tr w:rsidR="00C42DD8" w:rsidRPr="00C42DD8" w:rsidTr="00E97AF7">
        <w:tc>
          <w:tcPr>
            <w:tcW w:w="3686" w:type="dxa"/>
            <w:shd w:val="clear" w:color="auto" w:fill="auto"/>
          </w:tcPr>
          <w:p w:rsidR="00C42DD8" w:rsidRPr="00C42DD8" w:rsidRDefault="00C42DD8" w:rsidP="00C42DD8">
            <w:pPr>
              <w:spacing w:after="0" w:line="240" w:lineRule="auto"/>
              <w:rPr>
                <w:rFonts w:ascii="Times New Roman" w:eastAsia="Calibri" w:hAnsi="Times New Roman" w:cs="Times New Roman"/>
              </w:rPr>
            </w:pPr>
            <w:r w:rsidRPr="00C42DD8">
              <w:rPr>
                <w:rFonts w:ascii="Times New Roman" w:eastAsia="Calibri" w:hAnsi="Times New Roman" w:cs="Times New Roman"/>
              </w:rPr>
              <w:t>Сроки реализации подпрограммы</w:t>
            </w:r>
          </w:p>
        </w:tc>
        <w:tc>
          <w:tcPr>
            <w:tcW w:w="6838" w:type="dxa"/>
            <w:shd w:val="clear" w:color="auto" w:fill="auto"/>
          </w:tcPr>
          <w:p w:rsidR="00C42DD8" w:rsidRPr="00C42DD8" w:rsidRDefault="00C42DD8" w:rsidP="00C42DD8">
            <w:pPr>
              <w:spacing w:after="0" w:line="240" w:lineRule="auto"/>
              <w:rPr>
                <w:rFonts w:ascii="Times New Roman" w:eastAsia="Calibri" w:hAnsi="Times New Roman" w:cs="Times New Roman"/>
              </w:rPr>
            </w:pPr>
          </w:p>
        </w:tc>
      </w:tr>
      <w:tr w:rsidR="00C42DD8" w:rsidRPr="00C42DD8" w:rsidTr="00E97AF7">
        <w:tc>
          <w:tcPr>
            <w:tcW w:w="3686" w:type="dxa"/>
            <w:shd w:val="clear" w:color="auto" w:fill="auto"/>
          </w:tcPr>
          <w:p w:rsidR="00C42DD8" w:rsidRPr="00C42DD8" w:rsidRDefault="00C42DD8" w:rsidP="00C42DD8">
            <w:pPr>
              <w:spacing w:after="0" w:line="240" w:lineRule="auto"/>
              <w:rPr>
                <w:rFonts w:ascii="Times New Roman" w:eastAsia="Calibri" w:hAnsi="Times New Roman" w:cs="Times New Roman"/>
              </w:rPr>
            </w:pPr>
            <w:r w:rsidRPr="00C42DD8">
              <w:rPr>
                <w:rFonts w:ascii="Times New Roman" w:eastAsia="Calibri" w:hAnsi="Times New Roman" w:cs="Times New Roman"/>
              </w:rPr>
              <w:t>Объёмы и источники финансирования подпрограммы</w:t>
            </w:r>
          </w:p>
        </w:tc>
        <w:tc>
          <w:tcPr>
            <w:tcW w:w="6838" w:type="dxa"/>
            <w:shd w:val="clear" w:color="auto" w:fill="auto"/>
          </w:tcPr>
          <w:p w:rsidR="00C42DD8" w:rsidRPr="00C42DD8" w:rsidRDefault="00C42DD8" w:rsidP="00C42DD8">
            <w:pPr>
              <w:spacing w:after="0" w:line="240" w:lineRule="auto"/>
              <w:rPr>
                <w:rFonts w:ascii="Times New Roman" w:eastAsia="Calibri" w:hAnsi="Times New Roman" w:cs="Times New Roman"/>
              </w:rPr>
            </w:pPr>
            <w:r w:rsidRPr="00C42DD8">
              <w:rPr>
                <w:rFonts w:ascii="Times New Roman" w:eastAsia="Calibri" w:hAnsi="Times New Roman" w:cs="Times New Roman"/>
              </w:rPr>
              <w:t xml:space="preserve">общий объем финансирования подпрограммы составляет:– </w:t>
            </w:r>
          </w:p>
          <w:p w:rsidR="00C42DD8" w:rsidRPr="00C42DD8" w:rsidRDefault="00C42DD8" w:rsidP="00C42DD8">
            <w:pPr>
              <w:spacing w:after="0" w:line="240" w:lineRule="auto"/>
              <w:rPr>
                <w:rFonts w:ascii="Times New Roman" w:eastAsia="Calibri" w:hAnsi="Times New Roman" w:cs="Times New Roman"/>
                <w:color w:val="000000"/>
              </w:rPr>
            </w:pPr>
            <w:r w:rsidRPr="00C42DD8">
              <w:rPr>
                <w:rFonts w:ascii="Times New Roman" w:eastAsia="Calibri" w:hAnsi="Times New Roman" w:cs="Times New Roman"/>
              </w:rPr>
              <w:t>1528,0</w:t>
            </w:r>
            <w:r w:rsidRPr="00C42DD8">
              <w:rPr>
                <w:rFonts w:ascii="Times New Roman" w:eastAsia="Calibri" w:hAnsi="Times New Roman" w:cs="Times New Roman"/>
                <w:color w:val="000000"/>
              </w:rPr>
              <w:t xml:space="preserve">  тыс. рублей,  в том числе:</w:t>
            </w:r>
          </w:p>
          <w:p w:rsidR="00C42DD8" w:rsidRPr="00C42DD8" w:rsidRDefault="00C42DD8" w:rsidP="00C42DD8">
            <w:pPr>
              <w:spacing w:after="0" w:line="240" w:lineRule="auto"/>
              <w:rPr>
                <w:rFonts w:ascii="Times New Roman" w:eastAsia="Calibri" w:hAnsi="Times New Roman" w:cs="Times New Roman"/>
                <w:color w:val="000000"/>
              </w:rPr>
            </w:pPr>
            <w:r w:rsidRPr="00C42DD8">
              <w:rPr>
                <w:rFonts w:ascii="Times New Roman" w:eastAsia="Calibri" w:hAnsi="Times New Roman" w:cs="Times New Roman"/>
                <w:color w:val="000000"/>
              </w:rPr>
              <w:t>2023год- 382,0  тыс. рублей</w:t>
            </w:r>
          </w:p>
          <w:p w:rsidR="00C42DD8" w:rsidRPr="00C42DD8" w:rsidRDefault="00C42DD8" w:rsidP="00C42DD8">
            <w:pPr>
              <w:spacing w:after="0" w:line="240" w:lineRule="auto"/>
              <w:rPr>
                <w:rFonts w:ascii="Times New Roman" w:eastAsia="Calibri" w:hAnsi="Times New Roman" w:cs="Times New Roman"/>
                <w:color w:val="000000"/>
              </w:rPr>
            </w:pPr>
            <w:r w:rsidRPr="00C42DD8">
              <w:rPr>
                <w:rFonts w:ascii="Times New Roman" w:eastAsia="Calibri" w:hAnsi="Times New Roman" w:cs="Times New Roman"/>
                <w:color w:val="000000"/>
              </w:rPr>
              <w:t>2024 год- 382,0 тыс. рублей</w:t>
            </w:r>
          </w:p>
          <w:p w:rsidR="00C42DD8" w:rsidRPr="00C42DD8" w:rsidRDefault="00C42DD8" w:rsidP="00C42DD8">
            <w:pPr>
              <w:spacing w:after="0" w:line="240" w:lineRule="auto"/>
              <w:rPr>
                <w:rFonts w:ascii="Times New Roman" w:eastAsia="Calibri" w:hAnsi="Times New Roman" w:cs="Times New Roman"/>
                <w:color w:val="000000"/>
              </w:rPr>
            </w:pPr>
            <w:r w:rsidRPr="00C42DD8">
              <w:rPr>
                <w:rFonts w:ascii="Times New Roman" w:eastAsia="Calibri" w:hAnsi="Times New Roman" w:cs="Times New Roman"/>
                <w:color w:val="000000"/>
              </w:rPr>
              <w:t>2025 год- 382,0 тыс. рублей</w:t>
            </w:r>
          </w:p>
          <w:p w:rsidR="00C42DD8" w:rsidRPr="00C42DD8" w:rsidRDefault="00C42DD8" w:rsidP="00C42DD8">
            <w:pPr>
              <w:spacing w:after="0" w:line="240" w:lineRule="auto"/>
              <w:rPr>
                <w:rFonts w:ascii="Times New Roman" w:eastAsia="Calibri" w:hAnsi="Times New Roman" w:cs="Times New Roman"/>
              </w:rPr>
            </w:pPr>
            <w:r w:rsidRPr="00C42DD8">
              <w:rPr>
                <w:rFonts w:ascii="Times New Roman" w:hAnsi="Times New Roman" w:cs="Times New Roman"/>
                <w:i/>
                <w:iCs/>
                <w:color w:val="000000"/>
              </w:rPr>
              <w:t>Объем средств местного бюджета</w:t>
            </w:r>
            <w:r w:rsidRPr="00C42DD8">
              <w:rPr>
                <w:rFonts w:ascii="Times New Roman" w:hAnsi="Times New Roman" w:cs="Times New Roman"/>
                <w:i/>
                <w:iCs/>
              </w:rPr>
              <w:t xml:space="preserve"> для финансирования программы носят прогнозный характер и подлежат ежегодной корректировке.</w:t>
            </w:r>
          </w:p>
        </w:tc>
      </w:tr>
      <w:tr w:rsidR="00C42DD8" w:rsidRPr="00C42DD8" w:rsidTr="00E97AF7">
        <w:trPr>
          <w:trHeight w:val="940"/>
        </w:trPr>
        <w:tc>
          <w:tcPr>
            <w:tcW w:w="3686" w:type="dxa"/>
            <w:shd w:val="clear" w:color="auto" w:fill="auto"/>
          </w:tcPr>
          <w:p w:rsidR="00C42DD8" w:rsidRPr="00C42DD8" w:rsidRDefault="00C42DD8" w:rsidP="00C42DD8">
            <w:pPr>
              <w:spacing w:after="0" w:line="240" w:lineRule="auto"/>
              <w:rPr>
                <w:rFonts w:ascii="Times New Roman" w:eastAsia="Calibri" w:hAnsi="Times New Roman" w:cs="Times New Roman"/>
              </w:rPr>
            </w:pPr>
            <w:r w:rsidRPr="00C42DD8">
              <w:rPr>
                <w:rFonts w:ascii="Times New Roman" w:eastAsia="Calibri" w:hAnsi="Times New Roman" w:cs="Times New Roman"/>
              </w:rPr>
              <w:t xml:space="preserve">Система организации </w:t>
            </w:r>
            <w:proofErr w:type="gramStart"/>
            <w:r w:rsidRPr="00C42DD8">
              <w:rPr>
                <w:rFonts w:ascii="Times New Roman" w:eastAsia="Calibri" w:hAnsi="Times New Roman" w:cs="Times New Roman"/>
              </w:rPr>
              <w:t>контроля за</w:t>
            </w:r>
            <w:proofErr w:type="gramEnd"/>
            <w:r w:rsidRPr="00C42DD8">
              <w:rPr>
                <w:rFonts w:ascii="Times New Roman" w:eastAsia="Calibri" w:hAnsi="Times New Roman" w:cs="Times New Roman"/>
              </w:rPr>
              <w:t xml:space="preserve"> исполнением подпрограммы</w:t>
            </w:r>
          </w:p>
        </w:tc>
        <w:tc>
          <w:tcPr>
            <w:tcW w:w="6838" w:type="dxa"/>
            <w:shd w:val="clear" w:color="auto" w:fill="auto"/>
          </w:tcPr>
          <w:p w:rsidR="00C42DD8" w:rsidRPr="00C42DD8" w:rsidRDefault="00C42DD8" w:rsidP="00C42DD8">
            <w:pPr>
              <w:spacing w:after="0" w:line="240" w:lineRule="auto"/>
              <w:rPr>
                <w:rFonts w:ascii="Times New Roman" w:eastAsia="Calibri" w:hAnsi="Times New Roman" w:cs="Times New Roman"/>
              </w:rPr>
            </w:pPr>
            <w:proofErr w:type="gramStart"/>
            <w:r w:rsidRPr="00C42DD8">
              <w:rPr>
                <w:rFonts w:ascii="Times New Roman" w:eastAsia="Calibri" w:hAnsi="Times New Roman" w:cs="Times New Roman"/>
              </w:rPr>
              <w:t>Контроль за</w:t>
            </w:r>
            <w:proofErr w:type="gramEnd"/>
            <w:r w:rsidRPr="00C42DD8">
              <w:rPr>
                <w:rFonts w:ascii="Times New Roman" w:eastAsia="Calibri" w:hAnsi="Times New Roman" w:cs="Times New Roman"/>
              </w:rPr>
              <w:t xml:space="preserve"> ходом реализации подпрограммы, целевым использованием средств осуществляет администрация Златоруновского сельсовета</w:t>
            </w:r>
          </w:p>
          <w:p w:rsidR="00C42DD8" w:rsidRPr="00C42DD8" w:rsidRDefault="00C42DD8" w:rsidP="00C42DD8">
            <w:pPr>
              <w:spacing w:after="0" w:line="240" w:lineRule="auto"/>
              <w:rPr>
                <w:rFonts w:ascii="Times New Roman" w:eastAsia="Calibri" w:hAnsi="Times New Roman" w:cs="Times New Roman"/>
              </w:rPr>
            </w:pPr>
          </w:p>
        </w:tc>
      </w:tr>
    </w:tbl>
    <w:p w:rsidR="00C42DD8" w:rsidRPr="00C42DD8" w:rsidRDefault="00C42DD8" w:rsidP="00C42DD8">
      <w:pPr>
        <w:autoSpaceDE w:val="0"/>
        <w:autoSpaceDN w:val="0"/>
        <w:adjustRightInd w:val="0"/>
        <w:spacing w:after="0" w:line="240" w:lineRule="auto"/>
        <w:jc w:val="center"/>
        <w:rPr>
          <w:rFonts w:ascii="Times New Roman" w:hAnsi="Times New Roman" w:cs="Times New Roman"/>
          <w:b/>
        </w:rPr>
      </w:pPr>
    </w:p>
    <w:p w:rsidR="00C42DD8" w:rsidRPr="00C42DD8" w:rsidRDefault="00C42DD8" w:rsidP="00C42DD8">
      <w:pPr>
        <w:autoSpaceDE w:val="0"/>
        <w:autoSpaceDN w:val="0"/>
        <w:adjustRightInd w:val="0"/>
        <w:spacing w:after="0" w:line="240" w:lineRule="auto"/>
        <w:jc w:val="center"/>
        <w:rPr>
          <w:rFonts w:ascii="Times New Roman" w:hAnsi="Times New Roman" w:cs="Times New Roman"/>
          <w:b/>
        </w:rPr>
      </w:pPr>
      <w:r w:rsidRPr="00C42DD8">
        <w:rPr>
          <w:rFonts w:ascii="Times New Roman" w:hAnsi="Times New Roman" w:cs="Times New Roman"/>
          <w:b/>
        </w:rPr>
        <w:t>16.1 Мероприятия подпрограммы</w:t>
      </w:r>
    </w:p>
    <w:p w:rsidR="00C42DD8" w:rsidRPr="00C42DD8" w:rsidRDefault="00C42DD8" w:rsidP="00C42DD8">
      <w:pPr>
        <w:autoSpaceDE w:val="0"/>
        <w:autoSpaceDN w:val="0"/>
        <w:adjustRightInd w:val="0"/>
        <w:spacing w:after="0" w:line="240" w:lineRule="auto"/>
        <w:rPr>
          <w:rFonts w:ascii="Times New Roman" w:hAnsi="Times New Roman" w:cs="Times New Roman"/>
        </w:rPr>
      </w:pPr>
      <w:r w:rsidRPr="00C42DD8">
        <w:rPr>
          <w:rFonts w:ascii="Times New Roman" w:hAnsi="Times New Roman" w:cs="Times New Roman"/>
        </w:rPr>
        <w:t>Перечень мероприятий подпрограммы приведен в приложении №1 к подпрограмме №2.</w:t>
      </w:r>
    </w:p>
    <w:p w:rsidR="00C42DD8" w:rsidRPr="00C42DD8" w:rsidRDefault="00C42DD8" w:rsidP="00C42DD8">
      <w:pPr>
        <w:tabs>
          <w:tab w:val="center" w:pos="4960"/>
        </w:tabs>
        <w:spacing w:after="0" w:line="240" w:lineRule="auto"/>
        <w:ind w:left="567"/>
        <w:rPr>
          <w:rFonts w:ascii="Times New Roman" w:hAnsi="Times New Roman" w:cs="Times New Roman"/>
        </w:rPr>
      </w:pPr>
    </w:p>
    <w:p w:rsidR="00C42DD8" w:rsidRPr="00C42DD8" w:rsidRDefault="00C42DD8" w:rsidP="00C42DD8">
      <w:pPr>
        <w:tabs>
          <w:tab w:val="center" w:pos="4960"/>
        </w:tabs>
        <w:spacing w:after="0" w:line="240" w:lineRule="auto"/>
        <w:ind w:left="567"/>
        <w:jc w:val="center"/>
        <w:rPr>
          <w:rFonts w:ascii="Times New Roman" w:hAnsi="Times New Roman" w:cs="Times New Roman"/>
          <w:b/>
        </w:rPr>
      </w:pPr>
      <w:r w:rsidRPr="00C42DD8">
        <w:rPr>
          <w:rFonts w:ascii="Times New Roman" w:hAnsi="Times New Roman" w:cs="Times New Roman"/>
          <w:b/>
        </w:rPr>
        <w:t>16.2 Механизм реализации подпрограммы</w:t>
      </w:r>
    </w:p>
    <w:p w:rsidR="00C42DD8" w:rsidRPr="00C42DD8" w:rsidRDefault="00C42DD8" w:rsidP="00C42DD8">
      <w:pPr>
        <w:tabs>
          <w:tab w:val="center" w:pos="4960"/>
        </w:tabs>
        <w:spacing w:after="0" w:line="240" w:lineRule="auto"/>
        <w:ind w:left="567"/>
        <w:jc w:val="center"/>
        <w:rPr>
          <w:rFonts w:ascii="Times New Roman" w:hAnsi="Times New Roman" w:cs="Times New Roman"/>
          <w:b/>
        </w:rPr>
      </w:pPr>
    </w:p>
    <w:p w:rsidR="00C42DD8" w:rsidRPr="00C42DD8" w:rsidRDefault="00C42DD8" w:rsidP="00C42DD8">
      <w:pPr>
        <w:spacing w:after="0" w:line="240" w:lineRule="auto"/>
        <w:jc w:val="both"/>
        <w:rPr>
          <w:rFonts w:ascii="Times New Roman" w:hAnsi="Times New Roman" w:cs="Times New Roman"/>
        </w:rPr>
      </w:pPr>
      <w:r w:rsidRPr="00C42DD8">
        <w:rPr>
          <w:rFonts w:ascii="Times New Roman" w:hAnsi="Times New Roman" w:cs="Times New Roman"/>
        </w:rPr>
        <w:t xml:space="preserve">          Реализацию подпрограммы осуществляет администрация Златоруновского сельсовета. Финансирование мероприятий подпрограммы осуществляется за счёт  средств местного и краевого бюджетов в соответствии с мероприятиями подпрограммы согласно приложению №2 к подпрограмме. </w:t>
      </w:r>
    </w:p>
    <w:p w:rsidR="00C42DD8" w:rsidRPr="00C42DD8" w:rsidRDefault="00C42DD8" w:rsidP="00C42DD8">
      <w:pPr>
        <w:spacing w:after="0" w:line="240" w:lineRule="auto"/>
        <w:jc w:val="both"/>
        <w:rPr>
          <w:rFonts w:ascii="Times New Roman" w:hAnsi="Times New Roman" w:cs="Times New Roman"/>
        </w:rPr>
      </w:pPr>
      <w:r w:rsidRPr="00C42DD8">
        <w:rPr>
          <w:rFonts w:ascii="Times New Roman" w:hAnsi="Times New Roman" w:cs="Times New Roman"/>
        </w:rPr>
        <w:t xml:space="preserve">          Главным распорядителем средств бюджета является администрация Златоруновского сельсовета.</w:t>
      </w:r>
    </w:p>
    <w:p w:rsidR="00C42DD8" w:rsidRPr="00C42DD8" w:rsidRDefault="00C42DD8" w:rsidP="00C42DD8">
      <w:pPr>
        <w:spacing w:after="0" w:line="240" w:lineRule="auto"/>
        <w:jc w:val="both"/>
        <w:rPr>
          <w:rFonts w:ascii="Times New Roman" w:hAnsi="Times New Roman" w:cs="Times New Roman"/>
        </w:rPr>
      </w:pPr>
      <w:r w:rsidRPr="00C42DD8">
        <w:rPr>
          <w:rFonts w:ascii="Times New Roman" w:hAnsi="Times New Roman" w:cs="Times New Roman"/>
        </w:rPr>
        <w:t xml:space="preserve">         Контроль за эффективным и целевым использованием средств осуществляет администрация Златоруновского сельсовета.</w:t>
      </w:r>
    </w:p>
    <w:p w:rsidR="00C42DD8" w:rsidRPr="00C42DD8" w:rsidRDefault="00C42DD8" w:rsidP="00C42DD8">
      <w:pPr>
        <w:tabs>
          <w:tab w:val="center" w:pos="4960"/>
        </w:tabs>
        <w:spacing w:after="0" w:line="240" w:lineRule="auto"/>
        <w:ind w:left="567"/>
        <w:jc w:val="center"/>
        <w:rPr>
          <w:rFonts w:ascii="Times New Roman" w:hAnsi="Times New Roman" w:cs="Times New Roman"/>
          <w:b/>
        </w:rPr>
      </w:pPr>
    </w:p>
    <w:p w:rsidR="00C42DD8" w:rsidRPr="00C42DD8" w:rsidRDefault="00C42DD8" w:rsidP="00C42DD8">
      <w:pPr>
        <w:tabs>
          <w:tab w:val="center" w:pos="4960"/>
        </w:tabs>
        <w:spacing w:after="0" w:line="240" w:lineRule="auto"/>
        <w:ind w:left="567"/>
        <w:jc w:val="center"/>
        <w:rPr>
          <w:rFonts w:ascii="Times New Roman" w:hAnsi="Times New Roman" w:cs="Times New Roman"/>
          <w:b/>
        </w:rPr>
      </w:pPr>
      <w:r w:rsidRPr="00C42DD8">
        <w:rPr>
          <w:rFonts w:ascii="Times New Roman" w:hAnsi="Times New Roman" w:cs="Times New Roman"/>
          <w:b/>
        </w:rPr>
        <w:t xml:space="preserve">16.3 Управление подпрограммой и </w:t>
      </w:r>
      <w:proofErr w:type="gramStart"/>
      <w:r w:rsidRPr="00C42DD8">
        <w:rPr>
          <w:rFonts w:ascii="Times New Roman" w:hAnsi="Times New Roman" w:cs="Times New Roman"/>
          <w:b/>
        </w:rPr>
        <w:t>контроль за</w:t>
      </w:r>
      <w:proofErr w:type="gramEnd"/>
      <w:r w:rsidRPr="00C42DD8">
        <w:rPr>
          <w:rFonts w:ascii="Times New Roman" w:hAnsi="Times New Roman" w:cs="Times New Roman"/>
          <w:b/>
        </w:rPr>
        <w:t xml:space="preserve"> ходом ее выполнения</w:t>
      </w:r>
    </w:p>
    <w:p w:rsidR="00C42DD8" w:rsidRPr="00C42DD8" w:rsidRDefault="00C42DD8" w:rsidP="00C42DD8">
      <w:pPr>
        <w:tabs>
          <w:tab w:val="center" w:pos="4960"/>
        </w:tabs>
        <w:spacing w:after="0" w:line="240" w:lineRule="auto"/>
        <w:ind w:left="567"/>
        <w:jc w:val="center"/>
        <w:rPr>
          <w:rFonts w:ascii="Times New Roman" w:hAnsi="Times New Roman" w:cs="Times New Roman"/>
          <w:b/>
        </w:rPr>
      </w:pPr>
    </w:p>
    <w:p w:rsidR="00C42DD8" w:rsidRPr="00C42DD8" w:rsidRDefault="00C42DD8" w:rsidP="00C42DD8">
      <w:pPr>
        <w:spacing w:after="0" w:line="240" w:lineRule="auto"/>
        <w:ind w:firstLine="709"/>
        <w:jc w:val="both"/>
        <w:rPr>
          <w:rFonts w:ascii="Times New Roman" w:hAnsi="Times New Roman" w:cs="Times New Roman"/>
        </w:rPr>
      </w:pPr>
      <w:r w:rsidRPr="00C42DD8">
        <w:rPr>
          <w:rFonts w:ascii="Times New Roman" w:hAnsi="Times New Roman" w:cs="Times New Roman"/>
        </w:rPr>
        <w:t xml:space="preserve">Управление реализацией подпрограммы осуществляет администрация Златоруновского сельсовета. Ежемесячно, до 5 числа месяца, следующего за отчётным периодом, и по итогам года до 15 января очередного финансового года муниципальные, бюджетные и казённые учреждения, в отношении </w:t>
      </w:r>
      <w:r w:rsidRPr="00C42DD8">
        <w:rPr>
          <w:rFonts w:ascii="Times New Roman" w:hAnsi="Times New Roman" w:cs="Times New Roman"/>
        </w:rPr>
        <w:lastRenderedPageBreak/>
        <w:t xml:space="preserve">которых функции и полномочия учредителя осуществляет, администрация Златоруновского сельсовета направляют в адрес учредителей отчёт о целевом и эффективном использовании бюджетных средств. </w:t>
      </w:r>
    </w:p>
    <w:p w:rsidR="00C42DD8" w:rsidRPr="00C42DD8" w:rsidRDefault="00C42DD8" w:rsidP="00C42DD8">
      <w:pPr>
        <w:spacing w:after="0" w:line="240" w:lineRule="auto"/>
        <w:ind w:firstLine="709"/>
        <w:jc w:val="both"/>
        <w:rPr>
          <w:rFonts w:ascii="Times New Roman" w:hAnsi="Times New Roman" w:cs="Times New Roman"/>
        </w:rPr>
      </w:pPr>
      <w:r w:rsidRPr="00C42DD8">
        <w:rPr>
          <w:rFonts w:ascii="Times New Roman" w:hAnsi="Times New Roman" w:cs="Times New Roman"/>
        </w:rPr>
        <w:t>По итогам года до 15 января очередного финансового года администрация Златоруновского сельсовета направляет отчёт о целевом расходовании полученных средств, с подтверждающими понесённые расходы документами.</w:t>
      </w:r>
    </w:p>
    <w:p w:rsidR="00C42DD8" w:rsidRPr="00C42DD8" w:rsidRDefault="00C42DD8" w:rsidP="00C42DD8">
      <w:pPr>
        <w:spacing w:after="0" w:line="240" w:lineRule="auto"/>
        <w:ind w:firstLine="709"/>
        <w:jc w:val="both"/>
        <w:rPr>
          <w:rFonts w:ascii="Times New Roman" w:hAnsi="Times New Roman" w:cs="Times New Roman"/>
        </w:rPr>
      </w:pPr>
      <w:r w:rsidRPr="00C42DD8">
        <w:rPr>
          <w:rFonts w:ascii="Times New Roman" w:hAnsi="Times New Roman" w:cs="Times New Roman"/>
        </w:rPr>
        <w:t xml:space="preserve">Отчёты по итогам года должны содержать информацию о достигнутых конечных результатах и значениях целевых индикаторов, указанных в паспорте подпрограммы. </w:t>
      </w:r>
    </w:p>
    <w:p w:rsidR="00C42DD8" w:rsidRPr="00C42DD8" w:rsidRDefault="00C42DD8" w:rsidP="00C42DD8">
      <w:pPr>
        <w:spacing w:after="0" w:line="240" w:lineRule="auto"/>
        <w:ind w:firstLine="709"/>
        <w:jc w:val="both"/>
        <w:rPr>
          <w:rFonts w:ascii="Times New Roman" w:hAnsi="Times New Roman" w:cs="Times New Roman"/>
        </w:rPr>
      </w:pPr>
      <w:r w:rsidRPr="00C42DD8">
        <w:rPr>
          <w:rFonts w:ascii="Times New Roman" w:hAnsi="Times New Roman" w:cs="Times New Roman"/>
        </w:rPr>
        <w:t>Администрация Златоруновского сельсовета ежемесячно, до 15 числа месяца, следующего за отчётным периодом, и по итогам года до 25 января очередного финансового года, направляют в Финансовое управление администрации Ужурского района информацию и отчёт об исполнении подпрограммы.</w:t>
      </w:r>
    </w:p>
    <w:p w:rsidR="00C42DD8" w:rsidRPr="00C42DD8" w:rsidRDefault="00C42DD8" w:rsidP="00C42DD8">
      <w:pPr>
        <w:spacing w:after="0" w:line="240" w:lineRule="auto"/>
        <w:ind w:firstLine="709"/>
        <w:jc w:val="both"/>
        <w:rPr>
          <w:rFonts w:ascii="Times New Roman" w:hAnsi="Times New Roman" w:cs="Times New Roman"/>
        </w:rPr>
      </w:pPr>
      <w:r w:rsidRPr="00C42DD8">
        <w:rPr>
          <w:rFonts w:ascii="Times New Roman" w:hAnsi="Times New Roman" w:cs="Times New Roman"/>
        </w:rPr>
        <w:t>Администрация Златоруновского сельсовета ежегодно уточняет целевые показатели и затраты по подпрограммным мероприятиям, механизм реализации подпрограммы, состав исполнителей с учётом выделяемых на её реализацию финансовых средств.</w:t>
      </w:r>
    </w:p>
    <w:p w:rsidR="00C42DD8" w:rsidRPr="00C42DD8" w:rsidRDefault="00C42DD8" w:rsidP="00C42DD8">
      <w:pPr>
        <w:spacing w:after="0" w:line="240" w:lineRule="auto"/>
        <w:ind w:firstLine="709"/>
        <w:jc w:val="both"/>
        <w:rPr>
          <w:rFonts w:ascii="Times New Roman" w:hAnsi="Times New Roman" w:cs="Times New Roman"/>
        </w:rPr>
      </w:pPr>
    </w:p>
    <w:p w:rsidR="00C42DD8" w:rsidRPr="00C42DD8" w:rsidRDefault="00C42DD8" w:rsidP="00C42DD8">
      <w:pPr>
        <w:spacing w:after="0" w:line="240" w:lineRule="auto"/>
        <w:ind w:firstLine="709"/>
        <w:jc w:val="both"/>
        <w:rPr>
          <w:rFonts w:ascii="Times New Roman" w:hAnsi="Times New Roman" w:cs="Times New Roman"/>
        </w:rPr>
      </w:pPr>
    </w:p>
    <w:p w:rsidR="00C42DD8" w:rsidRPr="00C42DD8" w:rsidRDefault="00C42DD8" w:rsidP="00C42DD8">
      <w:pPr>
        <w:spacing w:after="0" w:line="240" w:lineRule="auto"/>
        <w:ind w:firstLine="709"/>
        <w:jc w:val="both"/>
        <w:rPr>
          <w:rFonts w:ascii="Times New Roman" w:hAnsi="Times New Roman" w:cs="Times New Roman"/>
        </w:rPr>
      </w:pPr>
    </w:p>
    <w:p w:rsidR="00C42DD8" w:rsidRPr="00C42DD8" w:rsidRDefault="00C42DD8" w:rsidP="00C42DD8">
      <w:pPr>
        <w:spacing w:after="0" w:line="240" w:lineRule="auto"/>
        <w:ind w:firstLine="709"/>
        <w:jc w:val="both"/>
        <w:rPr>
          <w:rFonts w:ascii="Times New Roman" w:hAnsi="Times New Roman" w:cs="Times New Roman"/>
        </w:rPr>
      </w:pPr>
    </w:p>
    <w:p w:rsidR="00C42DD8" w:rsidRPr="00C42DD8" w:rsidRDefault="00C42DD8" w:rsidP="00C42DD8">
      <w:pPr>
        <w:spacing w:after="0" w:line="240" w:lineRule="auto"/>
        <w:ind w:firstLine="709"/>
        <w:jc w:val="both"/>
        <w:rPr>
          <w:rFonts w:ascii="Times New Roman" w:hAnsi="Times New Roman" w:cs="Times New Roman"/>
        </w:rPr>
      </w:pPr>
    </w:p>
    <w:p w:rsidR="00C42DD8" w:rsidRPr="00C42DD8" w:rsidRDefault="00C42DD8" w:rsidP="00C42DD8">
      <w:pPr>
        <w:spacing w:after="0" w:line="240" w:lineRule="auto"/>
        <w:ind w:firstLine="709"/>
        <w:jc w:val="both"/>
        <w:rPr>
          <w:rFonts w:ascii="Times New Roman" w:hAnsi="Times New Roman" w:cs="Times New Roman"/>
        </w:rPr>
      </w:pPr>
    </w:p>
    <w:p w:rsidR="00C42DD8" w:rsidRPr="00C42DD8" w:rsidRDefault="00C42DD8" w:rsidP="00C42DD8">
      <w:pPr>
        <w:spacing w:after="0" w:line="240" w:lineRule="auto"/>
        <w:ind w:firstLine="709"/>
        <w:jc w:val="both"/>
        <w:rPr>
          <w:rFonts w:ascii="Times New Roman" w:hAnsi="Times New Roman" w:cs="Times New Roman"/>
        </w:rPr>
      </w:pPr>
    </w:p>
    <w:p w:rsidR="00C42DD8" w:rsidRPr="00C42DD8" w:rsidRDefault="00C42DD8" w:rsidP="00C42DD8">
      <w:pPr>
        <w:spacing w:after="0" w:line="240" w:lineRule="auto"/>
        <w:ind w:firstLine="709"/>
        <w:jc w:val="both"/>
        <w:rPr>
          <w:rFonts w:ascii="Times New Roman" w:hAnsi="Times New Roman" w:cs="Times New Roman"/>
        </w:rPr>
      </w:pPr>
    </w:p>
    <w:p w:rsidR="00C42DD8" w:rsidRPr="00C42DD8" w:rsidRDefault="00C42DD8" w:rsidP="00C42DD8">
      <w:pPr>
        <w:spacing w:after="0" w:line="240" w:lineRule="auto"/>
        <w:ind w:firstLine="709"/>
        <w:jc w:val="both"/>
        <w:rPr>
          <w:rFonts w:ascii="Times New Roman" w:hAnsi="Times New Roman" w:cs="Times New Roman"/>
        </w:rPr>
      </w:pPr>
    </w:p>
    <w:p w:rsidR="00C42DD8" w:rsidRPr="00C42DD8" w:rsidRDefault="00C42DD8" w:rsidP="00C42DD8">
      <w:pPr>
        <w:spacing w:after="0" w:line="240" w:lineRule="auto"/>
        <w:ind w:firstLine="709"/>
        <w:jc w:val="both"/>
        <w:rPr>
          <w:rFonts w:ascii="Times New Roman" w:hAnsi="Times New Roman" w:cs="Times New Roman"/>
        </w:rPr>
      </w:pPr>
    </w:p>
    <w:p w:rsidR="00C42DD8" w:rsidRPr="00C42DD8" w:rsidRDefault="00C42DD8" w:rsidP="00C42DD8">
      <w:pPr>
        <w:spacing w:after="0" w:line="240" w:lineRule="auto"/>
        <w:ind w:firstLine="709"/>
        <w:jc w:val="both"/>
        <w:rPr>
          <w:rFonts w:ascii="Times New Roman" w:hAnsi="Times New Roman" w:cs="Times New Roman"/>
        </w:rPr>
      </w:pPr>
    </w:p>
    <w:p w:rsidR="00C42DD8" w:rsidRPr="00C42DD8" w:rsidRDefault="00C42DD8" w:rsidP="00C42DD8">
      <w:pPr>
        <w:spacing w:after="0" w:line="240" w:lineRule="auto"/>
        <w:ind w:firstLine="709"/>
        <w:jc w:val="both"/>
        <w:rPr>
          <w:rFonts w:ascii="Times New Roman" w:hAnsi="Times New Roman" w:cs="Times New Roman"/>
        </w:rPr>
      </w:pPr>
    </w:p>
    <w:p w:rsidR="00C42DD8" w:rsidRPr="00C42DD8" w:rsidRDefault="00C42DD8" w:rsidP="00C42DD8">
      <w:pPr>
        <w:spacing w:after="0" w:line="240" w:lineRule="auto"/>
        <w:ind w:firstLine="709"/>
        <w:jc w:val="both"/>
        <w:rPr>
          <w:rFonts w:ascii="Times New Roman" w:hAnsi="Times New Roman" w:cs="Times New Roman"/>
        </w:rPr>
      </w:pPr>
    </w:p>
    <w:p w:rsidR="00C42DD8" w:rsidRPr="00C42DD8" w:rsidRDefault="00C42DD8" w:rsidP="00C42DD8">
      <w:pPr>
        <w:spacing w:after="0" w:line="240" w:lineRule="auto"/>
        <w:ind w:firstLine="709"/>
        <w:jc w:val="both"/>
        <w:rPr>
          <w:rFonts w:ascii="Times New Roman" w:hAnsi="Times New Roman" w:cs="Times New Roman"/>
        </w:rPr>
      </w:pPr>
    </w:p>
    <w:p w:rsidR="00C42DD8" w:rsidRPr="00C42DD8" w:rsidRDefault="00C42DD8" w:rsidP="00C42DD8">
      <w:pPr>
        <w:spacing w:after="0" w:line="240" w:lineRule="auto"/>
        <w:ind w:firstLine="709"/>
        <w:jc w:val="both"/>
        <w:rPr>
          <w:rFonts w:ascii="Times New Roman" w:hAnsi="Times New Roman" w:cs="Times New Roman"/>
        </w:rPr>
      </w:pPr>
    </w:p>
    <w:p w:rsidR="00C42DD8" w:rsidRPr="00C42DD8" w:rsidRDefault="00C42DD8" w:rsidP="00C42DD8">
      <w:pPr>
        <w:spacing w:after="0" w:line="240" w:lineRule="auto"/>
        <w:ind w:firstLine="709"/>
        <w:jc w:val="both"/>
        <w:rPr>
          <w:rFonts w:ascii="Times New Roman" w:hAnsi="Times New Roman" w:cs="Times New Roman"/>
        </w:rPr>
        <w:sectPr w:rsidR="00C42DD8" w:rsidRPr="00C42DD8" w:rsidSect="00EA2F0C">
          <w:pgSz w:w="11906" w:h="16838"/>
          <w:pgMar w:top="709" w:right="567" w:bottom="426" w:left="1418" w:header="709" w:footer="709" w:gutter="0"/>
          <w:cols w:space="708"/>
          <w:docGrid w:linePitch="381"/>
        </w:sectPr>
      </w:pPr>
    </w:p>
    <w:p w:rsidR="00C42DD8" w:rsidRPr="00C42DD8" w:rsidRDefault="00C42DD8" w:rsidP="00C42DD8">
      <w:pPr>
        <w:spacing w:after="0" w:line="240" w:lineRule="auto"/>
        <w:ind w:firstLine="709"/>
        <w:jc w:val="both"/>
        <w:rPr>
          <w:rFonts w:ascii="Times New Roman" w:hAnsi="Times New Roman" w:cs="Times New Roman"/>
        </w:rPr>
      </w:pPr>
    </w:p>
    <w:p w:rsidR="00C42DD8" w:rsidRPr="00C42DD8" w:rsidRDefault="00C42DD8" w:rsidP="00C42DD8">
      <w:pPr>
        <w:spacing w:after="0" w:line="240" w:lineRule="auto"/>
        <w:ind w:firstLine="709"/>
        <w:jc w:val="both"/>
        <w:rPr>
          <w:rFonts w:ascii="Times New Roman" w:hAnsi="Times New Roman" w:cs="Times New Roman"/>
        </w:rPr>
        <w:sectPr w:rsidR="00C42DD8" w:rsidRPr="00C42DD8" w:rsidSect="00EA2F0C">
          <w:type w:val="continuous"/>
          <w:pgSz w:w="11906" w:h="16838"/>
          <w:pgMar w:top="709" w:right="567" w:bottom="426" w:left="1418" w:header="709" w:footer="709" w:gutter="0"/>
          <w:cols w:space="708"/>
          <w:docGrid w:linePitch="381"/>
        </w:sectPr>
      </w:pPr>
    </w:p>
    <w:p w:rsidR="00C42DD8" w:rsidRPr="00C42DD8" w:rsidRDefault="00C42DD8" w:rsidP="00C42DD8">
      <w:pPr>
        <w:autoSpaceDE w:val="0"/>
        <w:autoSpaceDN w:val="0"/>
        <w:adjustRightInd w:val="0"/>
        <w:spacing w:after="0" w:line="240" w:lineRule="auto"/>
        <w:ind w:left="10490"/>
        <w:jc w:val="both"/>
        <w:rPr>
          <w:rFonts w:ascii="Times New Roman" w:hAnsi="Times New Roman" w:cs="Times New Roman"/>
        </w:rPr>
      </w:pPr>
      <w:r w:rsidRPr="00C42DD8">
        <w:rPr>
          <w:rFonts w:ascii="Times New Roman" w:hAnsi="Times New Roman" w:cs="Times New Roman"/>
        </w:rPr>
        <w:lastRenderedPageBreak/>
        <w:t>Приложение № 1 к подпрограмме № 2,</w:t>
      </w:r>
    </w:p>
    <w:p w:rsidR="00C42DD8" w:rsidRPr="00C42DD8" w:rsidRDefault="00C42DD8" w:rsidP="00C42DD8">
      <w:pPr>
        <w:spacing w:after="0" w:line="240" w:lineRule="auto"/>
        <w:ind w:left="10490"/>
        <w:rPr>
          <w:rFonts w:ascii="Times New Roman" w:hAnsi="Times New Roman" w:cs="Times New Roman"/>
        </w:rPr>
      </w:pPr>
      <w:proofErr w:type="gramStart"/>
      <w:r w:rsidRPr="00C42DD8">
        <w:rPr>
          <w:rFonts w:ascii="Times New Roman" w:hAnsi="Times New Roman" w:cs="Times New Roman"/>
        </w:rPr>
        <w:t>реализуемой</w:t>
      </w:r>
      <w:proofErr w:type="gramEnd"/>
      <w:r w:rsidRPr="00C42DD8">
        <w:rPr>
          <w:rFonts w:ascii="Times New Roman" w:hAnsi="Times New Roman" w:cs="Times New Roman"/>
        </w:rPr>
        <w:t xml:space="preserve"> в рамках муниципальных программ  Златоруновского сельсовета</w:t>
      </w:r>
    </w:p>
    <w:p w:rsidR="00C42DD8" w:rsidRPr="00C42DD8" w:rsidRDefault="00C42DD8" w:rsidP="00C42DD8">
      <w:pPr>
        <w:autoSpaceDE w:val="0"/>
        <w:autoSpaceDN w:val="0"/>
        <w:adjustRightInd w:val="0"/>
        <w:spacing w:after="0" w:line="240" w:lineRule="auto"/>
        <w:ind w:firstLine="540"/>
        <w:jc w:val="center"/>
        <w:outlineLvl w:val="0"/>
        <w:rPr>
          <w:rFonts w:ascii="Times New Roman" w:hAnsi="Times New Roman" w:cs="Times New Roman"/>
        </w:rPr>
      </w:pPr>
      <w:r w:rsidRPr="00C42DD8">
        <w:rPr>
          <w:rFonts w:ascii="Times New Roman" w:hAnsi="Times New Roman" w:cs="Times New Roman"/>
        </w:rPr>
        <w:t>Перечень целевых индикаторов подпрограммы</w:t>
      </w:r>
    </w:p>
    <w:tbl>
      <w:tblPr>
        <w:tblW w:w="15592" w:type="dxa"/>
        <w:tblInd w:w="354" w:type="dxa"/>
        <w:tblLayout w:type="fixed"/>
        <w:tblCellMar>
          <w:left w:w="70" w:type="dxa"/>
          <w:right w:w="70" w:type="dxa"/>
        </w:tblCellMar>
        <w:tblLook w:val="0000"/>
      </w:tblPr>
      <w:tblGrid>
        <w:gridCol w:w="426"/>
        <w:gridCol w:w="5811"/>
        <w:gridCol w:w="1701"/>
        <w:gridCol w:w="2835"/>
        <w:gridCol w:w="1560"/>
        <w:gridCol w:w="1558"/>
        <w:gridCol w:w="1701"/>
      </w:tblGrid>
      <w:tr w:rsidR="00C42DD8" w:rsidRPr="00C42DD8" w:rsidTr="00E97AF7">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rPr>
              <w:t xml:space="preserve">№  </w:t>
            </w:r>
            <w:r w:rsidRPr="00C42DD8">
              <w:rPr>
                <w:rFonts w:ascii="Times New Roman" w:hAnsi="Times New Roman" w:cs="Times New Roman"/>
                <w:sz w:val="22"/>
                <w:szCs w:val="22"/>
              </w:rPr>
              <w:br/>
            </w:r>
            <w:proofErr w:type="spellStart"/>
            <w:proofErr w:type="gramStart"/>
            <w:r w:rsidRPr="00C42DD8">
              <w:rPr>
                <w:rFonts w:ascii="Times New Roman" w:hAnsi="Times New Roman" w:cs="Times New Roman"/>
                <w:sz w:val="22"/>
                <w:szCs w:val="22"/>
              </w:rPr>
              <w:t>п</w:t>
            </w:r>
            <w:proofErr w:type="spellEnd"/>
            <w:proofErr w:type="gramEnd"/>
            <w:r w:rsidRPr="00C42DD8">
              <w:rPr>
                <w:rFonts w:ascii="Times New Roman" w:hAnsi="Times New Roman" w:cs="Times New Roman"/>
                <w:sz w:val="22"/>
                <w:szCs w:val="22"/>
              </w:rPr>
              <w:t>/</w:t>
            </w:r>
            <w:proofErr w:type="spellStart"/>
            <w:r w:rsidRPr="00C42DD8">
              <w:rPr>
                <w:rFonts w:ascii="Times New Roman" w:hAnsi="Times New Roman" w:cs="Times New Roman"/>
                <w:sz w:val="22"/>
                <w:szCs w:val="22"/>
              </w:rPr>
              <w:t>п</w:t>
            </w:r>
            <w:proofErr w:type="spellEnd"/>
          </w:p>
        </w:tc>
        <w:tc>
          <w:tcPr>
            <w:tcW w:w="5811" w:type="dxa"/>
            <w:tcBorders>
              <w:top w:val="single" w:sz="6" w:space="0" w:color="auto"/>
              <w:left w:val="single" w:sz="6" w:space="0" w:color="auto"/>
              <w:bottom w:val="single" w:sz="6" w:space="0" w:color="auto"/>
              <w:right w:val="single" w:sz="6" w:space="0" w:color="auto"/>
            </w:tcBorders>
            <w:vAlign w:val="center"/>
          </w:tcPr>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rPr>
              <w:t xml:space="preserve">Цель,    </w:t>
            </w:r>
            <w:r w:rsidRPr="00C42DD8">
              <w:rPr>
                <w:rFonts w:ascii="Times New Roman" w:hAnsi="Times New Roman" w:cs="Times New Roman"/>
                <w:sz w:val="22"/>
                <w:szCs w:val="22"/>
              </w:rPr>
              <w:br/>
              <w:t xml:space="preserve">целевые индикаторы </w:t>
            </w:r>
            <w:r w:rsidRPr="00C42DD8">
              <w:rPr>
                <w:rFonts w:ascii="Times New Roman" w:hAnsi="Times New Roman" w:cs="Times New Roman"/>
                <w:sz w:val="22"/>
                <w:szCs w:val="22"/>
              </w:rPr>
              <w:br/>
            </w:r>
          </w:p>
        </w:tc>
        <w:tc>
          <w:tcPr>
            <w:tcW w:w="1701" w:type="dxa"/>
            <w:tcBorders>
              <w:top w:val="single" w:sz="6" w:space="0" w:color="auto"/>
              <w:left w:val="single" w:sz="6" w:space="0" w:color="auto"/>
              <w:bottom w:val="single" w:sz="6" w:space="0" w:color="auto"/>
              <w:right w:val="single" w:sz="6" w:space="0" w:color="auto"/>
            </w:tcBorders>
            <w:vAlign w:val="center"/>
          </w:tcPr>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rPr>
              <w:t>Единица</w:t>
            </w:r>
            <w:r w:rsidRPr="00C42DD8">
              <w:rPr>
                <w:rFonts w:ascii="Times New Roman" w:hAnsi="Times New Roman" w:cs="Times New Roman"/>
                <w:sz w:val="22"/>
                <w:szCs w:val="22"/>
              </w:rPr>
              <w:br/>
              <w:t>измерения</w:t>
            </w:r>
          </w:p>
        </w:tc>
        <w:tc>
          <w:tcPr>
            <w:tcW w:w="2835" w:type="dxa"/>
            <w:tcBorders>
              <w:top w:val="single" w:sz="6" w:space="0" w:color="auto"/>
              <w:left w:val="single" w:sz="6" w:space="0" w:color="auto"/>
              <w:bottom w:val="single" w:sz="6" w:space="0" w:color="auto"/>
              <w:right w:val="single" w:sz="6" w:space="0" w:color="auto"/>
            </w:tcBorders>
            <w:vAlign w:val="center"/>
          </w:tcPr>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rPr>
              <w:t xml:space="preserve">Источник </w:t>
            </w:r>
            <w:r w:rsidRPr="00C42DD8">
              <w:rPr>
                <w:rFonts w:ascii="Times New Roman" w:hAnsi="Times New Roman" w:cs="Times New Roman"/>
                <w:sz w:val="22"/>
                <w:szCs w:val="22"/>
              </w:rPr>
              <w:br/>
              <w:t>информации</w:t>
            </w:r>
          </w:p>
        </w:tc>
        <w:tc>
          <w:tcPr>
            <w:tcW w:w="1560" w:type="dxa"/>
            <w:tcBorders>
              <w:top w:val="single" w:sz="6" w:space="0" w:color="auto"/>
              <w:left w:val="single" w:sz="6" w:space="0" w:color="auto"/>
              <w:bottom w:val="single" w:sz="6" w:space="0" w:color="auto"/>
              <w:right w:val="single" w:sz="4" w:space="0" w:color="auto"/>
            </w:tcBorders>
            <w:vAlign w:val="center"/>
          </w:tcPr>
          <w:p w:rsidR="00C42DD8" w:rsidRPr="00C42DD8" w:rsidRDefault="00C42DD8" w:rsidP="00C42DD8">
            <w:pPr>
              <w:pStyle w:val="ConsPlusNormal"/>
              <w:ind w:firstLine="0"/>
              <w:rPr>
                <w:rFonts w:ascii="Times New Roman" w:hAnsi="Times New Roman" w:cs="Times New Roman"/>
                <w:sz w:val="22"/>
                <w:szCs w:val="22"/>
              </w:rPr>
            </w:pPr>
            <w:r w:rsidRPr="00C42DD8">
              <w:rPr>
                <w:rFonts w:ascii="Times New Roman" w:hAnsi="Times New Roman" w:cs="Times New Roman"/>
                <w:sz w:val="22"/>
                <w:szCs w:val="22"/>
              </w:rPr>
              <w:t>2020 год</w:t>
            </w:r>
          </w:p>
        </w:tc>
        <w:tc>
          <w:tcPr>
            <w:tcW w:w="1558" w:type="dxa"/>
            <w:tcBorders>
              <w:top w:val="single" w:sz="6" w:space="0" w:color="auto"/>
              <w:left w:val="single" w:sz="4" w:space="0" w:color="auto"/>
              <w:bottom w:val="single" w:sz="6" w:space="0" w:color="auto"/>
              <w:right w:val="single" w:sz="4" w:space="0" w:color="auto"/>
            </w:tcBorders>
            <w:vAlign w:val="center"/>
          </w:tcPr>
          <w:p w:rsidR="00C42DD8" w:rsidRPr="00C42DD8" w:rsidRDefault="00C42DD8" w:rsidP="00C42DD8">
            <w:pPr>
              <w:pStyle w:val="ConsPlusNormal"/>
              <w:ind w:firstLine="0"/>
              <w:rPr>
                <w:rFonts w:ascii="Times New Roman" w:hAnsi="Times New Roman" w:cs="Times New Roman"/>
                <w:sz w:val="22"/>
                <w:szCs w:val="22"/>
              </w:rPr>
            </w:pPr>
            <w:r w:rsidRPr="00C42DD8">
              <w:rPr>
                <w:rFonts w:ascii="Times New Roman" w:hAnsi="Times New Roman" w:cs="Times New Roman"/>
                <w:sz w:val="22"/>
                <w:szCs w:val="22"/>
              </w:rPr>
              <w:t>2021 год</w:t>
            </w:r>
          </w:p>
        </w:tc>
        <w:tc>
          <w:tcPr>
            <w:tcW w:w="1701" w:type="dxa"/>
            <w:tcBorders>
              <w:top w:val="single" w:sz="6" w:space="0" w:color="auto"/>
              <w:left w:val="single" w:sz="4" w:space="0" w:color="auto"/>
              <w:bottom w:val="single" w:sz="6" w:space="0" w:color="auto"/>
              <w:right w:val="single" w:sz="6" w:space="0" w:color="auto"/>
            </w:tcBorders>
            <w:vAlign w:val="center"/>
          </w:tcPr>
          <w:p w:rsidR="00C42DD8" w:rsidRPr="00C42DD8" w:rsidRDefault="00C42DD8" w:rsidP="00C42DD8">
            <w:pPr>
              <w:pStyle w:val="ConsPlusNormal"/>
              <w:ind w:firstLine="0"/>
              <w:rPr>
                <w:rFonts w:ascii="Times New Roman" w:hAnsi="Times New Roman" w:cs="Times New Roman"/>
                <w:sz w:val="22"/>
                <w:szCs w:val="22"/>
              </w:rPr>
            </w:pPr>
            <w:r w:rsidRPr="00C42DD8">
              <w:rPr>
                <w:rFonts w:ascii="Times New Roman" w:hAnsi="Times New Roman" w:cs="Times New Roman"/>
                <w:sz w:val="22"/>
                <w:szCs w:val="22"/>
              </w:rPr>
              <w:t>2022 год</w:t>
            </w:r>
          </w:p>
        </w:tc>
      </w:tr>
      <w:tr w:rsidR="00C42DD8" w:rsidRPr="00C42DD8" w:rsidTr="00E97AF7">
        <w:trPr>
          <w:cantSplit/>
          <w:trHeight w:val="572"/>
        </w:trPr>
        <w:tc>
          <w:tcPr>
            <w:tcW w:w="426"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pStyle w:val="ConsPlusNormal"/>
              <w:ind w:firstLine="0"/>
              <w:rPr>
                <w:rFonts w:ascii="Times New Roman" w:hAnsi="Times New Roman" w:cs="Times New Roman"/>
                <w:sz w:val="22"/>
                <w:szCs w:val="22"/>
              </w:rPr>
            </w:pPr>
          </w:p>
        </w:tc>
        <w:tc>
          <w:tcPr>
            <w:tcW w:w="15166" w:type="dxa"/>
            <w:gridSpan w:val="6"/>
            <w:tcBorders>
              <w:top w:val="single" w:sz="6" w:space="0" w:color="auto"/>
              <w:left w:val="single" w:sz="6" w:space="0" w:color="auto"/>
              <w:bottom w:val="single" w:sz="6" w:space="0" w:color="auto"/>
              <w:right w:val="single" w:sz="6" w:space="0" w:color="auto"/>
            </w:tcBorders>
          </w:tcPr>
          <w:p w:rsidR="00C42DD8" w:rsidRPr="00C42DD8" w:rsidRDefault="00C42DD8" w:rsidP="00C42DD8">
            <w:pPr>
              <w:pStyle w:val="ConsPlusNormal"/>
              <w:ind w:firstLine="0"/>
              <w:rPr>
                <w:rFonts w:ascii="Times New Roman" w:hAnsi="Times New Roman" w:cs="Times New Roman"/>
                <w:sz w:val="22"/>
                <w:szCs w:val="22"/>
              </w:rPr>
            </w:pPr>
            <w:r w:rsidRPr="00C42DD8">
              <w:rPr>
                <w:rFonts w:ascii="Times New Roman" w:hAnsi="Times New Roman" w:cs="Times New Roman"/>
                <w:sz w:val="22"/>
                <w:szCs w:val="22"/>
              </w:rPr>
              <w:t>Цель подпрограммы - Создание условий, обеспечивающих возможность населению муниципального образования систематически заниматься физической культурой и спортом</w:t>
            </w:r>
          </w:p>
        </w:tc>
      </w:tr>
      <w:tr w:rsidR="00C42DD8" w:rsidRPr="00C42DD8" w:rsidTr="00E97AF7">
        <w:trPr>
          <w:cantSplit/>
          <w:trHeight w:val="282"/>
        </w:trPr>
        <w:tc>
          <w:tcPr>
            <w:tcW w:w="426"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pStyle w:val="ConsPlusNormal"/>
              <w:ind w:firstLine="0"/>
              <w:rPr>
                <w:rFonts w:ascii="Times New Roman" w:hAnsi="Times New Roman" w:cs="Times New Roman"/>
                <w:sz w:val="22"/>
                <w:szCs w:val="22"/>
              </w:rPr>
            </w:pPr>
          </w:p>
        </w:tc>
        <w:tc>
          <w:tcPr>
            <w:tcW w:w="5811"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pStyle w:val="ConsPlusNormal"/>
              <w:ind w:firstLine="0"/>
              <w:rPr>
                <w:rFonts w:ascii="Times New Roman" w:hAnsi="Times New Roman" w:cs="Times New Roman"/>
                <w:sz w:val="22"/>
                <w:szCs w:val="22"/>
              </w:rPr>
            </w:pPr>
            <w:r w:rsidRPr="00C42DD8">
              <w:rPr>
                <w:rFonts w:ascii="Times New Roman" w:hAnsi="Times New Roman" w:cs="Times New Roman"/>
                <w:sz w:val="22"/>
                <w:szCs w:val="22"/>
              </w:rPr>
              <w:t>Целевые индикаторы</w:t>
            </w:r>
          </w:p>
        </w:tc>
        <w:tc>
          <w:tcPr>
            <w:tcW w:w="9355" w:type="dxa"/>
            <w:gridSpan w:val="5"/>
            <w:tcBorders>
              <w:top w:val="single" w:sz="6" w:space="0" w:color="auto"/>
              <w:left w:val="single" w:sz="6" w:space="0" w:color="auto"/>
              <w:bottom w:val="single" w:sz="6" w:space="0" w:color="auto"/>
              <w:right w:val="single" w:sz="6" w:space="0" w:color="auto"/>
            </w:tcBorders>
          </w:tcPr>
          <w:p w:rsidR="00C42DD8" w:rsidRPr="00C42DD8" w:rsidRDefault="00C42DD8" w:rsidP="00C42DD8">
            <w:pPr>
              <w:pStyle w:val="ConsPlusNormal"/>
              <w:ind w:firstLine="0"/>
              <w:rPr>
                <w:rFonts w:ascii="Times New Roman" w:hAnsi="Times New Roman" w:cs="Times New Roman"/>
                <w:sz w:val="22"/>
                <w:szCs w:val="22"/>
              </w:rPr>
            </w:pPr>
          </w:p>
        </w:tc>
      </w:tr>
      <w:tr w:rsidR="00C42DD8" w:rsidRPr="00C42DD8" w:rsidTr="00E97AF7">
        <w:trPr>
          <w:cantSplit/>
          <w:trHeight w:val="240"/>
        </w:trPr>
        <w:tc>
          <w:tcPr>
            <w:tcW w:w="426"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pStyle w:val="ConsPlusNormal"/>
              <w:ind w:firstLine="0"/>
              <w:rPr>
                <w:rFonts w:ascii="Times New Roman" w:hAnsi="Times New Roman" w:cs="Times New Roman"/>
                <w:sz w:val="22"/>
                <w:szCs w:val="22"/>
              </w:rPr>
            </w:pPr>
            <w:r w:rsidRPr="00C42DD8">
              <w:rPr>
                <w:rFonts w:ascii="Times New Roman" w:hAnsi="Times New Roman" w:cs="Times New Roman"/>
                <w:sz w:val="22"/>
                <w:szCs w:val="22"/>
              </w:rPr>
              <w:t>1</w:t>
            </w:r>
          </w:p>
        </w:tc>
        <w:tc>
          <w:tcPr>
            <w:tcW w:w="5811"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pStyle w:val="ConsPlusNormal"/>
              <w:ind w:firstLine="0"/>
              <w:rPr>
                <w:rFonts w:ascii="Times New Roman" w:hAnsi="Times New Roman" w:cs="Times New Roman"/>
                <w:sz w:val="22"/>
                <w:szCs w:val="22"/>
              </w:rPr>
            </w:pPr>
            <w:r w:rsidRPr="00C42DD8">
              <w:rPr>
                <w:rFonts w:ascii="Times New Roman" w:hAnsi="Times New Roman" w:cs="Times New Roman"/>
                <w:sz w:val="22"/>
                <w:szCs w:val="22"/>
              </w:rPr>
              <w:t>количество участников спортивных мероприятий</w:t>
            </w:r>
          </w:p>
        </w:tc>
        <w:tc>
          <w:tcPr>
            <w:tcW w:w="1701"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rPr>
              <w:t>Чел.</w:t>
            </w:r>
          </w:p>
        </w:tc>
        <w:tc>
          <w:tcPr>
            <w:tcW w:w="2835"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rPr>
              <w:t>Отчётность учреждений</w:t>
            </w:r>
          </w:p>
        </w:tc>
        <w:tc>
          <w:tcPr>
            <w:tcW w:w="1560" w:type="dxa"/>
            <w:tcBorders>
              <w:top w:val="single" w:sz="6" w:space="0" w:color="auto"/>
              <w:left w:val="single" w:sz="6" w:space="0" w:color="auto"/>
              <w:bottom w:val="single" w:sz="6" w:space="0" w:color="auto"/>
              <w:right w:val="single" w:sz="4" w:space="0" w:color="auto"/>
            </w:tcBorders>
          </w:tcPr>
          <w:p w:rsidR="00C42DD8" w:rsidRPr="00C42DD8" w:rsidRDefault="00C42DD8" w:rsidP="00C42DD8">
            <w:pPr>
              <w:pStyle w:val="ConsPlusNormal"/>
              <w:ind w:firstLine="0"/>
              <w:rPr>
                <w:rFonts w:ascii="Times New Roman" w:hAnsi="Times New Roman" w:cs="Times New Roman"/>
                <w:sz w:val="22"/>
                <w:szCs w:val="22"/>
              </w:rPr>
            </w:pPr>
            <w:r w:rsidRPr="00C42DD8">
              <w:rPr>
                <w:rFonts w:ascii="Times New Roman" w:hAnsi="Times New Roman" w:cs="Times New Roman"/>
                <w:sz w:val="22"/>
                <w:szCs w:val="22"/>
              </w:rPr>
              <w:t>не менее 163 не более230</w:t>
            </w:r>
          </w:p>
        </w:tc>
        <w:tc>
          <w:tcPr>
            <w:tcW w:w="1558" w:type="dxa"/>
            <w:tcBorders>
              <w:top w:val="single" w:sz="6" w:space="0" w:color="auto"/>
              <w:left w:val="single" w:sz="4" w:space="0" w:color="auto"/>
              <w:bottom w:val="single" w:sz="6" w:space="0" w:color="auto"/>
              <w:right w:val="single" w:sz="4" w:space="0" w:color="auto"/>
            </w:tcBorders>
          </w:tcPr>
          <w:p w:rsidR="00C42DD8" w:rsidRPr="00C42DD8" w:rsidRDefault="00C42DD8" w:rsidP="00C42DD8">
            <w:pPr>
              <w:pStyle w:val="ConsPlusNormal"/>
              <w:ind w:firstLine="0"/>
              <w:rPr>
                <w:rFonts w:ascii="Times New Roman" w:hAnsi="Times New Roman" w:cs="Times New Roman"/>
                <w:sz w:val="22"/>
                <w:szCs w:val="22"/>
              </w:rPr>
            </w:pPr>
            <w:r w:rsidRPr="00C42DD8">
              <w:rPr>
                <w:rFonts w:ascii="Times New Roman" w:hAnsi="Times New Roman" w:cs="Times New Roman"/>
                <w:sz w:val="22"/>
                <w:szCs w:val="22"/>
              </w:rPr>
              <w:t>не менее 163 не более230</w:t>
            </w:r>
          </w:p>
        </w:tc>
        <w:tc>
          <w:tcPr>
            <w:tcW w:w="1701" w:type="dxa"/>
            <w:tcBorders>
              <w:top w:val="single" w:sz="6" w:space="0" w:color="auto"/>
              <w:left w:val="single" w:sz="4" w:space="0" w:color="auto"/>
              <w:bottom w:val="single" w:sz="6" w:space="0" w:color="auto"/>
              <w:right w:val="single" w:sz="6" w:space="0" w:color="auto"/>
            </w:tcBorders>
          </w:tcPr>
          <w:p w:rsidR="00C42DD8" w:rsidRPr="00C42DD8" w:rsidRDefault="00C42DD8" w:rsidP="00C42DD8">
            <w:pPr>
              <w:pStyle w:val="ConsPlusNormal"/>
              <w:ind w:firstLine="0"/>
              <w:rPr>
                <w:rFonts w:ascii="Times New Roman" w:hAnsi="Times New Roman" w:cs="Times New Roman"/>
                <w:sz w:val="22"/>
                <w:szCs w:val="22"/>
              </w:rPr>
            </w:pPr>
            <w:r w:rsidRPr="00C42DD8">
              <w:rPr>
                <w:rFonts w:ascii="Times New Roman" w:hAnsi="Times New Roman" w:cs="Times New Roman"/>
                <w:sz w:val="22"/>
                <w:szCs w:val="22"/>
              </w:rPr>
              <w:t>не менее 163 не более230</w:t>
            </w:r>
          </w:p>
        </w:tc>
      </w:tr>
      <w:tr w:rsidR="00C42DD8" w:rsidRPr="00C42DD8" w:rsidTr="00E97AF7">
        <w:trPr>
          <w:cantSplit/>
          <w:trHeight w:val="240"/>
        </w:trPr>
        <w:tc>
          <w:tcPr>
            <w:tcW w:w="426"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pStyle w:val="ConsPlusNormal"/>
              <w:ind w:firstLine="0"/>
              <w:rPr>
                <w:rFonts w:ascii="Times New Roman" w:hAnsi="Times New Roman" w:cs="Times New Roman"/>
                <w:sz w:val="22"/>
                <w:szCs w:val="22"/>
              </w:rPr>
            </w:pPr>
            <w:r w:rsidRPr="00C42DD8">
              <w:rPr>
                <w:rFonts w:ascii="Times New Roman" w:hAnsi="Times New Roman" w:cs="Times New Roman"/>
                <w:sz w:val="22"/>
                <w:szCs w:val="22"/>
              </w:rPr>
              <w:t>2</w:t>
            </w:r>
          </w:p>
        </w:tc>
        <w:tc>
          <w:tcPr>
            <w:tcW w:w="5811"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pStyle w:val="ConsPlusNormal"/>
              <w:ind w:firstLine="0"/>
              <w:rPr>
                <w:rFonts w:ascii="Times New Roman" w:hAnsi="Times New Roman" w:cs="Times New Roman"/>
                <w:sz w:val="22"/>
                <w:szCs w:val="22"/>
              </w:rPr>
            </w:pPr>
            <w:r w:rsidRPr="00C42DD8">
              <w:rPr>
                <w:rFonts w:ascii="Times New Roman" w:hAnsi="Times New Roman" w:cs="Times New Roman"/>
                <w:sz w:val="22"/>
                <w:szCs w:val="22"/>
              </w:rPr>
              <w:t>количество проведённых физкультурно-спортивных мероприятий</w:t>
            </w:r>
          </w:p>
        </w:tc>
        <w:tc>
          <w:tcPr>
            <w:tcW w:w="1701"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rPr>
              <w:t>Ед.</w:t>
            </w:r>
          </w:p>
        </w:tc>
        <w:tc>
          <w:tcPr>
            <w:tcW w:w="2835" w:type="dxa"/>
            <w:tcBorders>
              <w:top w:val="single" w:sz="6" w:space="0" w:color="auto"/>
              <w:left w:val="single" w:sz="6" w:space="0" w:color="auto"/>
              <w:bottom w:val="single" w:sz="6" w:space="0" w:color="auto"/>
              <w:right w:val="single" w:sz="6" w:space="0" w:color="auto"/>
            </w:tcBorders>
          </w:tcPr>
          <w:p w:rsidR="00C42DD8" w:rsidRPr="00C42DD8" w:rsidRDefault="00C42DD8" w:rsidP="00C42DD8">
            <w:pPr>
              <w:pStyle w:val="ConsPlusNormal"/>
              <w:ind w:firstLine="0"/>
              <w:jc w:val="center"/>
              <w:rPr>
                <w:rFonts w:ascii="Times New Roman" w:hAnsi="Times New Roman" w:cs="Times New Roman"/>
                <w:sz w:val="22"/>
                <w:szCs w:val="22"/>
              </w:rPr>
            </w:pPr>
            <w:r w:rsidRPr="00C42DD8">
              <w:rPr>
                <w:rFonts w:ascii="Times New Roman" w:hAnsi="Times New Roman" w:cs="Times New Roman"/>
                <w:sz w:val="22"/>
                <w:szCs w:val="22"/>
              </w:rPr>
              <w:t>Отчётность учреждений</w:t>
            </w:r>
          </w:p>
        </w:tc>
        <w:tc>
          <w:tcPr>
            <w:tcW w:w="1560" w:type="dxa"/>
            <w:tcBorders>
              <w:top w:val="single" w:sz="6" w:space="0" w:color="auto"/>
              <w:left w:val="single" w:sz="6" w:space="0" w:color="auto"/>
              <w:bottom w:val="single" w:sz="6" w:space="0" w:color="auto"/>
              <w:right w:val="single" w:sz="4" w:space="0" w:color="auto"/>
            </w:tcBorders>
          </w:tcPr>
          <w:p w:rsidR="00C42DD8" w:rsidRPr="00C42DD8" w:rsidRDefault="00C42DD8" w:rsidP="00C42DD8">
            <w:pPr>
              <w:pStyle w:val="ConsPlusNormal"/>
              <w:ind w:firstLine="0"/>
              <w:rPr>
                <w:rFonts w:ascii="Times New Roman" w:hAnsi="Times New Roman" w:cs="Times New Roman"/>
                <w:sz w:val="22"/>
                <w:szCs w:val="22"/>
              </w:rPr>
            </w:pPr>
            <w:r w:rsidRPr="00C42DD8">
              <w:rPr>
                <w:rFonts w:ascii="Times New Roman" w:hAnsi="Times New Roman" w:cs="Times New Roman"/>
                <w:sz w:val="22"/>
                <w:szCs w:val="22"/>
              </w:rPr>
              <w:t>не менее 11 не более15</w:t>
            </w:r>
          </w:p>
        </w:tc>
        <w:tc>
          <w:tcPr>
            <w:tcW w:w="1558" w:type="dxa"/>
            <w:tcBorders>
              <w:top w:val="single" w:sz="6" w:space="0" w:color="auto"/>
              <w:left w:val="single" w:sz="4" w:space="0" w:color="auto"/>
              <w:bottom w:val="single" w:sz="6" w:space="0" w:color="auto"/>
              <w:right w:val="single" w:sz="4" w:space="0" w:color="auto"/>
            </w:tcBorders>
          </w:tcPr>
          <w:p w:rsidR="00C42DD8" w:rsidRPr="00C42DD8" w:rsidRDefault="00C42DD8" w:rsidP="00C42DD8">
            <w:pPr>
              <w:pStyle w:val="ConsPlusNormal"/>
              <w:ind w:firstLine="0"/>
              <w:rPr>
                <w:rFonts w:ascii="Times New Roman" w:hAnsi="Times New Roman" w:cs="Times New Roman"/>
                <w:sz w:val="22"/>
                <w:szCs w:val="22"/>
              </w:rPr>
            </w:pPr>
            <w:r w:rsidRPr="00C42DD8">
              <w:rPr>
                <w:rFonts w:ascii="Times New Roman" w:hAnsi="Times New Roman" w:cs="Times New Roman"/>
                <w:sz w:val="22"/>
                <w:szCs w:val="22"/>
              </w:rPr>
              <w:t>не менее 11 не более15</w:t>
            </w:r>
          </w:p>
        </w:tc>
        <w:tc>
          <w:tcPr>
            <w:tcW w:w="1701" w:type="dxa"/>
            <w:tcBorders>
              <w:top w:val="single" w:sz="6" w:space="0" w:color="auto"/>
              <w:left w:val="single" w:sz="4" w:space="0" w:color="auto"/>
              <w:bottom w:val="single" w:sz="6" w:space="0" w:color="auto"/>
              <w:right w:val="single" w:sz="6" w:space="0" w:color="auto"/>
            </w:tcBorders>
          </w:tcPr>
          <w:p w:rsidR="00C42DD8" w:rsidRPr="00C42DD8" w:rsidRDefault="00C42DD8" w:rsidP="00C42DD8">
            <w:pPr>
              <w:pStyle w:val="ConsPlusNormal"/>
              <w:ind w:firstLine="0"/>
              <w:rPr>
                <w:rFonts w:ascii="Times New Roman" w:hAnsi="Times New Roman" w:cs="Times New Roman"/>
                <w:sz w:val="22"/>
                <w:szCs w:val="22"/>
              </w:rPr>
            </w:pPr>
            <w:r w:rsidRPr="00C42DD8">
              <w:rPr>
                <w:rFonts w:ascii="Times New Roman" w:hAnsi="Times New Roman" w:cs="Times New Roman"/>
                <w:sz w:val="22"/>
                <w:szCs w:val="22"/>
              </w:rPr>
              <w:t>не менее 11 не более15</w:t>
            </w:r>
          </w:p>
        </w:tc>
      </w:tr>
    </w:tbl>
    <w:p w:rsidR="00C42DD8" w:rsidRPr="00C42DD8" w:rsidRDefault="00C42DD8" w:rsidP="00C42DD8">
      <w:pPr>
        <w:pStyle w:val="ConsPlusNormal"/>
        <w:ind w:firstLine="0"/>
        <w:jc w:val="both"/>
        <w:rPr>
          <w:rFonts w:ascii="Times New Roman" w:hAnsi="Times New Roman" w:cs="Times New Roman"/>
          <w:sz w:val="22"/>
          <w:szCs w:val="22"/>
        </w:rPr>
      </w:pPr>
      <w:r w:rsidRPr="00C42DD8">
        <w:rPr>
          <w:rFonts w:ascii="Times New Roman" w:hAnsi="Times New Roman" w:cs="Times New Roman"/>
          <w:sz w:val="22"/>
          <w:szCs w:val="22"/>
        </w:rPr>
        <w:t xml:space="preserve">                                         </w:t>
      </w:r>
    </w:p>
    <w:p w:rsidR="00C42DD8" w:rsidRPr="00C42DD8" w:rsidRDefault="00C42DD8" w:rsidP="00C42DD8">
      <w:pPr>
        <w:autoSpaceDE w:val="0"/>
        <w:autoSpaceDN w:val="0"/>
        <w:adjustRightInd w:val="0"/>
        <w:spacing w:after="0" w:line="240" w:lineRule="auto"/>
        <w:ind w:left="10490"/>
        <w:jc w:val="both"/>
        <w:rPr>
          <w:rFonts w:ascii="Times New Roman" w:hAnsi="Times New Roman" w:cs="Times New Roman"/>
        </w:rPr>
      </w:pPr>
      <w:r w:rsidRPr="00C42DD8">
        <w:rPr>
          <w:rFonts w:ascii="Times New Roman" w:hAnsi="Times New Roman" w:cs="Times New Roman"/>
        </w:rPr>
        <w:t>Приложение № 2 к подпрограмме № 2,</w:t>
      </w:r>
    </w:p>
    <w:p w:rsidR="00C42DD8" w:rsidRPr="00C42DD8" w:rsidRDefault="00C42DD8" w:rsidP="00C42DD8">
      <w:pPr>
        <w:spacing w:after="0" w:line="240" w:lineRule="auto"/>
        <w:ind w:left="10490"/>
        <w:rPr>
          <w:rFonts w:ascii="Times New Roman" w:hAnsi="Times New Roman" w:cs="Times New Roman"/>
        </w:rPr>
      </w:pPr>
      <w:proofErr w:type="gramStart"/>
      <w:r w:rsidRPr="00C42DD8">
        <w:rPr>
          <w:rFonts w:ascii="Times New Roman" w:hAnsi="Times New Roman" w:cs="Times New Roman"/>
        </w:rPr>
        <w:t>реализуемой</w:t>
      </w:r>
      <w:proofErr w:type="gramEnd"/>
      <w:r w:rsidRPr="00C42DD8">
        <w:rPr>
          <w:rFonts w:ascii="Times New Roman" w:hAnsi="Times New Roman" w:cs="Times New Roman"/>
        </w:rPr>
        <w:t xml:space="preserve"> в рамках муниципальных программ  Златоруновского сельсовета</w:t>
      </w:r>
    </w:p>
    <w:p w:rsidR="00C42DD8" w:rsidRPr="00C42DD8" w:rsidRDefault="00C42DD8" w:rsidP="00C42DD8">
      <w:pPr>
        <w:spacing w:after="0" w:line="240" w:lineRule="auto"/>
        <w:jc w:val="center"/>
        <w:outlineLvl w:val="0"/>
        <w:rPr>
          <w:rFonts w:ascii="Times New Roman" w:hAnsi="Times New Roman" w:cs="Times New Roman"/>
        </w:rPr>
      </w:pPr>
      <w:r w:rsidRPr="00C42DD8">
        <w:rPr>
          <w:rFonts w:ascii="Times New Roman" w:hAnsi="Times New Roman" w:cs="Times New Roman"/>
        </w:rPr>
        <w:t>Перечень мероприятий подпрограммы с указанием объема средств на их реализацию и ожидаемых результатов</w:t>
      </w:r>
    </w:p>
    <w:tbl>
      <w:tblPr>
        <w:tblW w:w="15750" w:type="dxa"/>
        <w:tblInd w:w="93" w:type="dxa"/>
        <w:tblLayout w:type="fixed"/>
        <w:tblLook w:val="04A0"/>
      </w:tblPr>
      <w:tblGrid>
        <w:gridCol w:w="2000"/>
        <w:gridCol w:w="1984"/>
        <w:gridCol w:w="3402"/>
        <w:gridCol w:w="1134"/>
        <w:gridCol w:w="1418"/>
        <w:gridCol w:w="1134"/>
        <w:gridCol w:w="1134"/>
        <w:gridCol w:w="1134"/>
        <w:gridCol w:w="1134"/>
        <w:gridCol w:w="1276"/>
      </w:tblGrid>
      <w:tr w:rsidR="00C42DD8" w:rsidRPr="00C42DD8" w:rsidTr="00E97AF7">
        <w:trPr>
          <w:trHeight w:val="540"/>
        </w:trPr>
        <w:tc>
          <w:tcPr>
            <w:tcW w:w="20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Наименование  программы, подпрограммы</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 xml:space="preserve">ГРБС </w:t>
            </w:r>
          </w:p>
        </w:tc>
        <w:tc>
          <w:tcPr>
            <w:tcW w:w="7088" w:type="dxa"/>
            <w:gridSpan w:val="4"/>
            <w:tcBorders>
              <w:top w:val="single" w:sz="4" w:space="0" w:color="auto"/>
              <w:left w:val="nil"/>
              <w:bottom w:val="single" w:sz="4" w:space="0" w:color="auto"/>
              <w:right w:val="single" w:sz="4" w:space="0" w:color="000000"/>
            </w:tcBorders>
            <w:shd w:val="clear" w:color="auto" w:fill="auto"/>
            <w:vAlign w:val="center"/>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Код бюджетной классификации</w:t>
            </w:r>
          </w:p>
        </w:tc>
        <w:tc>
          <w:tcPr>
            <w:tcW w:w="4678" w:type="dxa"/>
            <w:gridSpan w:val="4"/>
            <w:tcBorders>
              <w:top w:val="single" w:sz="4" w:space="0" w:color="auto"/>
              <w:left w:val="nil"/>
              <w:bottom w:val="single" w:sz="4" w:space="0" w:color="auto"/>
              <w:right w:val="single" w:sz="4" w:space="0" w:color="auto"/>
            </w:tcBorders>
            <w:shd w:val="clear" w:color="auto" w:fill="auto"/>
            <w:vAlign w:val="center"/>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 xml:space="preserve">Расходы </w:t>
            </w:r>
            <w:r w:rsidRPr="00C42DD8">
              <w:rPr>
                <w:rFonts w:ascii="Times New Roman" w:hAnsi="Times New Roman" w:cs="Times New Roman"/>
              </w:rPr>
              <w:br/>
              <w:t>(тыс. руб.), годы</w:t>
            </w:r>
          </w:p>
        </w:tc>
      </w:tr>
      <w:tr w:rsidR="00C42DD8" w:rsidRPr="00C42DD8" w:rsidTr="00E97AF7">
        <w:trPr>
          <w:trHeight w:val="556"/>
        </w:trPr>
        <w:tc>
          <w:tcPr>
            <w:tcW w:w="2000" w:type="dxa"/>
            <w:vMerge/>
            <w:tcBorders>
              <w:top w:val="single" w:sz="4" w:space="0" w:color="auto"/>
              <w:left w:val="single" w:sz="4" w:space="0" w:color="auto"/>
              <w:bottom w:val="single" w:sz="4" w:space="0" w:color="auto"/>
              <w:right w:val="single" w:sz="4" w:space="0" w:color="auto"/>
            </w:tcBorders>
            <w:vAlign w:val="center"/>
          </w:tcPr>
          <w:p w:rsidR="00C42DD8" w:rsidRPr="00C42DD8" w:rsidRDefault="00C42DD8" w:rsidP="00C42DD8">
            <w:pPr>
              <w:spacing w:after="0" w:line="240" w:lineRule="auto"/>
              <w:jc w:val="center"/>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C42DD8" w:rsidRPr="00C42DD8" w:rsidRDefault="00C42DD8" w:rsidP="00C42DD8">
            <w:pPr>
              <w:spacing w:after="0" w:line="240" w:lineRule="auto"/>
              <w:jc w:val="center"/>
              <w:rPr>
                <w:rFonts w:ascii="Times New Roman" w:hAnsi="Times New Roman" w:cs="Times New Roman"/>
              </w:rPr>
            </w:pPr>
          </w:p>
        </w:tc>
        <w:tc>
          <w:tcPr>
            <w:tcW w:w="3402" w:type="dxa"/>
            <w:tcBorders>
              <w:top w:val="nil"/>
              <w:left w:val="nil"/>
              <w:bottom w:val="single" w:sz="4" w:space="0" w:color="auto"/>
              <w:right w:val="single" w:sz="4" w:space="0" w:color="auto"/>
            </w:tcBorders>
            <w:shd w:val="clear" w:color="auto" w:fill="auto"/>
            <w:vAlign w:val="center"/>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ГРБС</w:t>
            </w:r>
          </w:p>
        </w:tc>
        <w:tc>
          <w:tcPr>
            <w:tcW w:w="1134" w:type="dxa"/>
            <w:tcBorders>
              <w:top w:val="nil"/>
              <w:left w:val="nil"/>
              <w:bottom w:val="single" w:sz="4" w:space="0" w:color="auto"/>
              <w:right w:val="single" w:sz="4" w:space="0" w:color="auto"/>
            </w:tcBorders>
            <w:shd w:val="clear" w:color="auto" w:fill="auto"/>
            <w:vAlign w:val="center"/>
          </w:tcPr>
          <w:p w:rsidR="00C42DD8" w:rsidRPr="00C42DD8" w:rsidRDefault="00C42DD8" w:rsidP="00C42DD8">
            <w:pPr>
              <w:spacing w:after="0" w:line="240" w:lineRule="auto"/>
              <w:jc w:val="center"/>
              <w:rPr>
                <w:rFonts w:ascii="Times New Roman" w:hAnsi="Times New Roman" w:cs="Times New Roman"/>
              </w:rPr>
            </w:pPr>
            <w:proofErr w:type="spellStart"/>
            <w:r w:rsidRPr="00C42DD8">
              <w:rPr>
                <w:rFonts w:ascii="Times New Roman" w:hAnsi="Times New Roman" w:cs="Times New Roman"/>
              </w:rPr>
              <w:t>РзПр</w:t>
            </w:r>
            <w:proofErr w:type="spellEnd"/>
          </w:p>
        </w:tc>
        <w:tc>
          <w:tcPr>
            <w:tcW w:w="1418" w:type="dxa"/>
            <w:tcBorders>
              <w:top w:val="nil"/>
              <w:left w:val="nil"/>
              <w:bottom w:val="single" w:sz="4" w:space="0" w:color="auto"/>
              <w:right w:val="single" w:sz="4" w:space="0" w:color="auto"/>
            </w:tcBorders>
            <w:shd w:val="clear" w:color="auto" w:fill="auto"/>
            <w:vAlign w:val="center"/>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ЦСР</w:t>
            </w:r>
          </w:p>
        </w:tc>
        <w:tc>
          <w:tcPr>
            <w:tcW w:w="1134" w:type="dxa"/>
            <w:tcBorders>
              <w:top w:val="nil"/>
              <w:left w:val="nil"/>
              <w:bottom w:val="single" w:sz="4" w:space="0" w:color="auto"/>
              <w:right w:val="single" w:sz="4" w:space="0" w:color="auto"/>
            </w:tcBorders>
            <w:shd w:val="clear" w:color="auto" w:fill="auto"/>
            <w:vAlign w:val="center"/>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ВР</w:t>
            </w:r>
          </w:p>
        </w:tc>
        <w:tc>
          <w:tcPr>
            <w:tcW w:w="1134" w:type="dxa"/>
            <w:tcBorders>
              <w:top w:val="nil"/>
              <w:left w:val="nil"/>
              <w:bottom w:val="single" w:sz="4" w:space="0" w:color="auto"/>
              <w:right w:val="single" w:sz="4" w:space="0" w:color="auto"/>
            </w:tcBorders>
            <w:shd w:val="clear" w:color="auto" w:fill="auto"/>
            <w:vAlign w:val="center"/>
          </w:tcPr>
          <w:p w:rsidR="00C42DD8" w:rsidRPr="00C42DD8" w:rsidRDefault="00C42DD8" w:rsidP="00C42DD8">
            <w:pPr>
              <w:spacing w:after="0" w:line="240" w:lineRule="auto"/>
              <w:rPr>
                <w:rFonts w:ascii="Times New Roman" w:hAnsi="Times New Roman" w:cs="Times New Roman"/>
                <w:lang w:val="en-US"/>
              </w:rPr>
            </w:pPr>
            <w:r w:rsidRPr="00C42DD8">
              <w:rPr>
                <w:rFonts w:ascii="Times New Roman" w:hAnsi="Times New Roman" w:cs="Times New Roman"/>
              </w:rPr>
              <w:t>2023 год</w:t>
            </w:r>
          </w:p>
        </w:tc>
        <w:tc>
          <w:tcPr>
            <w:tcW w:w="1134" w:type="dxa"/>
            <w:tcBorders>
              <w:top w:val="nil"/>
              <w:left w:val="nil"/>
              <w:bottom w:val="single" w:sz="4" w:space="0" w:color="auto"/>
              <w:right w:val="single" w:sz="4" w:space="0" w:color="auto"/>
            </w:tcBorders>
            <w:shd w:val="clear" w:color="auto" w:fill="auto"/>
            <w:vAlign w:val="center"/>
          </w:tcPr>
          <w:p w:rsidR="00C42DD8" w:rsidRPr="00C42DD8" w:rsidRDefault="00C42DD8" w:rsidP="00C42DD8">
            <w:pPr>
              <w:spacing w:after="0" w:line="240" w:lineRule="auto"/>
              <w:rPr>
                <w:rFonts w:ascii="Times New Roman" w:hAnsi="Times New Roman" w:cs="Times New Roman"/>
                <w:lang w:val="en-US"/>
              </w:rPr>
            </w:pPr>
            <w:r w:rsidRPr="00C42DD8">
              <w:rPr>
                <w:rFonts w:ascii="Times New Roman" w:hAnsi="Times New Roman" w:cs="Times New Roman"/>
              </w:rPr>
              <w:t>2024год</w:t>
            </w:r>
          </w:p>
        </w:tc>
        <w:tc>
          <w:tcPr>
            <w:tcW w:w="1134" w:type="dxa"/>
            <w:tcBorders>
              <w:top w:val="nil"/>
              <w:left w:val="nil"/>
              <w:bottom w:val="single" w:sz="4" w:space="0" w:color="auto"/>
              <w:right w:val="single" w:sz="4" w:space="0" w:color="auto"/>
            </w:tcBorders>
            <w:vAlign w:val="center"/>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2025год</w:t>
            </w:r>
          </w:p>
          <w:p w:rsidR="00C42DD8" w:rsidRPr="00C42DD8" w:rsidRDefault="00C42DD8" w:rsidP="00C42DD8">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vAlign w:val="center"/>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Итого на</w:t>
            </w:r>
          </w:p>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период</w:t>
            </w:r>
          </w:p>
        </w:tc>
      </w:tr>
      <w:tr w:rsidR="00C42DD8" w:rsidRPr="00C42DD8" w:rsidTr="00E97AF7">
        <w:trPr>
          <w:trHeight w:val="360"/>
        </w:trPr>
        <w:tc>
          <w:tcPr>
            <w:tcW w:w="2000" w:type="dxa"/>
            <w:tcBorders>
              <w:top w:val="single" w:sz="4" w:space="0" w:color="auto"/>
              <w:left w:val="single" w:sz="4" w:space="0" w:color="auto"/>
              <w:bottom w:val="single" w:sz="4" w:space="0" w:color="auto"/>
              <w:right w:val="single" w:sz="4" w:space="0" w:color="auto"/>
            </w:tcBorders>
            <w:shd w:val="clear" w:color="auto" w:fill="auto"/>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Цель подпрограммы</w:t>
            </w:r>
          </w:p>
        </w:tc>
        <w:tc>
          <w:tcPr>
            <w:tcW w:w="13750" w:type="dxa"/>
            <w:gridSpan w:val="9"/>
            <w:tcBorders>
              <w:top w:val="single" w:sz="4" w:space="0" w:color="auto"/>
              <w:left w:val="nil"/>
              <w:bottom w:val="single" w:sz="4" w:space="0" w:color="auto"/>
              <w:right w:val="single" w:sz="4" w:space="0" w:color="auto"/>
            </w:tcBorders>
            <w:shd w:val="clear" w:color="auto" w:fill="auto"/>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Создание условий, обеспечивающих возможность населению муниципального образования систематически заниматься физической культурой и спортом</w:t>
            </w:r>
          </w:p>
        </w:tc>
      </w:tr>
      <w:tr w:rsidR="00C42DD8" w:rsidRPr="00C42DD8" w:rsidTr="00E97AF7">
        <w:trPr>
          <w:trHeight w:val="360"/>
        </w:trPr>
        <w:tc>
          <w:tcPr>
            <w:tcW w:w="2000" w:type="dxa"/>
            <w:tcBorders>
              <w:top w:val="single" w:sz="4" w:space="0" w:color="auto"/>
              <w:left w:val="single" w:sz="4" w:space="0" w:color="auto"/>
              <w:bottom w:val="nil"/>
              <w:right w:val="single" w:sz="4" w:space="0" w:color="auto"/>
            </w:tcBorders>
            <w:shd w:val="clear" w:color="auto" w:fill="auto"/>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Задача 1</w:t>
            </w:r>
          </w:p>
        </w:tc>
        <w:tc>
          <w:tcPr>
            <w:tcW w:w="13750" w:type="dxa"/>
            <w:gridSpan w:val="9"/>
            <w:tcBorders>
              <w:top w:val="single" w:sz="4" w:space="0" w:color="auto"/>
              <w:left w:val="nil"/>
              <w:bottom w:val="single" w:sz="4" w:space="0" w:color="auto"/>
              <w:right w:val="single" w:sz="4" w:space="0" w:color="auto"/>
            </w:tcBorders>
            <w:shd w:val="clear" w:color="auto" w:fill="auto"/>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Создание условий для занятий физической культурой и спортом</w:t>
            </w:r>
          </w:p>
        </w:tc>
      </w:tr>
      <w:tr w:rsidR="00C42DD8" w:rsidRPr="00C42DD8" w:rsidTr="00E97AF7">
        <w:trPr>
          <w:trHeight w:val="195"/>
        </w:trPr>
        <w:tc>
          <w:tcPr>
            <w:tcW w:w="3984" w:type="dxa"/>
            <w:gridSpan w:val="2"/>
            <w:tcBorders>
              <w:top w:val="single" w:sz="4" w:space="0" w:color="auto"/>
              <w:left w:val="single" w:sz="4" w:space="0" w:color="auto"/>
              <w:bottom w:val="nil"/>
              <w:right w:val="single" w:sz="4" w:space="0" w:color="auto"/>
            </w:tcBorders>
            <w:shd w:val="clear" w:color="auto" w:fill="auto"/>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Мероприятие 1</w:t>
            </w:r>
          </w:p>
        </w:tc>
        <w:tc>
          <w:tcPr>
            <w:tcW w:w="3402" w:type="dxa"/>
            <w:tcBorders>
              <w:top w:val="single" w:sz="4" w:space="0" w:color="auto"/>
              <w:left w:val="single" w:sz="4" w:space="0" w:color="auto"/>
              <w:bottom w:val="nil"/>
              <w:right w:val="single" w:sz="4" w:space="0" w:color="auto"/>
            </w:tcBorders>
            <w:shd w:val="clear" w:color="auto" w:fill="auto"/>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Итого</w:t>
            </w:r>
          </w:p>
        </w:tc>
        <w:tc>
          <w:tcPr>
            <w:tcW w:w="1134" w:type="dxa"/>
            <w:tcBorders>
              <w:top w:val="single" w:sz="4" w:space="0" w:color="auto"/>
              <w:left w:val="single" w:sz="4" w:space="0" w:color="auto"/>
              <w:bottom w:val="nil"/>
              <w:right w:val="single" w:sz="4" w:space="0" w:color="auto"/>
            </w:tcBorders>
            <w:shd w:val="clear" w:color="auto" w:fill="auto"/>
          </w:tcPr>
          <w:p w:rsidR="00C42DD8" w:rsidRPr="00C42DD8" w:rsidRDefault="00C42DD8" w:rsidP="00C42DD8">
            <w:pPr>
              <w:spacing w:after="0" w:line="240" w:lineRule="auto"/>
              <w:rPr>
                <w:rFonts w:ascii="Times New Roman" w:hAnsi="Times New Roman" w:cs="Times New Roman"/>
              </w:rPr>
            </w:pPr>
          </w:p>
        </w:tc>
        <w:tc>
          <w:tcPr>
            <w:tcW w:w="1418" w:type="dxa"/>
            <w:tcBorders>
              <w:top w:val="single" w:sz="4" w:space="0" w:color="auto"/>
              <w:left w:val="single" w:sz="4" w:space="0" w:color="auto"/>
              <w:bottom w:val="nil"/>
              <w:right w:val="single" w:sz="4" w:space="0" w:color="auto"/>
            </w:tcBorders>
            <w:shd w:val="clear" w:color="auto" w:fill="auto"/>
          </w:tcPr>
          <w:p w:rsidR="00C42DD8" w:rsidRPr="00C42DD8" w:rsidRDefault="00C42DD8" w:rsidP="00C42DD8">
            <w:pPr>
              <w:spacing w:after="0" w:line="240" w:lineRule="auto"/>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shd w:val="clear" w:color="auto" w:fill="auto"/>
          </w:tcPr>
          <w:p w:rsidR="00C42DD8" w:rsidRPr="00C42DD8" w:rsidRDefault="00C42DD8" w:rsidP="00C42DD8">
            <w:pPr>
              <w:spacing w:after="0" w:line="240" w:lineRule="auto"/>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shd w:val="clear" w:color="auto" w:fill="auto"/>
          </w:tcPr>
          <w:p w:rsidR="00C42DD8" w:rsidRPr="00C42DD8" w:rsidRDefault="00C42DD8" w:rsidP="00C42DD8">
            <w:pPr>
              <w:spacing w:after="0" w:line="240" w:lineRule="auto"/>
              <w:jc w:val="center"/>
              <w:rPr>
                <w:rFonts w:ascii="Times New Roman" w:hAnsi="Times New Roman" w:cs="Times New Roman"/>
                <w:b/>
              </w:rPr>
            </w:pPr>
          </w:p>
        </w:tc>
        <w:tc>
          <w:tcPr>
            <w:tcW w:w="1134" w:type="dxa"/>
            <w:tcBorders>
              <w:top w:val="single" w:sz="4" w:space="0" w:color="auto"/>
              <w:left w:val="single" w:sz="4" w:space="0" w:color="auto"/>
              <w:bottom w:val="nil"/>
              <w:right w:val="single" w:sz="4" w:space="0" w:color="auto"/>
            </w:tcBorders>
            <w:shd w:val="clear" w:color="auto" w:fill="auto"/>
          </w:tcPr>
          <w:p w:rsidR="00C42DD8" w:rsidRPr="00C42DD8" w:rsidRDefault="00C42DD8" w:rsidP="00C42DD8">
            <w:pPr>
              <w:spacing w:after="0" w:line="240" w:lineRule="auto"/>
              <w:jc w:val="center"/>
              <w:rPr>
                <w:rFonts w:ascii="Times New Roman" w:hAnsi="Times New Roman" w:cs="Times New Roman"/>
                <w:b/>
              </w:rPr>
            </w:pPr>
          </w:p>
        </w:tc>
        <w:tc>
          <w:tcPr>
            <w:tcW w:w="1134" w:type="dxa"/>
            <w:tcBorders>
              <w:top w:val="single" w:sz="4" w:space="0" w:color="auto"/>
              <w:left w:val="single" w:sz="4" w:space="0" w:color="auto"/>
              <w:bottom w:val="nil"/>
              <w:right w:val="single" w:sz="4" w:space="0" w:color="auto"/>
            </w:tcBorders>
            <w:shd w:val="clear" w:color="auto" w:fill="auto"/>
          </w:tcPr>
          <w:p w:rsidR="00C42DD8" w:rsidRPr="00C42DD8" w:rsidRDefault="00C42DD8" w:rsidP="00C42DD8">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nil"/>
              <w:right w:val="single" w:sz="4" w:space="0" w:color="auto"/>
            </w:tcBorders>
            <w:shd w:val="clear" w:color="auto" w:fill="auto"/>
          </w:tcPr>
          <w:p w:rsidR="00C42DD8" w:rsidRPr="00C42DD8" w:rsidRDefault="00C42DD8" w:rsidP="00C42DD8">
            <w:pPr>
              <w:spacing w:after="0" w:line="240" w:lineRule="auto"/>
              <w:jc w:val="center"/>
              <w:rPr>
                <w:rFonts w:ascii="Times New Roman" w:hAnsi="Times New Roman" w:cs="Times New Roman"/>
                <w:b/>
              </w:rPr>
            </w:pPr>
          </w:p>
        </w:tc>
      </w:tr>
      <w:tr w:rsidR="00C42DD8" w:rsidRPr="00C42DD8" w:rsidTr="00E97AF7">
        <w:trPr>
          <w:trHeight w:val="743"/>
        </w:trPr>
        <w:tc>
          <w:tcPr>
            <w:tcW w:w="2000" w:type="dxa"/>
            <w:vMerge w:val="restart"/>
            <w:tcBorders>
              <w:top w:val="single" w:sz="4" w:space="0" w:color="auto"/>
              <w:left w:val="single" w:sz="4" w:space="0" w:color="auto"/>
              <w:right w:val="single" w:sz="4" w:space="0" w:color="auto"/>
            </w:tcBorders>
            <w:shd w:val="clear" w:color="auto" w:fill="auto"/>
          </w:tcPr>
          <w:p w:rsidR="00C42DD8" w:rsidRPr="00C42DD8" w:rsidRDefault="00C42DD8" w:rsidP="00C42DD8">
            <w:pPr>
              <w:spacing w:after="0" w:line="240" w:lineRule="auto"/>
              <w:rPr>
                <w:rFonts w:ascii="Times New Roman" w:hAnsi="Times New Roman" w:cs="Times New Roman"/>
                <w:color w:val="000000"/>
              </w:rPr>
            </w:pPr>
            <w:r w:rsidRPr="00C42DD8">
              <w:rPr>
                <w:rFonts w:ascii="Times New Roman" w:hAnsi="Times New Roman" w:cs="Times New Roman"/>
                <w:color w:val="000000"/>
              </w:rPr>
              <w:t>Обеспечение деятельности  (оказание услуг) подведомственных учреждений</w:t>
            </w:r>
          </w:p>
        </w:tc>
        <w:tc>
          <w:tcPr>
            <w:tcW w:w="1984" w:type="dxa"/>
            <w:vMerge w:val="restart"/>
            <w:tcBorders>
              <w:top w:val="single" w:sz="4" w:space="0" w:color="auto"/>
              <w:left w:val="nil"/>
              <w:right w:val="single" w:sz="4" w:space="0" w:color="auto"/>
            </w:tcBorders>
            <w:shd w:val="clear" w:color="auto" w:fill="auto"/>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Администрация Златоруновского сельсовета</w:t>
            </w:r>
          </w:p>
        </w:tc>
        <w:tc>
          <w:tcPr>
            <w:tcW w:w="3402" w:type="dxa"/>
            <w:tcBorders>
              <w:top w:val="single" w:sz="4" w:space="0" w:color="auto"/>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831</w:t>
            </w:r>
          </w:p>
        </w:tc>
        <w:tc>
          <w:tcPr>
            <w:tcW w:w="1134" w:type="dxa"/>
            <w:tcBorders>
              <w:top w:val="single" w:sz="4" w:space="0" w:color="auto"/>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0801</w:t>
            </w:r>
          </w:p>
        </w:tc>
        <w:tc>
          <w:tcPr>
            <w:tcW w:w="1418" w:type="dxa"/>
            <w:tcBorders>
              <w:top w:val="single" w:sz="4" w:space="0" w:color="auto"/>
              <w:left w:val="nil"/>
              <w:bottom w:val="single" w:sz="4" w:space="0" w:color="auto"/>
              <w:right w:val="single" w:sz="4" w:space="0" w:color="auto"/>
            </w:tcBorders>
            <w:shd w:val="clear" w:color="auto" w:fill="auto"/>
            <w:noWrap/>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0110092010</w:t>
            </w:r>
          </w:p>
        </w:tc>
        <w:tc>
          <w:tcPr>
            <w:tcW w:w="1134" w:type="dxa"/>
            <w:tcBorders>
              <w:top w:val="single" w:sz="4" w:space="0" w:color="auto"/>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540</w:t>
            </w:r>
          </w:p>
        </w:tc>
        <w:tc>
          <w:tcPr>
            <w:tcW w:w="1134" w:type="dxa"/>
            <w:tcBorders>
              <w:top w:val="single" w:sz="4" w:space="0" w:color="auto"/>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b/>
              </w:rPr>
            </w:pPr>
            <w:r w:rsidRPr="00C42DD8">
              <w:rPr>
                <w:rFonts w:ascii="Times New Roman" w:hAnsi="Times New Roman" w:cs="Times New Roman"/>
                <w:b/>
              </w:rPr>
              <w:t>30,0</w:t>
            </w:r>
          </w:p>
        </w:tc>
        <w:tc>
          <w:tcPr>
            <w:tcW w:w="1134" w:type="dxa"/>
            <w:tcBorders>
              <w:top w:val="single" w:sz="4" w:space="0" w:color="auto"/>
              <w:left w:val="nil"/>
              <w:bottom w:val="single" w:sz="4" w:space="0" w:color="auto"/>
              <w:right w:val="single" w:sz="4" w:space="0" w:color="auto"/>
            </w:tcBorders>
            <w:shd w:val="clear" w:color="auto" w:fill="auto"/>
          </w:tcPr>
          <w:p w:rsidR="00C42DD8" w:rsidRPr="00C42DD8" w:rsidRDefault="00C42DD8" w:rsidP="00C42DD8">
            <w:pPr>
              <w:spacing w:after="0" w:line="240" w:lineRule="auto"/>
              <w:jc w:val="center"/>
              <w:rPr>
                <w:rFonts w:ascii="Times New Roman" w:hAnsi="Times New Roman" w:cs="Times New Roman"/>
                <w:b/>
              </w:rPr>
            </w:pPr>
            <w:r w:rsidRPr="00C42DD8">
              <w:rPr>
                <w:rFonts w:ascii="Times New Roman" w:hAnsi="Times New Roman" w:cs="Times New Roman"/>
                <w:b/>
              </w:rPr>
              <w:t>0,0</w:t>
            </w:r>
          </w:p>
        </w:tc>
        <w:tc>
          <w:tcPr>
            <w:tcW w:w="1134" w:type="dxa"/>
            <w:tcBorders>
              <w:top w:val="single" w:sz="4" w:space="0" w:color="auto"/>
              <w:left w:val="nil"/>
              <w:bottom w:val="single" w:sz="4" w:space="0" w:color="auto"/>
              <w:right w:val="single" w:sz="4" w:space="0" w:color="auto"/>
            </w:tcBorders>
          </w:tcPr>
          <w:p w:rsidR="00C42DD8" w:rsidRPr="00C42DD8" w:rsidRDefault="00C42DD8" w:rsidP="00C42DD8">
            <w:pPr>
              <w:spacing w:after="0" w:line="240" w:lineRule="auto"/>
              <w:jc w:val="center"/>
              <w:rPr>
                <w:rFonts w:ascii="Times New Roman" w:hAnsi="Times New Roman" w:cs="Times New Roman"/>
                <w:b/>
              </w:rPr>
            </w:pPr>
            <w:r w:rsidRPr="00C42DD8">
              <w:rPr>
                <w:rFonts w:ascii="Times New Roman" w:hAnsi="Times New Roman" w:cs="Times New Roman"/>
                <w:b/>
              </w:rPr>
              <w:t>0,0</w:t>
            </w:r>
          </w:p>
        </w:tc>
        <w:tc>
          <w:tcPr>
            <w:tcW w:w="1276" w:type="dxa"/>
            <w:tcBorders>
              <w:top w:val="single" w:sz="4" w:space="0" w:color="auto"/>
              <w:left w:val="nil"/>
              <w:bottom w:val="single" w:sz="4" w:space="0" w:color="auto"/>
              <w:right w:val="single" w:sz="4" w:space="0" w:color="auto"/>
            </w:tcBorders>
          </w:tcPr>
          <w:p w:rsidR="00C42DD8" w:rsidRPr="00C42DD8" w:rsidRDefault="00C42DD8" w:rsidP="00C42DD8">
            <w:pPr>
              <w:spacing w:after="0" w:line="240" w:lineRule="auto"/>
              <w:jc w:val="center"/>
              <w:rPr>
                <w:rFonts w:ascii="Times New Roman" w:hAnsi="Times New Roman" w:cs="Times New Roman"/>
                <w:b/>
              </w:rPr>
            </w:pPr>
            <w:r w:rsidRPr="00C42DD8">
              <w:rPr>
                <w:rFonts w:ascii="Times New Roman" w:hAnsi="Times New Roman" w:cs="Times New Roman"/>
                <w:b/>
              </w:rPr>
              <w:t>30,0</w:t>
            </w:r>
          </w:p>
        </w:tc>
      </w:tr>
      <w:tr w:rsidR="00C42DD8" w:rsidRPr="00C42DD8" w:rsidTr="00E97AF7">
        <w:trPr>
          <w:trHeight w:val="1302"/>
        </w:trPr>
        <w:tc>
          <w:tcPr>
            <w:tcW w:w="2000" w:type="dxa"/>
            <w:vMerge/>
            <w:tcBorders>
              <w:left w:val="single" w:sz="4" w:space="0" w:color="auto"/>
              <w:bottom w:val="single" w:sz="4" w:space="0" w:color="auto"/>
              <w:right w:val="single" w:sz="4" w:space="0" w:color="auto"/>
            </w:tcBorders>
            <w:shd w:val="clear" w:color="auto" w:fill="auto"/>
          </w:tcPr>
          <w:p w:rsidR="00C42DD8" w:rsidRPr="00C42DD8" w:rsidRDefault="00C42DD8" w:rsidP="00C42DD8">
            <w:pPr>
              <w:spacing w:after="0" w:line="240" w:lineRule="auto"/>
              <w:rPr>
                <w:rFonts w:ascii="Times New Roman" w:hAnsi="Times New Roman" w:cs="Times New Roman"/>
                <w:color w:val="000000"/>
              </w:rPr>
            </w:pPr>
          </w:p>
        </w:tc>
        <w:tc>
          <w:tcPr>
            <w:tcW w:w="1984" w:type="dxa"/>
            <w:vMerge/>
            <w:tcBorders>
              <w:left w:val="nil"/>
              <w:bottom w:val="single" w:sz="4" w:space="0" w:color="auto"/>
              <w:right w:val="single" w:sz="4" w:space="0" w:color="auto"/>
            </w:tcBorders>
            <w:shd w:val="clear" w:color="auto" w:fill="auto"/>
          </w:tcPr>
          <w:p w:rsidR="00C42DD8" w:rsidRPr="00C42DD8" w:rsidRDefault="00C42DD8" w:rsidP="00C42DD8">
            <w:pPr>
              <w:spacing w:after="0" w:line="240" w:lineRule="auto"/>
              <w:rPr>
                <w:rFonts w:ascii="Times New Roman" w:hAnsi="Times New Roman" w:cs="Times New Roman"/>
              </w:rPr>
            </w:pPr>
          </w:p>
        </w:tc>
        <w:tc>
          <w:tcPr>
            <w:tcW w:w="3402" w:type="dxa"/>
            <w:tcBorders>
              <w:top w:val="single" w:sz="4" w:space="0" w:color="auto"/>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831</w:t>
            </w:r>
          </w:p>
        </w:tc>
        <w:tc>
          <w:tcPr>
            <w:tcW w:w="1134" w:type="dxa"/>
            <w:tcBorders>
              <w:top w:val="single" w:sz="4" w:space="0" w:color="auto"/>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1101</w:t>
            </w:r>
          </w:p>
        </w:tc>
        <w:tc>
          <w:tcPr>
            <w:tcW w:w="1418" w:type="dxa"/>
            <w:tcBorders>
              <w:top w:val="single" w:sz="4" w:space="0" w:color="auto"/>
              <w:left w:val="nil"/>
              <w:bottom w:val="single" w:sz="4" w:space="0" w:color="auto"/>
              <w:right w:val="single" w:sz="4" w:space="0" w:color="auto"/>
            </w:tcBorders>
            <w:shd w:val="clear" w:color="auto" w:fill="auto"/>
            <w:noWrap/>
          </w:tcPr>
          <w:p w:rsidR="00C42DD8" w:rsidRPr="00C42DD8" w:rsidRDefault="00C42DD8" w:rsidP="00C42DD8">
            <w:pPr>
              <w:spacing w:after="0" w:line="240" w:lineRule="auto"/>
              <w:rPr>
                <w:rFonts w:ascii="Times New Roman" w:hAnsi="Times New Roman" w:cs="Times New Roman"/>
              </w:rPr>
            </w:pPr>
            <w:r w:rsidRPr="00C42DD8">
              <w:rPr>
                <w:rFonts w:ascii="Times New Roman" w:hAnsi="Times New Roman" w:cs="Times New Roman"/>
              </w:rPr>
              <w:t>0130092030</w:t>
            </w:r>
          </w:p>
        </w:tc>
        <w:tc>
          <w:tcPr>
            <w:tcW w:w="1134" w:type="dxa"/>
            <w:tcBorders>
              <w:top w:val="single" w:sz="4" w:space="0" w:color="auto"/>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rPr>
            </w:pPr>
            <w:r w:rsidRPr="00C42DD8">
              <w:rPr>
                <w:rFonts w:ascii="Times New Roman" w:hAnsi="Times New Roman" w:cs="Times New Roman"/>
              </w:rPr>
              <w:t>540</w:t>
            </w:r>
          </w:p>
        </w:tc>
        <w:tc>
          <w:tcPr>
            <w:tcW w:w="1134" w:type="dxa"/>
            <w:tcBorders>
              <w:top w:val="single" w:sz="4" w:space="0" w:color="auto"/>
              <w:left w:val="nil"/>
              <w:bottom w:val="single" w:sz="4" w:space="0" w:color="auto"/>
              <w:right w:val="single" w:sz="4" w:space="0" w:color="auto"/>
            </w:tcBorders>
            <w:shd w:val="clear" w:color="auto" w:fill="auto"/>
            <w:noWrap/>
          </w:tcPr>
          <w:p w:rsidR="00C42DD8" w:rsidRPr="00C42DD8" w:rsidRDefault="00C42DD8" w:rsidP="00C42DD8">
            <w:pPr>
              <w:spacing w:after="0" w:line="240" w:lineRule="auto"/>
              <w:jc w:val="center"/>
              <w:rPr>
                <w:rFonts w:ascii="Times New Roman" w:hAnsi="Times New Roman" w:cs="Times New Roman"/>
                <w:b/>
              </w:rPr>
            </w:pPr>
            <w:r w:rsidRPr="00C42DD8">
              <w:rPr>
                <w:rFonts w:ascii="Times New Roman" w:hAnsi="Times New Roman" w:cs="Times New Roman"/>
                <w:b/>
              </w:rPr>
              <w:t>382,0</w:t>
            </w:r>
          </w:p>
        </w:tc>
        <w:tc>
          <w:tcPr>
            <w:tcW w:w="1134" w:type="dxa"/>
            <w:tcBorders>
              <w:top w:val="single" w:sz="4" w:space="0" w:color="auto"/>
              <w:left w:val="nil"/>
              <w:bottom w:val="single" w:sz="4" w:space="0" w:color="auto"/>
              <w:right w:val="single" w:sz="4" w:space="0" w:color="auto"/>
            </w:tcBorders>
            <w:shd w:val="clear" w:color="auto" w:fill="auto"/>
          </w:tcPr>
          <w:p w:rsidR="00C42DD8" w:rsidRPr="00C42DD8" w:rsidRDefault="00C42DD8" w:rsidP="00C42DD8">
            <w:pPr>
              <w:spacing w:after="0" w:line="240" w:lineRule="auto"/>
              <w:jc w:val="center"/>
              <w:rPr>
                <w:rFonts w:ascii="Times New Roman" w:hAnsi="Times New Roman" w:cs="Times New Roman"/>
                <w:b/>
              </w:rPr>
            </w:pPr>
            <w:r w:rsidRPr="00C42DD8">
              <w:rPr>
                <w:rFonts w:ascii="Times New Roman" w:hAnsi="Times New Roman" w:cs="Times New Roman"/>
                <w:b/>
              </w:rPr>
              <w:t>382,0</w:t>
            </w:r>
          </w:p>
        </w:tc>
        <w:tc>
          <w:tcPr>
            <w:tcW w:w="1134" w:type="dxa"/>
            <w:tcBorders>
              <w:top w:val="single" w:sz="4" w:space="0" w:color="auto"/>
              <w:left w:val="nil"/>
              <w:bottom w:val="single" w:sz="4" w:space="0" w:color="auto"/>
              <w:right w:val="single" w:sz="4" w:space="0" w:color="auto"/>
            </w:tcBorders>
          </w:tcPr>
          <w:p w:rsidR="00C42DD8" w:rsidRPr="00C42DD8" w:rsidRDefault="00C42DD8" w:rsidP="00C42DD8">
            <w:pPr>
              <w:spacing w:after="0" w:line="240" w:lineRule="auto"/>
              <w:jc w:val="center"/>
              <w:rPr>
                <w:rFonts w:ascii="Times New Roman" w:hAnsi="Times New Roman" w:cs="Times New Roman"/>
                <w:b/>
              </w:rPr>
            </w:pPr>
            <w:r w:rsidRPr="00C42DD8">
              <w:rPr>
                <w:rFonts w:ascii="Times New Roman" w:hAnsi="Times New Roman" w:cs="Times New Roman"/>
                <w:b/>
              </w:rPr>
              <w:t>382,0</w:t>
            </w:r>
          </w:p>
        </w:tc>
        <w:tc>
          <w:tcPr>
            <w:tcW w:w="1276" w:type="dxa"/>
            <w:tcBorders>
              <w:top w:val="single" w:sz="4" w:space="0" w:color="auto"/>
              <w:left w:val="nil"/>
              <w:bottom w:val="single" w:sz="4" w:space="0" w:color="auto"/>
              <w:right w:val="single" w:sz="4" w:space="0" w:color="auto"/>
            </w:tcBorders>
          </w:tcPr>
          <w:p w:rsidR="00C42DD8" w:rsidRPr="00C42DD8" w:rsidRDefault="00C42DD8" w:rsidP="00C42DD8">
            <w:pPr>
              <w:spacing w:after="0" w:line="240" w:lineRule="auto"/>
              <w:jc w:val="center"/>
              <w:rPr>
                <w:rFonts w:ascii="Times New Roman" w:hAnsi="Times New Roman" w:cs="Times New Roman"/>
                <w:b/>
                <w:lang w:val="en-US"/>
              </w:rPr>
            </w:pPr>
            <w:r w:rsidRPr="00C42DD8">
              <w:rPr>
                <w:rFonts w:ascii="Times New Roman" w:hAnsi="Times New Roman" w:cs="Times New Roman"/>
                <w:b/>
              </w:rPr>
              <w:t>1528</w:t>
            </w:r>
            <w:r w:rsidRPr="00C42DD8">
              <w:rPr>
                <w:rFonts w:ascii="Times New Roman" w:hAnsi="Times New Roman" w:cs="Times New Roman"/>
                <w:b/>
                <w:lang w:val="en-US"/>
              </w:rPr>
              <w:t>,0</w:t>
            </w:r>
          </w:p>
        </w:tc>
      </w:tr>
    </w:tbl>
    <w:p w:rsidR="00C42DD8" w:rsidRPr="00C42DD8" w:rsidRDefault="00C42DD8" w:rsidP="00C42DD8">
      <w:pPr>
        <w:pStyle w:val="ConsPlusNormal"/>
        <w:ind w:firstLine="0"/>
        <w:jc w:val="both"/>
        <w:rPr>
          <w:rFonts w:ascii="Times New Roman" w:hAnsi="Times New Roman" w:cs="Times New Roman"/>
          <w:sz w:val="22"/>
          <w:szCs w:val="22"/>
        </w:rPr>
        <w:sectPr w:rsidR="00C42DD8" w:rsidRPr="00C42DD8" w:rsidSect="00F36C04">
          <w:type w:val="continuous"/>
          <w:pgSz w:w="16838" w:h="11906" w:orient="landscape"/>
          <w:pgMar w:top="568" w:right="709" w:bottom="567" w:left="426" w:header="709" w:footer="709" w:gutter="0"/>
          <w:cols w:space="708"/>
          <w:docGrid w:linePitch="381"/>
        </w:sectPr>
      </w:pPr>
      <w:r w:rsidRPr="00C42DD8">
        <w:rPr>
          <w:rFonts w:ascii="Times New Roman" w:hAnsi="Times New Roman" w:cs="Times New Roman"/>
          <w:sz w:val="22"/>
          <w:szCs w:val="22"/>
        </w:rPr>
        <w:t xml:space="preserve">                                                              </w:t>
      </w:r>
    </w:p>
    <w:p w:rsidR="00C42DD8" w:rsidRPr="00C42DD8" w:rsidRDefault="00C42DD8" w:rsidP="00C42DD8">
      <w:pPr>
        <w:tabs>
          <w:tab w:val="left" w:pos="4080"/>
        </w:tabs>
        <w:spacing w:after="0" w:line="240" w:lineRule="auto"/>
        <w:rPr>
          <w:rFonts w:ascii="Times New Roman" w:hAnsi="Times New Roman" w:cs="Times New Roman"/>
        </w:rPr>
      </w:pPr>
    </w:p>
    <w:p w:rsidR="00C42DD8" w:rsidRPr="00C42DD8" w:rsidRDefault="00C42DD8" w:rsidP="00C42DD8">
      <w:pPr>
        <w:spacing w:after="0" w:line="240" w:lineRule="auto"/>
        <w:rPr>
          <w:rFonts w:ascii="Times New Roman" w:hAnsi="Times New Roman" w:cs="Times New Roman"/>
          <w:b/>
          <w:color w:val="FF0000"/>
          <w:u w:val="single"/>
        </w:rPr>
      </w:pPr>
    </w:p>
    <w:p w:rsidR="00C42DD8" w:rsidRPr="00C42DD8" w:rsidRDefault="00C42DD8" w:rsidP="00C42DD8">
      <w:pPr>
        <w:spacing w:after="0" w:line="240" w:lineRule="auto"/>
        <w:rPr>
          <w:rFonts w:ascii="Times New Roman" w:hAnsi="Times New Roman" w:cs="Times New Roman"/>
          <w:b/>
          <w:color w:val="FF0000"/>
          <w:u w:val="single"/>
        </w:rPr>
      </w:pPr>
    </w:p>
    <w:sectPr w:rsidR="00C42DD8" w:rsidRPr="00C42DD8" w:rsidSect="00630A7D">
      <w:footnotePr>
        <w:numRestart w:val="eachPage"/>
      </w:footnotePr>
      <w:pgSz w:w="11906" w:h="16838"/>
      <w:pgMar w:top="1077" w:right="1134" w:bottom="851"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235" w:rsidRDefault="005F6235">
      <w:pPr>
        <w:spacing w:after="0" w:line="240" w:lineRule="auto"/>
      </w:pPr>
      <w:r>
        <w:separator/>
      </w:r>
    </w:p>
  </w:endnote>
  <w:endnote w:type="continuationSeparator" w:id="0">
    <w:p w:rsidR="005F6235" w:rsidRDefault="005F62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MT">
    <w:altName w:val="MS Gothic"/>
    <w:panose1 w:val="00000000000000000000"/>
    <w:charset w:val="80"/>
    <w:family w:val="auto"/>
    <w:notTrueType/>
    <w:pitch w:val="default"/>
    <w:sig w:usb0="00000000" w:usb1="08070000" w:usb2="00000010" w:usb3="00000000" w:csb0="0002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D8" w:rsidRDefault="00C42DD8">
    <w:pPr>
      <w:pStyle w:val="af"/>
      <w:jc w:val="right"/>
    </w:pPr>
    <w:fldSimple w:instr=" PAGE   \* MERGEFORMAT ">
      <w:r>
        <w:rPr>
          <w:noProof/>
        </w:rPr>
        <w:t>17</w:t>
      </w:r>
    </w:fldSimple>
  </w:p>
  <w:p w:rsidR="00C42DD8" w:rsidRDefault="00C42DD8">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D8" w:rsidRDefault="00C42DD8">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D8" w:rsidRDefault="00C42DD8">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D8" w:rsidRDefault="00C42DD8">
    <w:pPr>
      <w:pStyle w:val="a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D8" w:rsidRDefault="00C42DD8">
    <w:pPr>
      <w:pStyle w:val="af"/>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42DD8" w:rsidRDefault="00C42DD8">
    <w:pPr>
      <w:pStyle w:val="af"/>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D8" w:rsidRDefault="00C42DD8">
    <w:pPr>
      <w:pStyle w:val="af"/>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39</w:t>
    </w:r>
    <w:r>
      <w:rPr>
        <w:rStyle w:val="ab"/>
      </w:rPr>
      <w:fldChar w:fldCharType="end"/>
    </w:r>
  </w:p>
  <w:p w:rsidR="00C42DD8" w:rsidRPr="007354A4" w:rsidRDefault="00C42DD8">
    <w:pPr>
      <w:pStyle w:val="af"/>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235" w:rsidRDefault="005F6235">
      <w:pPr>
        <w:spacing w:after="0" w:line="240" w:lineRule="auto"/>
      </w:pPr>
      <w:r>
        <w:separator/>
      </w:r>
    </w:p>
  </w:footnote>
  <w:footnote w:type="continuationSeparator" w:id="0">
    <w:p w:rsidR="005F6235" w:rsidRDefault="005F62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D8" w:rsidRDefault="00C42DD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D8" w:rsidRDefault="00C42DD8">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D8" w:rsidRDefault="00C42DD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F5DB0"/>
    <w:multiLevelType w:val="hybridMultilevel"/>
    <w:tmpl w:val="71288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772A9E"/>
    <w:multiLevelType w:val="hybridMultilevel"/>
    <w:tmpl w:val="D7B4A538"/>
    <w:lvl w:ilvl="0" w:tplc="DA08E1AA">
      <w:start w:val="4"/>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2">
    <w:nsid w:val="072B38EE"/>
    <w:multiLevelType w:val="hybridMultilevel"/>
    <w:tmpl w:val="1352A192"/>
    <w:lvl w:ilvl="0" w:tplc="0D3ACA4A">
      <w:start w:val="5"/>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3">
    <w:nsid w:val="0AF63261"/>
    <w:multiLevelType w:val="multilevel"/>
    <w:tmpl w:val="BBA684A4"/>
    <w:lvl w:ilvl="0">
      <w:start w:val="16"/>
      <w:numFmt w:val="decimal"/>
      <w:lvlText w:val="%1"/>
      <w:lvlJc w:val="left"/>
      <w:pPr>
        <w:ind w:left="525" w:hanging="525"/>
      </w:pPr>
      <w:rPr>
        <w:rFonts w:hint="default"/>
        <w:b/>
      </w:rPr>
    </w:lvl>
    <w:lvl w:ilvl="1">
      <w:start w:val="2"/>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155042FC"/>
    <w:multiLevelType w:val="hybridMultilevel"/>
    <w:tmpl w:val="D2D82242"/>
    <w:lvl w:ilvl="0" w:tplc="9534526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nsid w:val="1D197877"/>
    <w:multiLevelType w:val="multilevel"/>
    <w:tmpl w:val="E59400E8"/>
    <w:lvl w:ilvl="0">
      <w:start w:val="2"/>
      <w:numFmt w:val="decimal"/>
      <w:lvlText w:val="%1."/>
      <w:lvlJc w:val="left"/>
      <w:pPr>
        <w:ind w:left="1080" w:hanging="360"/>
      </w:pPr>
      <w:rPr>
        <w:rFonts w:hint="default"/>
      </w:rPr>
    </w:lvl>
    <w:lvl w:ilvl="1">
      <w:start w:val="6"/>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210A2B2C"/>
    <w:multiLevelType w:val="multilevel"/>
    <w:tmpl w:val="55505030"/>
    <w:lvl w:ilvl="0">
      <w:start w:val="17"/>
      <w:numFmt w:val="decimal"/>
      <w:lvlText w:val="%1"/>
      <w:lvlJc w:val="left"/>
      <w:pPr>
        <w:ind w:left="525" w:hanging="525"/>
      </w:pPr>
      <w:rPr>
        <w:rFonts w:hint="default"/>
      </w:rPr>
    </w:lvl>
    <w:lvl w:ilvl="1">
      <w:start w:val="2"/>
      <w:numFmt w:val="decimal"/>
      <w:lvlText w:val="%1.%2"/>
      <w:lvlJc w:val="left"/>
      <w:pPr>
        <w:ind w:left="2356" w:hanging="525"/>
      </w:pPr>
      <w:rPr>
        <w:rFonts w:hint="default"/>
      </w:rPr>
    </w:lvl>
    <w:lvl w:ilvl="2">
      <w:start w:val="1"/>
      <w:numFmt w:val="decimal"/>
      <w:lvlText w:val="%1.%2.%3"/>
      <w:lvlJc w:val="left"/>
      <w:pPr>
        <w:ind w:left="4382" w:hanging="720"/>
      </w:pPr>
      <w:rPr>
        <w:rFonts w:hint="default"/>
      </w:rPr>
    </w:lvl>
    <w:lvl w:ilvl="3">
      <w:start w:val="1"/>
      <w:numFmt w:val="decimal"/>
      <w:lvlText w:val="%1.%2.%3.%4"/>
      <w:lvlJc w:val="left"/>
      <w:pPr>
        <w:ind w:left="6573" w:hanging="1080"/>
      </w:pPr>
      <w:rPr>
        <w:rFonts w:hint="default"/>
      </w:rPr>
    </w:lvl>
    <w:lvl w:ilvl="4">
      <w:start w:val="1"/>
      <w:numFmt w:val="decimal"/>
      <w:lvlText w:val="%1.%2.%3.%4.%5"/>
      <w:lvlJc w:val="left"/>
      <w:pPr>
        <w:ind w:left="8404" w:hanging="1080"/>
      </w:pPr>
      <w:rPr>
        <w:rFonts w:hint="default"/>
      </w:rPr>
    </w:lvl>
    <w:lvl w:ilvl="5">
      <w:start w:val="1"/>
      <w:numFmt w:val="decimal"/>
      <w:lvlText w:val="%1.%2.%3.%4.%5.%6"/>
      <w:lvlJc w:val="left"/>
      <w:pPr>
        <w:ind w:left="10595" w:hanging="1440"/>
      </w:pPr>
      <w:rPr>
        <w:rFonts w:hint="default"/>
      </w:rPr>
    </w:lvl>
    <w:lvl w:ilvl="6">
      <w:start w:val="1"/>
      <w:numFmt w:val="decimal"/>
      <w:lvlText w:val="%1.%2.%3.%4.%5.%6.%7"/>
      <w:lvlJc w:val="left"/>
      <w:pPr>
        <w:ind w:left="12426" w:hanging="1440"/>
      </w:pPr>
      <w:rPr>
        <w:rFonts w:hint="default"/>
      </w:rPr>
    </w:lvl>
    <w:lvl w:ilvl="7">
      <w:start w:val="1"/>
      <w:numFmt w:val="decimal"/>
      <w:lvlText w:val="%1.%2.%3.%4.%5.%6.%7.%8"/>
      <w:lvlJc w:val="left"/>
      <w:pPr>
        <w:ind w:left="14617" w:hanging="1800"/>
      </w:pPr>
      <w:rPr>
        <w:rFonts w:hint="default"/>
      </w:rPr>
    </w:lvl>
    <w:lvl w:ilvl="8">
      <w:start w:val="1"/>
      <w:numFmt w:val="decimal"/>
      <w:lvlText w:val="%1.%2.%3.%4.%5.%6.%7.%8.%9"/>
      <w:lvlJc w:val="left"/>
      <w:pPr>
        <w:ind w:left="16808" w:hanging="2160"/>
      </w:pPr>
      <w:rPr>
        <w:rFonts w:hint="default"/>
      </w:rPr>
    </w:lvl>
  </w:abstractNum>
  <w:abstractNum w:abstractNumId="7">
    <w:nsid w:val="212C41BE"/>
    <w:multiLevelType w:val="hybridMultilevel"/>
    <w:tmpl w:val="AAF05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931974"/>
    <w:multiLevelType w:val="hybridMultilevel"/>
    <w:tmpl w:val="B2DAC906"/>
    <w:lvl w:ilvl="0" w:tplc="F95CDFAE">
      <w:start w:val="3"/>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9">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0">
    <w:nsid w:val="33283972"/>
    <w:multiLevelType w:val="hybridMultilevel"/>
    <w:tmpl w:val="0D3AD496"/>
    <w:lvl w:ilvl="0" w:tplc="04190011">
      <w:start w:val="1"/>
      <w:numFmt w:val="decimal"/>
      <w:lvlText w:val="%1)"/>
      <w:lvlJc w:val="left"/>
      <w:pPr>
        <w:ind w:left="360" w:hanging="360"/>
      </w:pPr>
      <w:rPr>
        <w:rFonts w:hint="default"/>
      </w:rPr>
    </w:lvl>
    <w:lvl w:ilvl="1" w:tplc="04190019">
      <w:start w:val="1"/>
      <w:numFmt w:val="lowerLetter"/>
      <w:lvlText w:val="%2."/>
      <w:lvlJc w:val="left"/>
      <w:pPr>
        <w:ind w:left="1260" w:hanging="360"/>
      </w:pPr>
      <w:rPr>
        <w:rFonts w:cs="Times New Roman"/>
      </w:rPr>
    </w:lvl>
    <w:lvl w:ilvl="2" w:tplc="0419001B">
      <w:start w:val="1"/>
      <w:numFmt w:val="lowerRoman"/>
      <w:lvlText w:val="%3."/>
      <w:lvlJc w:val="right"/>
      <w:pPr>
        <w:ind w:left="1980" w:hanging="180"/>
      </w:pPr>
      <w:rPr>
        <w:rFonts w:cs="Times New Roman"/>
      </w:rPr>
    </w:lvl>
    <w:lvl w:ilvl="3" w:tplc="0419000F">
      <w:start w:val="1"/>
      <w:numFmt w:val="decimal"/>
      <w:lvlText w:val="%4."/>
      <w:lvlJc w:val="left"/>
      <w:pPr>
        <w:ind w:left="2700" w:hanging="360"/>
      </w:pPr>
      <w:rPr>
        <w:rFonts w:cs="Times New Roman"/>
      </w:rPr>
    </w:lvl>
    <w:lvl w:ilvl="4" w:tplc="04190019">
      <w:start w:val="1"/>
      <w:numFmt w:val="lowerLetter"/>
      <w:lvlText w:val="%5."/>
      <w:lvlJc w:val="left"/>
      <w:pPr>
        <w:ind w:left="3420" w:hanging="360"/>
      </w:pPr>
      <w:rPr>
        <w:rFonts w:cs="Times New Roman"/>
      </w:rPr>
    </w:lvl>
    <w:lvl w:ilvl="5" w:tplc="0419001B">
      <w:start w:val="1"/>
      <w:numFmt w:val="lowerRoman"/>
      <w:lvlText w:val="%6."/>
      <w:lvlJc w:val="right"/>
      <w:pPr>
        <w:ind w:left="4140" w:hanging="180"/>
      </w:pPr>
      <w:rPr>
        <w:rFonts w:cs="Times New Roman"/>
      </w:rPr>
    </w:lvl>
    <w:lvl w:ilvl="6" w:tplc="0419000F">
      <w:start w:val="1"/>
      <w:numFmt w:val="decimal"/>
      <w:lvlText w:val="%7."/>
      <w:lvlJc w:val="left"/>
      <w:pPr>
        <w:ind w:left="4860" w:hanging="360"/>
      </w:pPr>
      <w:rPr>
        <w:rFonts w:cs="Times New Roman"/>
      </w:rPr>
    </w:lvl>
    <w:lvl w:ilvl="7" w:tplc="04190019">
      <w:start w:val="1"/>
      <w:numFmt w:val="lowerLetter"/>
      <w:lvlText w:val="%8."/>
      <w:lvlJc w:val="left"/>
      <w:pPr>
        <w:ind w:left="5580" w:hanging="360"/>
      </w:pPr>
      <w:rPr>
        <w:rFonts w:cs="Times New Roman"/>
      </w:rPr>
    </w:lvl>
    <w:lvl w:ilvl="8" w:tplc="0419001B">
      <w:start w:val="1"/>
      <w:numFmt w:val="lowerRoman"/>
      <w:lvlText w:val="%9."/>
      <w:lvlJc w:val="right"/>
      <w:pPr>
        <w:ind w:left="6300" w:hanging="180"/>
      </w:pPr>
      <w:rPr>
        <w:rFonts w:cs="Times New Roman"/>
      </w:rPr>
    </w:lvl>
  </w:abstractNum>
  <w:abstractNum w:abstractNumId="11">
    <w:nsid w:val="33895E61"/>
    <w:multiLevelType w:val="hybridMultilevel"/>
    <w:tmpl w:val="D2D82242"/>
    <w:lvl w:ilvl="0" w:tplc="9534526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nsid w:val="3C0435B9"/>
    <w:multiLevelType w:val="multilevel"/>
    <w:tmpl w:val="7A3E1E20"/>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E7F4D92"/>
    <w:multiLevelType w:val="hybridMultilevel"/>
    <w:tmpl w:val="8D847822"/>
    <w:lvl w:ilvl="0" w:tplc="D7CE70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951913"/>
    <w:multiLevelType w:val="multilevel"/>
    <w:tmpl w:val="6074D25E"/>
    <w:lvl w:ilvl="0">
      <w:start w:val="17"/>
      <w:numFmt w:val="decimal"/>
      <w:lvlText w:val="%1"/>
      <w:lvlJc w:val="left"/>
      <w:pPr>
        <w:ind w:left="525" w:hanging="525"/>
      </w:pPr>
      <w:rPr>
        <w:rFonts w:hint="default"/>
      </w:rPr>
    </w:lvl>
    <w:lvl w:ilvl="1">
      <w:start w:val="9"/>
      <w:numFmt w:val="decimal"/>
      <w:lvlText w:val="%1.%2"/>
      <w:lvlJc w:val="left"/>
      <w:pPr>
        <w:ind w:left="2356" w:hanging="525"/>
      </w:pPr>
      <w:rPr>
        <w:rFonts w:hint="default"/>
      </w:rPr>
    </w:lvl>
    <w:lvl w:ilvl="2">
      <w:start w:val="1"/>
      <w:numFmt w:val="decimal"/>
      <w:lvlText w:val="%1.%2.%3"/>
      <w:lvlJc w:val="left"/>
      <w:pPr>
        <w:ind w:left="4382" w:hanging="720"/>
      </w:pPr>
      <w:rPr>
        <w:rFonts w:hint="default"/>
      </w:rPr>
    </w:lvl>
    <w:lvl w:ilvl="3">
      <w:start w:val="1"/>
      <w:numFmt w:val="decimal"/>
      <w:lvlText w:val="%1.%2.%3.%4"/>
      <w:lvlJc w:val="left"/>
      <w:pPr>
        <w:ind w:left="6573" w:hanging="1080"/>
      </w:pPr>
      <w:rPr>
        <w:rFonts w:hint="default"/>
      </w:rPr>
    </w:lvl>
    <w:lvl w:ilvl="4">
      <w:start w:val="1"/>
      <w:numFmt w:val="decimal"/>
      <w:lvlText w:val="%1.%2.%3.%4.%5"/>
      <w:lvlJc w:val="left"/>
      <w:pPr>
        <w:ind w:left="8404" w:hanging="1080"/>
      </w:pPr>
      <w:rPr>
        <w:rFonts w:hint="default"/>
      </w:rPr>
    </w:lvl>
    <w:lvl w:ilvl="5">
      <w:start w:val="1"/>
      <w:numFmt w:val="decimal"/>
      <w:lvlText w:val="%1.%2.%3.%4.%5.%6"/>
      <w:lvlJc w:val="left"/>
      <w:pPr>
        <w:ind w:left="10595" w:hanging="1440"/>
      </w:pPr>
      <w:rPr>
        <w:rFonts w:hint="default"/>
      </w:rPr>
    </w:lvl>
    <w:lvl w:ilvl="6">
      <w:start w:val="1"/>
      <w:numFmt w:val="decimal"/>
      <w:lvlText w:val="%1.%2.%3.%4.%5.%6.%7"/>
      <w:lvlJc w:val="left"/>
      <w:pPr>
        <w:ind w:left="12426" w:hanging="1440"/>
      </w:pPr>
      <w:rPr>
        <w:rFonts w:hint="default"/>
      </w:rPr>
    </w:lvl>
    <w:lvl w:ilvl="7">
      <w:start w:val="1"/>
      <w:numFmt w:val="decimal"/>
      <w:lvlText w:val="%1.%2.%3.%4.%5.%6.%7.%8"/>
      <w:lvlJc w:val="left"/>
      <w:pPr>
        <w:ind w:left="14617" w:hanging="1800"/>
      </w:pPr>
      <w:rPr>
        <w:rFonts w:hint="default"/>
      </w:rPr>
    </w:lvl>
    <w:lvl w:ilvl="8">
      <w:start w:val="1"/>
      <w:numFmt w:val="decimal"/>
      <w:lvlText w:val="%1.%2.%3.%4.%5.%6.%7.%8.%9"/>
      <w:lvlJc w:val="left"/>
      <w:pPr>
        <w:ind w:left="16808" w:hanging="2160"/>
      </w:pPr>
      <w:rPr>
        <w:rFonts w:hint="default"/>
      </w:rPr>
    </w:lvl>
  </w:abstractNum>
  <w:abstractNum w:abstractNumId="15">
    <w:nsid w:val="414F2DE9"/>
    <w:multiLevelType w:val="hybridMultilevel"/>
    <w:tmpl w:val="0A06F958"/>
    <w:lvl w:ilvl="0" w:tplc="6E68F3A6">
      <w:start w:val="1"/>
      <w:numFmt w:val="decimal"/>
      <w:lvlText w:val="%1)"/>
      <w:lvlJc w:val="left"/>
      <w:pPr>
        <w:ind w:left="360" w:hanging="360"/>
      </w:pPr>
      <w:rPr>
        <w:rFonts w:hint="default"/>
        <w:lang w:val="ru-RU"/>
      </w:rPr>
    </w:lvl>
    <w:lvl w:ilvl="1" w:tplc="04190019">
      <w:start w:val="1"/>
      <w:numFmt w:val="lowerLetter"/>
      <w:lvlText w:val="%2."/>
      <w:lvlJc w:val="left"/>
      <w:pPr>
        <w:ind w:left="1260" w:hanging="360"/>
      </w:pPr>
      <w:rPr>
        <w:rFonts w:cs="Times New Roman"/>
      </w:rPr>
    </w:lvl>
    <w:lvl w:ilvl="2" w:tplc="0419001B">
      <w:start w:val="1"/>
      <w:numFmt w:val="lowerRoman"/>
      <w:lvlText w:val="%3."/>
      <w:lvlJc w:val="right"/>
      <w:pPr>
        <w:ind w:left="1980" w:hanging="180"/>
      </w:pPr>
      <w:rPr>
        <w:rFonts w:cs="Times New Roman"/>
      </w:rPr>
    </w:lvl>
    <w:lvl w:ilvl="3" w:tplc="0419000F">
      <w:start w:val="1"/>
      <w:numFmt w:val="decimal"/>
      <w:lvlText w:val="%4."/>
      <w:lvlJc w:val="left"/>
      <w:pPr>
        <w:ind w:left="2700" w:hanging="360"/>
      </w:pPr>
      <w:rPr>
        <w:rFonts w:cs="Times New Roman"/>
      </w:rPr>
    </w:lvl>
    <w:lvl w:ilvl="4" w:tplc="04190019">
      <w:start w:val="1"/>
      <w:numFmt w:val="lowerLetter"/>
      <w:lvlText w:val="%5."/>
      <w:lvlJc w:val="left"/>
      <w:pPr>
        <w:ind w:left="3420" w:hanging="360"/>
      </w:pPr>
      <w:rPr>
        <w:rFonts w:cs="Times New Roman"/>
      </w:rPr>
    </w:lvl>
    <w:lvl w:ilvl="5" w:tplc="0419001B">
      <w:start w:val="1"/>
      <w:numFmt w:val="lowerRoman"/>
      <w:lvlText w:val="%6."/>
      <w:lvlJc w:val="right"/>
      <w:pPr>
        <w:ind w:left="4140" w:hanging="180"/>
      </w:pPr>
      <w:rPr>
        <w:rFonts w:cs="Times New Roman"/>
      </w:rPr>
    </w:lvl>
    <w:lvl w:ilvl="6" w:tplc="0419000F">
      <w:start w:val="1"/>
      <w:numFmt w:val="decimal"/>
      <w:lvlText w:val="%7."/>
      <w:lvlJc w:val="left"/>
      <w:pPr>
        <w:ind w:left="4860" w:hanging="360"/>
      </w:pPr>
      <w:rPr>
        <w:rFonts w:cs="Times New Roman"/>
      </w:rPr>
    </w:lvl>
    <w:lvl w:ilvl="7" w:tplc="04190019">
      <w:start w:val="1"/>
      <w:numFmt w:val="lowerLetter"/>
      <w:lvlText w:val="%8."/>
      <w:lvlJc w:val="left"/>
      <w:pPr>
        <w:ind w:left="5580" w:hanging="360"/>
      </w:pPr>
      <w:rPr>
        <w:rFonts w:cs="Times New Roman"/>
      </w:rPr>
    </w:lvl>
    <w:lvl w:ilvl="8" w:tplc="0419001B">
      <w:start w:val="1"/>
      <w:numFmt w:val="lowerRoman"/>
      <w:lvlText w:val="%9."/>
      <w:lvlJc w:val="right"/>
      <w:pPr>
        <w:ind w:left="6300" w:hanging="180"/>
      </w:pPr>
      <w:rPr>
        <w:rFonts w:cs="Times New Roman"/>
      </w:rPr>
    </w:lvl>
  </w:abstractNum>
  <w:abstractNum w:abstractNumId="16">
    <w:nsid w:val="42575432"/>
    <w:multiLevelType w:val="hybridMultilevel"/>
    <w:tmpl w:val="3D0C6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CD587E"/>
    <w:multiLevelType w:val="hybridMultilevel"/>
    <w:tmpl w:val="1FF68C78"/>
    <w:lvl w:ilvl="0" w:tplc="BEC88CD4">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BBA59F8"/>
    <w:multiLevelType w:val="multilevel"/>
    <w:tmpl w:val="AB0687B0"/>
    <w:lvl w:ilvl="0">
      <w:start w:val="2"/>
      <w:numFmt w:val="decimal"/>
      <w:lvlText w:val="%1."/>
      <w:lvlJc w:val="left"/>
      <w:pPr>
        <w:ind w:left="720" w:hanging="360"/>
      </w:pPr>
      <w:rPr>
        <w:rFonts w:hint="default"/>
      </w:rPr>
    </w:lvl>
    <w:lvl w:ilvl="1">
      <w:start w:val="2"/>
      <w:numFmt w:val="decimal"/>
      <w:isLgl/>
      <w:lvlText w:val="%1.%2."/>
      <w:lvlJc w:val="left"/>
      <w:pPr>
        <w:ind w:left="1353"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440" w:hanging="1080"/>
      </w:pPr>
      <w:rPr>
        <w:rFonts w:hint="default"/>
        <w:b/>
        <w:bCs/>
      </w:rPr>
    </w:lvl>
    <w:lvl w:ilvl="6">
      <w:start w:val="1"/>
      <w:numFmt w:val="decimal"/>
      <w:isLgl/>
      <w:lvlText w:val="%1.%2.%3.%4.%5.%6.%7."/>
      <w:lvlJc w:val="left"/>
      <w:pPr>
        <w:ind w:left="1800" w:hanging="1440"/>
      </w:pPr>
      <w:rPr>
        <w:rFonts w:hint="default"/>
        <w:b/>
        <w:bCs/>
      </w:rPr>
    </w:lvl>
    <w:lvl w:ilvl="7">
      <w:start w:val="1"/>
      <w:numFmt w:val="decimal"/>
      <w:isLgl/>
      <w:lvlText w:val="%1.%2.%3.%4.%5.%6.%7.%8."/>
      <w:lvlJc w:val="left"/>
      <w:pPr>
        <w:ind w:left="1800" w:hanging="1440"/>
      </w:pPr>
      <w:rPr>
        <w:rFonts w:hint="default"/>
        <w:b/>
        <w:bCs/>
      </w:rPr>
    </w:lvl>
    <w:lvl w:ilvl="8">
      <w:start w:val="1"/>
      <w:numFmt w:val="decimal"/>
      <w:isLgl/>
      <w:lvlText w:val="%1.%2.%3.%4.%5.%6.%7.%8.%9."/>
      <w:lvlJc w:val="left"/>
      <w:pPr>
        <w:ind w:left="2160" w:hanging="1800"/>
      </w:pPr>
      <w:rPr>
        <w:rFonts w:hint="default"/>
        <w:b/>
        <w:bCs/>
      </w:rPr>
    </w:lvl>
  </w:abstractNum>
  <w:abstractNum w:abstractNumId="19">
    <w:nsid w:val="4BD57460"/>
    <w:multiLevelType w:val="hybridMultilevel"/>
    <w:tmpl w:val="F2ECE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E33891"/>
    <w:multiLevelType w:val="hybridMultilevel"/>
    <w:tmpl w:val="DF1833BC"/>
    <w:lvl w:ilvl="0" w:tplc="CF8014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542B3B31"/>
    <w:multiLevelType w:val="hybridMultilevel"/>
    <w:tmpl w:val="32266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2115C6"/>
    <w:multiLevelType w:val="hybridMultilevel"/>
    <w:tmpl w:val="879CE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4A7610"/>
    <w:multiLevelType w:val="multilevel"/>
    <w:tmpl w:val="717ACBC4"/>
    <w:lvl w:ilvl="0">
      <w:start w:val="1"/>
      <w:numFmt w:val="decimal"/>
      <w:lvlText w:val="%1."/>
      <w:lvlJc w:val="left"/>
      <w:pPr>
        <w:tabs>
          <w:tab w:val="num" w:pos="1155"/>
        </w:tabs>
        <w:ind w:left="1155" w:hanging="360"/>
      </w:pPr>
      <w:rPr>
        <w:rFonts w:hint="default"/>
      </w:rPr>
    </w:lvl>
    <w:lvl w:ilvl="1">
      <w:start w:val="1"/>
      <w:numFmt w:val="decimal"/>
      <w:isLgl/>
      <w:lvlText w:val="%1.%2."/>
      <w:lvlJc w:val="left"/>
      <w:pPr>
        <w:tabs>
          <w:tab w:val="num" w:pos="1440"/>
        </w:tabs>
        <w:ind w:left="1440" w:hanging="720"/>
      </w:pPr>
      <w:rPr>
        <w:rFonts w:ascii="Times New Roman" w:eastAsia="Times New Roman" w:hAnsi="Times New Roman" w:cs="Times New Roman"/>
        <w:i w:val="0"/>
      </w:rPr>
    </w:lvl>
    <w:lvl w:ilvl="2">
      <w:start w:val="1"/>
      <w:numFmt w:val="decimalZero"/>
      <w:isLgl/>
      <w:lvlText w:val="%1.%2.%3."/>
      <w:lvlJc w:val="left"/>
      <w:pPr>
        <w:tabs>
          <w:tab w:val="num" w:pos="1515"/>
        </w:tabs>
        <w:ind w:left="1515" w:hanging="720"/>
      </w:pPr>
      <w:rPr>
        <w:rFonts w:hint="default"/>
      </w:rPr>
    </w:lvl>
    <w:lvl w:ilvl="3">
      <w:start w:val="1"/>
      <w:numFmt w:val="decimal"/>
      <w:isLgl/>
      <w:lvlText w:val="%1.%2.%3.%4."/>
      <w:lvlJc w:val="left"/>
      <w:pPr>
        <w:tabs>
          <w:tab w:val="num" w:pos="1875"/>
        </w:tabs>
        <w:ind w:left="1875" w:hanging="1080"/>
      </w:pPr>
      <w:rPr>
        <w:rFonts w:hint="default"/>
      </w:rPr>
    </w:lvl>
    <w:lvl w:ilvl="4">
      <w:start w:val="1"/>
      <w:numFmt w:val="decimal"/>
      <w:isLgl/>
      <w:lvlText w:val="%1.%2.%3.%4.%5."/>
      <w:lvlJc w:val="left"/>
      <w:pPr>
        <w:tabs>
          <w:tab w:val="num" w:pos="1875"/>
        </w:tabs>
        <w:ind w:left="1875" w:hanging="1080"/>
      </w:pPr>
      <w:rPr>
        <w:rFonts w:hint="default"/>
      </w:rPr>
    </w:lvl>
    <w:lvl w:ilvl="5">
      <w:start w:val="1"/>
      <w:numFmt w:val="decimal"/>
      <w:isLgl/>
      <w:lvlText w:val="%1.%2.%3.%4.%5.%6."/>
      <w:lvlJc w:val="left"/>
      <w:pPr>
        <w:tabs>
          <w:tab w:val="num" w:pos="2235"/>
        </w:tabs>
        <w:ind w:left="2235" w:hanging="1440"/>
      </w:pPr>
      <w:rPr>
        <w:rFonts w:hint="default"/>
      </w:rPr>
    </w:lvl>
    <w:lvl w:ilvl="6">
      <w:start w:val="1"/>
      <w:numFmt w:val="decimal"/>
      <w:isLgl/>
      <w:lvlText w:val="%1.%2.%3.%4.%5.%6.%7."/>
      <w:lvlJc w:val="left"/>
      <w:pPr>
        <w:tabs>
          <w:tab w:val="num" w:pos="2595"/>
        </w:tabs>
        <w:ind w:left="2595" w:hanging="1800"/>
      </w:pPr>
      <w:rPr>
        <w:rFonts w:hint="default"/>
      </w:rPr>
    </w:lvl>
    <w:lvl w:ilvl="7">
      <w:start w:val="1"/>
      <w:numFmt w:val="decimal"/>
      <w:isLgl/>
      <w:lvlText w:val="%1.%2.%3.%4.%5.%6.%7.%8."/>
      <w:lvlJc w:val="left"/>
      <w:pPr>
        <w:tabs>
          <w:tab w:val="num" w:pos="2595"/>
        </w:tabs>
        <w:ind w:left="2595" w:hanging="1800"/>
      </w:pPr>
      <w:rPr>
        <w:rFonts w:hint="default"/>
      </w:rPr>
    </w:lvl>
    <w:lvl w:ilvl="8">
      <w:start w:val="1"/>
      <w:numFmt w:val="decimal"/>
      <w:isLgl/>
      <w:lvlText w:val="%1.%2.%3.%4.%5.%6.%7.%8.%9."/>
      <w:lvlJc w:val="left"/>
      <w:pPr>
        <w:tabs>
          <w:tab w:val="num" w:pos="2955"/>
        </w:tabs>
        <w:ind w:left="2955" w:hanging="2160"/>
      </w:pPr>
      <w:rPr>
        <w:rFonts w:hint="default"/>
      </w:rPr>
    </w:lvl>
  </w:abstractNum>
  <w:abstractNum w:abstractNumId="24">
    <w:nsid w:val="6121009D"/>
    <w:multiLevelType w:val="hybridMultilevel"/>
    <w:tmpl w:val="045EFE92"/>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8025231"/>
    <w:multiLevelType w:val="hybridMultilevel"/>
    <w:tmpl w:val="0D14F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355074"/>
    <w:multiLevelType w:val="multilevel"/>
    <w:tmpl w:val="55505030"/>
    <w:lvl w:ilvl="0">
      <w:start w:val="17"/>
      <w:numFmt w:val="decimal"/>
      <w:lvlText w:val="%1"/>
      <w:lvlJc w:val="left"/>
      <w:pPr>
        <w:ind w:left="525" w:hanging="525"/>
      </w:pPr>
      <w:rPr>
        <w:rFonts w:hint="default"/>
      </w:rPr>
    </w:lvl>
    <w:lvl w:ilvl="1">
      <w:start w:val="2"/>
      <w:numFmt w:val="decimal"/>
      <w:lvlText w:val="%1.%2"/>
      <w:lvlJc w:val="left"/>
      <w:pPr>
        <w:ind w:left="2356" w:hanging="525"/>
      </w:pPr>
      <w:rPr>
        <w:rFonts w:hint="default"/>
      </w:rPr>
    </w:lvl>
    <w:lvl w:ilvl="2">
      <w:start w:val="1"/>
      <w:numFmt w:val="decimal"/>
      <w:lvlText w:val="%1.%2.%3"/>
      <w:lvlJc w:val="left"/>
      <w:pPr>
        <w:ind w:left="4382" w:hanging="720"/>
      </w:pPr>
      <w:rPr>
        <w:rFonts w:hint="default"/>
      </w:rPr>
    </w:lvl>
    <w:lvl w:ilvl="3">
      <w:start w:val="1"/>
      <w:numFmt w:val="decimal"/>
      <w:lvlText w:val="%1.%2.%3.%4"/>
      <w:lvlJc w:val="left"/>
      <w:pPr>
        <w:ind w:left="6573" w:hanging="1080"/>
      </w:pPr>
      <w:rPr>
        <w:rFonts w:hint="default"/>
      </w:rPr>
    </w:lvl>
    <w:lvl w:ilvl="4">
      <w:start w:val="1"/>
      <w:numFmt w:val="decimal"/>
      <w:lvlText w:val="%1.%2.%3.%4.%5"/>
      <w:lvlJc w:val="left"/>
      <w:pPr>
        <w:ind w:left="8404" w:hanging="1080"/>
      </w:pPr>
      <w:rPr>
        <w:rFonts w:hint="default"/>
      </w:rPr>
    </w:lvl>
    <w:lvl w:ilvl="5">
      <w:start w:val="1"/>
      <w:numFmt w:val="decimal"/>
      <w:lvlText w:val="%1.%2.%3.%4.%5.%6"/>
      <w:lvlJc w:val="left"/>
      <w:pPr>
        <w:ind w:left="10595" w:hanging="1440"/>
      </w:pPr>
      <w:rPr>
        <w:rFonts w:hint="default"/>
      </w:rPr>
    </w:lvl>
    <w:lvl w:ilvl="6">
      <w:start w:val="1"/>
      <w:numFmt w:val="decimal"/>
      <w:lvlText w:val="%1.%2.%3.%4.%5.%6.%7"/>
      <w:lvlJc w:val="left"/>
      <w:pPr>
        <w:ind w:left="12426" w:hanging="1440"/>
      </w:pPr>
      <w:rPr>
        <w:rFonts w:hint="default"/>
      </w:rPr>
    </w:lvl>
    <w:lvl w:ilvl="7">
      <w:start w:val="1"/>
      <w:numFmt w:val="decimal"/>
      <w:lvlText w:val="%1.%2.%3.%4.%5.%6.%7.%8"/>
      <w:lvlJc w:val="left"/>
      <w:pPr>
        <w:ind w:left="14617" w:hanging="1800"/>
      </w:pPr>
      <w:rPr>
        <w:rFonts w:hint="default"/>
      </w:rPr>
    </w:lvl>
    <w:lvl w:ilvl="8">
      <w:start w:val="1"/>
      <w:numFmt w:val="decimal"/>
      <w:lvlText w:val="%1.%2.%3.%4.%5.%6.%7.%8.%9"/>
      <w:lvlJc w:val="left"/>
      <w:pPr>
        <w:ind w:left="16808" w:hanging="2160"/>
      </w:pPr>
      <w:rPr>
        <w:rFonts w:hint="default"/>
      </w:rPr>
    </w:lvl>
  </w:abstractNum>
  <w:abstractNum w:abstractNumId="27">
    <w:nsid w:val="6B887D61"/>
    <w:multiLevelType w:val="hybridMultilevel"/>
    <w:tmpl w:val="D2D82242"/>
    <w:lvl w:ilvl="0" w:tplc="9534526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8">
    <w:nsid w:val="6CC21F2A"/>
    <w:multiLevelType w:val="multilevel"/>
    <w:tmpl w:val="BFCEF858"/>
    <w:lvl w:ilvl="0">
      <w:start w:val="1"/>
      <w:numFmt w:val="decimal"/>
      <w:lvlText w:val="%1."/>
      <w:lvlJc w:val="left"/>
      <w:pPr>
        <w:ind w:left="720" w:hanging="360"/>
      </w:pPr>
      <w:rPr>
        <w:rFonts w:hint="default"/>
        <w:sz w:val="20"/>
      </w:rPr>
    </w:lvl>
    <w:lvl w:ilvl="1">
      <w:start w:val="1"/>
      <w:numFmt w:val="decimal"/>
      <w:isLgl/>
      <w:lvlText w:val="%1.%2."/>
      <w:lvlJc w:val="left"/>
      <w:pPr>
        <w:ind w:left="1789" w:hanging="720"/>
      </w:pPr>
      <w:rPr>
        <w:rFonts w:hint="default"/>
        <w:color w:val="000000"/>
      </w:rPr>
    </w:lvl>
    <w:lvl w:ilvl="2">
      <w:start w:val="1"/>
      <w:numFmt w:val="decimalZero"/>
      <w:isLgl/>
      <w:lvlText w:val="%1.%2.%3."/>
      <w:lvlJc w:val="left"/>
      <w:pPr>
        <w:ind w:left="2498" w:hanging="720"/>
      </w:pPr>
      <w:rPr>
        <w:rFonts w:hint="default"/>
        <w:color w:val="000000"/>
      </w:rPr>
    </w:lvl>
    <w:lvl w:ilvl="3">
      <w:start w:val="1"/>
      <w:numFmt w:val="decimal"/>
      <w:isLgl/>
      <w:lvlText w:val="%1.%2.%3.%4."/>
      <w:lvlJc w:val="left"/>
      <w:pPr>
        <w:ind w:left="3567" w:hanging="1080"/>
      </w:pPr>
      <w:rPr>
        <w:rFonts w:hint="default"/>
        <w:color w:val="000000"/>
      </w:rPr>
    </w:lvl>
    <w:lvl w:ilvl="4">
      <w:start w:val="1"/>
      <w:numFmt w:val="decimal"/>
      <w:isLgl/>
      <w:lvlText w:val="%1.%2.%3.%4.%5."/>
      <w:lvlJc w:val="left"/>
      <w:pPr>
        <w:ind w:left="4276" w:hanging="1080"/>
      </w:pPr>
      <w:rPr>
        <w:rFonts w:hint="default"/>
        <w:color w:val="000000"/>
      </w:rPr>
    </w:lvl>
    <w:lvl w:ilvl="5">
      <w:start w:val="1"/>
      <w:numFmt w:val="decimal"/>
      <w:isLgl/>
      <w:lvlText w:val="%1.%2.%3.%4.%5.%6."/>
      <w:lvlJc w:val="left"/>
      <w:pPr>
        <w:ind w:left="5345" w:hanging="1440"/>
      </w:pPr>
      <w:rPr>
        <w:rFonts w:hint="default"/>
        <w:color w:val="000000"/>
      </w:rPr>
    </w:lvl>
    <w:lvl w:ilvl="6">
      <w:start w:val="1"/>
      <w:numFmt w:val="decimal"/>
      <w:isLgl/>
      <w:lvlText w:val="%1.%2.%3.%4.%5.%6.%7."/>
      <w:lvlJc w:val="left"/>
      <w:pPr>
        <w:ind w:left="6414" w:hanging="1800"/>
      </w:pPr>
      <w:rPr>
        <w:rFonts w:hint="default"/>
        <w:color w:val="000000"/>
      </w:rPr>
    </w:lvl>
    <w:lvl w:ilvl="7">
      <w:start w:val="1"/>
      <w:numFmt w:val="decimal"/>
      <w:isLgl/>
      <w:lvlText w:val="%1.%2.%3.%4.%5.%6.%7.%8."/>
      <w:lvlJc w:val="left"/>
      <w:pPr>
        <w:ind w:left="7123" w:hanging="1800"/>
      </w:pPr>
      <w:rPr>
        <w:rFonts w:hint="default"/>
        <w:color w:val="000000"/>
      </w:rPr>
    </w:lvl>
    <w:lvl w:ilvl="8">
      <w:start w:val="1"/>
      <w:numFmt w:val="decimal"/>
      <w:isLgl/>
      <w:lvlText w:val="%1.%2.%3.%4.%5.%6.%7.%8.%9."/>
      <w:lvlJc w:val="left"/>
      <w:pPr>
        <w:ind w:left="8192" w:hanging="2160"/>
      </w:pPr>
      <w:rPr>
        <w:rFonts w:hint="default"/>
        <w:color w:val="000000"/>
      </w:rPr>
    </w:lvl>
  </w:abstractNum>
  <w:abstractNum w:abstractNumId="29">
    <w:nsid w:val="6E7E1DA8"/>
    <w:multiLevelType w:val="hybridMultilevel"/>
    <w:tmpl w:val="D2D82242"/>
    <w:lvl w:ilvl="0" w:tplc="9534526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0">
    <w:nsid w:val="71C615F0"/>
    <w:multiLevelType w:val="hybridMultilevel"/>
    <w:tmpl w:val="77B6142C"/>
    <w:lvl w:ilvl="0" w:tplc="6B88A474">
      <w:start w:val="8"/>
      <w:numFmt w:val="bullet"/>
      <w:lvlText w:val="-"/>
      <w:lvlJc w:val="left"/>
      <w:pPr>
        <w:ind w:left="720" w:hanging="360"/>
      </w:pPr>
      <w:rPr>
        <w:rFonts w:ascii="Times New Roman" w:eastAsia="Arial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87A37C0"/>
    <w:multiLevelType w:val="hybridMultilevel"/>
    <w:tmpl w:val="FF40C16E"/>
    <w:lvl w:ilvl="0" w:tplc="CB0E8814">
      <w:start w:val="5"/>
      <w:numFmt w:val="decimal"/>
      <w:lvlText w:val="%1"/>
      <w:lvlJc w:val="left"/>
      <w:pPr>
        <w:tabs>
          <w:tab w:val="num" w:pos="1155"/>
        </w:tabs>
        <w:ind w:left="1155" w:hanging="360"/>
      </w:pPr>
      <w:rPr>
        <w:rFonts w:hint="default"/>
        <w:b/>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33">
    <w:nsid w:val="7C7D132F"/>
    <w:multiLevelType w:val="hybridMultilevel"/>
    <w:tmpl w:val="4CF230AA"/>
    <w:lvl w:ilvl="0" w:tplc="14D803AA">
      <w:start w:val="1"/>
      <w:numFmt w:val="upperRoman"/>
      <w:lvlText w:val="%1"/>
      <w:lvlJc w:val="left"/>
      <w:pPr>
        <w:ind w:left="728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2"/>
  </w:num>
  <w:num w:numId="3">
    <w:abstractNumId w:val="1"/>
  </w:num>
  <w:num w:numId="4">
    <w:abstractNumId w:val="31"/>
  </w:num>
  <w:num w:numId="5">
    <w:abstractNumId w:val="8"/>
  </w:num>
  <w:num w:numId="6">
    <w:abstractNumId w:val="2"/>
  </w:num>
  <w:num w:numId="7">
    <w:abstractNumId w:val="32"/>
  </w:num>
  <w:num w:numId="8">
    <w:abstractNumId w:val="17"/>
  </w:num>
  <w:num w:numId="9">
    <w:abstractNumId w:val="20"/>
  </w:num>
  <w:num w:numId="10">
    <w:abstractNumId w:val="10"/>
  </w:num>
  <w:num w:numId="11">
    <w:abstractNumId w:val="4"/>
  </w:num>
  <w:num w:numId="12">
    <w:abstractNumId w:val="29"/>
  </w:num>
  <w:num w:numId="13">
    <w:abstractNumId w:val="27"/>
  </w:num>
  <w:num w:numId="14">
    <w:abstractNumId w:val="11"/>
  </w:num>
  <w:num w:numId="15">
    <w:abstractNumId w:val="18"/>
  </w:num>
  <w:num w:numId="16">
    <w:abstractNumId w:val="33"/>
  </w:num>
  <w:num w:numId="17">
    <w:abstractNumId w:val="3"/>
  </w:num>
  <w:num w:numId="18">
    <w:abstractNumId w:val="24"/>
  </w:num>
  <w:num w:numId="19">
    <w:abstractNumId w:val="26"/>
  </w:num>
  <w:num w:numId="20">
    <w:abstractNumId w:val="14"/>
  </w:num>
  <w:num w:numId="21">
    <w:abstractNumId w:val="6"/>
  </w:num>
  <w:num w:numId="22">
    <w:abstractNumId w:val="16"/>
  </w:num>
  <w:num w:numId="23">
    <w:abstractNumId w:val="25"/>
  </w:num>
  <w:num w:numId="24">
    <w:abstractNumId w:val="21"/>
  </w:num>
  <w:num w:numId="25">
    <w:abstractNumId w:val="0"/>
  </w:num>
  <w:num w:numId="26">
    <w:abstractNumId w:val="19"/>
  </w:num>
  <w:num w:numId="27">
    <w:abstractNumId w:val="15"/>
  </w:num>
  <w:num w:numId="28">
    <w:abstractNumId w:val="22"/>
  </w:num>
  <w:num w:numId="29">
    <w:abstractNumId w:val="28"/>
  </w:num>
  <w:num w:numId="30">
    <w:abstractNumId w:val="13"/>
  </w:num>
  <w:num w:numId="31">
    <w:abstractNumId w:val="5"/>
  </w:num>
  <w:num w:numId="32">
    <w:abstractNumId w:val="9"/>
  </w:num>
  <w:num w:numId="33">
    <w:abstractNumId w:val="7"/>
  </w:num>
  <w:num w:numId="3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61BB6"/>
    <w:rsid w:val="00011E49"/>
    <w:rsid w:val="00034F5C"/>
    <w:rsid w:val="00074F01"/>
    <w:rsid w:val="00081071"/>
    <w:rsid w:val="00087E3B"/>
    <w:rsid w:val="000A0F36"/>
    <w:rsid w:val="000B684B"/>
    <w:rsid w:val="000C7F1A"/>
    <w:rsid w:val="000E3DC0"/>
    <w:rsid w:val="0014347A"/>
    <w:rsid w:val="001437A2"/>
    <w:rsid w:val="0014799B"/>
    <w:rsid w:val="00147CF3"/>
    <w:rsid w:val="0015199E"/>
    <w:rsid w:val="0015576A"/>
    <w:rsid w:val="00165BD0"/>
    <w:rsid w:val="001B1790"/>
    <w:rsid w:val="001B29B3"/>
    <w:rsid w:val="001C2CF0"/>
    <w:rsid w:val="001C343A"/>
    <w:rsid w:val="001C36B3"/>
    <w:rsid w:val="001D184E"/>
    <w:rsid w:val="001E7F96"/>
    <w:rsid w:val="001F2C96"/>
    <w:rsid w:val="00203662"/>
    <w:rsid w:val="00227208"/>
    <w:rsid w:val="00227CED"/>
    <w:rsid w:val="002412AA"/>
    <w:rsid w:val="00253C27"/>
    <w:rsid w:val="002577E5"/>
    <w:rsid w:val="002725F1"/>
    <w:rsid w:val="002850F1"/>
    <w:rsid w:val="00290244"/>
    <w:rsid w:val="003132FF"/>
    <w:rsid w:val="0035304A"/>
    <w:rsid w:val="00353D66"/>
    <w:rsid w:val="003655BA"/>
    <w:rsid w:val="00366AC4"/>
    <w:rsid w:val="003739E6"/>
    <w:rsid w:val="003915A3"/>
    <w:rsid w:val="003C4170"/>
    <w:rsid w:val="003D3494"/>
    <w:rsid w:val="003E6CDD"/>
    <w:rsid w:val="00402C68"/>
    <w:rsid w:val="00424E2A"/>
    <w:rsid w:val="0043106F"/>
    <w:rsid w:val="004361C6"/>
    <w:rsid w:val="00441FEC"/>
    <w:rsid w:val="00460565"/>
    <w:rsid w:val="004947C7"/>
    <w:rsid w:val="004A4356"/>
    <w:rsid w:val="004A62E8"/>
    <w:rsid w:val="004B5529"/>
    <w:rsid w:val="004F49C3"/>
    <w:rsid w:val="00507BCB"/>
    <w:rsid w:val="0052748B"/>
    <w:rsid w:val="00532316"/>
    <w:rsid w:val="005502E9"/>
    <w:rsid w:val="00550D0E"/>
    <w:rsid w:val="00561BB6"/>
    <w:rsid w:val="00575DBD"/>
    <w:rsid w:val="00580EAB"/>
    <w:rsid w:val="00595AA3"/>
    <w:rsid w:val="005A7EA1"/>
    <w:rsid w:val="005B05E6"/>
    <w:rsid w:val="005C40FB"/>
    <w:rsid w:val="005D33DA"/>
    <w:rsid w:val="005E704B"/>
    <w:rsid w:val="005F6235"/>
    <w:rsid w:val="00600A90"/>
    <w:rsid w:val="00606CBB"/>
    <w:rsid w:val="00623B78"/>
    <w:rsid w:val="0062723C"/>
    <w:rsid w:val="00630A7D"/>
    <w:rsid w:val="006706FC"/>
    <w:rsid w:val="006B0D3E"/>
    <w:rsid w:val="006B5C48"/>
    <w:rsid w:val="006E26DD"/>
    <w:rsid w:val="00704DB2"/>
    <w:rsid w:val="00706052"/>
    <w:rsid w:val="00733C30"/>
    <w:rsid w:val="007437BD"/>
    <w:rsid w:val="00765497"/>
    <w:rsid w:val="00795783"/>
    <w:rsid w:val="007C658B"/>
    <w:rsid w:val="007E1874"/>
    <w:rsid w:val="007F1129"/>
    <w:rsid w:val="007F461C"/>
    <w:rsid w:val="00823E41"/>
    <w:rsid w:val="0082557A"/>
    <w:rsid w:val="00847A75"/>
    <w:rsid w:val="0086620C"/>
    <w:rsid w:val="00881332"/>
    <w:rsid w:val="00883846"/>
    <w:rsid w:val="00885BCC"/>
    <w:rsid w:val="008A6D32"/>
    <w:rsid w:val="008B52FE"/>
    <w:rsid w:val="008C2387"/>
    <w:rsid w:val="008D4B71"/>
    <w:rsid w:val="0090749A"/>
    <w:rsid w:val="00913794"/>
    <w:rsid w:val="009276A2"/>
    <w:rsid w:val="009414ED"/>
    <w:rsid w:val="00943E0D"/>
    <w:rsid w:val="00947158"/>
    <w:rsid w:val="00952B4C"/>
    <w:rsid w:val="0095575B"/>
    <w:rsid w:val="009A04F6"/>
    <w:rsid w:val="009A45AC"/>
    <w:rsid w:val="009B547C"/>
    <w:rsid w:val="009C4D71"/>
    <w:rsid w:val="00A25C37"/>
    <w:rsid w:val="00A34CB9"/>
    <w:rsid w:val="00A53E9D"/>
    <w:rsid w:val="00A5494E"/>
    <w:rsid w:val="00A70E57"/>
    <w:rsid w:val="00AD1B9C"/>
    <w:rsid w:val="00AE18BF"/>
    <w:rsid w:val="00AE71FC"/>
    <w:rsid w:val="00B3443B"/>
    <w:rsid w:val="00B40FA3"/>
    <w:rsid w:val="00B412D6"/>
    <w:rsid w:val="00B641FF"/>
    <w:rsid w:val="00B67EE8"/>
    <w:rsid w:val="00B7513C"/>
    <w:rsid w:val="00B85193"/>
    <w:rsid w:val="00BA281B"/>
    <w:rsid w:val="00BD5611"/>
    <w:rsid w:val="00BE0E0B"/>
    <w:rsid w:val="00BE2E38"/>
    <w:rsid w:val="00BF790D"/>
    <w:rsid w:val="00C07154"/>
    <w:rsid w:val="00C10B37"/>
    <w:rsid w:val="00C24215"/>
    <w:rsid w:val="00C27D61"/>
    <w:rsid w:val="00C40868"/>
    <w:rsid w:val="00C42DD8"/>
    <w:rsid w:val="00C821FC"/>
    <w:rsid w:val="00C967A5"/>
    <w:rsid w:val="00C97708"/>
    <w:rsid w:val="00CB4BBD"/>
    <w:rsid w:val="00CB4EFE"/>
    <w:rsid w:val="00CB6D32"/>
    <w:rsid w:val="00CC7705"/>
    <w:rsid w:val="00CE2704"/>
    <w:rsid w:val="00D11977"/>
    <w:rsid w:val="00D3098E"/>
    <w:rsid w:val="00D55683"/>
    <w:rsid w:val="00D71454"/>
    <w:rsid w:val="00D7640A"/>
    <w:rsid w:val="00D811FF"/>
    <w:rsid w:val="00D8343E"/>
    <w:rsid w:val="00DC1257"/>
    <w:rsid w:val="00DD0DE8"/>
    <w:rsid w:val="00E14977"/>
    <w:rsid w:val="00E256A0"/>
    <w:rsid w:val="00E350C3"/>
    <w:rsid w:val="00E43F0D"/>
    <w:rsid w:val="00E62AF3"/>
    <w:rsid w:val="00E713DF"/>
    <w:rsid w:val="00E9437F"/>
    <w:rsid w:val="00EA285C"/>
    <w:rsid w:val="00EA6FBC"/>
    <w:rsid w:val="00EC7419"/>
    <w:rsid w:val="00EE0C19"/>
    <w:rsid w:val="00EF44E2"/>
    <w:rsid w:val="00F55F1D"/>
    <w:rsid w:val="00F61B5F"/>
    <w:rsid w:val="00F71338"/>
    <w:rsid w:val="00F95634"/>
    <w:rsid w:val="00F95C58"/>
    <w:rsid w:val="00FB1896"/>
    <w:rsid w:val="00FB50D5"/>
    <w:rsid w:val="00FC025A"/>
    <w:rsid w:val="00FC64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497"/>
  </w:style>
  <w:style w:type="paragraph" w:styleId="1">
    <w:name w:val="heading 1"/>
    <w:basedOn w:val="a"/>
    <w:next w:val="a"/>
    <w:link w:val="10"/>
    <w:qFormat/>
    <w:rsid w:val="00C42D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087E3B"/>
    <w:pPr>
      <w:keepNext/>
      <w:spacing w:after="0" w:line="300" w:lineRule="auto"/>
      <w:outlineLvl w:val="1"/>
    </w:pPr>
    <w:rPr>
      <w:rFonts w:ascii="Times New Roman" w:eastAsia="Times New Roman" w:hAnsi="Times New Roman" w:cs="Times New Roman"/>
      <w:b/>
      <w:sz w:val="20"/>
      <w:szCs w:val="20"/>
      <w:lang w:eastAsia="ru-RU"/>
    </w:rPr>
  </w:style>
  <w:style w:type="paragraph" w:styleId="4">
    <w:name w:val="heading 4"/>
    <w:basedOn w:val="a"/>
    <w:next w:val="a"/>
    <w:link w:val="40"/>
    <w:semiHidden/>
    <w:unhideWhenUsed/>
    <w:qFormat/>
    <w:rsid w:val="00087E3B"/>
    <w:pPr>
      <w:keepNext/>
      <w:spacing w:after="0" w:line="300" w:lineRule="auto"/>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087E3B"/>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uiPriority w:val="10"/>
    <w:rsid w:val="00087E3B"/>
    <w:rPr>
      <w:rFonts w:ascii="Times New Roman" w:eastAsia="Times New Roman" w:hAnsi="Times New Roman" w:cs="Times New Roman"/>
      <w:sz w:val="28"/>
      <w:szCs w:val="20"/>
      <w:lang w:eastAsia="ru-RU"/>
    </w:rPr>
  </w:style>
  <w:style w:type="paragraph" w:styleId="a5">
    <w:name w:val="Balloon Text"/>
    <w:basedOn w:val="a"/>
    <w:link w:val="a6"/>
    <w:semiHidden/>
    <w:unhideWhenUsed/>
    <w:rsid w:val="00087E3B"/>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087E3B"/>
    <w:rPr>
      <w:rFonts w:ascii="Tahoma" w:hAnsi="Tahoma" w:cs="Tahoma"/>
      <w:sz w:val="16"/>
      <w:szCs w:val="16"/>
    </w:rPr>
  </w:style>
  <w:style w:type="character" w:customStyle="1" w:styleId="20">
    <w:name w:val="Заголовок 2 Знак"/>
    <w:basedOn w:val="a0"/>
    <w:link w:val="2"/>
    <w:semiHidden/>
    <w:rsid w:val="00087E3B"/>
    <w:rPr>
      <w:rFonts w:ascii="Times New Roman" w:eastAsia="Times New Roman" w:hAnsi="Times New Roman" w:cs="Times New Roman"/>
      <w:b/>
      <w:sz w:val="20"/>
      <w:szCs w:val="20"/>
      <w:lang w:eastAsia="ru-RU"/>
    </w:rPr>
  </w:style>
  <w:style w:type="character" w:customStyle="1" w:styleId="40">
    <w:name w:val="Заголовок 4 Знак"/>
    <w:basedOn w:val="a0"/>
    <w:link w:val="4"/>
    <w:semiHidden/>
    <w:rsid w:val="00087E3B"/>
    <w:rPr>
      <w:rFonts w:ascii="Times New Roman" w:eastAsia="Times New Roman" w:hAnsi="Times New Roman" w:cs="Times New Roman"/>
      <w:b/>
      <w:sz w:val="24"/>
      <w:szCs w:val="20"/>
      <w:lang w:eastAsia="ru-RU"/>
    </w:rPr>
  </w:style>
  <w:style w:type="paragraph" w:styleId="a7">
    <w:name w:val="List Paragraph"/>
    <w:aliases w:val="Абзац списка основной,List Paragraph2,ПАРАГРАФ,Нумерация,список 1,Абзац списка3,Абзац списка2"/>
    <w:basedOn w:val="a"/>
    <w:link w:val="a8"/>
    <w:uiPriority w:val="34"/>
    <w:qFormat/>
    <w:rsid w:val="00087E3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nformat">
    <w:name w:val="ConsNonformat"/>
    <w:rsid w:val="00087E3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rsid w:val="00087E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087E3B"/>
    <w:rPr>
      <w:rFonts w:ascii="Times New Roman" w:eastAsia="Times New Roman" w:hAnsi="Times New Roman" w:cs="Times New Roman"/>
      <w:sz w:val="24"/>
      <w:szCs w:val="24"/>
      <w:lang w:eastAsia="ru-RU"/>
    </w:rPr>
  </w:style>
  <w:style w:type="character" w:styleId="ab">
    <w:name w:val="page number"/>
    <w:basedOn w:val="a0"/>
    <w:rsid w:val="00087E3B"/>
  </w:style>
  <w:style w:type="paragraph" w:styleId="ac">
    <w:name w:val="footnote text"/>
    <w:basedOn w:val="a"/>
    <w:link w:val="ad"/>
    <w:rsid w:val="00087E3B"/>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rsid w:val="00087E3B"/>
    <w:rPr>
      <w:rFonts w:ascii="Times New Roman" w:eastAsia="Times New Roman" w:hAnsi="Times New Roman" w:cs="Times New Roman"/>
      <w:sz w:val="20"/>
      <w:szCs w:val="20"/>
      <w:lang w:eastAsia="ru-RU"/>
    </w:rPr>
  </w:style>
  <w:style w:type="character" w:styleId="ae">
    <w:name w:val="footnote reference"/>
    <w:rsid w:val="00087E3B"/>
    <w:rPr>
      <w:vertAlign w:val="superscript"/>
    </w:rPr>
  </w:style>
  <w:style w:type="character" w:customStyle="1" w:styleId="blk3">
    <w:name w:val="blk3"/>
    <w:basedOn w:val="a0"/>
    <w:rsid w:val="00087E3B"/>
    <w:rPr>
      <w:vanish w:val="0"/>
      <w:webHidden w:val="0"/>
      <w:specVanish w:val="0"/>
    </w:rPr>
  </w:style>
  <w:style w:type="paragraph" w:styleId="af">
    <w:name w:val="footer"/>
    <w:basedOn w:val="a"/>
    <w:link w:val="af0"/>
    <w:uiPriority w:val="99"/>
    <w:rsid w:val="00087E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087E3B"/>
    <w:rPr>
      <w:rFonts w:ascii="Times New Roman" w:eastAsia="Times New Roman" w:hAnsi="Times New Roman" w:cs="Times New Roman"/>
      <w:sz w:val="24"/>
      <w:szCs w:val="24"/>
      <w:lang w:eastAsia="ru-RU"/>
    </w:rPr>
  </w:style>
  <w:style w:type="paragraph" w:customStyle="1" w:styleId="ConsPlusNonformat">
    <w:name w:val="ConsPlusNonformat"/>
    <w:rsid w:val="00087E3B"/>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1">
    <w:name w:val="Table Grid"/>
    <w:basedOn w:val="a1"/>
    <w:rsid w:val="00087E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Plain Text"/>
    <w:basedOn w:val="a"/>
    <w:link w:val="af3"/>
    <w:rsid w:val="00087E3B"/>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087E3B"/>
    <w:rPr>
      <w:rFonts w:ascii="Courier New" w:eastAsia="Times New Roman" w:hAnsi="Courier New" w:cs="Times New Roman"/>
      <w:sz w:val="20"/>
      <w:szCs w:val="20"/>
    </w:rPr>
  </w:style>
  <w:style w:type="paragraph" w:customStyle="1" w:styleId="ConsTitle">
    <w:name w:val="ConsTitle"/>
    <w:rsid w:val="00087E3B"/>
    <w:pPr>
      <w:widowControl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EA285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4">
    <w:name w:val="Hyperlink"/>
    <w:uiPriority w:val="99"/>
    <w:rsid w:val="002850F1"/>
    <w:rPr>
      <w:color w:val="0000FF"/>
      <w:u w:val="single"/>
    </w:rPr>
  </w:style>
  <w:style w:type="paragraph" w:customStyle="1" w:styleId="ConsPlusTitle">
    <w:name w:val="ConsPlusTitle"/>
    <w:uiPriority w:val="99"/>
    <w:rsid w:val="00F7133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F7133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C42DD8"/>
    <w:rPr>
      <w:rFonts w:asciiTheme="majorHAnsi" w:eastAsiaTheme="majorEastAsia" w:hAnsiTheme="majorHAnsi" w:cstheme="majorBidi"/>
      <w:b/>
      <w:bCs/>
      <w:color w:val="365F91" w:themeColor="accent1" w:themeShade="BF"/>
      <w:sz w:val="28"/>
      <w:szCs w:val="28"/>
    </w:rPr>
  </w:style>
  <w:style w:type="paragraph" w:styleId="af5">
    <w:name w:val="Body Text Indent"/>
    <w:basedOn w:val="a"/>
    <w:link w:val="af6"/>
    <w:uiPriority w:val="99"/>
    <w:rsid w:val="00C42DD8"/>
    <w:pPr>
      <w:widowControl w:val="0"/>
      <w:shd w:val="clear" w:color="auto" w:fill="FFFFFF"/>
      <w:autoSpaceDE w:val="0"/>
      <w:autoSpaceDN w:val="0"/>
      <w:adjustRightInd w:val="0"/>
      <w:spacing w:after="0" w:line="274" w:lineRule="exact"/>
      <w:ind w:left="2480" w:hanging="547"/>
    </w:pPr>
    <w:rPr>
      <w:rFonts w:ascii="Times New Roman" w:eastAsia="Times New Roman" w:hAnsi="Times New Roman" w:cs="Times New Roman"/>
      <w:sz w:val="28"/>
      <w:szCs w:val="28"/>
      <w:lang/>
    </w:rPr>
  </w:style>
  <w:style w:type="character" w:customStyle="1" w:styleId="af6">
    <w:name w:val="Основной текст с отступом Знак"/>
    <w:basedOn w:val="a0"/>
    <w:link w:val="af5"/>
    <w:uiPriority w:val="99"/>
    <w:rsid w:val="00C42DD8"/>
    <w:rPr>
      <w:rFonts w:ascii="Times New Roman" w:eastAsia="Times New Roman" w:hAnsi="Times New Roman" w:cs="Times New Roman"/>
      <w:sz w:val="28"/>
      <w:szCs w:val="28"/>
      <w:shd w:val="clear" w:color="auto" w:fill="FFFFFF"/>
      <w:lang/>
    </w:rPr>
  </w:style>
  <w:style w:type="paragraph" w:styleId="af7">
    <w:name w:val="Body Text"/>
    <w:basedOn w:val="a"/>
    <w:link w:val="af8"/>
    <w:rsid w:val="00C42DD8"/>
    <w:pPr>
      <w:spacing w:after="120" w:line="240" w:lineRule="auto"/>
    </w:pPr>
    <w:rPr>
      <w:rFonts w:ascii="Times New Roman" w:eastAsia="Times New Roman" w:hAnsi="Times New Roman" w:cs="Times New Roman"/>
      <w:sz w:val="28"/>
      <w:szCs w:val="28"/>
      <w:lang/>
    </w:rPr>
  </w:style>
  <w:style w:type="character" w:customStyle="1" w:styleId="af8">
    <w:name w:val="Основной текст Знак"/>
    <w:basedOn w:val="a0"/>
    <w:link w:val="af7"/>
    <w:rsid w:val="00C42DD8"/>
    <w:rPr>
      <w:rFonts w:ascii="Times New Roman" w:eastAsia="Times New Roman" w:hAnsi="Times New Roman" w:cs="Times New Roman"/>
      <w:sz w:val="28"/>
      <w:szCs w:val="28"/>
      <w:lang/>
    </w:rPr>
  </w:style>
  <w:style w:type="paragraph" w:customStyle="1" w:styleId="af9">
    <w:name w:val="Знак Знак Знак Знак Знак Знак Знак Знак Знак Знак Знак Знак"/>
    <w:basedOn w:val="a"/>
    <w:rsid w:val="00C42DD8"/>
    <w:pPr>
      <w:spacing w:before="100" w:beforeAutospacing="1" w:after="100" w:afterAutospacing="1" w:line="240" w:lineRule="auto"/>
    </w:pPr>
    <w:rPr>
      <w:rFonts w:ascii="Tahoma" w:eastAsia="Times New Roman" w:hAnsi="Tahoma" w:cs="Tahoma"/>
      <w:sz w:val="20"/>
      <w:szCs w:val="20"/>
      <w:lang w:val="en-US"/>
    </w:rPr>
  </w:style>
  <w:style w:type="paragraph" w:customStyle="1" w:styleId="heading22">
    <w:name w:val="heading 2.Заголовок 2 Знак"/>
    <w:basedOn w:val="a"/>
    <w:next w:val="a"/>
    <w:rsid w:val="00C42DD8"/>
    <w:pPr>
      <w:keepNext/>
      <w:autoSpaceDE w:val="0"/>
      <w:autoSpaceDN w:val="0"/>
      <w:spacing w:after="60" w:line="240" w:lineRule="auto"/>
      <w:jc w:val="center"/>
      <w:outlineLvl w:val="1"/>
    </w:pPr>
    <w:rPr>
      <w:rFonts w:ascii="Times New Roman" w:eastAsia="Times New Roman" w:hAnsi="Times New Roman" w:cs="Times New Roman"/>
      <w:b/>
      <w:bCs/>
      <w:sz w:val="30"/>
      <w:szCs w:val="30"/>
      <w:lang w:eastAsia="ru-RU"/>
    </w:rPr>
  </w:style>
  <w:style w:type="paragraph" w:customStyle="1" w:styleId="afa">
    <w:name w:val="Знак Знак Знак"/>
    <w:basedOn w:val="a"/>
    <w:rsid w:val="00C42DD8"/>
    <w:pPr>
      <w:spacing w:before="100" w:beforeAutospacing="1" w:after="100" w:afterAutospacing="1" w:line="240" w:lineRule="auto"/>
    </w:pPr>
    <w:rPr>
      <w:rFonts w:ascii="Tahoma" w:eastAsia="Times New Roman" w:hAnsi="Tahoma" w:cs="Tahoma"/>
      <w:sz w:val="20"/>
      <w:szCs w:val="20"/>
      <w:lang w:val="en-US"/>
    </w:rPr>
  </w:style>
  <w:style w:type="paragraph" w:customStyle="1" w:styleId="afb">
    <w:name w:val="Знак"/>
    <w:basedOn w:val="a"/>
    <w:rsid w:val="00C42DD8"/>
    <w:pPr>
      <w:spacing w:before="100" w:beforeAutospacing="1" w:after="100" w:afterAutospacing="1" w:line="240" w:lineRule="auto"/>
    </w:pPr>
    <w:rPr>
      <w:rFonts w:ascii="Tahoma" w:eastAsia="Times New Roman" w:hAnsi="Tahoma" w:cs="Tahoma"/>
      <w:sz w:val="20"/>
      <w:szCs w:val="20"/>
      <w:lang w:val="en-US"/>
    </w:rPr>
  </w:style>
  <w:style w:type="paragraph" w:customStyle="1" w:styleId="afc">
    <w:name w:val="Знак Знак Знак Знак"/>
    <w:basedOn w:val="a"/>
    <w:rsid w:val="00C42DD8"/>
    <w:pPr>
      <w:spacing w:before="100" w:beforeAutospacing="1" w:after="100" w:afterAutospacing="1" w:line="240" w:lineRule="auto"/>
    </w:pPr>
    <w:rPr>
      <w:rFonts w:ascii="Tahoma" w:eastAsia="Times New Roman" w:hAnsi="Tahoma" w:cs="Tahoma"/>
      <w:sz w:val="20"/>
      <w:szCs w:val="20"/>
      <w:lang w:val="en-US"/>
    </w:rPr>
  </w:style>
  <w:style w:type="paragraph" w:customStyle="1" w:styleId="11">
    <w:name w:val="Знак Знак Знак1"/>
    <w:basedOn w:val="a"/>
    <w:rsid w:val="00C42DD8"/>
    <w:pPr>
      <w:spacing w:before="100" w:beforeAutospacing="1" w:after="100" w:afterAutospacing="1" w:line="240" w:lineRule="auto"/>
    </w:pPr>
    <w:rPr>
      <w:rFonts w:ascii="Tahoma" w:eastAsia="Times New Roman" w:hAnsi="Tahoma" w:cs="Tahoma"/>
      <w:sz w:val="20"/>
      <w:szCs w:val="20"/>
      <w:lang w:val="en-US"/>
    </w:rPr>
  </w:style>
  <w:style w:type="paragraph" w:customStyle="1" w:styleId="12">
    <w:name w:val="Обычный + 12 пт"/>
    <w:basedOn w:val="a"/>
    <w:rsid w:val="00C42DD8"/>
    <w:pPr>
      <w:widowControl w:val="0"/>
      <w:autoSpaceDE w:val="0"/>
      <w:autoSpaceDN w:val="0"/>
      <w:adjustRightInd w:val="0"/>
      <w:spacing w:after="0" w:line="240" w:lineRule="auto"/>
      <w:ind w:firstLine="567"/>
      <w:jc w:val="both"/>
    </w:pPr>
    <w:rPr>
      <w:rFonts w:ascii="Times New Roman" w:eastAsia="Times New Roman" w:hAnsi="Times New Roman" w:cs="Times New Roman"/>
      <w:color w:val="000000"/>
      <w:w w:val="88"/>
      <w:sz w:val="28"/>
      <w:szCs w:val="28"/>
      <w:lang w:eastAsia="ru-RU"/>
    </w:rPr>
  </w:style>
  <w:style w:type="paragraph" w:customStyle="1" w:styleId="ConsPlusCell">
    <w:name w:val="ConsPlusCell"/>
    <w:rsid w:val="00C42DD8"/>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13">
    <w:name w:val="Нет списка1"/>
    <w:next w:val="a2"/>
    <w:semiHidden/>
    <w:unhideWhenUsed/>
    <w:rsid w:val="00C42DD8"/>
  </w:style>
  <w:style w:type="paragraph" w:customStyle="1" w:styleId="formattexttopleveltext">
    <w:name w:val="formattext topleveltext"/>
    <w:basedOn w:val="a"/>
    <w:uiPriority w:val="99"/>
    <w:rsid w:val="00C42DD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16">
    <w:name w:val="s_16"/>
    <w:basedOn w:val="a"/>
    <w:rsid w:val="00C42DD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1">
    <w:name w:val="s_1"/>
    <w:basedOn w:val="a"/>
    <w:uiPriority w:val="99"/>
    <w:rsid w:val="00C42DD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ListParagraph">
    <w:name w:val="List Paragraph"/>
    <w:basedOn w:val="a"/>
    <w:qFormat/>
    <w:rsid w:val="00C42DD8"/>
    <w:pPr>
      <w:widowControl w:val="0"/>
      <w:autoSpaceDE w:val="0"/>
      <w:autoSpaceDN w:val="0"/>
      <w:adjustRightInd w:val="0"/>
      <w:spacing w:after="0" w:line="240" w:lineRule="auto"/>
      <w:ind w:left="720"/>
    </w:pPr>
    <w:rPr>
      <w:rFonts w:ascii="Times New Roman" w:eastAsia="Calibri" w:hAnsi="Times New Roman" w:cs="Times New Roman"/>
      <w:sz w:val="20"/>
      <w:szCs w:val="20"/>
      <w:lang w:eastAsia="ru-RU"/>
    </w:rPr>
  </w:style>
  <w:style w:type="paragraph" w:customStyle="1" w:styleId="Normal">
    <w:name w:val="Normal Знак Знак"/>
    <w:link w:val="Normal0"/>
    <w:rsid w:val="00C42DD8"/>
    <w:pPr>
      <w:spacing w:after="0" w:line="240" w:lineRule="auto"/>
      <w:ind w:firstLine="709"/>
      <w:jc w:val="both"/>
    </w:pPr>
    <w:rPr>
      <w:rFonts w:ascii="Times New Roman CYR" w:eastAsia="Calibri" w:hAnsi="Times New Roman CYR" w:cs="Times New Roman"/>
      <w:sz w:val="24"/>
      <w:szCs w:val="24"/>
      <w:lang w:eastAsia="ru-RU"/>
    </w:rPr>
  </w:style>
  <w:style w:type="character" w:customStyle="1" w:styleId="Normal0">
    <w:name w:val="Normal Знак Знак Знак"/>
    <w:link w:val="Normal"/>
    <w:locked/>
    <w:rsid w:val="00C42DD8"/>
    <w:rPr>
      <w:rFonts w:ascii="Times New Roman CYR" w:eastAsia="Calibri" w:hAnsi="Times New Roman CYR" w:cs="Times New Roman"/>
      <w:sz w:val="24"/>
      <w:szCs w:val="24"/>
      <w:lang w:eastAsia="ru-RU"/>
    </w:rPr>
  </w:style>
  <w:style w:type="paragraph" w:customStyle="1" w:styleId="consplusnormal1">
    <w:name w:val="consplusnormal"/>
    <w:basedOn w:val="a"/>
    <w:rsid w:val="00C42DD8"/>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d">
    <w:name w:val="No Spacing"/>
    <w:uiPriority w:val="1"/>
    <w:qFormat/>
    <w:rsid w:val="00C42DD8"/>
    <w:pPr>
      <w:spacing w:after="0" w:line="240" w:lineRule="auto"/>
    </w:pPr>
    <w:rPr>
      <w:rFonts w:ascii="Calibri" w:eastAsia="Calibri" w:hAnsi="Calibri" w:cs="Times New Roman"/>
    </w:rPr>
  </w:style>
  <w:style w:type="character" w:customStyle="1" w:styleId="a8">
    <w:name w:val="Абзац списка Знак"/>
    <w:aliases w:val="Абзац списка основной Знак,List Paragraph2 Знак,ПАРАГРАФ Знак,Нумерация Знак,список 1 Знак,Абзац списка3 Знак,Абзац списка2 Знак"/>
    <w:link w:val="a7"/>
    <w:uiPriority w:val="34"/>
    <w:locked/>
    <w:rsid w:val="00C42DD8"/>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C42DD8"/>
    <w:rPr>
      <w:rFonts w:ascii="Arial" w:eastAsia="Times New Roman" w:hAnsi="Arial" w:cs="Arial"/>
      <w:sz w:val="20"/>
      <w:szCs w:val="20"/>
      <w:lang w:eastAsia="ru-RU"/>
    </w:rPr>
  </w:style>
  <w:style w:type="paragraph" w:styleId="afe">
    <w:name w:val="Normal (Web)"/>
    <w:basedOn w:val="a"/>
    <w:uiPriority w:val="99"/>
    <w:unhideWhenUsed/>
    <w:rsid w:val="00C42D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Strong"/>
    <w:uiPriority w:val="22"/>
    <w:qFormat/>
    <w:rsid w:val="00C42DD8"/>
    <w:rPr>
      <w:b/>
      <w:bCs/>
    </w:rPr>
  </w:style>
  <w:style w:type="paragraph" w:customStyle="1" w:styleId="Normal-text-">
    <w:name w:val="Normal-text-список"/>
    <w:basedOn w:val="a"/>
    <w:rsid w:val="00C42DD8"/>
    <w:pPr>
      <w:tabs>
        <w:tab w:val="num" w:pos="1200"/>
        <w:tab w:val="num" w:pos="1320"/>
      </w:tabs>
      <w:spacing w:after="0" w:line="240" w:lineRule="auto"/>
      <w:ind w:left="1320" w:hanging="600"/>
      <w:jc w:val="both"/>
    </w:pPr>
    <w:rPr>
      <w:rFonts w:ascii="Times New Roman" w:eastAsia="Times New Roman" w:hAnsi="Times New Roman" w:cs="Times New Roman"/>
      <w:snapToGrid w:val="0"/>
      <w:kern w:val="32"/>
      <w:sz w:val="24"/>
      <w:szCs w:val="24"/>
      <w:lang w:eastAsia="ru-RU"/>
    </w:rPr>
  </w:style>
  <w:style w:type="paragraph" w:customStyle="1" w:styleId="21">
    <w:name w:val="Основной текст 21"/>
    <w:basedOn w:val="a"/>
    <w:rsid w:val="00C42DD8"/>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4"/>
      <w:szCs w:val="20"/>
      <w:lang w:eastAsia="ru-RU"/>
    </w:rPr>
  </w:style>
  <w:style w:type="paragraph" w:customStyle="1" w:styleId="14">
    <w:name w:val="Текст1"/>
    <w:basedOn w:val="a"/>
    <w:rsid w:val="00C42DD8"/>
    <w:pPr>
      <w:suppressAutoHyphens/>
      <w:spacing w:after="0" w:line="240" w:lineRule="auto"/>
      <w:jc w:val="both"/>
    </w:pPr>
    <w:rPr>
      <w:rFonts w:ascii="Courier New" w:eastAsia="Times New Roman"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221524058">
      <w:bodyDiv w:val="1"/>
      <w:marLeft w:val="0"/>
      <w:marRight w:val="0"/>
      <w:marTop w:val="0"/>
      <w:marBottom w:val="0"/>
      <w:divBdr>
        <w:top w:val="none" w:sz="0" w:space="0" w:color="auto"/>
        <w:left w:val="none" w:sz="0" w:space="0" w:color="auto"/>
        <w:bottom w:val="none" w:sz="0" w:space="0" w:color="auto"/>
        <w:right w:val="none" w:sz="0" w:space="0" w:color="auto"/>
      </w:divBdr>
    </w:div>
    <w:div w:id="420418206">
      <w:bodyDiv w:val="1"/>
      <w:marLeft w:val="0"/>
      <w:marRight w:val="0"/>
      <w:marTop w:val="0"/>
      <w:marBottom w:val="0"/>
      <w:divBdr>
        <w:top w:val="none" w:sz="0" w:space="0" w:color="auto"/>
        <w:left w:val="none" w:sz="0" w:space="0" w:color="auto"/>
        <w:bottom w:val="none" w:sz="0" w:space="0" w:color="auto"/>
        <w:right w:val="none" w:sz="0" w:space="0" w:color="auto"/>
      </w:divBdr>
    </w:div>
    <w:div w:id="465467132">
      <w:bodyDiv w:val="1"/>
      <w:marLeft w:val="0"/>
      <w:marRight w:val="0"/>
      <w:marTop w:val="0"/>
      <w:marBottom w:val="0"/>
      <w:divBdr>
        <w:top w:val="none" w:sz="0" w:space="0" w:color="auto"/>
        <w:left w:val="none" w:sz="0" w:space="0" w:color="auto"/>
        <w:bottom w:val="none" w:sz="0" w:space="0" w:color="auto"/>
        <w:right w:val="none" w:sz="0" w:space="0" w:color="auto"/>
      </w:divBdr>
    </w:div>
    <w:div w:id="203445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zlat.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CF3DE1-D521-4607-B435-CE108DA4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Pages>
  <Words>13742</Words>
  <Characters>78330</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87</cp:revision>
  <cp:lastPrinted>2023-03-01T03:54:00Z</cp:lastPrinted>
  <dcterms:created xsi:type="dcterms:W3CDTF">2016-04-12T09:34:00Z</dcterms:created>
  <dcterms:modified xsi:type="dcterms:W3CDTF">2023-03-01T03:55:00Z</dcterms:modified>
</cp:coreProperties>
</file>